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90513948"/>
    <w:bookmarkStart w:id="1" w:name="_Toc190778956"/>
    <w:bookmarkStart w:id="2" w:name="_Toc191119614"/>
    <w:bookmarkStart w:id="3" w:name="_Toc191119753"/>
    <w:bookmarkStart w:id="4" w:name="_Toc191120160"/>
    <w:p w:rsidR="00DE1F8E" w:rsidRDefault="00DE1F8E" w:rsidP="00DE1F8E">
      <w:pPr>
        <w:spacing w:before="240" w:after="240"/>
        <w:rPr>
          <w:b/>
        </w:rPr>
      </w:pPr>
      <w:r w:rsidRPr="007474E0">
        <w:rPr>
          <w:rFonts w:ascii="Arial" w:hAnsi="Arial" w:cs="Arial"/>
        </w:rPr>
        <w:object w:dxaOrig="2235" w:dyaOrig="3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pt;height:52.6pt" o:ole="" fillcolor="window">
            <v:imagedata r:id="rId8" o:title=""/>
          </v:shape>
          <o:OLEObject Type="Embed" ProgID="PBrush" ShapeID="_x0000_i1026" DrawAspect="Content" ObjectID="_1588742496" r:id="rId9"/>
        </w:object>
      </w:r>
      <w:r w:rsidRPr="007474E0">
        <w:rPr>
          <w:rFonts w:ascii="Arial" w:hAnsi="Arial" w:cs="Arial"/>
        </w:rPr>
        <w:t xml:space="preserve">   </w:t>
      </w:r>
      <w:r w:rsidRPr="007474E0">
        <w:rPr>
          <w:rFonts w:ascii="Arial" w:hAnsi="Arial" w:cs="Arial"/>
          <w:sz w:val="72"/>
        </w:rPr>
        <w:t xml:space="preserve"> </w:t>
      </w:r>
      <w:r>
        <w:rPr>
          <w:b/>
        </w:rPr>
        <w:t xml:space="preserve">                                                                                                                     </w:t>
      </w:r>
      <w:r w:rsidR="00FB6EB9" w:rsidRPr="00FB6EB9">
        <w:rPr>
          <w:sz w:val="32"/>
          <w:szCs w:val="32"/>
        </w:rPr>
        <w:pict>
          <v:shape id="_x0000_i1027" type="#_x0000_t75" style="width:60.75pt;height:68.85pt">
            <v:imagedata r:id="rId10" o:title="logo_drpc_850[1]"/>
          </v:shape>
        </w:pict>
      </w:r>
    </w:p>
    <w:p w:rsidR="00DE1F8E" w:rsidRDefault="00DE1F8E" w:rsidP="00DE1F8E">
      <w:pPr>
        <w:spacing w:before="240" w:after="240"/>
        <w:jc w:val="center"/>
        <w:rPr>
          <w:b/>
          <w:sz w:val="36"/>
          <w:szCs w:val="36"/>
        </w:rPr>
      </w:pPr>
    </w:p>
    <w:p w:rsidR="00DE1F8E" w:rsidRDefault="00DE1F8E" w:rsidP="00DE1F8E">
      <w:pPr>
        <w:spacing w:before="240" w:after="240"/>
        <w:jc w:val="center"/>
        <w:rPr>
          <w:b/>
          <w:sz w:val="36"/>
          <w:szCs w:val="36"/>
        </w:rPr>
      </w:pPr>
    </w:p>
    <w:p w:rsidR="00DE1F8E" w:rsidRDefault="00DE1F8E" w:rsidP="00DE1F8E">
      <w:pPr>
        <w:spacing w:before="240" w:after="240"/>
        <w:jc w:val="center"/>
        <w:rPr>
          <w:b/>
          <w:sz w:val="36"/>
          <w:szCs w:val="36"/>
        </w:rPr>
      </w:pPr>
    </w:p>
    <w:p w:rsidR="00DE1F8E" w:rsidRPr="00531C6D" w:rsidRDefault="00DE1F8E" w:rsidP="00A05EF2">
      <w:pPr>
        <w:spacing w:before="240" w:after="240"/>
        <w:jc w:val="center"/>
        <w:outlineLvl w:val="0"/>
        <w:rPr>
          <w:b/>
          <w:sz w:val="36"/>
          <w:szCs w:val="36"/>
        </w:rPr>
      </w:pPr>
      <w:r w:rsidRPr="00531C6D">
        <w:rPr>
          <w:b/>
          <w:sz w:val="36"/>
          <w:szCs w:val="36"/>
        </w:rPr>
        <w:t>Regione Siciliana</w:t>
      </w:r>
    </w:p>
    <w:p w:rsidR="00DE1F8E" w:rsidRPr="00455BA2" w:rsidRDefault="00DE1F8E" w:rsidP="00A05EF2">
      <w:pPr>
        <w:spacing w:before="240" w:after="240"/>
        <w:jc w:val="center"/>
        <w:outlineLvl w:val="0"/>
        <w:rPr>
          <w:b/>
          <w:sz w:val="28"/>
          <w:szCs w:val="28"/>
        </w:rPr>
      </w:pPr>
      <w:r>
        <w:rPr>
          <w:b/>
          <w:sz w:val="28"/>
          <w:szCs w:val="28"/>
        </w:rPr>
        <w:t>Provincia Regionale di: CATANIA</w:t>
      </w:r>
    </w:p>
    <w:bookmarkEnd w:id="0"/>
    <w:bookmarkEnd w:id="1"/>
    <w:bookmarkEnd w:id="2"/>
    <w:bookmarkEnd w:id="3"/>
    <w:bookmarkEnd w:id="4"/>
    <w:p w:rsidR="00DE1F8E" w:rsidRPr="00455BA2" w:rsidRDefault="00DE1F8E" w:rsidP="00A05EF2">
      <w:pPr>
        <w:spacing w:before="240" w:after="240"/>
        <w:jc w:val="center"/>
        <w:outlineLvl w:val="0"/>
        <w:rPr>
          <w:b/>
          <w:sz w:val="28"/>
          <w:szCs w:val="28"/>
        </w:rPr>
      </w:pPr>
      <w:r>
        <w:rPr>
          <w:b/>
          <w:sz w:val="28"/>
          <w:szCs w:val="28"/>
        </w:rPr>
        <w:t>Comune di : RAGALNA</w:t>
      </w:r>
    </w:p>
    <w:p w:rsidR="00DE1F8E" w:rsidRDefault="00DE1F8E" w:rsidP="00DE1F8E">
      <w:pPr>
        <w:jc w:val="center"/>
      </w:pPr>
    </w:p>
    <w:p w:rsidR="00971B0F" w:rsidRDefault="00971B0F" w:rsidP="00DE1F8E">
      <w:pPr>
        <w:jc w:val="center"/>
      </w:pPr>
    </w:p>
    <w:p w:rsidR="00971B0F" w:rsidRDefault="00971B0F" w:rsidP="00DE1F8E">
      <w:pPr>
        <w:jc w:val="center"/>
      </w:pPr>
    </w:p>
    <w:p w:rsidR="00971B0F" w:rsidRDefault="00971B0F" w:rsidP="00DE1F8E">
      <w:pPr>
        <w:jc w:val="center"/>
      </w:pPr>
    </w:p>
    <w:p w:rsidR="00971B0F" w:rsidRDefault="00971B0F" w:rsidP="00DE1F8E">
      <w:pPr>
        <w:jc w:val="center"/>
      </w:pPr>
    </w:p>
    <w:p w:rsidR="00971B0F" w:rsidRDefault="00971B0F" w:rsidP="00DE1F8E">
      <w:pPr>
        <w:jc w:val="center"/>
      </w:pPr>
    </w:p>
    <w:p w:rsidR="00971B0F" w:rsidRDefault="00971B0F" w:rsidP="00DE1F8E">
      <w:pPr>
        <w:jc w:val="center"/>
      </w:pPr>
    </w:p>
    <w:p w:rsidR="00971B0F" w:rsidRDefault="00971B0F" w:rsidP="00DE1F8E">
      <w:pPr>
        <w:jc w:val="center"/>
      </w:pPr>
    </w:p>
    <w:p w:rsidR="00971B0F" w:rsidRDefault="00971B0F" w:rsidP="00DE1F8E">
      <w:pPr>
        <w:jc w:val="center"/>
      </w:pPr>
    </w:p>
    <w:p w:rsidR="00971B0F" w:rsidRPr="00ED16A6" w:rsidRDefault="00971B0F" w:rsidP="00DE1F8E">
      <w:pPr>
        <w:jc w:val="center"/>
      </w:pPr>
    </w:p>
    <w:p w:rsidR="00DE1F8E" w:rsidRPr="00ED16A6" w:rsidRDefault="00DE1F8E" w:rsidP="00DE1F8E">
      <w:pPr>
        <w:spacing w:line="360" w:lineRule="auto"/>
        <w:jc w:val="center"/>
        <w:rPr>
          <w:b/>
          <w:i/>
          <w:sz w:val="40"/>
          <w:szCs w:val="40"/>
        </w:rPr>
      </w:pPr>
      <w:r>
        <w:rPr>
          <w:b/>
          <w:i/>
          <w:sz w:val="40"/>
          <w:szCs w:val="40"/>
        </w:rPr>
        <w:t>-PIANO SPEDITIVO DI PROTEZIONE CIVILE</w:t>
      </w:r>
      <w:r w:rsidRPr="00ED16A6">
        <w:rPr>
          <w:b/>
          <w:i/>
          <w:sz w:val="40"/>
          <w:szCs w:val="40"/>
        </w:rPr>
        <w:t>-</w:t>
      </w:r>
    </w:p>
    <w:p w:rsidR="00DE1F8E" w:rsidRPr="00ED16A6" w:rsidRDefault="00DE1F8E" w:rsidP="00DE1F8E">
      <w:pPr>
        <w:spacing w:line="360" w:lineRule="auto"/>
        <w:jc w:val="center"/>
        <w:rPr>
          <w:b/>
        </w:rPr>
      </w:pPr>
    </w:p>
    <w:p w:rsidR="004E77EF" w:rsidRDefault="00DE1F8E" w:rsidP="004E77EF">
      <w:pPr>
        <w:spacing w:line="360" w:lineRule="auto"/>
        <w:jc w:val="center"/>
        <w:outlineLvl w:val="0"/>
        <w:rPr>
          <w:b/>
          <w:sz w:val="26"/>
          <w:szCs w:val="26"/>
        </w:rPr>
      </w:pPr>
      <w:r w:rsidRPr="00ED16A6">
        <w:rPr>
          <w:b/>
          <w:sz w:val="26"/>
          <w:szCs w:val="26"/>
        </w:rPr>
        <w:t>APPLICAZIONE PER IL</w:t>
      </w:r>
      <w:r w:rsidR="004E77EF">
        <w:rPr>
          <w:b/>
          <w:sz w:val="26"/>
          <w:szCs w:val="26"/>
        </w:rPr>
        <w:t>:</w:t>
      </w:r>
    </w:p>
    <w:p w:rsidR="004E77EF" w:rsidRDefault="00DE1F8E" w:rsidP="004E77EF">
      <w:pPr>
        <w:numPr>
          <w:ilvl w:val="0"/>
          <w:numId w:val="50"/>
        </w:numPr>
        <w:spacing w:line="360" w:lineRule="auto"/>
        <w:jc w:val="both"/>
        <w:outlineLvl w:val="0"/>
        <w:rPr>
          <w:b/>
          <w:sz w:val="26"/>
          <w:szCs w:val="26"/>
        </w:rPr>
      </w:pPr>
      <w:r w:rsidRPr="004E77EF">
        <w:rPr>
          <w:b/>
          <w:sz w:val="26"/>
          <w:szCs w:val="26"/>
        </w:rPr>
        <w:t>RISCHIO SISMICO</w:t>
      </w:r>
    </w:p>
    <w:p w:rsidR="00E50A8A" w:rsidRDefault="00E50A8A" w:rsidP="00A05EF2">
      <w:pPr>
        <w:spacing w:line="360" w:lineRule="auto"/>
        <w:jc w:val="center"/>
        <w:outlineLvl w:val="0"/>
        <w:rPr>
          <w:b/>
          <w:sz w:val="26"/>
          <w:szCs w:val="26"/>
        </w:rPr>
      </w:pPr>
    </w:p>
    <w:p w:rsidR="004E77EF" w:rsidRDefault="004E77EF" w:rsidP="00A05EF2">
      <w:pPr>
        <w:spacing w:line="360" w:lineRule="auto"/>
        <w:jc w:val="center"/>
        <w:outlineLvl w:val="0"/>
        <w:rPr>
          <w:b/>
          <w:sz w:val="26"/>
          <w:szCs w:val="26"/>
        </w:rPr>
      </w:pPr>
    </w:p>
    <w:p w:rsidR="00BA1B34" w:rsidRPr="00370D01" w:rsidRDefault="00E50A8A" w:rsidP="00370D01">
      <w:pPr>
        <w:pBdr>
          <w:top w:val="single" w:sz="4" w:space="1" w:color="auto"/>
          <w:left w:val="single" w:sz="4" w:space="0" w:color="auto"/>
          <w:bottom w:val="single" w:sz="4" w:space="1" w:color="auto"/>
          <w:right w:val="single" w:sz="4" w:space="4" w:color="auto"/>
        </w:pBdr>
        <w:tabs>
          <w:tab w:val="left" w:pos="7230"/>
          <w:tab w:val="left" w:pos="7371"/>
        </w:tabs>
        <w:spacing w:line="360" w:lineRule="auto"/>
        <w:ind w:left="2835" w:right="2267"/>
        <w:jc w:val="center"/>
        <w:outlineLvl w:val="0"/>
        <w:rPr>
          <w:b/>
          <w:i/>
          <w:sz w:val="26"/>
          <w:szCs w:val="26"/>
          <w:u w:val="single"/>
        </w:rPr>
      </w:pPr>
      <w:r w:rsidRPr="00370D01">
        <w:rPr>
          <w:b/>
          <w:i/>
          <w:sz w:val="26"/>
          <w:szCs w:val="26"/>
          <w:u w:val="single"/>
        </w:rPr>
        <w:t>AGGIORNAMENTO ANNO 2017</w:t>
      </w:r>
    </w:p>
    <w:p w:rsidR="00DE1F8E" w:rsidRPr="00ED16A6" w:rsidRDefault="00DE1F8E" w:rsidP="00DE1F8E"/>
    <w:p w:rsidR="00DE1F8E" w:rsidRPr="00ED16A6" w:rsidRDefault="00DE1F8E" w:rsidP="00DE1F8E"/>
    <w:p w:rsidR="00DE1F8E" w:rsidRPr="00ED16A6" w:rsidRDefault="00DE1F8E" w:rsidP="00DE1F8E"/>
    <w:p w:rsidR="00DE1F8E" w:rsidRPr="00ED16A6" w:rsidRDefault="00DE1F8E" w:rsidP="00DE1F8E"/>
    <w:p w:rsidR="00DE1F8E" w:rsidRPr="00ED16A6" w:rsidRDefault="00DE1F8E" w:rsidP="00DE1F8E">
      <w:bookmarkStart w:id="5" w:name="_Toc190513950"/>
      <w:bookmarkStart w:id="6" w:name="_Toc190778957"/>
      <w:bookmarkStart w:id="7" w:name="_Toc191119615"/>
      <w:bookmarkStart w:id="8" w:name="_Toc191119754"/>
      <w:bookmarkStart w:id="9" w:name="_Toc191120161"/>
    </w:p>
    <w:p w:rsidR="00DE1F8E" w:rsidRPr="00ED16A6" w:rsidRDefault="00DE1F8E" w:rsidP="00DE1F8E"/>
    <w:p w:rsidR="00DE1F8E" w:rsidRPr="00ED16A6" w:rsidRDefault="00DE1F8E" w:rsidP="00DE1F8E"/>
    <w:p w:rsidR="00DE1F8E" w:rsidRPr="00ED16A6" w:rsidRDefault="00DE1F8E" w:rsidP="00DE1F8E"/>
    <w:p w:rsidR="00DE1F8E" w:rsidRDefault="00DE1F8E" w:rsidP="00DE1F8E"/>
    <w:p w:rsidR="00DE1F8E" w:rsidRDefault="00DE1F8E" w:rsidP="00DE1F8E"/>
    <w:bookmarkEnd w:id="5"/>
    <w:bookmarkEnd w:id="6"/>
    <w:bookmarkEnd w:id="7"/>
    <w:bookmarkEnd w:id="8"/>
    <w:bookmarkEnd w:id="9"/>
    <w:p w:rsidR="00DE1F8E" w:rsidRPr="00531C6D" w:rsidRDefault="00DE1F8E" w:rsidP="00A05EF2">
      <w:pPr>
        <w:outlineLvl w:val="0"/>
        <w:rPr>
          <w:sz w:val="32"/>
          <w:szCs w:val="32"/>
        </w:rPr>
      </w:pPr>
      <w:r w:rsidRPr="00531C6D">
        <w:rPr>
          <w:sz w:val="32"/>
          <w:szCs w:val="32"/>
        </w:rPr>
        <w:t xml:space="preserve">Adottato con </w:t>
      </w:r>
      <w:r w:rsidR="00DE2FDD">
        <w:rPr>
          <w:sz w:val="32"/>
          <w:szCs w:val="32"/>
        </w:rPr>
        <w:t xml:space="preserve">delibera di Consiglio Comunale </w:t>
      </w:r>
      <w:r w:rsidRPr="00531C6D">
        <w:rPr>
          <w:sz w:val="32"/>
          <w:szCs w:val="32"/>
        </w:rPr>
        <w:t>n.</w:t>
      </w:r>
      <w:r w:rsidR="00DE2FDD">
        <w:rPr>
          <w:sz w:val="32"/>
          <w:szCs w:val="32"/>
        </w:rPr>
        <w:t xml:space="preserve"> </w:t>
      </w:r>
      <w:r w:rsidR="00734FF2">
        <w:rPr>
          <w:sz w:val="32"/>
          <w:szCs w:val="32"/>
        </w:rPr>
        <w:t>___</w:t>
      </w:r>
      <w:r w:rsidRPr="00531C6D">
        <w:rPr>
          <w:sz w:val="32"/>
          <w:szCs w:val="32"/>
        </w:rPr>
        <w:t xml:space="preserve"> del </w:t>
      </w:r>
      <w:bookmarkStart w:id="10" w:name="_Toc190513951"/>
      <w:bookmarkStart w:id="11" w:name="_Toc190778958"/>
      <w:bookmarkStart w:id="12" w:name="_Toc191119616"/>
      <w:bookmarkStart w:id="13" w:name="_Toc191119755"/>
      <w:bookmarkStart w:id="14" w:name="_Toc191120162"/>
      <w:r w:rsidR="00734FF2">
        <w:rPr>
          <w:sz w:val="32"/>
          <w:szCs w:val="32"/>
        </w:rPr>
        <w:t>______________</w:t>
      </w:r>
    </w:p>
    <w:p w:rsidR="00DE1F8E" w:rsidRDefault="00DE1F8E" w:rsidP="00DE1F8E"/>
    <w:p w:rsidR="00DE1F8E" w:rsidRDefault="00DE1F8E" w:rsidP="00DE1F8E"/>
    <w:p w:rsidR="00802838" w:rsidRDefault="00802838" w:rsidP="00DE1F8E"/>
    <w:p w:rsidR="00DE1F8E" w:rsidRDefault="00DE1F8E" w:rsidP="00DE1F8E"/>
    <w:p w:rsidR="00DE1F8E" w:rsidRPr="00531C6D" w:rsidRDefault="00DE1F8E" w:rsidP="00A05EF2">
      <w:pPr>
        <w:outlineLvl w:val="0"/>
      </w:pPr>
      <w:r w:rsidRPr="00ED16A6">
        <w:rPr>
          <w:b/>
          <w:sz w:val="28"/>
          <w:szCs w:val="28"/>
        </w:rPr>
        <w:t>INDICE</w:t>
      </w:r>
      <w:bookmarkEnd w:id="10"/>
      <w:bookmarkEnd w:id="11"/>
      <w:bookmarkEnd w:id="12"/>
      <w:bookmarkEnd w:id="13"/>
      <w:bookmarkEnd w:id="14"/>
    </w:p>
    <w:p w:rsidR="00DE1F8E" w:rsidRPr="00ED16A6" w:rsidRDefault="00DE1F8E" w:rsidP="00DE1F8E">
      <w:pPr>
        <w:rPr>
          <w:b/>
          <w:sz w:val="28"/>
          <w:szCs w:val="28"/>
        </w:rPr>
      </w:pPr>
    </w:p>
    <w:p w:rsidR="00DE1F8E" w:rsidRDefault="00DE1F8E" w:rsidP="00A05EF2">
      <w:pPr>
        <w:ind w:left="720"/>
        <w:outlineLvl w:val="0"/>
        <w:rPr>
          <w:b/>
          <w:sz w:val="20"/>
          <w:szCs w:val="20"/>
          <w:u w:val="single"/>
        </w:rPr>
      </w:pPr>
      <w:r w:rsidRPr="00BD54A2">
        <w:rPr>
          <w:b/>
          <w:sz w:val="20"/>
          <w:szCs w:val="20"/>
          <w:u w:val="single"/>
        </w:rPr>
        <w:t>PREMESSA</w:t>
      </w:r>
    </w:p>
    <w:p w:rsidR="00BA1B34" w:rsidRPr="006D79C8" w:rsidRDefault="00BA1B34" w:rsidP="00A05EF2">
      <w:pPr>
        <w:ind w:left="720"/>
        <w:outlineLvl w:val="0"/>
        <w:rPr>
          <w:b/>
          <w:sz w:val="20"/>
          <w:szCs w:val="20"/>
          <w:u w:val="single"/>
        </w:rPr>
      </w:pPr>
      <w:r w:rsidRPr="006D79C8">
        <w:rPr>
          <w:b/>
          <w:sz w:val="20"/>
          <w:szCs w:val="20"/>
          <w:u w:val="single"/>
        </w:rPr>
        <w:t>ATTI DEL COMUNE</w:t>
      </w:r>
      <w:r w:rsidR="008247E6" w:rsidRPr="006D79C8">
        <w:rPr>
          <w:b/>
          <w:sz w:val="20"/>
          <w:szCs w:val="20"/>
          <w:u w:val="single"/>
        </w:rPr>
        <w:t xml:space="preserve"> DI RAGALNA</w:t>
      </w:r>
    </w:p>
    <w:p w:rsidR="00BA1B34" w:rsidRPr="006D79C8" w:rsidRDefault="00BA1B34" w:rsidP="00A05EF2">
      <w:pPr>
        <w:ind w:left="720"/>
        <w:outlineLvl w:val="0"/>
        <w:rPr>
          <w:b/>
          <w:sz w:val="20"/>
          <w:szCs w:val="20"/>
          <w:u w:val="single"/>
        </w:rPr>
      </w:pPr>
      <w:r w:rsidRPr="006D79C8">
        <w:rPr>
          <w:b/>
          <w:sz w:val="20"/>
          <w:szCs w:val="20"/>
          <w:u w:val="single"/>
        </w:rPr>
        <w:t>PREVISIONE E PREVENZIONE</w:t>
      </w:r>
    </w:p>
    <w:p w:rsidR="008247E6" w:rsidRPr="006D79C8" w:rsidRDefault="008247E6" w:rsidP="00A05EF2">
      <w:pPr>
        <w:ind w:left="720"/>
        <w:outlineLvl w:val="0"/>
        <w:rPr>
          <w:b/>
          <w:sz w:val="20"/>
          <w:szCs w:val="20"/>
          <w:u w:val="single"/>
        </w:rPr>
      </w:pPr>
      <w:r w:rsidRPr="006D79C8">
        <w:rPr>
          <w:b/>
          <w:sz w:val="20"/>
          <w:szCs w:val="20"/>
          <w:u w:val="single"/>
        </w:rPr>
        <w:t xml:space="preserve">STRUTTURA DEL PIANO </w:t>
      </w:r>
    </w:p>
    <w:p w:rsidR="00DE1F8E" w:rsidRPr="006D79C8" w:rsidRDefault="00DE1F8E" w:rsidP="00DE1F8E">
      <w:pPr>
        <w:ind w:left="720"/>
        <w:rPr>
          <w:b/>
          <w:sz w:val="20"/>
          <w:szCs w:val="20"/>
          <w:u w:val="single"/>
        </w:rPr>
      </w:pPr>
    </w:p>
    <w:p w:rsidR="00DE1F8E" w:rsidRDefault="00DE1F8E" w:rsidP="00287264">
      <w:pPr>
        <w:numPr>
          <w:ilvl w:val="0"/>
          <w:numId w:val="23"/>
        </w:numPr>
        <w:ind w:left="0" w:firstLine="0"/>
        <w:rPr>
          <w:b/>
          <w:sz w:val="20"/>
          <w:szCs w:val="20"/>
          <w:u w:val="single"/>
        </w:rPr>
      </w:pPr>
      <w:r w:rsidRPr="00BD54A2">
        <w:rPr>
          <w:b/>
          <w:sz w:val="20"/>
          <w:szCs w:val="20"/>
          <w:u w:val="single"/>
        </w:rPr>
        <w:t>PARTE GENERALE</w:t>
      </w:r>
      <w:r w:rsidRPr="00BD54A2">
        <w:rPr>
          <w:b/>
          <w:sz w:val="20"/>
          <w:szCs w:val="20"/>
          <w:u w:val="single"/>
        </w:rPr>
        <w:tab/>
      </w:r>
    </w:p>
    <w:p w:rsidR="002D7EC1" w:rsidRDefault="00E363C1" w:rsidP="00287264">
      <w:pPr>
        <w:numPr>
          <w:ilvl w:val="1"/>
          <w:numId w:val="23"/>
        </w:numPr>
        <w:rPr>
          <w:b/>
          <w:sz w:val="20"/>
          <w:szCs w:val="20"/>
        </w:rPr>
      </w:pPr>
      <w:r w:rsidRPr="00E363C1">
        <w:rPr>
          <w:b/>
          <w:sz w:val="20"/>
          <w:szCs w:val="20"/>
        </w:rPr>
        <w:t>Inquadramento ge</w:t>
      </w:r>
      <w:r w:rsidR="0064460F">
        <w:rPr>
          <w:b/>
          <w:sz w:val="20"/>
          <w:szCs w:val="20"/>
        </w:rPr>
        <w:t>ografico</w:t>
      </w:r>
    </w:p>
    <w:p w:rsidR="00287264" w:rsidRDefault="00287264" w:rsidP="002D7EC1">
      <w:pPr>
        <w:numPr>
          <w:ilvl w:val="2"/>
          <w:numId w:val="35"/>
        </w:numPr>
        <w:rPr>
          <w:b/>
          <w:sz w:val="20"/>
          <w:szCs w:val="20"/>
        </w:rPr>
      </w:pPr>
      <w:r>
        <w:rPr>
          <w:b/>
          <w:sz w:val="20"/>
          <w:szCs w:val="20"/>
        </w:rPr>
        <w:t>Limiti amministrativi</w:t>
      </w:r>
    </w:p>
    <w:p w:rsidR="00287264" w:rsidRDefault="002D7EC1" w:rsidP="00287264">
      <w:pPr>
        <w:numPr>
          <w:ilvl w:val="2"/>
          <w:numId w:val="35"/>
        </w:numPr>
        <w:rPr>
          <w:b/>
          <w:sz w:val="20"/>
          <w:szCs w:val="20"/>
        </w:rPr>
      </w:pPr>
      <w:r>
        <w:rPr>
          <w:b/>
          <w:sz w:val="20"/>
          <w:szCs w:val="20"/>
        </w:rPr>
        <w:t>Il territorio comunale (cenni storici)</w:t>
      </w:r>
    </w:p>
    <w:p w:rsidR="00340ADA" w:rsidRDefault="00340ADA" w:rsidP="00287264">
      <w:pPr>
        <w:numPr>
          <w:ilvl w:val="2"/>
          <w:numId w:val="35"/>
        </w:numPr>
        <w:rPr>
          <w:b/>
          <w:sz w:val="20"/>
          <w:szCs w:val="20"/>
        </w:rPr>
      </w:pPr>
      <w:r>
        <w:rPr>
          <w:b/>
          <w:sz w:val="20"/>
          <w:szCs w:val="20"/>
        </w:rPr>
        <w:t>Aspetti naturalistici</w:t>
      </w:r>
    </w:p>
    <w:p w:rsidR="00340ADA" w:rsidRDefault="00340ADA" w:rsidP="00287264">
      <w:pPr>
        <w:numPr>
          <w:ilvl w:val="2"/>
          <w:numId w:val="35"/>
        </w:numPr>
        <w:rPr>
          <w:b/>
          <w:sz w:val="20"/>
          <w:szCs w:val="20"/>
        </w:rPr>
      </w:pPr>
      <w:r w:rsidRPr="00340ADA">
        <w:rPr>
          <w:b/>
          <w:sz w:val="20"/>
          <w:szCs w:val="20"/>
        </w:rPr>
        <w:t>Patrimonio artistico-monumentale</w:t>
      </w:r>
    </w:p>
    <w:p w:rsidR="00340ADA" w:rsidRDefault="00340ADA" w:rsidP="00287264">
      <w:pPr>
        <w:numPr>
          <w:ilvl w:val="2"/>
          <w:numId w:val="35"/>
        </w:numPr>
        <w:rPr>
          <w:b/>
          <w:sz w:val="20"/>
          <w:szCs w:val="20"/>
        </w:rPr>
      </w:pPr>
      <w:r w:rsidRPr="00340ADA">
        <w:rPr>
          <w:b/>
          <w:sz w:val="20"/>
          <w:szCs w:val="20"/>
        </w:rPr>
        <w:t>Economia, turismo e prodotti tipici</w:t>
      </w:r>
    </w:p>
    <w:p w:rsidR="00287264" w:rsidRDefault="00287264" w:rsidP="00287264">
      <w:pPr>
        <w:numPr>
          <w:ilvl w:val="2"/>
          <w:numId w:val="35"/>
        </w:numPr>
        <w:rPr>
          <w:b/>
          <w:sz w:val="20"/>
          <w:szCs w:val="20"/>
        </w:rPr>
      </w:pPr>
      <w:r>
        <w:rPr>
          <w:b/>
          <w:sz w:val="20"/>
          <w:szCs w:val="20"/>
        </w:rPr>
        <w:t>Assetto fisico ambientale</w:t>
      </w:r>
    </w:p>
    <w:p w:rsidR="00287264" w:rsidRDefault="00287264" w:rsidP="00287264">
      <w:pPr>
        <w:numPr>
          <w:ilvl w:val="2"/>
          <w:numId w:val="35"/>
        </w:numPr>
        <w:rPr>
          <w:b/>
          <w:sz w:val="20"/>
          <w:szCs w:val="20"/>
        </w:rPr>
      </w:pPr>
      <w:r>
        <w:rPr>
          <w:b/>
          <w:sz w:val="20"/>
          <w:szCs w:val="20"/>
        </w:rPr>
        <w:t>Assetto geologico</w:t>
      </w:r>
    </w:p>
    <w:p w:rsidR="00287264" w:rsidRDefault="00287264" w:rsidP="00287264">
      <w:pPr>
        <w:numPr>
          <w:ilvl w:val="2"/>
          <w:numId w:val="35"/>
        </w:numPr>
        <w:rPr>
          <w:b/>
          <w:sz w:val="20"/>
          <w:szCs w:val="20"/>
        </w:rPr>
      </w:pPr>
      <w:r>
        <w:rPr>
          <w:b/>
          <w:sz w:val="20"/>
          <w:szCs w:val="20"/>
        </w:rPr>
        <w:t>Assetto idrogeologico</w:t>
      </w:r>
    </w:p>
    <w:p w:rsidR="00287264" w:rsidRDefault="00287264" w:rsidP="00287264">
      <w:pPr>
        <w:numPr>
          <w:ilvl w:val="2"/>
          <w:numId w:val="35"/>
        </w:numPr>
        <w:rPr>
          <w:b/>
          <w:sz w:val="20"/>
          <w:szCs w:val="20"/>
        </w:rPr>
      </w:pPr>
      <w:r>
        <w:rPr>
          <w:b/>
          <w:sz w:val="20"/>
          <w:szCs w:val="20"/>
        </w:rPr>
        <w:t>Rete viaria</w:t>
      </w:r>
    </w:p>
    <w:p w:rsidR="00287264" w:rsidRDefault="00287264" w:rsidP="00287264">
      <w:pPr>
        <w:numPr>
          <w:ilvl w:val="2"/>
          <w:numId w:val="35"/>
        </w:numPr>
        <w:rPr>
          <w:b/>
          <w:sz w:val="20"/>
          <w:szCs w:val="20"/>
        </w:rPr>
      </w:pPr>
      <w:r>
        <w:rPr>
          <w:b/>
          <w:sz w:val="20"/>
          <w:szCs w:val="20"/>
        </w:rPr>
        <w:t>Dati logistici</w:t>
      </w:r>
    </w:p>
    <w:p w:rsidR="00CE7BCA" w:rsidRDefault="00287264" w:rsidP="00CE7BCA">
      <w:pPr>
        <w:numPr>
          <w:ilvl w:val="2"/>
          <w:numId w:val="35"/>
        </w:numPr>
        <w:rPr>
          <w:b/>
          <w:sz w:val="20"/>
          <w:szCs w:val="20"/>
        </w:rPr>
      </w:pPr>
      <w:r>
        <w:rPr>
          <w:b/>
          <w:sz w:val="20"/>
          <w:szCs w:val="20"/>
        </w:rPr>
        <w:t>Dati demografici</w:t>
      </w:r>
    </w:p>
    <w:p w:rsidR="00CE7BCA" w:rsidRDefault="00CE7BCA" w:rsidP="00CE7BCA">
      <w:pPr>
        <w:numPr>
          <w:ilvl w:val="2"/>
          <w:numId w:val="35"/>
        </w:numPr>
        <w:rPr>
          <w:b/>
          <w:sz w:val="20"/>
          <w:szCs w:val="20"/>
        </w:rPr>
      </w:pPr>
      <w:r>
        <w:rPr>
          <w:b/>
          <w:sz w:val="20"/>
          <w:szCs w:val="20"/>
        </w:rPr>
        <w:t>Elementi esposti a rischio</w:t>
      </w:r>
      <w:r w:rsidR="00340ADA">
        <w:rPr>
          <w:b/>
          <w:sz w:val="20"/>
          <w:szCs w:val="20"/>
        </w:rPr>
        <w:t xml:space="preserve"> - Strutture strategiche</w:t>
      </w:r>
    </w:p>
    <w:p w:rsidR="00287264" w:rsidRDefault="00287264" w:rsidP="00287264">
      <w:pPr>
        <w:ind w:left="284"/>
        <w:rPr>
          <w:b/>
          <w:sz w:val="20"/>
          <w:szCs w:val="20"/>
        </w:rPr>
      </w:pPr>
    </w:p>
    <w:p w:rsidR="00DE1F8E" w:rsidRPr="00ED16A6" w:rsidRDefault="00DE1F8E" w:rsidP="00287264">
      <w:pPr>
        <w:rPr>
          <w:b/>
          <w:sz w:val="20"/>
          <w:szCs w:val="20"/>
        </w:rPr>
      </w:pPr>
      <w:r w:rsidRPr="00ED16A6">
        <w:rPr>
          <w:b/>
          <w:sz w:val="20"/>
          <w:szCs w:val="20"/>
        </w:rPr>
        <w:t>1.</w:t>
      </w:r>
      <w:r w:rsidR="00287264">
        <w:rPr>
          <w:b/>
          <w:sz w:val="20"/>
          <w:szCs w:val="20"/>
        </w:rPr>
        <w:t>2</w:t>
      </w:r>
      <w:r w:rsidRPr="00ED16A6">
        <w:rPr>
          <w:b/>
          <w:sz w:val="20"/>
          <w:szCs w:val="20"/>
        </w:rPr>
        <w:tab/>
        <w:t>RISORSE COMUNALI</w:t>
      </w:r>
      <w:r w:rsidRPr="00ED16A6">
        <w:rPr>
          <w:b/>
          <w:sz w:val="20"/>
          <w:szCs w:val="20"/>
        </w:rPr>
        <w:tab/>
      </w:r>
    </w:p>
    <w:p w:rsidR="00DE1F8E" w:rsidRPr="00ED16A6" w:rsidRDefault="00DE1F8E" w:rsidP="00DE1F8E">
      <w:pPr>
        <w:ind w:left="480" w:firstLine="360"/>
        <w:rPr>
          <w:b/>
          <w:sz w:val="20"/>
          <w:szCs w:val="20"/>
        </w:rPr>
      </w:pPr>
      <w:r w:rsidRPr="00ED16A6">
        <w:rPr>
          <w:b/>
          <w:sz w:val="20"/>
          <w:szCs w:val="20"/>
        </w:rPr>
        <w:t>1.</w:t>
      </w:r>
      <w:r w:rsidR="00287264">
        <w:rPr>
          <w:b/>
          <w:sz w:val="20"/>
          <w:szCs w:val="20"/>
        </w:rPr>
        <w:t>2</w:t>
      </w:r>
      <w:r w:rsidRPr="00ED16A6">
        <w:rPr>
          <w:b/>
          <w:sz w:val="20"/>
          <w:szCs w:val="20"/>
        </w:rPr>
        <w:t>.1</w:t>
      </w:r>
      <w:r w:rsidRPr="00ED16A6">
        <w:rPr>
          <w:b/>
          <w:sz w:val="20"/>
          <w:szCs w:val="20"/>
        </w:rPr>
        <w:tab/>
        <w:t>Struttura comunale di protezione civile: gli uomini</w:t>
      </w:r>
      <w:r w:rsidRPr="00ED16A6">
        <w:rPr>
          <w:b/>
          <w:sz w:val="20"/>
          <w:szCs w:val="20"/>
        </w:rPr>
        <w:tab/>
      </w:r>
    </w:p>
    <w:p w:rsidR="00DE1F8E" w:rsidRPr="00ED16A6" w:rsidRDefault="00DE1F8E" w:rsidP="00DE1F8E">
      <w:pPr>
        <w:ind w:left="480" w:firstLine="360"/>
        <w:rPr>
          <w:b/>
          <w:sz w:val="20"/>
          <w:szCs w:val="20"/>
        </w:rPr>
      </w:pPr>
      <w:r w:rsidRPr="00ED16A6">
        <w:rPr>
          <w:b/>
          <w:sz w:val="20"/>
          <w:szCs w:val="20"/>
        </w:rPr>
        <w:t>1.</w:t>
      </w:r>
      <w:r w:rsidR="00287264">
        <w:rPr>
          <w:b/>
          <w:sz w:val="20"/>
          <w:szCs w:val="20"/>
        </w:rPr>
        <w:t>2</w:t>
      </w:r>
      <w:r w:rsidRPr="00ED16A6">
        <w:rPr>
          <w:b/>
          <w:sz w:val="20"/>
          <w:szCs w:val="20"/>
        </w:rPr>
        <w:t>.2</w:t>
      </w:r>
      <w:r w:rsidRPr="00ED16A6">
        <w:rPr>
          <w:b/>
          <w:sz w:val="20"/>
          <w:szCs w:val="20"/>
        </w:rPr>
        <w:tab/>
        <w:t>Materiali e Mezzi di proprietà comunale</w:t>
      </w:r>
      <w:r w:rsidRPr="00ED16A6">
        <w:rPr>
          <w:b/>
          <w:sz w:val="20"/>
          <w:szCs w:val="20"/>
        </w:rPr>
        <w:tab/>
      </w:r>
    </w:p>
    <w:p w:rsidR="00DE1F8E" w:rsidRPr="00ED16A6" w:rsidRDefault="00DE1F8E" w:rsidP="00DE1F8E">
      <w:pPr>
        <w:ind w:left="480" w:firstLine="360"/>
        <w:rPr>
          <w:b/>
          <w:sz w:val="20"/>
          <w:szCs w:val="20"/>
        </w:rPr>
      </w:pPr>
      <w:r w:rsidRPr="00ED16A6">
        <w:rPr>
          <w:b/>
          <w:sz w:val="20"/>
          <w:szCs w:val="20"/>
        </w:rPr>
        <w:t>1.</w:t>
      </w:r>
      <w:r w:rsidR="00287264">
        <w:rPr>
          <w:b/>
          <w:sz w:val="20"/>
          <w:szCs w:val="20"/>
        </w:rPr>
        <w:t>2</w:t>
      </w:r>
      <w:r w:rsidRPr="00ED16A6">
        <w:rPr>
          <w:b/>
          <w:sz w:val="20"/>
          <w:szCs w:val="20"/>
        </w:rPr>
        <w:t>.3</w:t>
      </w:r>
      <w:r w:rsidRPr="00ED16A6">
        <w:rPr>
          <w:b/>
          <w:sz w:val="20"/>
          <w:szCs w:val="20"/>
        </w:rPr>
        <w:tab/>
        <w:t>Mezzi di proprietà privata</w:t>
      </w:r>
      <w:r w:rsidRPr="00ED16A6">
        <w:rPr>
          <w:b/>
          <w:sz w:val="20"/>
          <w:szCs w:val="20"/>
        </w:rPr>
        <w:tab/>
      </w:r>
    </w:p>
    <w:p w:rsidR="00DE1F8E" w:rsidRPr="00ED16A6" w:rsidRDefault="00DE1F8E" w:rsidP="00DE1F8E">
      <w:pPr>
        <w:ind w:left="480" w:firstLine="360"/>
        <w:rPr>
          <w:b/>
          <w:sz w:val="20"/>
          <w:szCs w:val="20"/>
        </w:rPr>
      </w:pPr>
      <w:r w:rsidRPr="00ED16A6">
        <w:rPr>
          <w:b/>
          <w:sz w:val="20"/>
          <w:szCs w:val="20"/>
        </w:rPr>
        <w:t>1.</w:t>
      </w:r>
      <w:r w:rsidR="00287264">
        <w:rPr>
          <w:b/>
          <w:sz w:val="20"/>
          <w:szCs w:val="20"/>
        </w:rPr>
        <w:t>2</w:t>
      </w:r>
      <w:r w:rsidRPr="00ED16A6">
        <w:rPr>
          <w:b/>
          <w:sz w:val="20"/>
          <w:szCs w:val="20"/>
        </w:rPr>
        <w:t>.4</w:t>
      </w:r>
      <w:r w:rsidRPr="00ED16A6">
        <w:rPr>
          <w:b/>
          <w:sz w:val="20"/>
          <w:szCs w:val="20"/>
        </w:rPr>
        <w:tab/>
        <w:t>Servizi Essenziali</w:t>
      </w:r>
      <w:r w:rsidRPr="00ED16A6">
        <w:rPr>
          <w:b/>
          <w:sz w:val="20"/>
          <w:szCs w:val="20"/>
        </w:rPr>
        <w:tab/>
      </w:r>
    </w:p>
    <w:p w:rsidR="00DE1F8E" w:rsidRPr="00ED16A6" w:rsidRDefault="00287264" w:rsidP="00DE1F8E">
      <w:pPr>
        <w:ind w:left="480" w:firstLine="360"/>
        <w:rPr>
          <w:b/>
          <w:sz w:val="20"/>
          <w:szCs w:val="20"/>
        </w:rPr>
      </w:pPr>
      <w:r>
        <w:rPr>
          <w:b/>
          <w:sz w:val="20"/>
          <w:szCs w:val="20"/>
        </w:rPr>
        <w:t>1.2</w:t>
      </w:r>
      <w:r w:rsidR="00DE1F8E" w:rsidRPr="00ED16A6">
        <w:rPr>
          <w:b/>
          <w:sz w:val="20"/>
          <w:szCs w:val="20"/>
        </w:rPr>
        <w:t>.5</w:t>
      </w:r>
      <w:r w:rsidR="00DE1F8E" w:rsidRPr="00ED16A6">
        <w:rPr>
          <w:b/>
          <w:sz w:val="20"/>
          <w:szCs w:val="20"/>
        </w:rPr>
        <w:tab/>
        <w:t>Aree di stoccaggio e distribuzione: materiali infiammabili</w:t>
      </w:r>
      <w:r w:rsidR="00DE1F8E" w:rsidRPr="00ED16A6">
        <w:rPr>
          <w:b/>
          <w:sz w:val="20"/>
          <w:szCs w:val="20"/>
        </w:rPr>
        <w:tab/>
      </w:r>
    </w:p>
    <w:p w:rsidR="00DE1F8E" w:rsidRPr="00ED16A6" w:rsidRDefault="00287264" w:rsidP="00DE1F8E">
      <w:pPr>
        <w:ind w:left="480" w:firstLine="360"/>
        <w:rPr>
          <w:b/>
          <w:sz w:val="20"/>
          <w:szCs w:val="20"/>
        </w:rPr>
      </w:pPr>
      <w:r>
        <w:rPr>
          <w:b/>
          <w:sz w:val="20"/>
          <w:szCs w:val="20"/>
        </w:rPr>
        <w:t>1.2</w:t>
      </w:r>
      <w:r w:rsidR="00DE1F8E" w:rsidRPr="00ED16A6">
        <w:rPr>
          <w:b/>
          <w:sz w:val="20"/>
          <w:szCs w:val="20"/>
        </w:rPr>
        <w:t>.6</w:t>
      </w:r>
      <w:r w:rsidR="00DE1F8E" w:rsidRPr="00ED16A6">
        <w:rPr>
          <w:b/>
          <w:sz w:val="20"/>
          <w:szCs w:val="20"/>
        </w:rPr>
        <w:tab/>
        <w:t>Volontariato e professionalità</w:t>
      </w:r>
      <w:r w:rsidR="00DE1F8E" w:rsidRPr="00ED16A6">
        <w:rPr>
          <w:b/>
          <w:sz w:val="20"/>
          <w:szCs w:val="20"/>
        </w:rPr>
        <w:tab/>
      </w:r>
    </w:p>
    <w:p w:rsidR="00DE1F8E" w:rsidRPr="00317415" w:rsidRDefault="00287264" w:rsidP="00DE1F8E">
      <w:pPr>
        <w:ind w:left="480" w:firstLine="360"/>
        <w:rPr>
          <w:b/>
          <w:sz w:val="20"/>
          <w:szCs w:val="20"/>
        </w:rPr>
      </w:pPr>
      <w:r w:rsidRPr="00317415">
        <w:rPr>
          <w:b/>
          <w:sz w:val="20"/>
          <w:szCs w:val="20"/>
        </w:rPr>
        <w:t>1.2</w:t>
      </w:r>
      <w:r w:rsidR="00DE1F8E" w:rsidRPr="00317415">
        <w:rPr>
          <w:b/>
          <w:sz w:val="20"/>
          <w:szCs w:val="20"/>
        </w:rPr>
        <w:t>.7</w:t>
      </w:r>
      <w:r w:rsidR="00DE1F8E" w:rsidRPr="00317415">
        <w:rPr>
          <w:b/>
          <w:sz w:val="20"/>
          <w:szCs w:val="20"/>
        </w:rPr>
        <w:tab/>
        <w:t>Strutture sanitarie</w:t>
      </w:r>
      <w:r w:rsidR="00DE1F8E" w:rsidRPr="00317415">
        <w:rPr>
          <w:b/>
          <w:sz w:val="20"/>
          <w:szCs w:val="20"/>
        </w:rPr>
        <w:tab/>
      </w:r>
    </w:p>
    <w:p w:rsidR="00CA2B6A" w:rsidRDefault="00DE1F8E" w:rsidP="00DE1F8E">
      <w:pPr>
        <w:ind w:left="480" w:firstLine="360"/>
        <w:rPr>
          <w:b/>
          <w:sz w:val="20"/>
          <w:szCs w:val="20"/>
        </w:rPr>
      </w:pPr>
      <w:r w:rsidRPr="00317415">
        <w:rPr>
          <w:b/>
          <w:sz w:val="20"/>
          <w:szCs w:val="20"/>
        </w:rPr>
        <w:t>1.</w:t>
      </w:r>
      <w:r w:rsidR="00287264" w:rsidRPr="00317415">
        <w:rPr>
          <w:b/>
          <w:sz w:val="20"/>
          <w:szCs w:val="20"/>
        </w:rPr>
        <w:t>2</w:t>
      </w:r>
      <w:r w:rsidRPr="00317415">
        <w:rPr>
          <w:b/>
          <w:sz w:val="20"/>
          <w:szCs w:val="20"/>
        </w:rPr>
        <w:t>.8</w:t>
      </w:r>
      <w:r w:rsidRPr="00317415">
        <w:rPr>
          <w:b/>
          <w:sz w:val="20"/>
          <w:szCs w:val="20"/>
        </w:rPr>
        <w:tab/>
        <w:t>Aree di protezione civile</w:t>
      </w:r>
      <w:r w:rsidRPr="00317415">
        <w:rPr>
          <w:b/>
          <w:sz w:val="20"/>
          <w:szCs w:val="20"/>
        </w:rPr>
        <w:tab/>
      </w:r>
      <w:r w:rsidR="00287264" w:rsidRPr="00317415">
        <w:rPr>
          <w:b/>
          <w:sz w:val="20"/>
          <w:szCs w:val="20"/>
        </w:rPr>
        <w:t xml:space="preserve"> </w:t>
      </w:r>
    </w:p>
    <w:p w:rsidR="006E4532" w:rsidRPr="00317415" w:rsidRDefault="006E4532" w:rsidP="00DE1F8E">
      <w:pPr>
        <w:ind w:left="480" w:firstLine="360"/>
        <w:rPr>
          <w:b/>
          <w:sz w:val="20"/>
          <w:szCs w:val="20"/>
        </w:rPr>
      </w:pPr>
      <w:r>
        <w:rPr>
          <w:b/>
          <w:sz w:val="20"/>
          <w:szCs w:val="20"/>
        </w:rPr>
        <w:t>1.2</w:t>
      </w:r>
      <w:r w:rsidR="00CA2B6A">
        <w:rPr>
          <w:b/>
          <w:sz w:val="20"/>
          <w:szCs w:val="20"/>
        </w:rPr>
        <w:t>.9</w:t>
      </w:r>
      <w:r w:rsidR="00CA2B6A">
        <w:rPr>
          <w:b/>
          <w:sz w:val="20"/>
          <w:szCs w:val="20"/>
        </w:rPr>
        <w:tab/>
      </w:r>
      <w:r w:rsidR="00CA2B6A" w:rsidRPr="00CA2B6A">
        <w:rPr>
          <w:b/>
          <w:sz w:val="20"/>
          <w:szCs w:val="20"/>
        </w:rPr>
        <w:t>Viabilità di emergenza - Cancelli</w:t>
      </w:r>
    </w:p>
    <w:p w:rsidR="00287264" w:rsidRPr="00317415" w:rsidRDefault="00287264" w:rsidP="00DE1F8E">
      <w:pPr>
        <w:ind w:left="480" w:firstLine="360"/>
        <w:rPr>
          <w:b/>
          <w:sz w:val="20"/>
          <w:szCs w:val="20"/>
        </w:rPr>
      </w:pPr>
    </w:p>
    <w:p w:rsidR="00903605" w:rsidRPr="00317415" w:rsidRDefault="00903605" w:rsidP="00DE1F8E">
      <w:pPr>
        <w:rPr>
          <w:b/>
          <w:sz w:val="20"/>
          <w:szCs w:val="20"/>
        </w:rPr>
      </w:pPr>
    </w:p>
    <w:p w:rsidR="00860F6A" w:rsidRDefault="00860F6A" w:rsidP="00860F6A">
      <w:pPr>
        <w:numPr>
          <w:ilvl w:val="0"/>
          <w:numId w:val="35"/>
        </w:numPr>
        <w:outlineLvl w:val="0"/>
        <w:rPr>
          <w:b/>
          <w:sz w:val="20"/>
          <w:szCs w:val="20"/>
          <w:u w:val="single"/>
        </w:rPr>
      </w:pPr>
      <w:r w:rsidRPr="00317415">
        <w:rPr>
          <w:b/>
          <w:sz w:val="20"/>
          <w:szCs w:val="20"/>
          <w:u w:val="single"/>
        </w:rPr>
        <w:t>ANALISI E</w:t>
      </w:r>
      <w:r>
        <w:rPr>
          <w:b/>
          <w:sz w:val="20"/>
          <w:szCs w:val="20"/>
          <w:u w:val="single"/>
        </w:rPr>
        <w:t xml:space="preserve"> SCENARIO DEI RISCHI</w:t>
      </w:r>
    </w:p>
    <w:p w:rsidR="00EB046E" w:rsidRDefault="00860F6A" w:rsidP="00860F6A">
      <w:pPr>
        <w:numPr>
          <w:ilvl w:val="1"/>
          <w:numId w:val="35"/>
        </w:numPr>
        <w:outlineLvl w:val="0"/>
        <w:rPr>
          <w:b/>
          <w:sz w:val="20"/>
          <w:szCs w:val="20"/>
        </w:rPr>
      </w:pPr>
      <w:r>
        <w:rPr>
          <w:b/>
          <w:sz w:val="20"/>
          <w:szCs w:val="20"/>
        </w:rPr>
        <w:t>Analisi dei rischi</w:t>
      </w:r>
    </w:p>
    <w:p w:rsidR="00860F6A" w:rsidRDefault="00860F6A" w:rsidP="00EB046E">
      <w:pPr>
        <w:numPr>
          <w:ilvl w:val="1"/>
          <w:numId w:val="35"/>
        </w:numPr>
        <w:outlineLvl w:val="0"/>
        <w:rPr>
          <w:b/>
          <w:sz w:val="20"/>
          <w:szCs w:val="20"/>
        </w:rPr>
      </w:pPr>
      <w:r>
        <w:rPr>
          <w:b/>
          <w:sz w:val="20"/>
          <w:szCs w:val="20"/>
        </w:rPr>
        <w:t>Analisi rischio sismico</w:t>
      </w:r>
    </w:p>
    <w:p w:rsidR="00860F6A" w:rsidRDefault="00EB046E" w:rsidP="00EB046E">
      <w:pPr>
        <w:ind w:left="142"/>
        <w:outlineLvl w:val="0"/>
        <w:rPr>
          <w:b/>
          <w:sz w:val="20"/>
          <w:szCs w:val="20"/>
        </w:rPr>
      </w:pPr>
      <w:r>
        <w:rPr>
          <w:b/>
          <w:sz w:val="20"/>
          <w:szCs w:val="20"/>
        </w:rPr>
        <w:t>2.2.1</w:t>
      </w:r>
      <w:r>
        <w:rPr>
          <w:b/>
          <w:sz w:val="20"/>
          <w:szCs w:val="20"/>
        </w:rPr>
        <w:tab/>
      </w:r>
      <w:r w:rsidR="00860F6A">
        <w:rPr>
          <w:b/>
          <w:sz w:val="20"/>
          <w:szCs w:val="20"/>
        </w:rPr>
        <w:t>Obiettivi</w:t>
      </w:r>
    </w:p>
    <w:p w:rsidR="00860F6A" w:rsidRDefault="00860F6A" w:rsidP="00DE1F8E">
      <w:pPr>
        <w:rPr>
          <w:b/>
          <w:sz w:val="20"/>
          <w:szCs w:val="20"/>
        </w:rPr>
      </w:pPr>
    </w:p>
    <w:p w:rsidR="0082359C" w:rsidRPr="00ED16A6" w:rsidRDefault="0082359C" w:rsidP="00DE1F8E">
      <w:pPr>
        <w:rPr>
          <w:b/>
          <w:sz w:val="20"/>
          <w:szCs w:val="20"/>
        </w:rPr>
      </w:pPr>
    </w:p>
    <w:p w:rsidR="00DE1F8E" w:rsidRPr="00BD54A2" w:rsidRDefault="00860F6A" w:rsidP="00A05EF2">
      <w:pPr>
        <w:outlineLvl w:val="0"/>
        <w:rPr>
          <w:b/>
          <w:sz w:val="20"/>
          <w:szCs w:val="20"/>
          <w:u w:val="single"/>
        </w:rPr>
      </w:pPr>
      <w:r>
        <w:rPr>
          <w:b/>
          <w:sz w:val="20"/>
          <w:szCs w:val="20"/>
          <w:u w:val="single"/>
        </w:rPr>
        <w:t>3</w:t>
      </w:r>
      <w:r w:rsidR="00DE1F8E" w:rsidRPr="00BD54A2">
        <w:rPr>
          <w:b/>
          <w:sz w:val="20"/>
          <w:szCs w:val="20"/>
          <w:u w:val="single"/>
        </w:rPr>
        <w:tab/>
        <w:t>LINEAMENTI DELLA PIANIFICAZIONE - OBIETTIVI</w:t>
      </w:r>
      <w:r w:rsidR="00DE1F8E" w:rsidRPr="00BD54A2">
        <w:rPr>
          <w:b/>
          <w:sz w:val="20"/>
          <w:szCs w:val="20"/>
          <w:u w:val="single"/>
        </w:rPr>
        <w:tab/>
      </w:r>
    </w:p>
    <w:p w:rsidR="00DE1F8E" w:rsidRPr="00ED16A6" w:rsidRDefault="00A44761" w:rsidP="00DE1F8E">
      <w:pPr>
        <w:ind w:firstLine="360"/>
        <w:rPr>
          <w:b/>
          <w:sz w:val="20"/>
          <w:szCs w:val="20"/>
        </w:rPr>
      </w:pPr>
      <w:r>
        <w:rPr>
          <w:b/>
          <w:sz w:val="20"/>
          <w:szCs w:val="20"/>
        </w:rPr>
        <w:t>3</w:t>
      </w:r>
      <w:r w:rsidR="00DE1F8E" w:rsidRPr="00ED16A6">
        <w:rPr>
          <w:b/>
          <w:sz w:val="20"/>
          <w:szCs w:val="20"/>
        </w:rPr>
        <w:t>.1</w:t>
      </w:r>
      <w:r w:rsidR="00DE1F8E" w:rsidRPr="00ED16A6">
        <w:rPr>
          <w:b/>
          <w:sz w:val="20"/>
          <w:szCs w:val="20"/>
        </w:rPr>
        <w:tab/>
        <w:t>FUNZIONALITÀ DEL SISTEMA DI ALLERTAMENTO LOCALE</w:t>
      </w:r>
      <w:r w:rsidR="00DE1F8E" w:rsidRPr="00ED16A6">
        <w:rPr>
          <w:b/>
          <w:sz w:val="20"/>
          <w:szCs w:val="20"/>
        </w:rPr>
        <w:tab/>
      </w:r>
    </w:p>
    <w:p w:rsidR="00DE1F8E" w:rsidRPr="00ED16A6" w:rsidRDefault="00A44761" w:rsidP="00DE1F8E">
      <w:pPr>
        <w:ind w:firstLine="360"/>
        <w:rPr>
          <w:b/>
          <w:sz w:val="20"/>
          <w:szCs w:val="20"/>
        </w:rPr>
      </w:pPr>
      <w:r>
        <w:rPr>
          <w:b/>
          <w:sz w:val="20"/>
          <w:szCs w:val="20"/>
        </w:rPr>
        <w:t>3</w:t>
      </w:r>
      <w:r w:rsidR="00DE1F8E" w:rsidRPr="00ED16A6">
        <w:rPr>
          <w:b/>
          <w:sz w:val="20"/>
          <w:szCs w:val="20"/>
        </w:rPr>
        <w:t>.2</w:t>
      </w:r>
      <w:r w:rsidR="00DE1F8E" w:rsidRPr="00ED16A6">
        <w:rPr>
          <w:b/>
          <w:sz w:val="20"/>
          <w:szCs w:val="20"/>
        </w:rPr>
        <w:tab/>
        <w:t>COORDINAMENTO OPERATIVO LOCALE</w:t>
      </w:r>
      <w:r w:rsidR="00DE1F8E" w:rsidRPr="00ED16A6">
        <w:rPr>
          <w:b/>
          <w:sz w:val="20"/>
          <w:szCs w:val="20"/>
        </w:rPr>
        <w:tab/>
      </w:r>
    </w:p>
    <w:p w:rsidR="00DE1F8E" w:rsidRPr="00ED16A6" w:rsidRDefault="00A44761" w:rsidP="00DE1F8E">
      <w:pPr>
        <w:ind w:left="480" w:firstLine="360"/>
        <w:rPr>
          <w:b/>
          <w:sz w:val="20"/>
          <w:szCs w:val="20"/>
        </w:rPr>
      </w:pPr>
      <w:r>
        <w:rPr>
          <w:b/>
          <w:sz w:val="20"/>
          <w:szCs w:val="20"/>
        </w:rPr>
        <w:t>3</w:t>
      </w:r>
      <w:r w:rsidR="00DE1F8E" w:rsidRPr="00ED16A6">
        <w:rPr>
          <w:b/>
          <w:sz w:val="20"/>
          <w:szCs w:val="20"/>
        </w:rPr>
        <w:t>.2.1</w:t>
      </w:r>
      <w:r w:rsidR="00DE1F8E" w:rsidRPr="00ED16A6">
        <w:rPr>
          <w:b/>
          <w:sz w:val="20"/>
          <w:szCs w:val="20"/>
        </w:rPr>
        <w:tab/>
        <w:t>Presidio operativo comunale o intercomunale</w:t>
      </w:r>
      <w:r w:rsidR="00DE1F8E" w:rsidRPr="00ED16A6">
        <w:rPr>
          <w:b/>
          <w:sz w:val="20"/>
          <w:szCs w:val="20"/>
        </w:rPr>
        <w:tab/>
      </w:r>
    </w:p>
    <w:p w:rsidR="00DE1F8E" w:rsidRPr="00ED16A6" w:rsidRDefault="00A44761" w:rsidP="00DE1F8E">
      <w:pPr>
        <w:ind w:left="480" w:firstLine="360"/>
        <w:rPr>
          <w:b/>
          <w:sz w:val="20"/>
          <w:szCs w:val="20"/>
        </w:rPr>
      </w:pPr>
      <w:r>
        <w:rPr>
          <w:b/>
          <w:sz w:val="20"/>
          <w:szCs w:val="20"/>
        </w:rPr>
        <w:t>3</w:t>
      </w:r>
      <w:r w:rsidR="00DE1F8E" w:rsidRPr="00ED16A6">
        <w:rPr>
          <w:b/>
          <w:sz w:val="20"/>
          <w:szCs w:val="20"/>
        </w:rPr>
        <w:t>.2.2</w:t>
      </w:r>
      <w:r w:rsidR="00DE1F8E" w:rsidRPr="00ED16A6">
        <w:rPr>
          <w:b/>
          <w:sz w:val="20"/>
          <w:szCs w:val="20"/>
        </w:rPr>
        <w:tab/>
        <w:t>Centro operativo comunale o intercomunale (C.O.C.)</w:t>
      </w:r>
      <w:r w:rsidR="00DE1F8E" w:rsidRPr="00ED16A6">
        <w:rPr>
          <w:b/>
          <w:sz w:val="20"/>
          <w:szCs w:val="20"/>
        </w:rPr>
        <w:tab/>
      </w:r>
    </w:p>
    <w:p w:rsidR="00DE1F8E" w:rsidRPr="00ED16A6" w:rsidRDefault="00A44761" w:rsidP="00DE1F8E">
      <w:pPr>
        <w:ind w:firstLine="360"/>
        <w:rPr>
          <w:b/>
          <w:sz w:val="20"/>
          <w:szCs w:val="20"/>
        </w:rPr>
      </w:pPr>
      <w:r>
        <w:rPr>
          <w:b/>
          <w:sz w:val="20"/>
          <w:szCs w:val="20"/>
        </w:rPr>
        <w:t>3</w:t>
      </w:r>
      <w:r w:rsidR="00DE1F8E" w:rsidRPr="00ED16A6">
        <w:rPr>
          <w:b/>
          <w:sz w:val="20"/>
          <w:szCs w:val="20"/>
        </w:rPr>
        <w:t>.3</w:t>
      </w:r>
      <w:r w:rsidR="00DE1F8E" w:rsidRPr="00ED16A6">
        <w:rPr>
          <w:b/>
          <w:sz w:val="20"/>
          <w:szCs w:val="20"/>
        </w:rPr>
        <w:tab/>
        <w:t>ATTIVAZIONE DEL PRESIDIO TERRITORIALE</w:t>
      </w:r>
      <w:r w:rsidR="00DE1F8E" w:rsidRPr="00ED16A6">
        <w:rPr>
          <w:b/>
          <w:sz w:val="20"/>
          <w:szCs w:val="20"/>
        </w:rPr>
        <w:tab/>
      </w:r>
    </w:p>
    <w:p w:rsidR="00DE1F8E" w:rsidRPr="00ED16A6" w:rsidRDefault="00A44761" w:rsidP="00DE1F8E">
      <w:pPr>
        <w:ind w:firstLine="360"/>
        <w:rPr>
          <w:b/>
          <w:sz w:val="20"/>
          <w:szCs w:val="20"/>
        </w:rPr>
      </w:pPr>
      <w:r>
        <w:rPr>
          <w:b/>
          <w:sz w:val="20"/>
          <w:szCs w:val="20"/>
        </w:rPr>
        <w:t>3</w:t>
      </w:r>
      <w:r w:rsidR="00DE1F8E" w:rsidRPr="00ED16A6">
        <w:rPr>
          <w:b/>
          <w:sz w:val="20"/>
          <w:szCs w:val="20"/>
        </w:rPr>
        <w:t>.4</w:t>
      </w:r>
      <w:r w:rsidR="00DE1F8E" w:rsidRPr="00ED16A6">
        <w:rPr>
          <w:b/>
          <w:sz w:val="20"/>
          <w:szCs w:val="20"/>
        </w:rPr>
        <w:tab/>
        <w:t>FUNZIONALITÀ DELLE TELECOMUNICAZIONI</w:t>
      </w:r>
      <w:r w:rsidR="00DE1F8E" w:rsidRPr="00ED16A6">
        <w:rPr>
          <w:b/>
          <w:sz w:val="20"/>
          <w:szCs w:val="20"/>
        </w:rPr>
        <w:tab/>
      </w:r>
    </w:p>
    <w:p w:rsidR="00DE1F8E" w:rsidRPr="00ED16A6" w:rsidRDefault="00A44761" w:rsidP="00DE1F8E">
      <w:pPr>
        <w:ind w:firstLine="360"/>
        <w:rPr>
          <w:b/>
          <w:sz w:val="20"/>
          <w:szCs w:val="20"/>
        </w:rPr>
      </w:pPr>
      <w:r>
        <w:rPr>
          <w:b/>
          <w:sz w:val="20"/>
          <w:szCs w:val="20"/>
        </w:rPr>
        <w:t>3</w:t>
      </w:r>
      <w:r w:rsidR="00DE1F8E" w:rsidRPr="00ED16A6">
        <w:rPr>
          <w:b/>
          <w:sz w:val="20"/>
          <w:szCs w:val="20"/>
        </w:rPr>
        <w:t>.5</w:t>
      </w:r>
      <w:r w:rsidR="00DE1F8E" w:rsidRPr="00ED16A6">
        <w:rPr>
          <w:b/>
          <w:sz w:val="20"/>
          <w:szCs w:val="20"/>
        </w:rPr>
        <w:tab/>
        <w:t>RIPRISTINO VIABILITÀ E TRASPORTI</w:t>
      </w:r>
      <w:r w:rsidR="00DE1F8E" w:rsidRPr="00ED16A6">
        <w:rPr>
          <w:b/>
          <w:sz w:val="20"/>
          <w:szCs w:val="20"/>
        </w:rPr>
        <w:tab/>
      </w:r>
    </w:p>
    <w:p w:rsidR="00DE1F8E" w:rsidRPr="00ED16A6" w:rsidRDefault="00A44761" w:rsidP="00DE1F8E">
      <w:pPr>
        <w:ind w:firstLine="360"/>
        <w:rPr>
          <w:b/>
          <w:sz w:val="20"/>
          <w:szCs w:val="20"/>
        </w:rPr>
      </w:pPr>
      <w:r>
        <w:rPr>
          <w:b/>
          <w:sz w:val="20"/>
          <w:szCs w:val="20"/>
        </w:rPr>
        <w:t>3</w:t>
      </w:r>
      <w:r w:rsidR="00DE1F8E" w:rsidRPr="00ED16A6">
        <w:rPr>
          <w:b/>
          <w:sz w:val="20"/>
          <w:szCs w:val="20"/>
        </w:rPr>
        <w:t>.6</w:t>
      </w:r>
      <w:r w:rsidR="00DE1F8E" w:rsidRPr="00ED16A6">
        <w:rPr>
          <w:b/>
          <w:sz w:val="20"/>
          <w:szCs w:val="20"/>
        </w:rPr>
        <w:tab/>
        <w:t>MISURE DI SALVAGUARDIA DELLA POPOLAZIONE</w:t>
      </w:r>
      <w:r w:rsidR="00DE1F8E" w:rsidRPr="00ED16A6">
        <w:rPr>
          <w:b/>
          <w:sz w:val="20"/>
          <w:szCs w:val="20"/>
        </w:rPr>
        <w:tab/>
      </w:r>
    </w:p>
    <w:p w:rsidR="00DE1F8E" w:rsidRPr="00ED16A6" w:rsidRDefault="00A44761" w:rsidP="00DE1F8E">
      <w:pPr>
        <w:ind w:left="480" w:firstLine="360"/>
        <w:rPr>
          <w:b/>
          <w:sz w:val="20"/>
          <w:szCs w:val="20"/>
        </w:rPr>
      </w:pPr>
      <w:r>
        <w:rPr>
          <w:b/>
          <w:sz w:val="20"/>
          <w:szCs w:val="20"/>
        </w:rPr>
        <w:t>3</w:t>
      </w:r>
      <w:r w:rsidR="00DE1F8E" w:rsidRPr="00ED16A6">
        <w:rPr>
          <w:b/>
          <w:sz w:val="20"/>
          <w:szCs w:val="20"/>
        </w:rPr>
        <w:t>.6.1</w:t>
      </w:r>
      <w:r w:rsidR="00DE1F8E" w:rsidRPr="00ED16A6">
        <w:rPr>
          <w:b/>
          <w:sz w:val="20"/>
          <w:szCs w:val="20"/>
        </w:rPr>
        <w:tab/>
        <w:t>Informazione alla popolazione</w:t>
      </w:r>
      <w:r w:rsidR="00DE1F8E" w:rsidRPr="00ED16A6">
        <w:rPr>
          <w:b/>
          <w:sz w:val="20"/>
          <w:szCs w:val="20"/>
        </w:rPr>
        <w:tab/>
      </w:r>
    </w:p>
    <w:p w:rsidR="00DE1F8E" w:rsidRPr="00ED16A6" w:rsidRDefault="00A44761" w:rsidP="00DE1F8E">
      <w:pPr>
        <w:ind w:left="480" w:firstLine="360"/>
        <w:rPr>
          <w:b/>
          <w:sz w:val="20"/>
          <w:szCs w:val="20"/>
        </w:rPr>
      </w:pPr>
      <w:r>
        <w:rPr>
          <w:b/>
          <w:sz w:val="20"/>
          <w:szCs w:val="20"/>
        </w:rPr>
        <w:t>3</w:t>
      </w:r>
      <w:r w:rsidR="00DE1F8E" w:rsidRPr="00ED16A6">
        <w:rPr>
          <w:b/>
          <w:sz w:val="20"/>
          <w:szCs w:val="20"/>
        </w:rPr>
        <w:t>.6.2</w:t>
      </w:r>
      <w:r w:rsidR="00DE1F8E" w:rsidRPr="00ED16A6">
        <w:rPr>
          <w:b/>
          <w:sz w:val="20"/>
          <w:szCs w:val="20"/>
        </w:rPr>
        <w:tab/>
        <w:t>Sistemi di allarme per la popolazione</w:t>
      </w:r>
      <w:r w:rsidR="00DE1F8E" w:rsidRPr="00ED16A6">
        <w:rPr>
          <w:b/>
          <w:sz w:val="20"/>
          <w:szCs w:val="20"/>
        </w:rPr>
        <w:tab/>
      </w:r>
    </w:p>
    <w:p w:rsidR="00DE1F8E" w:rsidRPr="00ED16A6" w:rsidRDefault="00A44761" w:rsidP="00DE1F8E">
      <w:pPr>
        <w:ind w:left="480" w:firstLine="360"/>
        <w:rPr>
          <w:b/>
          <w:sz w:val="20"/>
          <w:szCs w:val="20"/>
        </w:rPr>
      </w:pPr>
      <w:r>
        <w:rPr>
          <w:b/>
          <w:sz w:val="20"/>
          <w:szCs w:val="20"/>
        </w:rPr>
        <w:t>3</w:t>
      </w:r>
      <w:r w:rsidR="00DE1F8E" w:rsidRPr="00ED16A6">
        <w:rPr>
          <w:b/>
          <w:sz w:val="20"/>
          <w:szCs w:val="20"/>
        </w:rPr>
        <w:t>.6.3</w:t>
      </w:r>
      <w:r w:rsidR="00DE1F8E" w:rsidRPr="00ED16A6">
        <w:rPr>
          <w:b/>
          <w:sz w:val="20"/>
          <w:szCs w:val="20"/>
        </w:rPr>
        <w:tab/>
        <w:t>Modalità di evacuazione assistita</w:t>
      </w:r>
      <w:r w:rsidR="00DE1F8E" w:rsidRPr="00ED16A6">
        <w:rPr>
          <w:b/>
          <w:sz w:val="20"/>
          <w:szCs w:val="20"/>
        </w:rPr>
        <w:tab/>
      </w:r>
    </w:p>
    <w:p w:rsidR="00DE1F8E" w:rsidRPr="00ED16A6" w:rsidRDefault="00A44761" w:rsidP="00DE1F8E">
      <w:pPr>
        <w:ind w:left="480" w:firstLine="360"/>
        <w:rPr>
          <w:b/>
          <w:sz w:val="20"/>
          <w:szCs w:val="20"/>
        </w:rPr>
      </w:pPr>
      <w:r>
        <w:rPr>
          <w:b/>
          <w:sz w:val="20"/>
          <w:szCs w:val="20"/>
        </w:rPr>
        <w:t>3</w:t>
      </w:r>
      <w:r w:rsidR="00DE1F8E" w:rsidRPr="00ED16A6">
        <w:rPr>
          <w:b/>
          <w:sz w:val="20"/>
          <w:szCs w:val="20"/>
        </w:rPr>
        <w:t>.6.4</w:t>
      </w:r>
      <w:r w:rsidR="00DE1F8E" w:rsidRPr="00ED16A6">
        <w:rPr>
          <w:b/>
          <w:sz w:val="20"/>
          <w:szCs w:val="20"/>
        </w:rPr>
        <w:tab/>
        <w:t>Modalità di assistenza alla popolazione</w:t>
      </w:r>
      <w:r w:rsidR="00DE1F8E" w:rsidRPr="00ED16A6">
        <w:rPr>
          <w:b/>
          <w:sz w:val="20"/>
          <w:szCs w:val="20"/>
        </w:rPr>
        <w:tab/>
      </w:r>
    </w:p>
    <w:p w:rsidR="00DE1F8E" w:rsidRPr="00ED16A6" w:rsidRDefault="00A44761" w:rsidP="00DE1F8E">
      <w:pPr>
        <w:ind w:left="480" w:firstLine="360"/>
        <w:rPr>
          <w:b/>
          <w:sz w:val="20"/>
          <w:szCs w:val="20"/>
        </w:rPr>
      </w:pPr>
      <w:r>
        <w:rPr>
          <w:b/>
          <w:sz w:val="20"/>
          <w:szCs w:val="20"/>
        </w:rPr>
        <w:t>3</w:t>
      </w:r>
      <w:r w:rsidR="00DE1F8E" w:rsidRPr="00ED16A6">
        <w:rPr>
          <w:b/>
          <w:sz w:val="20"/>
          <w:szCs w:val="20"/>
        </w:rPr>
        <w:t>.6.5</w:t>
      </w:r>
      <w:r w:rsidR="00DE1F8E" w:rsidRPr="00ED16A6">
        <w:rPr>
          <w:b/>
          <w:sz w:val="20"/>
          <w:szCs w:val="20"/>
        </w:rPr>
        <w:tab/>
        <w:t>Individuazione e verifica della funzionalità delle aree di emergenza</w:t>
      </w:r>
      <w:r w:rsidR="00DE1F8E" w:rsidRPr="00ED16A6">
        <w:rPr>
          <w:b/>
          <w:sz w:val="20"/>
          <w:szCs w:val="20"/>
        </w:rPr>
        <w:tab/>
      </w:r>
    </w:p>
    <w:p w:rsidR="00DE1F8E" w:rsidRPr="00ED16A6" w:rsidRDefault="00A44761" w:rsidP="00DE1F8E">
      <w:pPr>
        <w:ind w:firstLine="360"/>
        <w:rPr>
          <w:b/>
          <w:sz w:val="20"/>
          <w:szCs w:val="20"/>
        </w:rPr>
      </w:pPr>
      <w:r>
        <w:rPr>
          <w:b/>
          <w:sz w:val="20"/>
          <w:szCs w:val="20"/>
        </w:rPr>
        <w:t>3</w:t>
      </w:r>
      <w:r w:rsidR="00DE1F8E" w:rsidRPr="00ED16A6">
        <w:rPr>
          <w:b/>
          <w:sz w:val="20"/>
          <w:szCs w:val="20"/>
        </w:rPr>
        <w:t>.7</w:t>
      </w:r>
      <w:r w:rsidR="00DE1F8E" w:rsidRPr="00ED16A6">
        <w:rPr>
          <w:b/>
          <w:sz w:val="20"/>
          <w:szCs w:val="20"/>
        </w:rPr>
        <w:tab/>
        <w:t>RIPRISTINO DEI SERVIZI ESSENZIALI</w:t>
      </w:r>
      <w:r w:rsidR="00DE1F8E" w:rsidRPr="00ED16A6">
        <w:rPr>
          <w:b/>
          <w:sz w:val="20"/>
          <w:szCs w:val="20"/>
        </w:rPr>
        <w:tab/>
      </w:r>
    </w:p>
    <w:p w:rsidR="00DE1F8E" w:rsidRPr="00ED16A6" w:rsidRDefault="00A44761" w:rsidP="00DE1F8E">
      <w:pPr>
        <w:ind w:firstLine="360"/>
        <w:rPr>
          <w:b/>
          <w:sz w:val="20"/>
          <w:szCs w:val="20"/>
        </w:rPr>
      </w:pPr>
      <w:r>
        <w:rPr>
          <w:b/>
          <w:sz w:val="20"/>
          <w:szCs w:val="20"/>
        </w:rPr>
        <w:t>3</w:t>
      </w:r>
      <w:r w:rsidR="00DE1F8E" w:rsidRPr="00ED16A6">
        <w:rPr>
          <w:b/>
          <w:sz w:val="20"/>
          <w:szCs w:val="20"/>
        </w:rPr>
        <w:t>.8</w:t>
      </w:r>
      <w:r w:rsidR="00DE1F8E" w:rsidRPr="00ED16A6">
        <w:rPr>
          <w:b/>
          <w:sz w:val="20"/>
          <w:szCs w:val="20"/>
        </w:rPr>
        <w:tab/>
        <w:t>SALVAGUARDIA DELLE STRUTTURE ED INFRASTRUTTURE A RISCHIO</w:t>
      </w:r>
      <w:r w:rsidR="00DE1F8E" w:rsidRPr="00ED16A6">
        <w:rPr>
          <w:b/>
          <w:sz w:val="20"/>
          <w:szCs w:val="20"/>
        </w:rPr>
        <w:tab/>
      </w:r>
    </w:p>
    <w:p w:rsidR="00802838" w:rsidRPr="00ED16A6" w:rsidRDefault="00802838" w:rsidP="00DE1F8E">
      <w:pPr>
        <w:rPr>
          <w:b/>
          <w:sz w:val="20"/>
          <w:szCs w:val="20"/>
        </w:rPr>
      </w:pPr>
    </w:p>
    <w:p w:rsidR="00DE1F8E" w:rsidRPr="00BD54A2" w:rsidRDefault="00860F6A" w:rsidP="00A05EF2">
      <w:pPr>
        <w:outlineLvl w:val="0"/>
        <w:rPr>
          <w:b/>
          <w:sz w:val="20"/>
          <w:szCs w:val="20"/>
          <w:u w:val="single"/>
        </w:rPr>
      </w:pPr>
      <w:r>
        <w:rPr>
          <w:b/>
          <w:sz w:val="20"/>
          <w:szCs w:val="20"/>
          <w:u w:val="single"/>
        </w:rPr>
        <w:t>4</w:t>
      </w:r>
      <w:r w:rsidR="00DE1F8E" w:rsidRPr="00BD54A2">
        <w:rPr>
          <w:b/>
          <w:sz w:val="20"/>
          <w:szCs w:val="20"/>
          <w:u w:val="single"/>
        </w:rPr>
        <w:tab/>
        <w:t>MODELLO D’INTERVENTO</w:t>
      </w:r>
      <w:r w:rsidR="00DB684F">
        <w:rPr>
          <w:b/>
          <w:sz w:val="20"/>
          <w:szCs w:val="20"/>
          <w:u w:val="single"/>
        </w:rPr>
        <w:t xml:space="preserve"> </w:t>
      </w:r>
    </w:p>
    <w:p w:rsidR="00DE1F8E" w:rsidRPr="00ED16A6" w:rsidRDefault="00A44761" w:rsidP="00DE1F8E">
      <w:pPr>
        <w:ind w:left="480" w:firstLine="360"/>
        <w:rPr>
          <w:b/>
          <w:sz w:val="20"/>
          <w:szCs w:val="20"/>
        </w:rPr>
      </w:pPr>
      <w:r>
        <w:rPr>
          <w:b/>
          <w:sz w:val="20"/>
          <w:szCs w:val="20"/>
        </w:rPr>
        <w:t>4</w:t>
      </w:r>
      <w:r w:rsidR="00DE1F8E" w:rsidRPr="00ED16A6">
        <w:rPr>
          <w:b/>
          <w:sz w:val="20"/>
          <w:szCs w:val="20"/>
        </w:rPr>
        <w:t>.1</w:t>
      </w:r>
      <w:r w:rsidR="00DE1F8E" w:rsidRPr="00ED16A6">
        <w:rPr>
          <w:b/>
          <w:sz w:val="20"/>
          <w:szCs w:val="20"/>
        </w:rPr>
        <w:tab/>
      </w:r>
      <w:r w:rsidR="00D84AA4">
        <w:rPr>
          <w:b/>
          <w:sz w:val="20"/>
          <w:szCs w:val="20"/>
        </w:rPr>
        <w:t xml:space="preserve">SCHEMA DEL </w:t>
      </w:r>
      <w:r w:rsidR="00DE1F8E" w:rsidRPr="00ED16A6">
        <w:rPr>
          <w:b/>
          <w:sz w:val="20"/>
          <w:szCs w:val="20"/>
        </w:rPr>
        <w:t>SISTEMA DI COORDINAMENTO</w:t>
      </w:r>
      <w:r>
        <w:rPr>
          <w:b/>
          <w:sz w:val="20"/>
          <w:szCs w:val="20"/>
        </w:rPr>
        <w:t xml:space="preserve"> e flusso delle comunicazioni</w:t>
      </w:r>
    </w:p>
    <w:p w:rsidR="0082359C" w:rsidRDefault="00A44761" w:rsidP="00DE1F8E">
      <w:pPr>
        <w:ind w:left="480" w:firstLine="360"/>
        <w:rPr>
          <w:b/>
          <w:sz w:val="20"/>
          <w:szCs w:val="20"/>
        </w:rPr>
      </w:pPr>
      <w:r>
        <w:rPr>
          <w:b/>
          <w:sz w:val="20"/>
          <w:szCs w:val="20"/>
        </w:rPr>
        <w:lastRenderedPageBreak/>
        <w:t>4</w:t>
      </w:r>
      <w:r w:rsidR="00DE1F8E" w:rsidRPr="00ED16A6">
        <w:rPr>
          <w:b/>
          <w:sz w:val="20"/>
          <w:szCs w:val="20"/>
        </w:rPr>
        <w:t>.2</w:t>
      </w:r>
      <w:r w:rsidR="00DE1F8E" w:rsidRPr="00ED16A6">
        <w:rPr>
          <w:b/>
          <w:sz w:val="20"/>
          <w:szCs w:val="20"/>
        </w:rPr>
        <w:tab/>
      </w:r>
      <w:r w:rsidR="0082359C">
        <w:rPr>
          <w:b/>
          <w:sz w:val="20"/>
          <w:szCs w:val="20"/>
        </w:rPr>
        <w:t>ORGANIZZAZIONE FUNZIONI DI SUPPORTO</w:t>
      </w:r>
    </w:p>
    <w:p w:rsidR="00DE1F8E" w:rsidRPr="00ED16A6" w:rsidRDefault="0082359C" w:rsidP="00DE1F8E">
      <w:pPr>
        <w:ind w:left="480" w:firstLine="360"/>
        <w:rPr>
          <w:b/>
          <w:sz w:val="20"/>
          <w:szCs w:val="20"/>
        </w:rPr>
      </w:pPr>
      <w:r>
        <w:rPr>
          <w:b/>
          <w:sz w:val="20"/>
          <w:szCs w:val="20"/>
        </w:rPr>
        <w:t>4.3</w:t>
      </w:r>
      <w:r>
        <w:rPr>
          <w:b/>
          <w:sz w:val="20"/>
          <w:szCs w:val="20"/>
        </w:rPr>
        <w:tab/>
        <w:t>LIV</w:t>
      </w:r>
      <w:r w:rsidR="00DE1F8E" w:rsidRPr="00ED16A6">
        <w:rPr>
          <w:b/>
          <w:sz w:val="20"/>
          <w:szCs w:val="20"/>
        </w:rPr>
        <w:t>ELLI DI ALLERTA E FASI OPERATIVE</w:t>
      </w:r>
      <w:r w:rsidR="00DE1F8E" w:rsidRPr="00ED16A6">
        <w:rPr>
          <w:b/>
          <w:sz w:val="20"/>
          <w:szCs w:val="20"/>
        </w:rPr>
        <w:tab/>
      </w:r>
    </w:p>
    <w:p w:rsidR="00DE1F8E" w:rsidRPr="00ED16A6" w:rsidRDefault="00A44761" w:rsidP="00DE1F8E">
      <w:pPr>
        <w:ind w:left="480" w:firstLine="360"/>
        <w:rPr>
          <w:b/>
          <w:sz w:val="20"/>
          <w:szCs w:val="20"/>
        </w:rPr>
      </w:pPr>
      <w:r>
        <w:rPr>
          <w:b/>
          <w:sz w:val="20"/>
          <w:szCs w:val="20"/>
        </w:rPr>
        <w:t>4</w:t>
      </w:r>
      <w:r w:rsidR="00DE1F8E" w:rsidRPr="00ED16A6">
        <w:rPr>
          <w:b/>
          <w:sz w:val="20"/>
          <w:szCs w:val="20"/>
        </w:rPr>
        <w:t>.</w:t>
      </w:r>
      <w:r w:rsidR="0082359C">
        <w:rPr>
          <w:b/>
          <w:sz w:val="20"/>
          <w:szCs w:val="20"/>
        </w:rPr>
        <w:t>4</w:t>
      </w:r>
      <w:r w:rsidR="00DE1F8E" w:rsidRPr="00ED16A6">
        <w:rPr>
          <w:b/>
          <w:sz w:val="20"/>
          <w:szCs w:val="20"/>
        </w:rPr>
        <w:tab/>
        <w:t>ATTIVAZIONE DELLE FASI OPERATIVE</w:t>
      </w:r>
      <w:r w:rsidR="00DE1F8E" w:rsidRPr="00ED16A6">
        <w:rPr>
          <w:b/>
          <w:sz w:val="20"/>
          <w:szCs w:val="20"/>
        </w:rPr>
        <w:tab/>
      </w:r>
    </w:p>
    <w:p w:rsidR="00DE1F8E" w:rsidRPr="00EF5974" w:rsidRDefault="00A44761" w:rsidP="00DE1F8E">
      <w:pPr>
        <w:ind w:left="480" w:firstLine="360"/>
        <w:rPr>
          <w:b/>
          <w:sz w:val="20"/>
          <w:szCs w:val="20"/>
        </w:rPr>
      </w:pPr>
      <w:r>
        <w:rPr>
          <w:b/>
          <w:sz w:val="20"/>
          <w:szCs w:val="20"/>
        </w:rPr>
        <w:t>4</w:t>
      </w:r>
      <w:r w:rsidR="00DE1F8E">
        <w:rPr>
          <w:b/>
          <w:sz w:val="20"/>
          <w:szCs w:val="20"/>
        </w:rPr>
        <w:t>.</w:t>
      </w:r>
      <w:r w:rsidR="0082359C">
        <w:rPr>
          <w:b/>
          <w:sz w:val="20"/>
          <w:szCs w:val="20"/>
        </w:rPr>
        <w:t>5</w:t>
      </w:r>
      <w:r w:rsidR="00DE1F8E" w:rsidRPr="00EF5974">
        <w:rPr>
          <w:b/>
          <w:sz w:val="20"/>
          <w:szCs w:val="20"/>
        </w:rPr>
        <w:tab/>
        <w:t xml:space="preserve">PROCEDURE OPERATIVE </w:t>
      </w:r>
    </w:p>
    <w:p w:rsidR="00802113" w:rsidRDefault="00802113" w:rsidP="00DE1F8E">
      <w:pPr>
        <w:rPr>
          <w:b/>
          <w:sz w:val="20"/>
          <w:szCs w:val="20"/>
        </w:rPr>
      </w:pPr>
    </w:p>
    <w:p w:rsidR="00802113" w:rsidRDefault="00802113" w:rsidP="00DE1F8E">
      <w:pPr>
        <w:rPr>
          <w:b/>
          <w:sz w:val="20"/>
          <w:szCs w:val="20"/>
        </w:rPr>
      </w:pPr>
    </w:p>
    <w:p w:rsidR="00903605" w:rsidRPr="00802113" w:rsidRDefault="00802113" w:rsidP="00DE1F8E">
      <w:pPr>
        <w:rPr>
          <w:b/>
          <w:u w:val="single"/>
        </w:rPr>
      </w:pPr>
      <w:r w:rsidRPr="00802113">
        <w:rPr>
          <w:b/>
          <w:u w:val="single"/>
        </w:rPr>
        <w:t>ALLEGATI</w:t>
      </w:r>
    </w:p>
    <w:p w:rsidR="00802113" w:rsidRDefault="00802113" w:rsidP="00DE1F8E">
      <w:pPr>
        <w:rPr>
          <w:b/>
          <w:sz w:val="20"/>
          <w:szCs w:val="20"/>
        </w:rPr>
      </w:pPr>
    </w:p>
    <w:p w:rsidR="00DB684F" w:rsidRPr="0061304A" w:rsidRDefault="00DB684F" w:rsidP="00A05EF2">
      <w:pPr>
        <w:outlineLvl w:val="0"/>
        <w:rPr>
          <w:b/>
          <w:u w:val="single"/>
        </w:rPr>
      </w:pPr>
      <w:r w:rsidRPr="0061304A">
        <w:rPr>
          <w:b/>
          <w:u w:val="single"/>
        </w:rPr>
        <w:t>TAVOLE GRAFICHE</w:t>
      </w:r>
    </w:p>
    <w:p w:rsidR="00802838" w:rsidRPr="00802838" w:rsidRDefault="00802838" w:rsidP="00DE1F8E">
      <w:pPr>
        <w:rPr>
          <w:b/>
          <w:sz w:val="20"/>
          <w:szCs w:val="20"/>
          <w:u w:val="single"/>
        </w:rPr>
      </w:pPr>
    </w:p>
    <w:p w:rsidR="00DB684F" w:rsidRDefault="00DB684F" w:rsidP="00CC6E0E">
      <w:pPr>
        <w:numPr>
          <w:ilvl w:val="0"/>
          <w:numId w:val="49"/>
        </w:numPr>
        <w:spacing w:line="360" w:lineRule="auto"/>
        <w:outlineLvl w:val="0"/>
        <w:rPr>
          <w:b/>
          <w:sz w:val="20"/>
          <w:szCs w:val="20"/>
        </w:rPr>
      </w:pPr>
      <w:r>
        <w:rPr>
          <w:b/>
          <w:sz w:val="20"/>
          <w:szCs w:val="20"/>
        </w:rPr>
        <w:t>A.1-</w:t>
      </w:r>
      <w:r w:rsidRPr="003775BE">
        <w:rPr>
          <w:b/>
          <w:sz w:val="20"/>
          <w:szCs w:val="20"/>
        </w:rPr>
        <w:t>C</w:t>
      </w:r>
      <w:r w:rsidR="003775BE">
        <w:rPr>
          <w:b/>
          <w:sz w:val="20"/>
          <w:szCs w:val="20"/>
        </w:rPr>
        <w:t xml:space="preserve">ONSISTENZA EDILIZIA ESISTENTE </w:t>
      </w:r>
      <w:r w:rsidR="00CF37A8">
        <w:rPr>
          <w:b/>
          <w:sz w:val="20"/>
          <w:szCs w:val="20"/>
        </w:rPr>
        <w:t xml:space="preserve">Centro Abitato </w:t>
      </w:r>
      <w:r w:rsidR="00031F5D">
        <w:rPr>
          <w:b/>
          <w:sz w:val="20"/>
          <w:szCs w:val="20"/>
        </w:rPr>
        <w:t>- Tav. a)</w:t>
      </w:r>
    </w:p>
    <w:p w:rsidR="00DB684F" w:rsidRDefault="00DB684F" w:rsidP="00CC6E0E">
      <w:pPr>
        <w:numPr>
          <w:ilvl w:val="0"/>
          <w:numId w:val="49"/>
        </w:numPr>
        <w:spacing w:line="360" w:lineRule="auto"/>
        <w:outlineLvl w:val="0"/>
        <w:rPr>
          <w:b/>
          <w:sz w:val="20"/>
          <w:szCs w:val="20"/>
        </w:rPr>
      </w:pPr>
      <w:r>
        <w:rPr>
          <w:b/>
          <w:sz w:val="20"/>
          <w:szCs w:val="20"/>
        </w:rPr>
        <w:t>A.2-</w:t>
      </w:r>
      <w:r w:rsidR="003775BE" w:rsidRPr="003775BE">
        <w:rPr>
          <w:b/>
          <w:sz w:val="20"/>
          <w:szCs w:val="20"/>
        </w:rPr>
        <w:t xml:space="preserve"> C</w:t>
      </w:r>
      <w:r w:rsidR="003775BE">
        <w:rPr>
          <w:b/>
          <w:sz w:val="20"/>
          <w:szCs w:val="20"/>
        </w:rPr>
        <w:t xml:space="preserve">ONSISTENZA EDILIZIA ESISTENTE </w:t>
      </w:r>
      <w:r w:rsidR="00CF37A8">
        <w:rPr>
          <w:b/>
          <w:sz w:val="20"/>
          <w:szCs w:val="20"/>
        </w:rPr>
        <w:t xml:space="preserve">Centro Abitato </w:t>
      </w:r>
      <w:r w:rsidR="00031F5D">
        <w:rPr>
          <w:b/>
          <w:sz w:val="20"/>
          <w:szCs w:val="20"/>
        </w:rPr>
        <w:t>- Tav. b)</w:t>
      </w:r>
    </w:p>
    <w:p w:rsidR="00EF33E8" w:rsidRDefault="00DB684F" w:rsidP="00CC6E0E">
      <w:pPr>
        <w:numPr>
          <w:ilvl w:val="0"/>
          <w:numId w:val="49"/>
        </w:numPr>
        <w:spacing w:line="360" w:lineRule="auto"/>
        <w:outlineLvl w:val="0"/>
        <w:rPr>
          <w:b/>
          <w:sz w:val="20"/>
          <w:szCs w:val="20"/>
        </w:rPr>
      </w:pPr>
      <w:r>
        <w:rPr>
          <w:b/>
          <w:sz w:val="20"/>
          <w:szCs w:val="20"/>
        </w:rPr>
        <w:t>A.3-</w:t>
      </w:r>
      <w:r w:rsidR="003775BE" w:rsidRPr="003775BE">
        <w:rPr>
          <w:b/>
          <w:sz w:val="20"/>
          <w:szCs w:val="20"/>
        </w:rPr>
        <w:t xml:space="preserve"> C</w:t>
      </w:r>
      <w:r w:rsidR="003775BE">
        <w:rPr>
          <w:b/>
          <w:sz w:val="20"/>
          <w:szCs w:val="20"/>
        </w:rPr>
        <w:t xml:space="preserve">ONSISTENZA EDILIZIA ESISTENTE </w:t>
      </w:r>
      <w:r w:rsidR="00CF37A8">
        <w:rPr>
          <w:b/>
          <w:sz w:val="20"/>
          <w:szCs w:val="20"/>
        </w:rPr>
        <w:t xml:space="preserve">Centro Abitato </w:t>
      </w:r>
      <w:r w:rsidR="00031F5D">
        <w:rPr>
          <w:b/>
          <w:sz w:val="20"/>
          <w:szCs w:val="20"/>
        </w:rPr>
        <w:t>- Tav. c)</w:t>
      </w:r>
    </w:p>
    <w:p w:rsidR="00EF33E8" w:rsidRDefault="00EF33E8" w:rsidP="00CC6E0E">
      <w:pPr>
        <w:numPr>
          <w:ilvl w:val="0"/>
          <w:numId w:val="49"/>
        </w:numPr>
        <w:spacing w:line="360" w:lineRule="auto"/>
        <w:outlineLvl w:val="0"/>
        <w:rPr>
          <w:b/>
          <w:sz w:val="20"/>
          <w:szCs w:val="20"/>
        </w:rPr>
      </w:pPr>
      <w:r>
        <w:rPr>
          <w:b/>
          <w:sz w:val="20"/>
          <w:szCs w:val="20"/>
        </w:rPr>
        <w:t>A.</w:t>
      </w:r>
      <w:r w:rsidR="00B9756E">
        <w:rPr>
          <w:b/>
          <w:sz w:val="20"/>
          <w:szCs w:val="20"/>
        </w:rPr>
        <w:t>4</w:t>
      </w:r>
      <w:r>
        <w:rPr>
          <w:b/>
          <w:sz w:val="20"/>
          <w:szCs w:val="20"/>
        </w:rPr>
        <w:t>-</w:t>
      </w:r>
      <w:r w:rsidRPr="003775BE">
        <w:rPr>
          <w:b/>
          <w:sz w:val="20"/>
          <w:szCs w:val="20"/>
        </w:rPr>
        <w:t>C</w:t>
      </w:r>
      <w:r>
        <w:rPr>
          <w:b/>
          <w:sz w:val="20"/>
          <w:szCs w:val="20"/>
        </w:rPr>
        <w:t xml:space="preserve">ONSISTENZA EDILIZIA ESISTENTE Centro Abitato - Tav. </w:t>
      </w:r>
      <w:r w:rsidR="007A09CF">
        <w:rPr>
          <w:b/>
          <w:sz w:val="20"/>
          <w:szCs w:val="20"/>
        </w:rPr>
        <w:t>d</w:t>
      </w:r>
      <w:r>
        <w:rPr>
          <w:b/>
          <w:sz w:val="20"/>
          <w:szCs w:val="20"/>
        </w:rPr>
        <w:t>)</w:t>
      </w:r>
    </w:p>
    <w:p w:rsidR="00EF33E8" w:rsidRDefault="00EF33E8" w:rsidP="00CC6E0E">
      <w:pPr>
        <w:numPr>
          <w:ilvl w:val="0"/>
          <w:numId w:val="49"/>
        </w:numPr>
        <w:spacing w:line="360" w:lineRule="auto"/>
        <w:outlineLvl w:val="0"/>
        <w:rPr>
          <w:b/>
          <w:sz w:val="20"/>
          <w:szCs w:val="20"/>
        </w:rPr>
      </w:pPr>
      <w:r>
        <w:rPr>
          <w:b/>
          <w:sz w:val="20"/>
          <w:szCs w:val="20"/>
        </w:rPr>
        <w:t>A.</w:t>
      </w:r>
      <w:r w:rsidR="00B9756E">
        <w:rPr>
          <w:b/>
          <w:sz w:val="20"/>
          <w:szCs w:val="20"/>
        </w:rPr>
        <w:t>5</w:t>
      </w:r>
      <w:r>
        <w:rPr>
          <w:b/>
          <w:sz w:val="20"/>
          <w:szCs w:val="20"/>
        </w:rPr>
        <w:t>-</w:t>
      </w:r>
      <w:r w:rsidRPr="003775BE">
        <w:rPr>
          <w:b/>
          <w:sz w:val="20"/>
          <w:szCs w:val="20"/>
        </w:rPr>
        <w:t xml:space="preserve"> C</w:t>
      </w:r>
      <w:r>
        <w:rPr>
          <w:b/>
          <w:sz w:val="20"/>
          <w:szCs w:val="20"/>
        </w:rPr>
        <w:t xml:space="preserve">ONSISTENZA EDILIZIA ESISTENTE Centro Abitato - Tav. </w:t>
      </w:r>
      <w:r w:rsidR="007A09CF">
        <w:rPr>
          <w:b/>
          <w:sz w:val="20"/>
          <w:szCs w:val="20"/>
        </w:rPr>
        <w:t>e</w:t>
      </w:r>
      <w:r>
        <w:rPr>
          <w:b/>
          <w:sz w:val="20"/>
          <w:szCs w:val="20"/>
        </w:rPr>
        <w:t>)</w:t>
      </w:r>
    </w:p>
    <w:p w:rsidR="00EF33E8" w:rsidRDefault="00EF33E8" w:rsidP="00CC6E0E">
      <w:pPr>
        <w:numPr>
          <w:ilvl w:val="0"/>
          <w:numId w:val="49"/>
        </w:numPr>
        <w:spacing w:line="360" w:lineRule="auto"/>
        <w:outlineLvl w:val="0"/>
        <w:rPr>
          <w:b/>
          <w:sz w:val="20"/>
          <w:szCs w:val="20"/>
        </w:rPr>
      </w:pPr>
      <w:r>
        <w:rPr>
          <w:b/>
          <w:sz w:val="20"/>
          <w:szCs w:val="20"/>
        </w:rPr>
        <w:t>A.</w:t>
      </w:r>
      <w:r w:rsidR="00B9756E">
        <w:rPr>
          <w:b/>
          <w:sz w:val="20"/>
          <w:szCs w:val="20"/>
        </w:rPr>
        <w:t>6</w:t>
      </w:r>
      <w:r>
        <w:rPr>
          <w:b/>
          <w:sz w:val="20"/>
          <w:szCs w:val="20"/>
        </w:rPr>
        <w:t>-</w:t>
      </w:r>
      <w:r w:rsidRPr="003775BE">
        <w:rPr>
          <w:b/>
          <w:sz w:val="20"/>
          <w:szCs w:val="20"/>
        </w:rPr>
        <w:t xml:space="preserve"> C</w:t>
      </w:r>
      <w:r>
        <w:rPr>
          <w:b/>
          <w:sz w:val="20"/>
          <w:szCs w:val="20"/>
        </w:rPr>
        <w:t xml:space="preserve">ONSISTENZA EDILIZIA ESISTENTE Centro Abitato - Tav. </w:t>
      </w:r>
      <w:r w:rsidR="007A09CF">
        <w:rPr>
          <w:b/>
          <w:sz w:val="20"/>
          <w:szCs w:val="20"/>
        </w:rPr>
        <w:t>f</w:t>
      </w:r>
      <w:r>
        <w:rPr>
          <w:b/>
          <w:sz w:val="20"/>
          <w:szCs w:val="20"/>
        </w:rPr>
        <w:t>)</w:t>
      </w:r>
    </w:p>
    <w:p w:rsidR="00DB684F" w:rsidRDefault="00DB684F" w:rsidP="00CC6E0E">
      <w:pPr>
        <w:numPr>
          <w:ilvl w:val="0"/>
          <w:numId w:val="49"/>
        </w:numPr>
        <w:spacing w:line="360" w:lineRule="auto"/>
        <w:outlineLvl w:val="0"/>
        <w:rPr>
          <w:b/>
          <w:sz w:val="20"/>
          <w:szCs w:val="20"/>
        </w:rPr>
      </w:pPr>
      <w:r>
        <w:rPr>
          <w:b/>
          <w:sz w:val="20"/>
          <w:szCs w:val="20"/>
        </w:rPr>
        <w:t>B.1-C</w:t>
      </w:r>
      <w:r w:rsidR="003775BE">
        <w:rPr>
          <w:b/>
          <w:sz w:val="20"/>
          <w:szCs w:val="20"/>
        </w:rPr>
        <w:t>ARTA TEMETICA GEOLOGIA</w:t>
      </w:r>
    </w:p>
    <w:p w:rsidR="00D17869" w:rsidRDefault="00D17869" w:rsidP="00CC6E0E">
      <w:pPr>
        <w:numPr>
          <w:ilvl w:val="0"/>
          <w:numId w:val="49"/>
        </w:numPr>
        <w:spacing w:line="360" w:lineRule="auto"/>
        <w:outlineLvl w:val="0"/>
        <w:rPr>
          <w:b/>
          <w:sz w:val="20"/>
          <w:szCs w:val="20"/>
        </w:rPr>
      </w:pPr>
      <w:r>
        <w:rPr>
          <w:b/>
          <w:sz w:val="20"/>
          <w:szCs w:val="20"/>
        </w:rPr>
        <w:t>C.1-C</w:t>
      </w:r>
      <w:r w:rsidR="003775BE">
        <w:rPr>
          <w:b/>
          <w:sz w:val="20"/>
          <w:szCs w:val="20"/>
        </w:rPr>
        <w:t>ARTA TEMATICA GEOMORFOLOGIA</w:t>
      </w:r>
    </w:p>
    <w:p w:rsidR="00D17869" w:rsidRDefault="00D17869" w:rsidP="00CC6E0E">
      <w:pPr>
        <w:numPr>
          <w:ilvl w:val="0"/>
          <w:numId w:val="49"/>
        </w:numPr>
        <w:spacing w:line="360" w:lineRule="auto"/>
        <w:outlineLvl w:val="0"/>
        <w:rPr>
          <w:b/>
          <w:sz w:val="20"/>
          <w:szCs w:val="20"/>
        </w:rPr>
      </w:pPr>
      <w:r>
        <w:rPr>
          <w:b/>
          <w:sz w:val="20"/>
          <w:szCs w:val="20"/>
        </w:rPr>
        <w:t>D.1-C</w:t>
      </w:r>
      <w:r w:rsidR="003775BE">
        <w:rPr>
          <w:b/>
          <w:sz w:val="20"/>
          <w:szCs w:val="20"/>
        </w:rPr>
        <w:t>ARTA TEMATICA IDROGEOLOGICA</w:t>
      </w:r>
    </w:p>
    <w:p w:rsidR="00D17869" w:rsidRDefault="00D17869" w:rsidP="00CC6E0E">
      <w:pPr>
        <w:numPr>
          <w:ilvl w:val="0"/>
          <w:numId w:val="49"/>
        </w:numPr>
        <w:spacing w:line="360" w:lineRule="auto"/>
        <w:outlineLvl w:val="0"/>
        <w:rPr>
          <w:b/>
          <w:sz w:val="20"/>
          <w:szCs w:val="20"/>
        </w:rPr>
      </w:pPr>
      <w:r>
        <w:rPr>
          <w:b/>
          <w:sz w:val="20"/>
          <w:szCs w:val="20"/>
        </w:rPr>
        <w:t>E.1-C</w:t>
      </w:r>
      <w:r w:rsidR="003775BE">
        <w:rPr>
          <w:b/>
          <w:sz w:val="20"/>
          <w:szCs w:val="20"/>
        </w:rPr>
        <w:t xml:space="preserve">ARTA TEMATICA PERICOLOSITA’ SISMICA </w:t>
      </w:r>
      <w:r>
        <w:rPr>
          <w:b/>
          <w:sz w:val="20"/>
          <w:szCs w:val="20"/>
        </w:rPr>
        <w:t>-Territorio Comunale</w:t>
      </w:r>
    </w:p>
    <w:p w:rsidR="00D17869" w:rsidRDefault="00D17869" w:rsidP="00CC6E0E">
      <w:pPr>
        <w:numPr>
          <w:ilvl w:val="0"/>
          <w:numId w:val="49"/>
        </w:numPr>
        <w:spacing w:line="360" w:lineRule="auto"/>
        <w:outlineLvl w:val="0"/>
        <w:rPr>
          <w:b/>
          <w:sz w:val="20"/>
          <w:szCs w:val="20"/>
        </w:rPr>
      </w:pPr>
      <w:r>
        <w:rPr>
          <w:b/>
          <w:sz w:val="20"/>
          <w:szCs w:val="20"/>
        </w:rPr>
        <w:t>E.2-</w:t>
      </w:r>
      <w:r w:rsidR="003775BE" w:rsidRPr="003775BE">
        <w:rPr>
          <w:b/>
          <w:sz w:val="20"/>
          <w:szCs w:val="20"/>
        </w:rPr>
        <w:t xml:space="preserve"> </w:t>
      </w:r>
      <w:r w:rsidR="003775BE">
        <w:rPr>
          <w:b/>
          <w:sz w:val="20"/>
          <w:szCs w:val="20"/>
        </w:rPr>
        <w:t xml:space="preserve">PERICOLOSITA’ SISMICA </w:t>
      </w:r>
      <w:r>
        <w:rPr>
          <w:b/>
          <w:sz w:val="20"/>
          <w:szCs w:val="20"/>
        </w:rPr>
        <w:t xml:space="preserve">Centro Abitato </w:t>
      </w:r>
      <w:r w:rsidR="00031F5D">
        <w:rPr>
          <w:b/>
          <w:sz w:val="20"/>
          <w:szCs w:val="20"/>
        </w:rPr>
        <w:t xml:space="preserve">- </w:t>
      </w:r>
      <w:r>
        <w:rPr>
          <w:b/>
          <w:sz w:val="20"/>
          <w:szCs w:val="20"/>
        </w:rPr>
        <w:t>Tav. a)</w:t>
      </w:r>
    </w:p>
    <w:p w:rsidR="00031F5D" w:rsidRDefault="00D17869" w:rsidP="00CC6E0E">
      <w:pPr>
        <w:numPr>
          <w:ilvl w:val="0"/>
          <w:numId w:val="49"/>
        </w:numPr>
        <w:spacing w:line="360" w:lineRule="auto"/>
        <w:outlineLvl w:val="0"/>
        <w:rPr>
          <w:b/>
          <w:sz w:val="20"/>
          <w:szCs w:val="20"/>
        </w:rPr>
      </w:pPr>
      <w:r>
        <w:rPr>
          <w:b/>
          <w:sz w:val="20"/>
          <w:szCs w:val="20"/>
        </w:rPr>
        <w:t>E.</w:t>
      </w:r>
      <w:r w:rsidR="00031F5D">
        <w:rPr>
          <w:b/>
          <w:sz w:val="20"/>
          <w:szCs w:val="20"/>
        </w:rPr>
        <w:t>3</w:t>
      </w:r>
      <w:r>
        <w:rPr>
          <w:b/>
          <w:sz w:val="20"/>
          <w:szCs w:val="20"/>
        </w:rPr>
        <w:t>-</w:t>
      </w:r>
      <w:r w:rsidR="003775BE" w:rsidRPr="003775BE">
        <w:rPr>
          <w:b/>
          <w:sz w:val="20"/>
          <w:szCs w:val="20"/>
        </w:rPr>
        <w:t xml:space="preserve"> </w:t>
      </w:r>
      <w:r w:rsidR="003775BE">
        <w:rPr>
          <w:b/>
          <w:sz w:val="20"/>
          <w:szCs w:val="20"/>
        </w:rPr>
        <w:t xml:space="preserve">PERICOLOSITA’ SISMICA </w:t>
      </w:r>
      <w:r>
        <w:rPr>
          <w:b/>
          <w:sz w:val="20"/>
          <w:szCs w:val="20"/>
        </w:rPr>
        <w:t xml:space="preserve">Centro Abitato </w:t>
      </w:r>
      <w:r w:rsidR="00031F5D">
        <w:rPr>
          <w:b/>
          <w:sz w:val="20"/>
          <w:szCs w:val="20"/>
        </w:rPr>
        <w:t xml:space="preserve">- </w:t>
      </w:r>
      <w:r>
        <w:rPr>
          <w:b/>
          <w:sz w:val="20"/>
          <w:szCs w:val="20"/>
        </w:rPr>
        <w:t xml:space="preserve">Tav. </w:t>
      </w:r>
      <w:r w:rsidR="00031F5D">
        <w:rPr>
          <w:b/>
          <w:sz w:val="20"/>
          <w:szCs w:val="20"/>
        </w:rPr>
        <w:t>b</w:t>
      </w:r>
      <w:r>
        <w:rPr>
          <w:b/>
          <w:sz w:val="20"/>
          <w:szCs w:val="20"/>
        </w:rPr>
        <w:t>)</w:t>
      </w:r>
    </w:p>
    <w:p w:rsidR="00031F5D" w:rsidRDefault="00031F5D" w:rsidP="00CC6E0E">
      <w:pPr>
        <w:numPr>
          <w:ilvl w:val="0"/>
          <w:numId w:val="49"/>
        </w:numPr>
        <w:spacing w:line="360" w:lineRule="auto"/>
        <w:outlineLvl w:val="0"/>
        <w:rPr>
          <w:b/>
          <w:sz w:val="20"/>
          <w:szCs w:val="20"/>
        </w:rPr>
      </w:pPr>
      <w:r>
        <w:rPr>
          <w:b/>
          <w:sz w:val="20"/>
          <w:szCs w:val="20"/>
        </w:rPr>
        <w:t>E.4-</w:t>
      </w:r>
      <w:r w:rsidR="003775BE" w:rsidRPr="003775BE">
        <w:rPr>
          <w:b/>
          <w:sz w:val="20"/>
          <w:szCs w:val="20"/>
        </w:rPr>
        <w:t xml:space="preserve"> </w:t>
      </w:r>
      <w:r w:rsidR="003775BE">
        <w:rPr>
          <w:b/>
          <w:sz w:val="20"/>
          <w:szCs w:val="20"/>
        </w:rPr>
        <w:t xml:space="preserve">PERICOLOSITA’ SISMICA </w:t>
      </w:r>
      <w:r>
        <w:rPr>
          <w:b/>
          <w:sz w:val="20"/>
          <w:szCs w:val="20"/>
        </w:rPr>
        <w:t>Centro Abitato - Tav. c)</w:t>
      </w:r>
    </w:p>
    <w:p w:rsidR="006F774B" w:rsidRDefault="006F774B" w:rsidP="00CC6E0E">
      <w:pPr>
        <w:numPr>
          <w:ilvl w:val="0"/>
          <w:numId w:val="49"/>
        </w:numPr>
        <w:spacing w:line="360" w:lineRule="auto"/>
        <w:outlineLvl w:val="0"/>
        <w:rPr>
          <w:b/>
          <w:sz w:val="20"/>
          <w:szCs w:val="20"/>
        </w:rPr>
      </w:pPr>
      <w:r>
        <w:rPr>
          <w:b/>
          <w:sz w:val="20"/>
          <w:szCs w:val="20"/>
        </w:rPr>
        <w:t>F.1-</w:t>
      </w:r>
      <w:r w:rsidR="00903605">
        <w:rPr>
          <w:b/>
          <w:sz w:val="20"/>
          <w:szCs w:val="20"/>
        </w:rPr>
        <w:t>P</w:t>
      </w:r>
      <w:r w:rsidR="00CF37A8">
        <w:rPr>
          <w:b/>
          <w:sz w:val="20"/>
          <w:szCs w:val="20"/>
        </w:rPr>
        <w:t>LANIMETRIA EDIFICI SENSIBILI E STRATEGICI</w:t>
      </w:r>
    </w:p>
    <w:p w:rsidR="00903605" w:rsidRDefault="00903605" w:rsidP="00CC6E0E">
      <w:pPr>
        <w:numPr>
          <w:ilvl w:val="0"/>
          <w:numId w:val="49"/>
        </w:numPr>
        <w:spacing w:line="360" w:lineRule="auto"/>
        <w:outlineLvl w:val="0"/>
        <w:rPr>
          <w:b/>
          <w:sz w:val="20"/>
          <w:szCs w:val="20"/>
        </w:rPr>
      </w:pPr>
      <w:r>
        <w:rPr>
          <w:b/>
          <w:sz w:val="20"/>
          <w:szCs w:val="20"/>
        </w:rPr>
        <w:t>F.2-P</w:t>
      </w:r>
      <w:r w:rsidR="00CF37A8">
        <w:rPr>
          <w:b/>
          <w:sz w:val="20"/>
          <w:szCs w:val="20"/>
        </w:rPr>
        <w:t>LANIMETRIA BENI MONUMENTALI</w:t>
      </w:r>
    </w:p>
    <w:p w:rsidR="006F774B" w:rsidRDefault="00903605" w:rsidP="00CC6E0E">
      <w:pPr>
        <w:numPr>
          <w:ilvl w:val="0"/>
          <w:numId w:val="49"/>
        </w:numPr>
        <w:spacing w:line="360" w:lineRule="auto"/>
        <w:outlineLvl w:val="0"/>
        <w:rPr>
          <w:b/>
          <w:sz w:val="20"/>
          <w:szCs w:val="20"/>
        </w:rPr>
      </w:pPr>
      <w:r>
        <w:rPr>
          <w:b/>
          <w:sz w:val="20"/>
          <w:szCs w:val="20"/>
        </w:rPr>
        <w:t>G.1-P</w:t>
      </w:r>
      <w:r w:rsidR="00CF37A8">
        <w:rPr>
          <w:b/>
          <w:sz w:val="20"/>
          <w:szCs w:val="20"/>
        </w:rPr>
        <w:t>LANIMETRIA SERVIZI ESSENZIALI</w:t>
      </w:r>
      <w:r>
        <w:rPr>
          <w:b/>
          <w:sz w:val="20"/>
          <w:szCs w:val="20"/>
        </w:rPr>
        <w:t xml:space="preserve"> – Tav. a)</w:t>
      </w:r>
    </w:p>
    <w:p w:rsidR="00903605" w:rsidRDefault="00903605" w:rsidP="00CC6E0E">
      <w:pPr>
        <w:numPr>
          <w:ilvl w:val="0"/>
          <w:numId w:val="49"/>
        </w:numPr>
        <w:spacing w:line="360" w:lineRule="auto"/>
        <w:outlineLvl w:val="0"/>
        <w:rPr>
          <w:b/>
          <w:sz w:val="20"/>
          <w:szCs w:val="20"/>
        </w:rPr>
      </w:pPr>
      <w:r>
        <w:rPr>
          <w:b/>
          <w:sz w:val="20"/>
          <w:szCs w:val="20"/>
        </w:rPr>
        <w:t>G.2-</w:t>
      </w:r>
      <w:r w:rsidR="00CF37A8">
        <w:rPr>
          <w:b/>
          <w:sz w:val="20"/>
          <w:szCs w:val="20"/>
        </w:rPr>
        <w:t xml:space="preserve">PLANIMETRIA SERVIZI ESSENZIALI </w:t>
      </w:r>
      <w:r>
        <w:rPr>
          <w:b/>
          <w:sz w:val="20"/>
          <w:szCs w:val="20"/>
        </w:rPr>
        <w:t>– Tav. b)</w:t>
      </w:r>
    </w:p>
    <w:p w:rsidR="00C3538C" w:rsidRDefault="00C3538C" w:rsidP="00CC6E0E">
      <w:pPr>
        <w:numPr>
          <w:ilvl w:val="0"/>
          <w:numId w:val="49"/>
        </w:numPr>
        <w:spacing w:line="360" w:lineRule="auto"/>
        <w:outlineLvl w:val="0"/>
        <w:rPr>
          <w:b/>
          <w:sz w:val="20"/>
          <w:szCs w:val="20"/>
        </w:rPr>
      </w:pPr>
      <w:r>
        <w:rPr>
          <w:b/>
          <w:sz w:val="20"/>
          <w:szCs w:val="20"/>
        </w:rPr>
        <w:t>H.1-P</w:t>
      </w:r>
      <w:r w:rsidR="0061304A">
        <w:rPr>
          <w:b/>
          <w:sz w:val="20"/>
          <w:szCs w:val="20"/>
        </w:rPr>
        <w:t>LANIMETRIA RIPARTIZIONE TERRITORIO E DISTRIBUZIONE POPOLAZIONE</w:t>
      </w:r>
    </w:p>
    <w:p w:rsidR="00FB1494" w:rsidRDefault="00FB1494" w:rsidP="00CC6E0E">
      <w:pPr>
        <w:numPr>
          <w:ilvl w:val="0"/>
          <w:numId w:val="49"/>
        </w:numPr>
        <w:spacing w:line="360" w:lineRule="auto"/>
        <w:outlineLvl w:val="0"/>
        <w:rPr>
          <w:b/>
          <w:sz w:val="20"/>
          <w:szCs w:val="20"/>
        </w:rPr>
      </w:pPr>
      <w:r>
        <w:rPr>
          <w:b/>
          <w:sz w:val="20"/>
          <w:szCs w:val="20"/>
        </w:rPr>
        <w:t>H.2-PLANIMETRIA MAPPATURA IMMOBILI RESIDENZA DISABILI</w:t>
      </w:r>
    </w:p>
    <w:p w:rsidR="00523048" w:rsidRPr="00B47535" w:rsidRDefault="00523048" w:rsidP="00523048">
      <w:pPr>
        <w:numPr>
          <w:ilvl w:val="0"/>
          <w:numId w:val="49"/>
        </w:numPr>
        <w:spacing w:line="360" w:lineRule="auto"/>
        <w:outlineLvl w:val="0"/>
        <w:rPr>
          <w:b/>
          <w:i/>
          <w:sz w:val="20"/>
          <w:szCs w:val="20"/>
        </w:rPr>
      </w:pPr>
      <w:r w:rsidRPr="00B47535">
        <w:rPr>
          <w:b/>
          <w:i/>
          <w:sz w:val="20"/>
          <w:szCs w:val="20"/>
        </w:rPr>
        <w:t>H.3-ELENCO DISABILI (</w:t>
      </w:r>
      <w:r>
        <w:rPr>
          <w:b/>
          <w:i/>
          <w:sz w:val="20"/>
          <w:szCs w:val="20"/>
        </w:rPr>
        <w:t>Segret</w:t>
      </w:r>
      <w:r w:rsidRPr="00B47535">
        <w:rPr>
          <w:b/>
          <w:i/>
          <w:sz w:val="20"/>
          <w:szCs w:val="20"/>
        </w:rPr>
        <w:t xml:space="preserve">ato per </w:t>
      </w:r>
      <w:r>
        <w:rPr>
          <w:b/>
          <w:i/>
          <w:sz w:val="20"/>
          <w:szCs w:val="20"/>
        </w:rPr>
        <w:t>P</w:t>
      </w:r>
      <w:r w:rsidRPr="00B47535">
        <w:rPr>
          <w:b/>
          <w:i/>
          <w:sz w:val="20"/>
          <w:szCs w:val="20"/>
        </w:rPr>
        <w:t>rivacy)</w:t>
      </w:r>
    </w:p>
    <w:p w:rsidR="00C3538C" w:rsidRDefault="00CB61D8" w:rsidP="00CC6E0E">
      <w:pPr>
        <w:numPr>
          <w:ilvl w:val="0"/>
          <w:numId w:val="49"/>
        </w:numPr>
        <w:spacing w:line="360" w:lineRule="auto"/>
        <w:outlineLvl w:val="0"/>
        <w:rPr>
          <w:b/>
          <w:sz w:val="20"/>
          <w:szCs w:val="20"/>
        </w:rPr>
      </w:pPr>
      <w:r>
        <w:rPr>
          <w:b/>
          <w:sz w:val="20"/>
          <w:szCs w:val="20"/>
        </w:rPr>
        <w:t>I.1-</w:t>
      </w:r>
      <w:r w:rsidR="0061304A">
        <w:rPr>
          <w:b/>
          <w:sz w:val="20"/>
          <w:szCs w:val="20"/>
        </w:rPr>
        <w:t>PLANIMETRIA</w:t>
      </w:r>
      <w:r>
        <w:rPr>
          <w:b/>
          <w:sz w:val="20"/>
          <w:szCs w:val="20"/>
        </w:rPr>
        <w:t xml:space="preserve"> G</w:t>
      </w:r>
      <w:r w:rsidR="0061304A">
        <w:rPr>
          <w:b/>
          <w:sz w:val="20"/>
          <w:szCs w:val="20"/>
        </w:rPr>
        <w:t>ENERALE MODELLO D’INTERVENTO</w:t>
      </w:r>
    </w:p>
    <w:p w:rsidR="00CB61D8" w:rsidRDefault="00802838" w:rsidP="00CC6E0E">
      <w:pPr>
        <w:numPr>
          <w:ilvl w:val="0"/>
          <w:numId w:val="49"/>
        </w:numPr>
        <w:spacing w:line="360" w:lineRule="auto"/>
        <w:outlineLvl w:val="0"/>
        <w:rPr>
          <w:b/>
          <w:sz w:val="20"/>
          <w:szCs w:val="20"/>
        </w:rPr>
      </w:pPr>
      <w:r>
        <w:rPr>
          <w:b/>
          <w:sz w:val="20"/>
          <w:szCs w:val="20"/>
        </w:rPr>
        <w:t>I.2-</w:t>
      </w:r>
      <w:r w:rsidR="0061304A">
        <w:rPr>
          <w:b/>
          <w:sz w:val="20"/>
          <w:szCs w:val="20"/>
        </w:rPr>
        <w:t xml:space="preserve">PLANIMETRIA MODELLO D’INTERVENTO </w:t>
      </w:r>
      <w:r>
        <w:rPr>
          <w:b/>
          <w:sz w:val="20"/>
          <w:szCs w:val="20"/>
        </w:rPr>
        <w:t>per aree di emergenza – Tav a)</w:t>
      </w:r>
    </w:p>
    <w:p w:rsidR="00802838" w:rsidRDefault="00802838" w:rsidP="00CC6E0E">
      <w:pPr>
        <w:numPr>
          <w:ilvl w:val="0"/>
          <w:numId w:val="49"/>
        </w:numPr>
        <w:spacing w:line="360" w:lineRule="auto"/>
        <w:outlineLvl w:val="0"/>
        <w:rPr>
          <w:b/>
          <w:sz w:val="20"/>
          <w:szCs w:val="20"/>
        </w:rPr>
      </w:pPr>
      <w:r>
        <w:rPr>
          <w:b/>
          <w:sz w:val="20"/>
          <w:szCs w:val="20"/>
        </w:rPr>
        <w:t>I.3-</w:t>
      </w:r>
      <w:r w:rsidR="0061304A">
        <w:rPr>
          <w:b/>
          <w:sz w:val="20"/>
          <w:szCs w:val="20"/>
        </w:rPr>
        <w:t xml:space="preserve">PLANIMETRIA MODELLO D’INTERVENTO </w:t>
      </w:r>
      <w:r>
        <w:rPr>
          <w:b/>
          <w:sz w:val="20"/>
          <w:szCs w:val="20"/>
        </w:rPr>
        <w:t>per aree di emergenza – Tav b)</w:t>
      </w:r>
    </w:p>
    <w:p w:rsidR="00802838" w:rsidRDefault="00802838" w:rsidP="00CC6E0E">
      <w:pPr>
        <w:numPr>
          <w:ilvl w:val="0"/>
          <w:numId w:val="49"/>
        </w:numPr>
        <w:spacing w:line="360" w:lineRule="auto"/>
        <w:outlineLvl w:val="0"/>
        <w:rPr>
          <w:b/>
          <w:sz w:val="20"/>
          <w:szCs w:val="20"/>
        </w:rPr>
      </w:pPr>
      <w:r>
        <w:rPr>
          <w:b/>
          <w:sz w:val="20"/>
          <w:szCs w:val="20"/>
        </w:rPr>
        <w:t>I.4-</w:t>
      </w:r>
      <w:r w:rsidR="0061304A">
        <w:rPr>
          <w:b/>
          <w:sz w:val="20"/>
          <w:szCs w:val="20"/>
        </w:rPr>
        <w:t>PLANIMETRIA MODELLO D’INTERVENTO</w:t>
      </w:r>
      <w:r w:rsidR="0061304A" w:rsidRPr="0061304A">
        <w:rPr>
          <w:b/>
          <w:sz w:val="20"/>
          <w:szCs w:val="20"/>
        </w:rPr>
        <w:t xml:space="preserve"> </w:t>
      </w:r>
      <w:r w:rsidR="0061304A">
        <w:rPr>
          <w:b/>
          <w:sz w:val="20"/>
          <w:szCs w:val="20"/>
        </w:rPr>
        <w:t xml:space="preserve">per aree di emergenza </w:t>
      </w:r>
      <w:r>
        <w:rPr>
          <w:b/>
          <w:sz w:val="20"/>
          <w:szCs w:val="20"/>
        </w:rPr>
        <w:t>– Tav c)</w:t>
      </w:r>
    </w:p>
    <w:p w:rsidR="00802838" w:rsidRDefault="00802838" w:rsidP="00CC6E0E">
      <w:pPr>
        <w:numPr>
          <w:ilvl w:val="0"/>
          <w:numId w:val="49"/>
        </w:numPr>
        <w:spacing w:line="360" w:lineRule="auto"/>
        <w:outlineLvl w:val="0"/>
        <w:rPr>
          <w:b/>
          <w:sz w:val="20"/>
          <w:szCs w:val="20"/>
        </w:rPr>
      </w:pPr>
      <w:r>
        <w:rPr>
          <w:b/>
          <w:sz w:val="20"/>
          <w:szCs w:val="20"/>
        </w:rPr>
        <w:t>I.5-</w:t>
      </w:r>
      <w:r w:rsidR="0061304A">
        <w:rPr>
          <w:b/>
          <w:sz w:val="20"/>
          <w:szCs w:val="20"/>
        </w:rPr>
        <w:t xml:space="preserve">PLANIMETRIA MODELLO D’INTERVENTO </w:t>
      </w:r>
      <w:r>
        <w:rPr>
          <w:b/>
          <w:sz w:val="20"/>
          <w:szCs w:val="20"/>
        </w:rPr>
        <w:t>per aree di emergenza – Tav d)</w:t>
      </w:r>
    </w:p>
    <w:p w:rsidR="00802838" w:rsidRDefault="00802838" w:rsidP="00CC6E0E">
      <w:pPr>
        <w:numPr>
          <w:ilvl w:val="0"/>
          <w:numId w:val="49"/>
        </w:numPr>
        <w:spacing w:line="360" w:lineRule="auto"/>
        <w:outlineLvl w:val="0"/>
        <w:rPr>
          <w:b/>
          <w:sz w:val="20"/>
          <w:szCs w:val="20"/>
        </w:rPr>
      </w:pPr>
      <w:r>
        <w:rPr>
          <w:b/>
          <w:sz w:val="20"/>
          <w:szCs w:val="20"/>
        </w:rPr>
        <w:t>I.6-</w:t>
      </w:r>
      <w:r w:rsidR="0061304A">
        <w:rPr>
          <w:b/>
          <w:sz w:val="20"/>
          <w:szCs w:val="20"/>
        </w:rPr>
        <w:t xml:space="preserve">PLANIMETRIA MODELLO D’INTERVENTO </w:t>
      </w:r>
      <w:r>
        <w:rPr>
          <w:b/>
          <w:sz w:val="20"/>
          <w:szCs w:val="20"/>
        </w:rPr>
        <w:t>per aree di emergenza – Tav e)</w:t>
      </w:r>
    </w:p>
    <w:p w:rsidR="00764164" w:rsidRDefault="00764164" w:rsidP="00CC6E0E">
      <w:pPr>
        <w:numPr>
          <w:ilvl w:val="0"/>
          <w:numId w:val="49"/>
        </w:numPr>
        <w:spacing w:line="360" w:lineRule="auto"/>
        <w:outlineLvl w:val="0"/>
        <w:rPr>
          <w:b/>
          <w:sz w:val="20"/>
          <w:szCs w:val="20"/>
        </w:rPr>
      </w:pPr>
      <w:r>
        <w:rPr>
          <w:b/>
          <w:sz w:val="20"/>
          <w:szCs w:val="20"/>
        </w:rPr>
        <w:t>L.1-COROGRAFIA E PRINCIPALI COLLEGAMENTI CON I COMUNI VICINI</w:t>
      </w:r>
    </w:p>
    <w:p w:rsidR="00802113" w:rsidRDefault="00802838" w:rsidP="00CC6E0E">
      <w:pPr>
        <w:numPr>
          <w:ilvl w:val="0"/>
          <w:numId w:val="49"/>
        </w:numPr>
        <w:spacing w:line="360" w:lineRule="auto"/>
        <w:outlineLvl w:val="0"/>
        <w:rPr>
          <w:b/>
          <w:sz w:val="20"/>
          <w:szCs w:val="20"/>
        </w:rPr>
      </w:pPr>
      <w:r>
        <w:rPr>
          <w:b/>
          <w:sz w:val="20"/>
          <w:szCs w:val="20"/>
        </w:rPr>
        <w:t>L.</w:t>
      </w:r>
      <w:r w:rsidR="00764164">
        <w:rPr>
          <w:b/>
          <w:sz w:val="20"/>
          <w:szCs w:val="20"/>
        </w:rPr>
        <w:t>2</w:t>
      </w:r>
      <w:r>
        <w:rPr>
          <w:b/>
          <w:sz w:val="20"/>
          <w:szCs w:val="20"/>
        </w:rPr>
        <w:t>-P</w:t>
      </w:r>
      <w:r w:rsidR="0061304A">
        <w:rPr>
          <w:b/>
          <w:sz w:val="20"/>
          <w:szCs w:val="20"/>
        </w:rPr>
        <w:t>LANIMETRIA VIABILITA’ E CANCELLI</w:t>
      </w:r>
    </w:p>
    <w:p w:rsidR="00802113" w:rsidRDefault="00802113" w:rsidP="00CC6E0E">
      <w:pPr>
        <w:numPr>
          <w:ilvl w:val="0"/>
          <w:numId w:val="49"/>
        </w:numPr>
        <w:spacing w:line="360" w:lineRule="auto"/>
        <w:outlineLvl w:val="0"/>
        <w:rPr>
          <w:b/>
          <w:sz w:val="20"/>
          <w:szCs w:val="20"/>
        </w:rPr>
      </w:pPr>
      <w:r>
        <w:rPr>
          <w:b/>
          <w:sz w:val="20"/>
          <w:szCs w:val="20"/>
        </w:rPr>
        <w:t>M.1- TABELLE SCENARI DI RISCHIO SISMICO</w:t>
      </w:r>
    </w:p>
    <w:p w:rsidR="00DE1F8E" w:rsidRPr="00ED16A6" w:rsidRDefault="00DE1F8E" w:rsidP="00DE1F8E">
      <w:pPr>
        <w:rPr>
          <w:b/>
          <w:sz w:val="20"/>
          <w:szCs w:val="20"/>
        </w:rPr>
      </w:pPr>
      <w:r w:rsidRPr="00ED16A6">
        <w:rPr>
          <w:b/>
          <w:sz w:val="20"/>
          <w:szCs w:val="20"/>
        </w:rPr>
        <w:br w:type="page"/>
      </w:r>
    </w:p>
    <w:p w:rsidR="00DE1F8E" w:rsidRPr="00287264" w:rsidRDefault="00DE1F8E" w:rsidP="00076DAE">
      <w:pPr>
        <w:spacing w:line="360" w:lineRule="auto"/>
        <w:outlineLvl w:val="0"/>
        <w:rPr>
          <w:b/>
        </w:rPr>
      </w:pPr>
      <w:bookmarkStart w:id="15" w:name="_Toc190778959"/>
      <w:bookmarkStart w:id="16" w:name="_Toc190778960"/>
      <w:bookmarkStart w:id="17" w:name="_Toc191205831"/>
      <w:bookmarkEnd w:id="15"/>
      <w:bookmarkEnd w:id="16"/>
      <w:r w:rsidRPr="00287264">
        <w:rPr>
          <w:b/>
        </w:rPr>
        <w:t>PREMESSA</w:t>
      </w:r>
      <w:bookmarkEnd w:id="17"/>
    </w:p>
    <w:p w:rsidR="00DE1F8E" w:rsidRPr="00615323" w:rsidRDefault="00DE1F8E" w:rsidP="00076DAE">
      <w:pPr>
        <w:spacing w:line="360" w:lineRule="auto"/>
        <w:jc w:val="both"/>
      </w:pPr>
      <w:r w:rsidRPr="00615323">
        <w:t>Tra le competenze e responsabilità attribuite ai Sindaci, la Protezione Civile è certamente tra le più significative, in quanto strumento per garantire la sicurezza dei cittadini dai rischi del territorio.</w:t>
      </w:r>
    </w:p>
    <w:p w:rsidR="00DE1F8E" w:rsidRPr="00615323" w:rsidRDefault="00DE1F8E" w:rsidP="00076DAE">
      <w:pPr>
        <w:spacing w:line="360" w:lineRule="auto"/>
        <w:jc w:val="both"/>
      </w:pPr>
      <w:r w:rsidRPr="00615323">
        <w:t>In questo momento, in cui gli Enti Locali hanno un ruolo di grande protagonismo per la tutela e lo sviluppo del territorio, dotarsi di un Piano di Protezione Civile rappresenta sicuramente un obiettivo strategico di grande importanza.</w:t>
      </w:r>
    </w:p>
    <w:p w:rsidR="00DE1F8E" w:rsidRPr="00615323" w:rsidRDefault="00DE1F8E" w:rsidP="00076DAE">
      <w:pPr>
        <w:spacing w:line="360" w:lineRule="auto"/>
        <w:jc w:val="both"/>
      </w:pPr>
      <w:r w:rsidRPr="00615323">
        <w:t>La</w:t>
      </w:r>
      <w:r w:rsidR="00615323" w:rsidRPr="00615323">
        <w:t xml:space="preserve"> </w:t>
      </w:r>
      <w:r w:rsidRPr="00615323">
        <w:t>storia recente del nostro Paese ci ricorda quanto sia importante disporre di una struttura</w:t>
      </w:r>
      <w:r w:rsidR="00615323" w:rsidRPr="00615323">
        <w:t xml:space="preserve"> </w:t>
      </w:r>
      <w:r w:rsidRPr="00615323">
        <w:t>organizzata, in grado di prevenire e fronteggiare le situazioni di emergenza, derivanti da calamità naturali o causate dall’attività dell’uomo.</w:t>
      </w:r>
    </w:p>
    <w:p w:rsidR="00DE1F8E" w:rsidRPr="00615323" w:rsidRDefault="00DE1F8E" w:rsidP="00076DAE">
      <w:pPr>
        <w:spacing w:line="360" w:lineRule="auto"/>
        <w:jc w:val="both"/>
      </w:pPr>
      <w:r w:rsidRPr="00615323">
        <w:t>Dotare, quindi, un Comune di un Piano di Protezione Civile significa poter disporre di uno strumento finalizzato alla previsione e prevenzione delle situazioni di rischio, all’organizzazione degli interventi a tutela della salute dei cittadini, alla salvaguardia dell’ambiente e dei beni collettivi e privati.</w:t>
      </w:r>
    </w:p>
    <w:p w:rsidR="00DE1F8E" w:rsidRPr="00615323" w:rsidRDefault="00DE1F8E" w:rsidP="00076DAE">
      <w:pPr>
        <w:spacing w:line="360" w:lineRule="auto"/>
        <w:jc w:val="both"/>
      </w:pPr>
      <w:r w:rsidRPr="00615323">
        <w:t>Dar vita ad un sistema locale di protezione civile, adeguato alle esigenze socio-economiche ed ambientali del territorio, equivale a perseguire i seguenti obiettivi prioritari:</w:t>
      </w:r>
    </w:p>
    <w:p w:rsidR="00DE1F8E" w:rsidRPr="00615323" w:rsidRDefault="00DE1F8E" w:rsidP="00076DAE">
      <w:pPr>
        <w:autoSpaceDE w:val="0"/>
        <w:autoSpaceDN w:val="0"/>
        <w:adjustRightInd w:val="0"/>
        <w:spacing w:line="360" w:lineRule="auto"/>
        <w:jc w:val="both"/>
      </w:pPr>
      <w:r w:rsidRPr="00615323">
        <w:rPr>
          <w:b/>
        </w:rPr>
        <w:t>a.</w:t>
      </w:r>
      <w:r w:rsidRPr="00615323">
        <w:t xml:space="preserve"> aumentare le conoscenze relative al territorio;</w:t>
      </w:r>
    </w:p>
    <w:p w:rsidR="00DE1F8E" w:rsidRPr="00615323" w:rsidRDefault="00DE1F8E" w:rsidP="00076DAE">
      <w:pPr>
        <w:autoSpaceDE w:val="0"/>
        <w:autoSpaceDN w:val="0"/>
        <w:adjustRightInd w:val="0"/>
        <w:spacing w:line="360" w:lineRule="auto"/>
        <w:jc w:val="both"/>
      </w:pPr>
      <w:r w:rsidRPr="00615323">
        <w:rPr>
          <w:b/>
        </w:rPr>
        <w:t>b.</w:t>
      </w:r>
      <w:r w:rsidR="00076DAE" w:rsidRPr="00615323">
        <w:t xml:space="preserve"> recepire  i concetti di previsione e prevenzione delle calamità e di tutela della sicurezza collettiva, nell’attività quotidiana di </w:t>
      </w:r>
      <w:r w:rsidRPr="00615323">
        <w:t>gover</w:t>
      </w:r>
      <w:r w:rsidR="00076DAE" w:rsidRPr="00615323">
        <w:t>no e di programmazione territoriale</w:t>
      </w:r>
      <w:r w:rsidRPr="00615323">
        <w:t xml:space="preserve"> (Piano Regolatore Generale, Piani di settore, Piano degli Investimenti e Bilancio);</w:t>
      </w:r>
    </w:p>
    <w:p w:rsidR="00DE1F8E" w:rsidRPr="00615323" w:rsidRDefault="00DE1F8E" w:rsidP="00076DAE">
      <w:pPr>
        <w:autoSpaceDE w:val="0"/>
        <w:autoSpaceDN w:val="0"/>
        <w:adjustRightInd w:val="0"/>
        <w:spacing w:line="360" w:lineRule="auto"/>
        <w:jc w:val="both"/>
      </w:pPr>
      <w:r w:rsidRPr="00615323">
        <w:rPr>
          <w:b/>
        </w:rPr>
        <w:t>c.</w:t>
      </w:r>
      <w:r w:rsidRPr="00615323">
        <w:t xml:space="preserve"> dotarsi di sistemi di controllo e di monitoraggio dei parametri fisici e della qualità della vita in genere;</w:t>
      </w:r>
    </w:p>
    <w:p w:rsidR="00DE1F8E" w:rsidRPr="00615323" w:rsidRDefault="00DE1F8E" w:rsidP="00076DAE">
      <w:pPr>
        <w:autoSpaceDE w:val="0"/>
        <w:autoSpaceDN w:val="0"/>
        <w:adjustRightInd w:val="0"/>
        <w:spacing w:line="360" w:lineRule="auto"/>
        <w:jc w:val="both"/>
      </w:pPr>
      <w:r w:rsidRPr="00615323">
        <w:rPr>
          <w:b/>
        </w:rPr>
        <w:t>d.</w:t>
      </w:r>
      <w:r w:rsidRPr="00615323">
        <w:t xml:space="preserve"> programmare e realizzare interventi di prevenzione dei rischi;</w:t>
      </w:r>
    </w:p>
    <w:p w:rsidR="00DE1F8E" w:rsidRPr="00615323" w:rsidRDefault="00DE1F8E" w:rsidP="00076DAE">
      <w:pPr>
        <w:autoSpaceDE w:val="0"/>
        <w:autoSpaceDN w:val="0"/>
        <w:adjustRightInd w:val="0"/>
        <w:spacing w:line="360" w:lineRule="auto"/>
        <w:jc w:val="both"/>
      </w:pPr>
      <w:r w:rsidRPr="00615323">
        <w:rPr>
          <w:b/>
        </w:rPr>
        <w:t>e.</w:t>
      </w:r>
      <w:r w:rsidRPr="00615323">
        <w:t xml:space="preserve"> valorizzare il patrimonio umano, morale e culturale rappresentato dal Volontariato, che è elemento essenziale perché la protezione civile sia intesa come fattore di crescita civile, riconoscendone il ruolo e favorendone la partecipazione a tutti i livelli;</w:t>
      </w:r>
    </w:p>
    <w:p w:rsidR="00DE1F8E" w:rsidRPr="00615323" w:rsidRDefault="00DE1F8E" w:rsidP="00076DAE">
      <w:pPr>
        <w:autoSpaceDE w:val="0"/>
        <w:autoSpaceDN w:val="0"/>
        <w:adjustRightInd w:val="0"/>
        <w:spacing w:line="360" w:lineRule="auto"/>
        <w:jc w:val="both"/>
      </w:pPr>
      <w:r w:rsidRPr="00615323">
        <w:rPr>
          <w:b/>
        </w:rPr>
        <w:t>f.</w:t>
      </w:r>
      <w:r w:rsidRPr="00615323">
        <w:t xml:space="preserve"> curare la formazione permanente degli operatori della protezione civile mediante momenti di aggiornamento, da attuarsi in collaborazione con le Istituzioni preposte e con il Volontariato;</w:t>
      </w:r>
    </w:p>
    <w:p w:rsidR="00DE1F8E" w:rsidRPr="00615323" w:rsidRDefault="00DE1F8E" w:rsidP="00076DAE">
      <w:pPr>
        <w:spacing w:line="360" w:lineRule="auto"/>
        <w:jc w:val="both"/>
      </w:pPr>
      <w:r w:rsidRPr="00615323">
        <w:rPr>
          <w:b/>
        </w:rPr>
        <w:t>g.</w:t>
      </w:r>
      <w:r w:rsidRPr="00615323">
        <w:t xml:space="preserve"> promuovere la formazione nella Cittadinanza di una nuova e moderna cultura della protezione civile, con una particolare attenzione verso le nuove generazioni.</w:t>
      </w:r>
    </w:p>
    <w:p w:rsidR="00DE1F8E" w:rsidRPr="00615323" w:rsidRDefault="00DE1F8E" w:rsidP="00076DAE">
      <w:pPr>
        <w:autoSpaceDE w:val="0"/>
        <w:autoSpaceDN w:val="0"/>
        <w:adjustRightInd w:val="0"/>
        <w:spacing w:line="360" w:lineRule="auto"/>
        <w:jc w:val="both"/>
      </w:pPr>
      <w:r w:rsidRPr="00615323">
        <w:t>Il Piano di Protezione Civile della nostra città si pone il duplice obiettivo di offrire alla comunità uno strumento per la salvaguardia, il controllo e un adeguato intervento sul territorio in caso di emergenza, nonché di contribuire a migliorare una  autentica  cultura  della  sicurezza trasferendo ai cittadini le principali</w:t>
      </w:r>
      <w:r w:rsidR="00615323" w:rsidRPr="00615323">
        <w:t xml:space="preserve"> </w:t>
      </w:r>
      <w:r w:rsidRPr="00615323">
        <w:t>indicazioni da seguire in caso di emergenza.</w:t>
      </w:r>
    </w:p>
    <w:p w:rsidR="00076DAE" w:rsidRPr="00615323" w:rsidRDefault="00076DAE" w:rsidP="00076DAE">
      <w:pPr>
        <w:spacing w:line="360" w:lineRule="auto"/>
        <w:jc w:val="both"/>
        <w:outlineLvl w:val="0"/>
        <w:rPr>
          <w:b/>
        </w:rPr>
      </w:pPr>
    </w:p>
    <w:p w:rsidR="00076DAE" w:rsidRDefault="00076DAE" w:rsidP="00076DAE">
      <w:pPr>
        <w:spacing w:line="360" w:lineRule="auto"/>
        <w:jc w:val="both"/>
        <w:outlineLvl w:val="0"/>
        <w:rPr>
          <w:b/>
        </w:rPr>
      </w:pPr>
    </w:p>
    <w:p w:rsidR="00E56FC1" w:rsidRPr="00615323" w:rsidRDefault="00E56FC1" w:rsidP="00076DAE">
      <w:pPr>
        <w:spacing w:line="360" w:lineRule="auto"/>
        <w:jc w:val="both"/>
        <w:outlineLvl w:val="0"/>
        <w:rPr>
          <w:b/>
        </w:rPr>
      </w:pPr>
    </w:p>
    <w:p w:rsidR="00E363C1" w:rsidRPr="00615323" w:rsidRDefault="00E363C1" w:rsidP="00076DAE">
      <w:pPr>
        <w:spacing w:line="360" w:lineRule="auto"/>
        <w:jc w:val="both"/>
        <w:outlineLvl w:val="0"/>
        <w:rPr>
          <w:b/>
        </w:rPr>
      </w:pPr>
      <w:r w:rsidRPr="00615323">
        <w:rPr>
          <w:b/>
        </w:rPr>
        <w:t>ATTI DEL COMUNE</w:t>
      </w:r>
    </w:p>
    <w:p w:rsidR="00E363C1" w:rsidRPr="00615323" w:rsidRDefault="00E363C1" w:rsidP="00076DAE">
      <w:pPr>
        <w:spacing w:line="360" w:lineRule="auto"/>
        <w:jc w:val="both"/>
      </w:pPr>
      <w:r w:rsidRPr="00615323">
        <w:t>La Legge n.225 del 24.02.1992 istituisce il Servizio Nazionale di Protezione Civile:</w:t>
      </w:r>
    </w:p>
    <w:p w:rsidR="00E363C1" w:rsidRPr="00615323" w:rsidRDefault="00E363C1" w:rsidP="00076DAE">
      <w:pPr>
        <w:spacing w:line="360" w:lineRule="auto"/>
        <w:jc w:val="both"/>
      </w:pPr>
      <w:r w:rsidRPr="00615323">
        <w:t>- Questo Comune con delibera di Consiglio Comunale n. 53 del 21/10/2010 ha approvato il Regolamento di Protezione Civile;</w:t>
      </w:r>
    </w:p>
    <w:p w:rsidR="00E363C1" w:rsidRPr="00615323" w:rsidRDefault="00E363C1" w:rsidP="00076DAE">
      <w:pPr>
        <w:spacing w:line="360" w:lineRule="auto"/>
        <w:jc w:val="both"/>
      </w:pPr>
      <w:r w:rsidRPr="00615323">
        <w:t>- Con delibera di C.C. n. 69 del 06.12.2010 è stato approvato il Regolamento per l’istituzione e il funzionamento del Gruppo Comunale Volontari di protezione Civile;</w:t>
      </w:r>
    </w:p>
    <w:p w:rsidR="00E363C1" w:rsidRPr="00615323" w:rsidRDefault="00E363C1" w:rsidP="00076DAE">
      <w:pPr>
        <w:spacing w:line="360" w:lineRule="auto"/>
        <w:jc w:val="both"/>
      </w:pPr>
      <w:r w:rsidRPr="00615323">
        <w:t>L’elaborazione di tale strumento  è  stata eseguita tenendo  maggiormente  in  considerazione le strutture più esposte al rischio, al fine di salvaguardare e tutelarne la popolazione.</w:t>
      </w:r>
    </w:p>
    <w:p w:rsidR="00E363C1" w:rsidRPr="00615323" w:rsidRDefault="00E363C1" w:rsidP="00076DAE">
      <w:pPr>
        <w:spacing w:line="360" w:lineRule="auto"/>
        <w:jc w:val="both"/>
      </w:pPr>
      <w:r w:rsidRPr="00615323">
        <w:t>Una prima fase del processo di pianificazione ha riguardato il reperimento dei dati utili alla definizione del quadro di intervento:</w:t>
      </w:r>
    </w:p>
    <w:p w:rsidR="00E363C1" w:rsidRPr="00615323" w:rsidRDefault="00E363C1" w:rsidP="00076DAE">
      <w:pPr>
        <w:spacing w:line="360" w:lineRule="auto"/>
        <w:jc w:val="both"/>
      </w:pPr>
      <w:r w:rsidRPr="00615323">
        <w:t xml:space="preserve">-dati di base; </w:t>
      </w:r>
    </w:p>
    <w:p w:rsidR="00E363C1" w:rsidRPr="00615323" w:rsidRDefault="00E363C1" w:rsidP="00076DAE">
      <w:pPr>
        <w:spacing w:line="360" w:lineRule="auto"/>
        <w:jc w:val="both"/>
      </w:pPr>
      <w:r w:rsidRPr="00615323">
        <w:t>-elementi esposti a rischio;</w:t>
      </w:r>
    </w:p>
    <w:p w:rsidR="00E363C1" w:rsidRPr="00615323" w:rsidRDefault="00E363C1" w:rsidP="00076DAE">
      <w:pPr>
        <w:spacing w:line="360" w:lineRule="auto"/>
        <w:jc w:val="both"/>
      </w:pPr>
      <w:r w:rsidRPr="00615323">
        <w:t>-beni esposti;</w:t>
      </w:r>
    </w:p>
    <w:p w:rsidR="00E363C1" w:rsidRPr="00615323" w:rsidRDefault="00E363C1" w:rsidP="00076DAE">
      <w:pPr>
        <w:spacing w:line="360" w:lineRule="auto"/>
        <w:jc w:val="both"/>
      </w:pPr>
      <w:r w:rsidRPr="00615323">
        <w:t>-risorse comunali;</w:t>
      </w:r>
    </w:p>
    <w:p w:rsidR="00E363C1" w:rsidRPr="00615323" w:rsidRDefault="00E363C1" w:rsidP="00076DAE">
      <w:pPr>
        <w:spacing w:line="360" w:lineRule="auto"/>
        <w:jc w:val="both"/>
      </w:pPr>
      <w:r w:rsidRPr="00615323">
        <w:t>-materiali e mezzi;</w:t>
      </w:r>
    </w:p>
    <w:p w:rsidR="00E363C1" w:rsidRPr="00615323" w:rsidRDefault="00E363C1" w:rsidP="00076DAE">
      <w:pPr>
        <w:spacing w:line="360" w:lineRule="auto"/>
        <w:jc w:val="both"/>
      </w:pPr>
      <w:r w:rsidRPr="00615323">
        <w:t>-servizi essenziali;</w:t>
      </w:r>
    </w:p>
    <w:p w:rsidR="00E363C1" w:rsidRPr="00615323" w:rsidRDefault="00E363C1" w:rsidP="00076DAE">
      <w:pPr>
        <w:spacing w:line="360" w:lineRule="auto"/>
        <w:jc w:val="both"/>
      </w:pPr>
      <w:r w:rsidRPr="00615323">
        <w:t>-strutture sanitarie;</w:t>
      </w:r>
    </w:p>
    <w:p w:rsidR="00E363C1" w:rsidRPr="00615323" w:rsidRDefault="00E363C1" w:rsidP="00076DAE">
      <w:pPr>
        <w:spacing w:line="360" w:lineRule="auto"/>
        <w:jc w:val="both"/>
      </w:pPr>
      <w:r w:rsidRPr="00615323">
        <w:t>-viabilità, ecc;</w:t>
      </w:r>
    </w:p>
    <w:p w:rsidR="00E363C1" w:rsidRPr="00615323" w:rsidRDefault="00E363C1" w:rsidP="00076DAE">
      <w:pPr>
        <w:spacing w:line="360" w:lineRule="auto"/>
        <w:jc w:val="both"/>
      </w:pPr>
      <w:r w:rsidRPr="00615323">
        <w:t>Nella seconda fase si è passati alla perimetrazione delle strutture strategiche, basandosi sull’utilizzo della carta tecnica regionale 1:10.000, opportunamente aggiornata rispetto alle più recenti variazioni del centro abitato.</w:t>
      </w:r>
    </w:p>
    <w:p w:rsidR="00E363C1" w:rsidRPr="00615323" w:rsidRDefault="00E363C1" w:rsidP="00076DAE">
      <w:pPr>
        <w:spacing w:line="360" w:lineRule="auto"/>
        <w:jc w:val="both"/>
      </w:pPr>
      <w:r w:rsidRPr="00615323">
        <w:t>Per la loro classificazione sono stati utilizzati i codici di cui all’allegato C.</w:t>
      </w:r>
    </w:p>
    <w:p w:rsidR="00E363C1" w:rsidRDefault="009B0FC2" w:rsidP="00076DAE">
      <w:pPr>
        <w:spacing w:line="360" w:lineRule="auto"/>
        <w:jc w:val="both"/>
      </w:pPr>
      <w:r>
        <w:t>Nell’elaborare il seguente piano speditivi questo Ufficio si è avvalso del lavoro già essietente all’interno dello stesso ufficio tecnico, anche in virtù della non competenza per alcune tipologie di cartografia, e precisamente:</w:t>
      </w:r>
    </w:p>
    <w:p w:rsidR="009B0FC2" w:rsidRDefault="009B0FC2" w:rsidP="009B0FC2">
      <w:pPr>
        <w:numPr>
          <w:ilvl w:val="0"/>
          <w:numId w:val="48"/>
        </w:numPr>
        <w:spacing w:line="360" w:lineRule="auto"/>
        <w:outlineLvl w:val="0"/>
        <w:rPr>
          <w:b/>
          <w:sz w:val="20"/>
          <w:szCs w:val="20"/>
        </w:rPr>
      </w:pPr>
      <w:r>
        <w:rPr>
          <w:b/>
          <w:sz w:val="20"/>
          <w:szCs w:val="20"/>
        </w:rPr>
        <w:t>A.1-</w:t>
      </w:r>
      <w:r w:rsidRPr="003775BE">
        <w:rPr>
          <w:b/>
          <w:sz w:val="20"/>
          <w:szCs w:val="20"/>
        </w:rPr>
        <w:t>C</w:t>
      </w:r>
      <w:r>
        <w:rPr>
          <w:b/>
          <w:sz w:val="20"/>
          <w:szCs w:val="20"/>
        </w:rPr>
        <w:t>ONSISTENZA EDILIZIA ESISTENTE Centro Abitato - Tav. a)</w:t>
      </w:r>
    </w:p>
    <w:p w:rsidR="009B0FC2" w:rsidRDefault="009B0FC2" w:rsidP="009B0FC2">
      <w:pPr>
        <w:numPr>
          <w:ilvl w:val="0"/>
          <w:numId w:val="48"/>
        </w:numPr>
        <w:spacing w:line="360" w:lineRule="auto"/>
        <w:outlineLvl w:val="0"/>
        <w:rPr>
          <w:b/>
          <w:sz w:val="20"/>
          <w:szCs w:val="20"/>
        </w:rPr>
      </w:pPr>
      <w:r>
        <w:rPr>
          <w:b/>
          <w:sz w:val="20"/>
          <w:szCs w:val="20"/>
        </w:rPr>
        <w:t>A.2-</w:t>
      </w:r>
      <w:r w:rsidRPr="003775BE">
        <w:rPr>
          <w:b/>
          <w:sz w:val="20"/>
          <w:szCs w:val="20"/>
        </w:rPr>
        <w:t xml:space="preserve"> C</w:t>
      </w:r>
      <w:r>
        <w:rPr>
          <w:b/>
          <w:sz w:val="20"/>
          <w:szCs w:val="20"/>
        </w:rPr>
        <w:t>ONSISTENZA EDILIZIA ESISTENTE Centro Abitato - Tav. b)</w:t>
      </w:r>
    </w:p>
    <w:p w:rsidR="009B0FC2" w:rsidRDefault="009B0FC2" w:rsidP="009B0FC2">
      <w:pPr>
        <w:numPr>
          <w:ilvl w:val="0"/>
          <w:numId w:val="48"/>
        </w:numPr>
        <w:spacing w:line="360" w:lineRule="auto"/>
        <w:outlineLvl w:val="0"/>
        <w:rPr>
          <w:b/>
          <w:sz w:val="20"/>
          <w:szCs w:val="20"/>
        </w:rPr>
      </w:pPr>
      <w:r>
        <w:rPr>
          <w:b/>
          <w:sz w:val="20"/>
          <w:szCs w:val="20"/>
        </w:rPr>
        <w:t>A.3-</w:t>
      </w:r>
      <w:r w:rsidRPr="003775BE">
        <w:rPr>
          <w:b/>
          <w:sz w:val="20"/>
          <w:szCs w:val="20"/>
        </w:rPr>
        <w:t xml:space="preserve"> C</w:t>
      </w:r>
      <w:r>
        <w:rPr>
          <w:b/>
          <w:sz w:val="20"/>
          <w:szCs w:val="20"/>
        </w:rPr>
        <w:t>ONSISTENZA EDILIZIA ESISTENTE Centro Abitato - Tav. c)</w:t>
      </w:r>
    </w:p>
    <w:p w:rsidR="009B0FC2" w:rsidRDefault="009B0FC2" w:rsidP="009B0FC2">
      <w:pPr>
        <w:numPr>
          <w:ilvl w:val="0"/>
          <w:numId w:val="48"/>
        </w:numPr>
        <w:spacing w:line="360" w:lineRule="auto"/>
        <w:outlineLvl w:val="0"/>
        <w:rPr>
          <w:b/>
          <w:sz w:val="20"/>
          <w:szCs w:val="20"/>
        </w:rPr>
      </w:pPr>
      <w:r w:rsidRPr="009B0FC2">
        <w:rPr>
          <w:b/>
          <w:sz w:val="20"/>
          <w:szCs w:val="20"/>
        </w:rPr>
        <w:t xml:space="preserve"> </w:t>
      </w:r>
      <w:r>
        <w:rPr>
          <w:b/>
          <w:sz w:val="20"/>
          <w:szCs w:val="20"/>
        </w:rPr>
        <w:t>A.4-</w:t>
      </w:r>
      <w:r w:rsidRPr="003775BE">
        <w:rPr>
          <w:b/>
          <w:sz w:val="20"/>
          <w:szCs w:val="20"/>
        </w:rPr>
        <w:t>C</w:t>
      </w:r>
      <w:r>
        <w:rPr>
          <w:b/>
          <w:sz w:val="20"/>
          <w:szCs w:val="20"/>
        </w:rPr>
        <w:t xml:space="preserve">ONSISTENZA EDILIZIA ESISTENTE Centro Abitato - Tav. </w:t>
      </w:r>
      <w:r w:rsidR="007A09CF">
        <w:rPr>
          <w:b/>
          <w:sz w:val="20"/>
          <w:szCs w:val="20"/>
        </w:rPr>
        <w:t>d</w:t>
      </w:r>
      <w:r>
        <w:rPr>
          <w:b/>
          <w:sz w:val="20"/>
          <w:szCs w:val="20"/>
        </w:rPr>
        <w:t>)</w:t>
      </w:r>
    </w:p>
    <w:p w:rsidR="009B0FC2" w:rsidRDefault="009B0FC2" w:rsidP="009B0FC2">
      <w:pPr>
        <w:numPr>
          <w:ilvl w:val="0"/>
          <w:numId w:val="48"/>
        </w:numPr>
        <w:spacing w:line="360" w:lineRule="auto"/>
        <w:outlineLvl w:val="0"/>
        <w:rPr>
          <w:b/>
          <w:sz w:val="20"/>
          <w:szCs w:val="20"/>
        </w:rPr>
      </w:pPr>
      <w:r>
        <w:rPr>
          <w:b/>
          <w:sz w:val="20"/>
          <w:szCs w:val="20"/>
        </w:rPr>
        <w:t>A.5-</w:t>
      </w:r>
      <w:r w:rsidRPr="003775BE">
        <w:rPr>
          <w:b/>
          <w:sz w:val="20"/>
          <w:szCs w:val="20"/>
        </w:rPr>
        <w:t xml:space="preserve"> C</w:t>
      </w:r>
      <w:r>
        <w:rPr>
          <w:b/>
          <w:sz w:val="20"/>
          <w:szCs w:val="20"/>
        </w:rPr>
        <w:t xml:space="preserve">ONSISTENZA EDILIZIA ESISTENTE Centro Abitato - Tav. </w:t>
      </w:r>
      <w:r w:rsidR="007A09CF">
        <w:rPr>
          <w:b/>
          <w:sz w:val="20"/>
          <w:szCs w:val="20"/>
        </w:rPr>
        <w:t>e</w:t>
      </w:r>
      <w:r>
        <w:rPr>
          <w:b/>
          <w:sz w:val="20"/>
          <w:szCs w:val="20"/>
        </w:rPr>
        <w:t>)</w:t>
      </w:r>
    </w:p>
    <w:p w:rsidR="009B0FC2" w:rsidRDefault="009B0FC2" w:rsidP="009B0FC2">
      <w:pPr>
        <w:numPr>
          <w:ilvl w:val="0"/>
          <w:numId w:val="48"/>
        </w:numPr>
        <w:spacing w:line="360" w:lineRule="auto"/>
        <w:outlineLvl w:val="0"/>
        <w:rPr>
          <w:b/>
          <w:sz w:val="20"/>
          <w:szCs w:val="20"/>
        </w:rPr>
      </w:pPr>
      <w:r>
        <w:rPr>
          <w:b/>
          <w:sz w:val="20"/>
          <w:szCs w:val="20"/>
        </w:rPr>
        <w:t>A6-</w:t>
      </w:r>
      <w:r w:rsidRPr="003775BE">
        <w:rPr>
          <w:b/>
          <w:sz w:val="20"/>
          <w:szCs w:val="20"/>
        </w:rPr>
        <w:t xml:space="preserve"> C</w:t>
      </w:r>
      <w:r>
        <w:rPr>
          <w:b/>
          <w:sz w:val="20"/>
          <w:szCs w:val="20"/>
        </w:rPr>
        <w:t xml:space="preserve">ONSISTENZA EDILIZIA ESISTENTE Centro Abitato - Tav. </w:t>
      </w:r>
      <w:r w:rsidR="007A09CF">
        <w:rPr>
          <w:b/>
          <w:sz w:val="20"/>
          <w:szCs w:val="20"/>
        </w:rPr>
        <w:t>f</w:t>
      </w:r>
      <w:r>
        <w:rPr>
          <w:b/>
          <w:sz w:val="20"/>
          <w:szCs w:val="20"/>
        </w:rPr>
        <w:t>)</w:t>
      </w:r>
    </w:p>
    <w:p w:rsidR="009B0FC2" w:rsidRDefault="009B0FC2" w:rsidP="009B0FC2">
      <w:pPr>
        <w:spacing w:line="360" w:lineRule="auto"/>
        <w:ind w:left="705"/>
        <w:outlineLvl w:val="0"/>
        <w:rPr>
          <w:b/>
          <w:sz w:val="20"/>
          <w:szCs w:val="20"/>
        </w:rPr>
      </w:pPr>
      <w:r>
        <w:rPr>
          <w:b/>
          <w:sz w:val="20"/>
          <w:szCs w:val="20"/>
        </w:rPr>
        <w:t>Per la redazione delle predette tavole sono stati utilizzate le tavole di previsione del PRG redatto dall’Ing. Aleo, integrandone solo la testate per il fine del presente piano</w:t>
      </w:r>
    </w:p>
    <w:p w:rsidR="009B0FC2" w:rsidRDefault="009B0FC2" w:rsidP="009B0FC2">
      <w:pPr>
        <w:numPr>
          <w:ilvl w:val="0"/>
          <w:numId w:val="48"/>
        </w:numPr>
        <w:spacing w:line="360" w:lineRule="auto"/>
        <w:outlineLvl w:val="0"/>
        <w:rPr>
          <w:b/>
          <w:sz w:val="20"/>
          <w:szCs w:val="20"/>
        </w:rPr>
      </w:pPr>
      <w:r>
        <w:rPr>
          <w:b/>
          <w:sz w:val="20"/>
          <w:szCs w:val="20"/>
        </w:rPr>
        <w:t>B.1-CARTA TEMETICA GEOLOGIA</w:t>
      </w:r>
    </w:p>
    <w:p w:rsidR="009B0FC2" w:rsidRDefault="009B0FC2" w:rsidP="009B0FC2">
      <w:pPr>
        <w:numPr>
          <w:ilvl w:val="0"/>
          <w:numId w:val="48"/>
        </w:numPr>
        <w:spacing w:line="360" w:lineRule="auto"/>
        <w:outlineLvl w:val="0"/>
        <w:rPr>
          <w:b/>
          <w:sz w:val="20"/>
          <w:szCs w:val="20"/>
        </w:rPr>
      </w:pPr>
      <w:r>
        <w:rPr>
          <w:b/>
          <w:sz w:val="20"/>
          <w:szCs w:val="20"/>
        </w:rPr>
        <w:t>C.1-CARTA TEMATICA GEOMORFOLOGIA</w:t>
      </w:r>
    </w:p>
    <w:p w:rsidR="009B0FC2" w:rsidRDefault="009B0FC2" w:rsidP="009B0FC2">
      <w:pPr>
        <w:numPr>
          <w:ilvl w:val="0"/>
          <w:numId w:val="48"/>
        </w:numPr>
        <w:spacing w:line="360" w:lineRule="auto"/>
        <w:outlineLvl w:val="0"/>
        <w:rPr>
          <w:b/>
          <w:sz w:val="20"/>
          <w:szCs w:val="20"/>
        </w:rPr>
      </w:pPr>
      <w:r>
        <w:rPr>
          <w:b/>
          <w:sz w:val="20"/>
          <w:szCs w:val="20"/>
        </w:rPr>
        <w:t>D.1-CARTA TEMATICA IDROGEOLOGICA</w:t>
      </w:r>
    </w:p>
    <w:p w:rsidR="009B0FC2" w:rsidRDefault="009B0FC2" w:rsidP="009B0FC2">
      <w:pPr>
        <w:numPr>
          <w:ilvl w:val="0"/>
          <w:numId w:val="48"/>
        </w:numPr>
        <w:spacing w:line="360" w:lineRule="auto"/>
        <w:outlineLvl w:val="0"/>
        <w:rPr>
          <w:b/>
          <w:sz w:val="20"/>
          <w:szCs w:val="20"/>
        </w:rPr>
      </w:pPr>
      <w:r>
        <w:rPr>
          <w:b/>
          <w:sz w:val="20"/>
          <w:szCs w:val="20"/>
        </w:rPr>
        <w:t>E.1-CARTA TEMATICA PERICOLOSITA’ SISMICA -Territorio Comunale</w:t>
      </w:r>
    </w:p>
    <w:p w:rsidR="009B0FC2" w:rsidRDefault="009B0FC2" w:rsidP="009B0FC2">
      <w:pPr>
        <w:numPr>
          <w:ilvl w:val="0"/>
          <w:numId w:val="48"/>
        </w:numPr>
        <w:spacing w:line="360" w:lineRule="auto"/>
        <w:outlineLvl w:val="0"/>
        <w:rPr>
          <w:b/>
          <w:sz w:val="20"/>
          <w:szCs w:val="20"/>
        </w:rPr>
      </w:pPr>
      <w:r>
        <w:rPr>
          <w:b/>
          <w:sz w:val="20"/>
          <w:szCs w:val="20"/>
        </w:rPr>
        <w:lastRenderedPageBreak/>
        <w:t>E.2-</w:t>
      </w:r>
      <w:r w:rsidRPr="003775BE">
        <w:rPr>
          <w:b/>
          <w:sz w:val="20"/>
          <w:szCs w:val="20"/>
        </w:rPr>
        <w:t xml:space="preserve"> </w:t>
      </w:r>
      <w:r>
        <w:rPr>
          <w:b/>
          <w:sz w:val="20"/>
          <w:szCs w:val="20"/>
        </w:rPr>
        <w:t>PERICOLOSITA’ SISMICA Centro Abitato - Tav. a)</w:t>
      </w:r>
    </w:p>
    <w:p w:rsidR="009B0FC2" w:rsidRDefault="009B0FC2" w:rsidP="009B0FC2">
      <w:pPr>
        <w:numPr>
          <w:ilvl w:val="0"/>
          <w:numId w:val="48"/>
        </w:numPr>
        <w:spacing w:line="360" w:lineRule="auto"/>
        <w:outlineLvl w:val="0"/>
        <w:rPr>
          <w:b/>
          <w:sz w:val="20"/>
          <w:szCs w:val="20"/>
        </w:rPr>
      </w:pPr>
      <w:r>
        <w:rPr>
          <w:b/>
          <w:sz w:val="20"/>
          <w:szCs w:val="20"/>
        </w:rPr>
        <w:t>E.3-</w:t>
      </w:r>
      <w:r w:rsidRPr="003775BE">
        <w:rPr>
          <w:b/>
          <w:sz w:val="20"/>
          <w:szCs w:val="20"/>
        </w:rPr>
        <w:t xml:space="preserve"> </w:t>
      </w:r>
      <w:r>
        <w:rPr>
          <w:b/>
          <w:sz w:val="20"/>
          <w:szCs w:val="20"/>
        </w:rPr>
        <w:t>PERICOLOSITA’ SISMICA Centro Abitato - Tav. b)</w:t>
      </w:r>
    </w:p>
    <w:p w:rsidR="009B0FC2" w:rsidRDefault="009B0FC2" w:rsidP="009B0FC2">
      <w:pPr>
        <w:numPr>
          <w:ilvl w:val="0"/>
          <w:numId w:val="48"/>
        </w:numPr>
        <w:spacing w:line="360" w:lineRule="auto"/>
        <w:outlineLvl w:val="0"/>
        <w:rPr>
          <w:b/>
          <w:sz w:val="20"/>
          <w:szCs w:val="20"/>
        </w:rPr>
      </w:pPr>
      <w:r>
        <w:rPr>
          <w:b/>
          <w:sz w:val="20"/>
          <w:szCs w:val="20"/>
        </w:rPr>
        <w:t>E.4-</w:t>
      </w:r>
      <w:r w:rsidRPr="003775BE">
        <w:rPr>
          <w:b/>
          <w:sz w:val="20"/>
          <w:szCs w:val="20"/>
        </w:rPr>
        <w:t xml:space="preserve"> </w:t>
      </w:r>
      <w:r>
        <w:rPr>
          <w:b/>
          <w:sz w:val="20"/>
          <w:szCs w:val="20"/>
        </w:rPr>
        <w:t>PERICOLOSITA’ SISMICA Centro Abitato - Tav. c)</w:t>
      </w:r>
    </w:p>
    <w:p w:rsidR="009B0FC2" w:rsidRDefault="009B0FC2" w:rsidP="009B0FC2">
      <w:pPr>
        <w:spacing w:line="360" w:lineRule="auto"/>
        <w:ind w:left="708"/>
        <w:outlineLvl w:val="0"/>
        <w:rPr>
          <w:b/>
          <w:sz w:val="20"/>
          <w:szCs w:val="20"/>
        </w:rPr>
      </w:pPr>
      <w:r>
        <w:rPr>
          <w:b/>
          <w:sz w:val="20"/>
          <w:szCs w:val="20"/>
        </w:rPr>
        <w:t>Per le predette tavole sono stati utilizzati i dati e le cartografie di cui allo studio geologico necessarie per la redazione del PRG,</w:t>
      </w:r>
      <w:r w:rsidRPr="009B0FC2">
        <w:rPr>
          <w:b/>
          <w:sz w:val="20"/>
          <w:szCs w:val="20"/>
        </w:rPr>
        <w:t xml:space="preserve"> </w:t>
      </w:r>
      <w:r>
        <w:rPr>
          <w:b/>
          <w:sz w:val="20"/>
          <w:szCs w:val="20"/>
        </w:rPr>
        <w:t>integrandone solo la testate per il fine del presente piano</w:t>
      </w:r>
    </w:p>
    <w:p w:rsidR="009B0FC2" w:rsidRDefault="009B0FC2" w:rsidP="009B0FC2">
      <w:pPr>
        <w:numPr>
          <w:ilvl w:val="0"/>
          <w:numId w:val="48"/>
        </w:numPr>
        <w:spacing w:line="360" w:lineRule="auto"/>
        <w:outlineLvl w:val="0"/>
        <w:rPr>
          <w:b/>
          <w:sz w:val="20"/>
          <w:szCs w:val="20"/>
        </w:rPr>
      </w:pPr>
      <w:r>
        <w:rPr>
          <w:b/>
          <w:sz w:val="20"/>
          <w:szCs w:val="20"/>
        </w:rPr>
        <w:t>F.1-PLANIMETRIA EDIFICI SENSIBILI E STRATEGICI</w:t>
      </w:r>
    </w:p>
    <w:p w:rsidR="009B0FC2" w:rsidRDefault="009B0FC2" w:rsidP="009B0FC2">
      <w:pPr>
        <w:numPr>
          <w:ilvl w:val="0"/>
          <w:numId w:val="48"/>
        </w:numPr>
        <w:spacing w:line="360" w:lineRule="auto"/>
        <w:outlineLvl w:val="0"/>
        <w:rPr>
          <w:b/>
          <w:sz w:val="20"/>
          <w:szCs w:val="20"/>
        </w:rPr>
      </w:pPr>
      <w:r>
        <w:rPr>
          <w:b/>
          <w:sz w:val="20"/>
          <w:szCs w:val="20"/>
        </w:rPr>
        <w:t>F.2-PLANIMETRIA BENI MONUMENTALI</w:t>
      </w:r>
    </w:p>
    <w:p w:rsidR="009B0FC2" w:rsidRDefault="009B0FC2" w:rsidP="009B0FC2">
      <w:pPr>
        <w:numPr>
          <w:ilvl w:val="0"/>
          <w:numId w:val="48"/>
        </w:numPr>
        <w:spacing w:line="360" w:lineRule="auto"/>
        <w:outlineLvl w:val="0"/>
        <w:rPr>
          <w:b/>
          <w:sz w:val="20"/>
          <w:szCs w:val="20"/>
        </w:rPr>
      </w:pPr>
      <w:r>
        <w:rPr>
          <w:b/>
          <w:sz w:val="20"/>
          <w:szCs w:val="20"/>
        </w:rPr>
        <w:t>G.1-PLANIMETRIA SERVIZI ESSENZIALI – Tav. a)</w:t>
      </w:r>
    </w:p>
    <w:p w:rsidR="009B0FC2" w:rsidRDefault="009B0FC2" w:rsidP="009B0FC2">
      <w:pPr>
        <w:numPr>
          <w:ilvl w:val="0"/>
          <w:numId w:val="48"/>
        </w:numPr>
        <w:spacing w:line="360" w:lineRule="auto"/>
        <w:outlineLvl w:val="0"/>
        <w:rPr>
          <w:b/>
          <w:sz w:val="20"/>
          <w:szCs w:val="20"/>
        </w:rPr>
      </w:pPr>
      <w:r>
        <w:rPr>
          <w:b/>
          <w:sz w:val="20"/>
          <w:szCs w:val="20"/>
        </w:rPr>
        <w:t>G.2-PLANIMETRIA SERVIZI ESSENZIALI – Tav. b)</w:t>
      </w:r>
    </w:p>
    <w:p w:rsidR="009B0FC2" w:rsidRDefault="009B0FC2" w:rsidP="009B0FC2">
      <w:pPr>
        <w:numPr>
          <w:ilvl w:val="0"/>
          <w:numId w:val="48"/>
        </w:numPr>
        <w:spacing w:line="360" w:lineRule="auto"/>
        <w:outlineLvl w:val="0"/>
        <w:rPr>
          <w:b/>
          <w:sz w:val="20"/>
          <w:szCs w:val="20"/>
        </w:rPr>
      </w:pPr>
      <w:r>
        <w:rPr>
          <w:b/>
          <w:sz w:val="20"/>
          <w:szCs w:val="20"/>
        </w:rPr>
        <w:t>H.1-PLANIMETRIA RIPARTIZIONE TERRITORIO E DISTRIBUZIONE POPOLAZIONE</w:t>
      </w:r>
    </w:p>
    <w:p w:rsidR="00FB1494" w:rsidRDefault="00FB1494" w:rsidP="009B0FC2">
      <w:pPr>
        <w:numPr>
          <w:ilvl w:val="0"/>
          <w:numId w:val="48"/>
        </w:numPr>
        <w:spacing w:line="360" w:lineRule="auto"/>
        <w:outlineLvl w:val="0"/>
        <w:rPr>
          <w:b/>
          <w:sz w:val="20"/>
          <w:szCs w:val="20"/>
        </w:rPr>
      </w:pPr>
      <w:r>
        <w:rPr>
          <w:b/>
          <w:sz w:val="20"/>
          <w:szCs w:val="20"/>
        </w:rPr>
        <w:t>H.2-PLANIMETRIA MAPPATURA IMMOBILI RESIDENZA DISABILI</w:t>
      </w:r>
      <w:bookmarkStart w:id="18" w:name="_GoBack"/>
      <w:bookmarkEnd w:id="18"/>
    </w:p>
    <w:p w:rsidR="00523048" w:rsidRPr="00B47535" w:rsidRDefault="00523048" w:rsidP="00523048">
      <w:pPr>
        <w:numPr>
          <w:ilvl w:val="0"/>
          <w:numId w:val="48"/>
        </w:numPr>
        <w:spacing w:line="360" w:lineRule="auto"/>
        <w:outlineLvl w:val="0"/>
        <w:rPr>
          <w:b/>
          <w:i/>
          <w:sz w:val="20"/>
          <w:szCs w:val="20"/>
        </w:rPr>
      </w:pPr>
      <w:r w:rsidRPr="00B47535">
        <w:rPr>
          <w:b/>
          <w:i/>
          <w:sz w:val="20"/>
          <w:szCs w:val="20"/>
        </w:rPr>
        <w:t>H.3-ELENCO DISABILI (</w:t>
      </w:r>
      <w:r>
        <w:rPr>
          <w:b/>
          <w:i/>
          <w:sz w:val="20"/>
          <w:szCs w:val="20"/>
        </w:rPr>
        <w:t>Segret</w:t>
      </w:r>
      <w:r w:rsidRPr="00B47535">
        <w:rPr>
          <w:b/>
          <w:i/>
          <w:sz w:val="20"/>
          <w:szCs w:val="20"/>
        </w:rPr>
        <w:t xml:space="preserve">ato per </w:t>
      </w:r>
      <w:r>
        <w:rPr>
          <w:b/>
          <w:i/>
          <w:sz w:val="20"/>
          <w:szCs w:val="20"/>
        </w:rPr>
        <w:t>P</w:t>
      </w:r>
      <w:r w:rsidRPr="00B47535">
        <w:rPr>
          <w:b/>
          <w:i/>
          <w:sz w:val="20"/>
          <w:szCs w:val="20"/>
        </w:rPr>
        <w:t>rivacy)</w:t>
      </w:r>
    </w:p>
    <w:p w:rsidR="009B0FC2" w:rsidRDefault="009B0FC2" w:rsidP="009B0FC2">
      <w:pPr>
        <w:numPr>
          <w:ilvl w:val="0"/>
          <w:numId w:val="48"/>
        </w:numPr>
        <w:spacing w:line="360" w:lineRule="auto"/>
        <w:outlineLvl w:val="0"/>
        <w:rPr>
          <w:b/>
          <w:sz w:val="20"/>
          <w:szCs w:val="20"/>
        </w:rPr>
      </w:pPr>
      <w:r>
        <w:rPr>
          <w:b/>
          <w:sz w:val="20"/>
          <w:szCs w:val="20"/>
        </w:rPr>
        <w:t>I.1-PLANIMETRIA GENERALE MODELLO D’INTERVENTO</w:t>
      </w:r>
    </w:p>
    <w:p w:rsidR="009B0FC2" w:rsidRDefault="009B0FC2" w:rsidP="009B0FC2">
      <w:pPr>
        <w:numPr>
          <w:ilvl w:val="0"/>
          <w:numId w:val="48"/>
        </w:numPr>
        <w:spacing w:line="360" w:lineRule="auto"/>
        <w:outlineLvl w:val="0"/>
        <w:rPr>
          <w:b/>
          <w:sz w:val="20"/>
          <w:szCs w:val="20"/>
        </w:rPr>
      </w:pPr>
      <w:r>
        <w:rPr>
          <w:b/>
          <w:sz w:val="20"/>
          <w:szCs w:val="20"/>
        </w:rPr>
        <w:t>I.2-PLANIMETRIA MODELLO D’INTERVENTO per aree di emergenza – Tav a)</w:t>
      </w:r>
    </w:p>
    <w:p w:rsidR="009B0FC2" w:rsidRDefault="009B0FC2" w:rsidP="009B0FC2">
      <w:pPr>
        <w:numPr>
          <w:ilvl w:val="0"/>
          <w:numId w:val="48"/>
        </w:numPr>
        <w:spacing w:line="360" w:lineRule="auto"/>
        <w:outlineLvl w:val="0"/>
        <w:rPr>
          <w:b/>
          <w:sz w:val="20"/>
          <w:szCs w:val="20"/>
        </w:rPr>
      </w:pPr>
      <w:r>
        <w:rPr>
          <w:b/>
          <w:sz w:val="20"/>
          <w:szCs w:val="20"/>
        </w:rPr>
        <w:t>I.3-PLANIMETRIA MODELLO D’INTERVENTO per aree di emergenza – Tav b)</w:t>
      </w:r>
    </w:p>
    <w:p w:rsidR="009B0FC2" w:rsidRDefault="009B0FC2" w:rsidP="009B0FC2">
      <w:pPr>
        <w:numPr>
          <w:ilvl w:val="0"/>
          <w:numId w:val="48"/>
        </w:numPr>
        <w:spacing w:line="360" w:lineRule="auto"/>
        <w:outlineLvl w:val="0"/>
        <w:rPr>
          <w:b/>
          <w:sz w:val="20"/>
          <w:szCs w:val="20"/>
        </w:rPr>
      </w:pPr>
      <w:r>
        <w:rPr>
          <w:b/>
          <w:sz w:val="20"/>
          <w:szCs w:val="20"/>
        </w:rPr>
        <w:t>I.4-PLANIMETRIA MODELLO D’INTERVENTO</w:t>
      </w:r>
      <w:r w:rsidRPr="0061304A">
        <w:rPr>
          <w:b/>
          <w:sz w:val="20"/>
          <w:szCs w:val="20"/>
        </w:rPr>
        <w:t xml:space="preserve"> </w:t>
      </w:r>
      <w:r>
        <w:rPr>
          <w:b/>
          <w:sz w:val="20"/>
          <w:szCs w:val="20"/>
        </w:rPr>
        <w:t>per aree di emergenza – Tav c)</w:t>
      </w:r>
    </w:p>
    <w:p w:rsidR="009B0FC2" w:rsidRDefault="009B0FC2" w:rsidP="009B0FC2">
      <w:pPr>
        <w:numPr>
          <w:ilvl w:val="0"/>
          <w:numId w:val="48"/>
        </w:numPr>
        <w:spacing w:line="360" w:lineRule="auto"/>
        <w:outlineLvl w:val="0"/>
        <w:rPr>
          <w:b/>
          <w:sz w:val="20"/>
          <w:szCs w:val="20"/>
        </w:rPr>
      </w:pPr>
      <w:r>
        <w:rPr>
          <w:b/>
          <w:sz w:val="20"/>
          <w:szCs w:val="20"/>
        </w:rPr>
        <w:t>I.5-PLANIMETRIA MODELLO D’INTERVENTO per aree di emergenza – Tav d)</w:t>
      </w:r>
    </w:p>
    <w:p w:rsidR="009B0FC2" w:rsidRDefault="009B0FC2" w:rsidP="009B0FC2">
      <w:pPr>
        <w:numPr>
          <w:ilvl w:val="0"/>
          <w:numId w:val="48"/>
        </w:numPr>
        <w:spacing w:line="360" w:lineRule="auto"/>
        <w:outlineLvl w:val="0"/>
        <w:rPr>
          <w:b/>
          <w:sz w:val="20"/>
          <w:szCs w:val="20"/>
        </w:rPr>
      </w:pPr>
      <w:r>
        <w:rPr>
          <w:b/>
          <w:sz w:val="20"/>
          <w:szCs w:val="20"/>
        </w:rPr>
        <w:t>I.6-PLANIMETRIA MODELLO D’INTERVENTO per aree di emergenza – Tav e)</w:t>
      </w:r>
    </w:p>
    <w:p w:rsidR="00546461" w:rsidRDefault="00546461" w:rsidP="00546461">
      <w:pPr>
        <w:numPr>
          <w:ilvl w:val="0"/>
          <w:numId w:val="48"/>
        </w:numPr>
        <w:spacing w:line="360" w:lineRule="auto"/>
        <w:outlineLvl w:val="0"/>
        <w:rPr>
          <w:b/>
          <w:sz w:val="20"/>
          <w:szCs w:val="20"/>
        </w:rPr>
      </w:pPr>
      <w:r>
        <w:rPr>
          <w:b/>
          <w:sz w:val="20"/>
          <w:szCs w:val="20"/>
        </w:rPr>
        <w:t>L.1-COROGRAFIA E PRINCIPALI COLLEGAMENTI CON I COMUNI VICINI</w:t>
      </w:r>
    </w:p>
    <w:p w:rsidR="00546461" w:rsidRDefault="00546461" w:rsidP="00546461">
      <w:pPr>
        <w:numPr>
          <w:ilvl w:val="0"/>
          <w:numId w:val="48"/>
        </w:numPr>
        <w:spacing w:line="360" w:lineRule="auto"/>
        <w:outlineLvl w:val="0"/>
        <w:rPr>
          <w:b/>
          <w:sz w:val="20"/>
          <w:szCs w:val="20"/>
        </w:rPr>
      </w:pPr>
      <w:r>
        <w:rPr>
          <w:b/>
          <w:sz w:val="20"/>
          <w:szCs w:val="20"/>
        </w:rPr>
        <w:t>L.2-PLANIMETRIA VIABILITA’ E CANCELLI</w:t>
      </w:r>
    </w:p>
    <w:p w:rsidR="009B0FC2" w:rsidRPr="00802113" w:rsidRDefault="009B0FC2" w:rsidP="009B0FC2">
      <w:pPr>
        <w:numPr>
          <w:ilvl w:val="0"/>
          <w:numId w:val="48"/>
        </w:numPr>
        <w:spacing w:line="360" w:lineRule="auto"/>
        <w:outlineLvl w:val="0"/>
        <w:rPr>
          <w:b/>
          <w:sz w:val="20"/>
          <w:szCs w:val="20"/>
        </w:rPr>
      </w:pPr>
      <w:r>
        <w:rPr>
          <w:b/>
          <w:sz w:val="20"/>
          <w:szCs w:val="20"/>
        </w:rPr>
        <w:t>M.1- TABELLE SCENARI DI RISCHIO SISMICO</w:t>
      </w:r>
    </w:p>
    <w:p w:rsidR="009B0FC2" w:rsidRPr="009B0FC2" w:rsidRDefault="009B0FC2" w:rsidP="009B0FC2">
      <w:pPr>
        <w:spacing w:line="360" w:lineRule="auto"/>
        <w:jc w:val="both"/>
        <w:rPr>
          <w:b/>
          <w:u w:val="single"/>
        </w:rPr>
      </w:pPr>
      <w:r>
        <w:rPr>
          <w:b/>
          <w:u w:val="single"/>
        </w:rPr>
        <w:t>Gli schemi delle</w:t>
      </w:r>
      <w:r w:rsidRPr="009B0FC2">
        <w:rPr>
          <w:b/>
          <w:u w:val="single"/>
        </w:rPr>
        <w:t xml:space="preserve"> predette tavole sono stati utilizzati sulla base del piano speditiv</w:t>
      </w:r>
      <w:r w:rsidR="00546461">
        <w:rPr>
          <w:b/>
          <w:u w:val="single"/>
        </w:rPr>
        <w:t>o</w:t>
      </w:r>
      <w:r w:rsidRPr="009B0FC2">
        <w:rPr>
          <w:b/>
          <w:u w:val="single"/>
        </w:rPr>
        <w:t xml:space="preserve"> d</w:t>
      </w:r>
      <w:r w:rsidR="00546461">
        <w:rPr>
          <w:b/>
          <w:u w:val="single"/>
        </w:rPr>
        <w:t>i</w:t>
      </w:r>
      <w:r w:rsidRPr="009B0FC2">
        <w:rPr>
          <w:b/>
          <w:u w:val="single"/>
        </w:rPr>
        <w:t xml:space="preserve"> rischio vulcanico </w:t>
      </w:r>
      <w:r w:rsidR="00546461">
        <w:rPr>
          <w:b/>
          <w:u w:val="single"/>
        </w:rPr>
        <w:t>redatto dal Dipartimento Regionale di Protezione C</w:t>
      </w:r>
      <w:r w:rsidRPr="009B0FC2">
        <w:rPr>
          <w:b/>
          <w:u w:val="single"/>
        </w:rPr>
        <w:t>ivile in occasione della colata lavica dell’anno 2002.</w:t>
      </w:r>
    </w:p>
    <w:p w:rsidR="009B0FC2" w:rsidRPr="009B0FC2" w:rsidRDefault="009B0FC2" w:rsidP="009B0FC2">
      <w:pPr>
        <w:spacing w:line="360" w:lineRule="auto"/>
        <w:jc w:val="both"/>
        <w:rPr>
          <w:b/>
          <w:u w:val="single"/>
        </w:rPr>
      </w:pPr>
      <w:r w:rsidRPr="009B0FC2">
        <w:rPr>
          <w:b/>
          <w:u w:val="single"/>
        </w:rPr>
        <w:t xml:space="preserve">L’ufficio di protezione civile, senza entrare nel merito alle scelte urbanistiche, geologiche </w:t>
      </w:r>
      <w:r>
        <w:rPr>
          <w:b/>
          <w:u w:val="single"/>
        </w:rPr>
        <w:t xml:space="preserve">effettuate dai singoli professionisti, </w:t>
      </w:r>
      <w:r w:rsidRPr="009B0FC2">
        <w:rPr>
          <w:b/>
          <w:u w:val="single"/>
        </w:rPr>
        <w:t>ha provveduto ad assemblare e redigere il predetto piano</w:t>
      </w:r>
    </w:p>
    <w:p w:rsidR="00E363C1" w:rsidRPr="00615323" w:rsidRDefault="00E363C1" w:rsidP="00E363C1">
      <w:pPr>
        <w:spacing w:line="360" w:lineRule="auto"/>
        <w:jc w:val="both"/>
      </w:pPr>
    </w:p>
    <w:p w:rsidR="00B2751F" w:rsidRPr="00615323" w:rsidRDefault="00B2751F" w:rsidP="00076DAE">
      <w:pPr>
        <w:autoSpaceDE w:val="0"/>
        <w:autoSpaceDN w:val="0"/>
        <w:adjustRightInd w:val="0"/>
        <w:spacing w:line="360" w:lineRule="auto"/>
        <w:rPr>
          <w:b/>
        </w:rPr>
      </w:pPr>
      <w:r w:rsidRPr="00615323">
        <w:rPr>
          <w:b/>
        </w:rPr>
        <w:t>PREVISIONE E PREVENZIONE</w:t>
      </w:r>
    </w:p>
    <w:p w:rsidR="00B2751F" w:rsidRPr="00615323" w:rsidRDefault="00B2751F" w:rsidP="00615323">
      <w:pPr>
        <w:autoSpaceDE w:val="0"/>
        <w:autoSpaceDN w:val="0"/>
        <w:adjustRightInd w:val="0"/>
        <w:spacing w:line="360" w:lineRule="auto"/>
        <w:jc w:val="both"/>
      </w:pPr>
      <w:r w:rsidRPr="00615323">
        <w:t xml:space="preserve">La Legge n. 225/92, all’art. 3 comma 3, definisce la </w:t>
      </w:r>
      <w:r w:rsidRPr="00615323">
        <w:rPr>
          <w:b/>
          <w:bCs/>
          <w:i/>
          <w:iCs/>
        </w:rPr>
        <w:t xml:space="preserve">previsione </w:t>
      </w:r>
      <w:r w:rsidRPr="00615323">
        <w:t>come attività diretta:</w:t>
      </w:r>
    </w:p>
    <w:p w:rsidR="00B2751F" w:rsidRPr="00615323" w:rsidRDefault="00B2751F" w:rsidP="00615323">
      <w:pPr>
        <w:autoSpaceDE w:val="0"/>
        <w:autoSpaceDN w:val="0"/>
        <w:adjustRightInd w:val="0"/>
        <w:spacing w:line="360" w:lineRule="auto"/>
        <w:jc w:val="both"/>
      </w:pPr>
      <w:r w:rsidRPr="00615323">
        <w:t>a) allo studio ed alla determinazione delle cause di fenomeni calamitosi;</w:t>
      </w:r>
    </w:p>
    <w:p w:rsidR="00B2751F" w:rsidRPr="00615323" w:rsidRDefault="00B2751F" w:rsidP="00615323">
      <w:pPr>
        <w:autoSpaceDE w:val="0"/>
        <w:autoSpaceDN w:val="0"/>
        <w:adjustRightInd w:val="0"/>
        <w:spacing w:line="360" w:lineRule="auto"/>
        <w:jc w:val="both"/>
      </w:pPr>
      <w:r w:rsidRPr="00615323">
        <w:t>b) alla identificazione dei rischi;</w:t>
      </w:r>
    </w:p>
    <w:p w:rsidR="00B2751F" w:rsidRPr="00615323" w:rsidRDefault="00B2751F" w:rsidP="00615323">
      <w:pPr>
        <w:autoSpaceDE w:val="0"/>
        <w:autoSpaceDN w:val="0"/>
        <w:adjustRightInd w:val="0"/>
        <w:spacing w:line="360" w:lineRule="auto"/>
        <w:jc w:val="both"/>
      </w:pPr>
      <w:r w:rsidRPr="00615323">
        <w:t>c) alla individuazione delle zone del territorio soggette ai rischi.</w:t>
      </w:r>
    </w:p>
    <w:p w:rsidR="00B2751F" w:rsidRPr="00615323" w:rsidRDefault="00B2751F" w:rsidP="00615323">
      <w:pPr>
        <w:autoSpaceDE w:val="0"/>
        <w:autoSpaceDN w:val="0"/>
        <w:adjustRightInd w:val="0"/>
        <w:spacing w:line="360" w:lineRule="auto"/>
        <w:jc w:val="both"/>
      </w:pPr>
      <w:r w:rsidRPr="00615323">
        <w:t>Lo scopo della previsione è quello di individuare, per una assegnata tipologia di rischio, la</w:t>
      </w:r>
      <w:r w:rsidR="00C35F3B" w:rsidRPr="00615323">
        <w:t xml:space="preserve"> </w:t>
      </w:r>
      <w:r w:rsidRPr="00615323">
        <w:t>pericolosità dell’evento, le aree vulnerabili, e all’interno di queste, gli elementi a rischio ed</w:t>
      </w:r>
      <w:r w:rsidR="00C35F3B" w:rsidRPr="00615323">
        <w:t xml:space="preserve"> </w:t>
      </w:r>
      <w:r w:rsidRPr="00615323">
        <w:t>il loro livello di vulnerabilità, in modo da pervenire ad una stima, ove possibile</w:t>
      </w:r>
      <w:r w:rsidR="00C35F3B" w:rsidRPr="00615323">
        <w:t xml:space="preserve"> </w:t>
      </w:r>
      <w:r w:rsidRPr="00615323">
        <w:t>quantificata, del rischio rispetto ad un prefissato intervallo temporale.</w:t>
      </w:r>
    </w:p>
    <w:p w:rsidR="00B2751F" w:rsidRPr="00615323" w:rsidRDefault="00B2751F" w:rsidP="00615323">
      <w:pPr>
        <w:autoSpaceDE w:val="0"/>
        <w:autoSpaceDN w:val="0"/>
        <w:adjustRightInd w:val="0"/>
        <w:spacing w:line="360" w:lineRule="auto"/>
        <w:jc w:val="both"/>
      </w:pPr>
      <w:r w:rsidRPr="00615323">
        <w:t>Nel campo della protezione civile la previsione è la rappresentazione anticipata, rispetto</w:t>
      </w:r>
      <w:r w:rsidR="00C35F3B" w:rsidRPr="00615323">
        <w:t xml:space="preserve"> </w:t>
      </w:r>
      <w:r w:rsidRPr="00615323">
        <w:t>al possibile accadimento, degli effetti dannosi di un evento estremo, descritti dal revisore</w:t>
      </w:r>
      <w:r w:rsidR="00C35F3B" w:rsidRPr="00615323">
        <w:t xml:space="preserve"> </w:t>
      </w:r>
      <w:r w:rsidRPr="00615323">
        <w:t>nel tempo e nello spazio.</w:t>
      </w:r>
    </w:p>
    <w:p w:rsidR="00B2751F" w:rsidRPr="00615323" w:rsidRDefault="00B2751F" w:rsidP="00615323">
      <w:pPr>
        <w:autoSpaceDE w:val="0"/>
        <w:autoSpaceDN w:val="0"/>
        <w:adjustRightInd w:val="0"/>
        <w:spacing w:line="360" w:lineRule="auto"/>
        <w:jc w:val="both"/>
      </w:pPr>
      <w:r w:rsidRPr="00615323">
        <w:lastRenderedPageBreak/>
        <w:t xml:space="preserve">La Legge n. 225/92 definisce la </w:t>
      </w:r>
      <w:r w:rsidRPr="00615323">
        <w:rPr>
          <w:b/>
          <w:bCs/>
          <w:i/>
          <w:iCs/>
        </w:rPr>
        <w:t xml:space="preserve">prevenzione </w:t>
      </w:r>
      <w:r w:rsidRPr="00615323">
        <w:t>come attività volta ad evitare o ridurre al</w:t>
      </w:r>
      <w:r w:rsidR="00C35F3B" w:rsidRPr="00615323">
        <w:t xml:space="preserve"> </w:t>
      </w:r>
      <w:r w:rsidRPr="00615323">
        <w:t>minimo la possibilità che si verifichino danni conseguenti agli eventi calamitosi, sulla</w:t>
      </w:r>
      <w:r w:rsidR="00C35F3B" w:rsidRPr="00615323">
        <w:t xml:space="preserve"> </w:t>
      </w:r>
      <w:r w:rsidRPr="00615323">
        <w:t>base delle conoscenze acquisite per effetto dell’attività di previsione.</w:t>
      </w:r>
    </w:p>
    <w:p w:rsidR="00B2751F" w:rsidRPr="00615323" w:rsidRDefault="00B2751F" w:rsidP="00615323">
      <w:pPr>
        <w:autoSpaceDE w:val="0"/>
        <w:autoSpaceDN w:val="0"/>
        <w:adjustRightInd w:val="0"/>
        <w:spacing w:line="360" w:lineRule="auto"/>
        <w:jc w:val="both"/>
      </w:pPr>
      <w:r w:rsidRPr="00615323">
        <w:t>Più puntualmente si può affermare che le misure di prevenzione siano indirizzate alla</w:t>
      </w:r>
      <w:r w:rsidR="00C35F3B" w:rsidRPr="00615323">
        <w:t xml:space="preserve"> </w:t>
      </w:r>
      <w:r w:rsidRPr="00615323">
        <w:t>riduzione del rischio nelle aree vulnerabili e si concretizzino attraverso: interventi</w:t>
      </w:r>
      <w:r w:rsidR="00C35F3B" w:rsidRPr="00615323">
        <w:t xml:space="preserve"> </w:t>
      </w:r>
      <w:r w:rsidRPr="00615323">
        <w:t>strutturali e non strutturali. Con gli interventi strutturali la riduzione del rischio si ottiene</w:t>
      </w:r>
      <w:r w:rsidR="00C35F3B" w:rsidRPr="00615323">
        <w:t xml:space="preserve"> </w:t>
      </w:r>
      <w:r w:rsidRPr="00615323">
        <w:t>attraverso opere di sistemazione attiva o passiva, tendendo a ridurre la pericolosità</w:t>
      </w:r>
      <w:r w:rsidR="00C35F3B" w:rsidRPr="00615323">
        <w:t xml:space="preserve"> </w:t>
      </w:r>
      <w:r w:rsidRPr="00615323">
        <w:t>dell’evento, abbassando la probabilità di accadimento e/o mitigandone le conseguenze.</w:t>
      </w:r>
    </w:p>
    <w:p w:rsidR="00B2751F" w:rsidRPr="00615323" w:rsidRDefault="00B2751F" w:rsidP="00615323">
      <w:pPr>
        <w:autoSpaceDE w:val="0"/>
        <w:autoSpaceDN w:val="0"/>
        <w:adjustRightInd w:val="0"/>
        <w:spacing w:line="360" w:lineRule="auto"/>
        <w:jc w:val="both"/>
      </w:pPr>
      <w:r w:rsidRPr="00615323">
        <w:t>Con gli interventi non strutturali la riduzione del rischio è invece affidata alla diminuzione</w:t>
      </w:r>
      <w:r w:rsidR="00C35F3B" w:rsidRPr="00615323">
        <w:t xml:space="preserve"> </w:t>
      </w:r>
      <w:r w:rsidRPr="00615323">
        <w:t>degli elementi a rischio o della loro vulnerabilità media.</w:t>
      </w:r>
    </w:p>
    <w:p w:rsidR="00287264" w:rsidRPr="00615323" w:rsidRDefault="00B2751F" w:rsidP="00615323">
      <w:pPr>
        <w:autoSpaceDE w:val="0"/>
        <w:autoSpaceDN w:val="0"/>
        <w:adjustRightInd w:val="0"/>
        <w:spacing w:line="360" w:lineRule="auto"/>
        <w:jc w:val="both"/>
      </w:pPr>
      <w:r w:rsidRPr="00615323">
        <w:t>I programmi di prevenzione, elaborati per ogni tipologia di rischio sulla base delle</w:t>
      </w:r>
      <w:r w:rsidR="00C35F3B" w:rsidRPr="00615323">
        <w:t xml:space="preserve"> </w:t>
      </w:r>
      <w:r w:rsidRPr="00615323">
        <w:t>indicazioni e dei criteri sopra indicati e dei programmi di previsione, costituiscono il</w:t>
      </w:r>
      <w:r w:rsidR="00C35F3B" w:rsidRPr="00615323">
        <w:t xml:space="preserve"> </w:t>
      </w:r>
      <w:r w:rsidRPr="00615323">
        <w:t>presupposto per la pianificazione d’emergenza.</w:t>
      </w:r>
    </w:p>
    <w:p w:rsidR="00C66F03" w:rsidRPr="00615323" w:rsidRDefault="00C66F03" w:rsidP="00615323">
      <w:pPr>
        <w:spacing w:line="360" w:lineRule="auto"/>
        <w:jc w:val="both"/>
        <w:rPr>
          <w:b/>
        </w:rPr>
      </w:pPr>
    </w:p>
    <w:p w:rsidR="00E363C1" w:rsidRPr="00615323" w:rsidRDefault="00E363C1" w:rsidP="00076DAE">
      <w:pPr>
        <w:spacing w:line="360" w:lineRule="auto"/>
        <w:jc w:val="both"/>
        <w:outlineLvl w:val="0"/>
        <w:rPr>
          <w:b/>
        </w:rPr>
      </w:pPr>
      <w:r w:rsidRPr="00615323">
        <w:rPr>
          <w:b/>
        </w:rPr>
        <w:t>STRUTTURA DEL PIANO</w:t>
      </w:r>
    </w:p>
    <w:p w:rsidR="00B2751F" w:rsidRPr="00615323" w:rsidRDefault="00B2751F" w:rsidP="00076DAE">
      <w:pPr>
        <w:autoSpaceDE w:val="0"/>
        <w:autoSpaceDN w:val="0"/>
        <w:adjustRightInd w:val="0"/>
        <w:spacing w:line="360" w:lineRule="auto"/>
      </w:pPr>
      <w:r w:rsidRPr="00615323">
        <w:t xml:space="preserve">Il Piano Comunale di Emergenza è strutturato in </w:t>
      </w:r>
      <w:r w:rsidR="00C66F03" w:rsidRPr="00615323">
        <w:t>quattro</w:t>
      </w:r>
      <w:r w:rsidRPr="00615323">
        <w:t xml:space="preserve"> parti principali:</w:t>
      </w:r>
    </w:p>
    <w:p w:rsidR="00B2751F" w:rsidRPr="00615323" w:rsidRDefault="00B2751F" w:rsidP="00076DAE">
      <w:pPr>
        <w:autoSpaceDE w:val="0"/>
        <w:autoSpaceDN w:val="0"/>
        <w:adjustRightInd w:val="0"/>
        <w:spacing w:line="360" w:lineRule="auto"/>
        <w:rPr>
          <w:b/>
          <w:bCs/>
        </w:rPr>
      </w:pPr>
      <w:r w:rsidRPr="00615323">
        <w:rPr>
          <w:b/>
          <w:bCs/>
        </w:rPr>
        <w:t>1. Parte generale</w:t>
      </w:r>
    </w:p>
    <w:p w:rsidR="00B2751F" w:rsidRPr="00615323" w:rsidRDefault="00B2751F" w:rsidP="00076DAE">
      <w:pPr>
        <w:autoSpaceDE w:val="0"/>
        <w:autoSpaceDN w:val="0"/>
        <w:adjustRightInd w:val="0"/>
        <w:spacing w:line="360" w:lineRule="auto"/>
        <w:rPr>
          <w:b/>
          <w:bCs/>
        </w:rPr>
      </w:pPr>
      <w:r w:rsidRPr="00615323">
        <w:rPr>
          <w:b/>
          <w:bCs/>
        </w:rPr>
        <w:t>2.Analisi e scenario dei rischi</w:t>
      </w:r>
    </w:p>
    <w:p w:rsidR="00B2751F" w:rsidRPr="00615323" w:rsidRDefault="00B2751F" w:rsidP="00076DAE">
      <w:pPr>
        <w:autoSpaceDE w:val="0"/>
        <w:autoSpaceDN w:val="0"/>
        <w:adjustRightInd w:val="0"/>
        <w:spacing w:line="360" w:lineRule="auto"/>
        <w:rPr>
          <w:b/>
          <w:bCs/>
        </w:rPr>
      </w:pPr>
      <w:r w:rsidRPr="00615323">
        <w:rPr>
          <w:b/>
          <w:bCs/>
        </w:rPr>
        <w:t>3. Lineamenti della pianificazione</w:t>
      </w:r>
    </w:p>
    <w:p w:rsidR="00B2751F" w:rsidRPr="00615323" w:rsidRDefault="00B2751F" w:rsidP="00076DAE">
      <w:pPr>
        <w:autoSpaceDE w:val="0"/>
        <w:autoSpaceDN w:val="0"/>
        <w:adjustRightInd w:val="0"/>
        <w:spacing w:line="360" w:lineRule="auto"/>
        <w:rPr>
          <w:b/>
          <w:bCs/>
        </w:rPr>
      </w:pPr>
      <w:r w:rsidRPr="00615323">
        <w:rPr>
          <w:b/>
          <w:bCs/>
        </w:rPr>
        <w:t>4. Modello d’intervento</w:t>
      </w:r>
    </w:p>
    <w:p w:rsidR="00B2751F" w:rsidRPr="00615323" w:rsidRDefault="00B2751F" w:rsidP="00076DAE">
      <w:pPr>
        <w:autoSpaceDE w:val="0"/>
        <w:autoSpaceDN w:val="0"/>
        <w:adjustRightInd w:val="0"/>
        <w:spacing w:line="360" w:lineRule="auto"/>
        <w:rPr>
          <w:b/>
          <w:bCs/>
        </w:rPr>
      </w:pPr>
    </w:p>
    <w:p w:rsidR="00B2751F" w:rsidRPr="00615323" w:rsidRDefault="00B2751F" w:rsidP="00615323">
      <w:pPr>
        <w:autoSpaceDE w:val="0"/>
        <w:autoSpaceDN w:val="0"/>
        <w:adjustRightInd w:val="0"/>
        <w:spacing w:line="360" w:lineRule="auto"/>
        <w:jc w:val="both"/>
      </w:pPr>
      <w:r w:rsidRPr="00615323">
        <w:t xml:space="preserve">I contenuti delle </w:t>
      </w:r>
      <w:r w:rsidR="00C66F03" w:rsidRPr="00615323">
        <w:t xml:space="preserve">quattro </w:t>
      </w:r>
      <w:r w:rsidRPr="00615323">
        <w:t>parti, integrate con gli indirizzi da intraprendere per la gestione della</w:t>
      </w:r>
      <w:r w:rsidR="00615323">
        <w:t xml:space="preserve"> </w:t>
      </w:r>
      <w:r w:rsidRPr="00615323">
        <w:t>tipologia di rischio in esame, sono i seguenti:</w:t>
      </w:r>
    </w:p>
    <w:p w:rsidR="00B2751F" w:rsidRPr="00615323" w:rsidRDefault="00B2751F" w:rsidP="00076DAE">
      <w:pPr>
        <w:autoSpaceDE w:val="0"/>
        <w:autoSpaceDN w:val="0"/>
        <w:adjustRightInd w:val="0"/>
        <w:spacing w:line="360" w:lineRule="auto"/>
      </w:pPr>
    </w:p>
    <w:p w:rsidR="00B2751F" w:rsidRPr="00615323" w:rsidRDefault="00B2751F" w:rsidP="00615323">
      <w:pPr>
        <w:autoSpaceDE w:val="0"/>
        <w:autoSpaceDN w:val="0"/>
        <w:adjustRightInd w:val="0"/>
        <w:spacing w:line="360" w:lineRule="auto"/>
        <w:jc w:val="both"/>
      </w:pPr>
      <w:r w:rsidRPr="00615323">
        <w:rPr>
          <w:b/>
          <w:bCs/>
        </w:rPr>
        <w:t xml:space="preserve">1 – PARTE GENERALE: </w:t>
      </w:r>
      <w:r w:rsidRPr="00615323">
        <w:t>Sono raccolte tutte le informazioni relative alla conoscenza del</w:t>
      </w:r>
      <w:r w:rsidR="00615323">
        <w:t xml:space="preserve"> </w:t>
      </w:r>
      <w:r w:rsidRPr="00615323">
        <w:t>territorio, alle reti di monitoraggio presenti, alla elaborazione degli scenari di rischio, alla</w:t>
      </w:r>
      <w:r w:rsidR="00615323">
        <w:t xml:space="preserve"> </w:t>
      </w:r>
      <w:r w:rsidRPr="00615323">
        <w:t>definizione dei livelli di allerta necessari all'attivazione della fasi operative.</w:t>
      </w:r>
    </w:p>
    <w:p w:rsidR="00C35F3B" w:rsidRPr="00615323" w:rsidRDefault="00B2751F" w:rsidP="00C35F3B">
      <w:pPr>
        <w:autoSpaceDE w:val="0"/>
        <w:autoSpaceDN w:val="0"/>
        <w:adjustRightInd w:val="0"/>
        <w:spacing w:line="360" w:lineRule="auto"/>
      </w:pPr>
      <w:r w:rsidRPr="00615323">
        <w:rPr>
          <w:b/>
          <w:bCs/>
        </w:rPr>
        <w:t>2 – ANALISI E SCENARIO DEI RISCHI</w:t>
      </w:r>
      <w:r w:rsidR="00C66F03" w:rsidRPr="00615323">
        <w:rPr>
          <w:b/>
          <w:bCs/>
        </w:rPr>
        <w:t xml:space="preserve">: </w:t>
      </w:r>
      <w:r w:rsidR="00C35F3B" w:rsidRPr="00615323">
        <w:rPr>
          <w:bCs/>
        </w:rPr>
        <w:t>consiste nell’analisi e nella descrizione dei potenziali rischi per il territorio e</w:t>
      </w:r>
      <w:r w:rsidR="00C35F3B" w:rsidRPr="00615323">
        <w:t xml:space="preserve"> gli scenari di danno possibili.</w:t>
      </w:r>
    </w:p>
    <w:p w:rsidR="00B2751F" w:rsidRPr="00615323" w:rsidRDefault="00B2751F" w:rsidP="00076DAE">
      <w:pPr>
        <w:autoSpaceDE w:val="0"/>
        <w:autoSpaceDN w:val="0"/>
        <w:adjustRightInd w:val="0"/>
        <w:spacing w:line="360" w:lineRule="auto"/>
      </w:pPr>
      <w:r w:rsidRPr="00615323">
        <w:rPr>
          <w:b/>
          <w:bCs/>
        </w:rPr>
        <w:t xml:space="preserve">3 – LINEAMENTI DELLA PIANIFICAZIONE: </w:t>
      </w:r>
      <w:r w:rsidRPr="00615323">
        <w:t>I lineamenti sono gli obiettivi che il Sindaco,</w:t>
      </w:r>
      <w:r w:rsidR="00615323">
        <w:t xml:space="preserve"> </w:t>
      </w:r>
      <w:r w:rsidRPr="00615323">
        <w:t>in qualità di Autorità di Protezione Civile, deve conseguire per garantire la prima risposta</w:t>
      </w:r>
    </w:p>
    <w:p w:rsidR="00B2751F" w:rsidRPr="00615323" w:rsidRDefault="00B2751F" w:rsidP="00076DAE">
      <w:pPr>
        <w:autoSpaceDE w:val="0"/>
        <w:autoSpaceDN w:val="0"/>
        <w:adjustRightInd w:val="0"/>
        <w:spacing w:line="360" w:lineRule="auto"/>
      </w:pPr>
      <w:r w:rsidRPr="00615323">
        <w:t>ordinata degli interventi in emergenza, mirando alla salvaguardia della popolazione e del</w:t>
      </w:r>
      <w:r w:rsidR="00615323">
        <w:t xml:space="preserve"> </w:t>
      </w:r>
      <w:r w:rsidRPr="00615323">
        <w:t>territorio (art. 15 L. 225/92).</w:t>
      </w:r>
    </w:p>
    <w:p w:rsidR="00B2751F" w:rsidRPr="00615323" w:rsidRDefault="00B2751F" w:rsidP="00615323">
      <w:pPr>
        <w:autoSpaceDE w:val="0"/>
        <w:autoSpaceDN w:val="0"/>
        <w:adjustRightInd w:val="0"/>
        <w:spacing w:line="360" w:lineRule="auto"/>
        <w:jc w:val="both"/>
      </w:pPr>
      <w:r w:rsidRPr="00615323">
        <w:t>Tale parte del Piano contiene il complesso delle Componenti e delle Strutture Operative di</w:t>
      </w:r>
      <w:r w:rsidR="00615323">
        <w:t xml:space="preserve"> </w:t>
      </w:r>
      <w:r w:rsidRPr="00615323">
        <w:t>Protezione Civile che intervengono in emergenza (art. 6 e art. 11 L. 225/92), e ne indica i</w:t>
      </w:r>
      <w:r w:rsidR="00615323">
        <w:t xml:space="preserve"> </w:t>
      </w:r>
      <w:r w:rsidRPr="00615323">
        <w:t>rispettivi ruoli e compiti.</w:t>
      </w:r>
    </w:p>
    <w:p w:rsidR="00076DAE" w:rsidRPr="00615323" w:rsidRDefault="00B2751F" w:rsidP="00615323">
      <w:pPr>
        <w:autoSpaceDE w:val="0"/>
        <w:autoSpaceDN w:val="0"/>
        <w:adjustRightInd w:val="0"/>
        <w:spacing w:line="360" w:lineRule="auto"/>
        <w:jc w:val="both"/>
      </w:pPr>
      <w:r w:rsidRPr="00615323">
        <w:rPr>
          <w:b/>
          <w:bCs/>
        </w:rPr>
        <w:lastRenderedPageBreak/>
        <w:t xml:space="preserve">4 – MODELLO D’INTERVENTO: </w:t>
      </w:r>
      <w:r w:rsidRPr="00615323">
        <w:t>Il modello di intervento consiste nell'assegnazione delle</w:t>
      </w:r>
      <w:r w:rsidR="00615323">
        <w:t xml:space="preserve"> r</w:t>
      </w:r>
      <w:r w:rsidRPr="00615323">
        <w:t>esponsabilità e dei compiti nei vari livelli di comando e controllo per la gestione delle</w:t>
      </w:r>
      <w:r w:rsidR="00615323">
        <w:t xml:space="preserve"> </w:t>
      </w:r>
      <w:r w:rsidRPr="00615323">
        <w:t>emergenze. Tale modello riporta il complesso delle procedure per la realizzazione del</w:t>
      </w:r>
      <w:r w:rsidR="00615323">
        <w:t xml:space="preserve"> </w:t>
      </w:r>
      <w:r w:rsidRPr="00615323">
        <w:t>costante scambio di informazioni tra il sistema centrale e periferico di protezione civile, in</w:t>
      </w:r>
      <w:r w:rsidR="00615323">
        <w:t xml:space="preserve"> </w:t>
      </w:r>
      <w:r w:rsidRPr="00615323">
        <w:t>modo da consentire l'utilizzazione razionale delle risorse, con il coordinamento di tutti i</w:t>
      </w:r>
      <w:r w:rsidR="00615323">
        <w:t xml:space="preserve"> </w:t>
      </w:r>
      <w:r w:rsidRPr="00615323">
        <w:t>Centri Operativi dislocati sul territorio in relazione al tipo di evento (art. 2, L. 225/92).</w:t>
      </w:r>
    </w:p>
    <w:p w:rsidR="00076DAE" w:rsidRPr="00615323" w:rsidRDefault="00076DAE" w:rsidP="00076DAE">
      <w:pPr>
        <w:spacing w:line="360" w:lineRule="auto"/>
        <w:jc w:val="both"/>
      </w:pPr>
    </w:p>
    <w:p w:rsidR="00514B98" w:rsidRPr="00615323" w:rsidRDefault="00C35F3B" w:rsidP="00076DAE">
      <w:pPr>
        <w:spacing w:line="360" w:lineRule="auto"/>
        <w:jc w:val="both"/>
        <w:rPr>
          <w:b/>
        </w:rPr>
      </w:pPr>
      <w:r w:rsidRPr="00615323">
        <w:rPr>
          <w:b/>
        </w:rPr>
        <w:t xml:space="preserve">1 </w:t>
      </w:r>
      <w:r w:rsidR="00514B98" w:rsidRPr="00615323">
        <w:rPr>
          <w:b/>
        </w:rPr>
        <w:t>PARTE GENERALE</w:t>
      </w:r>
    </w:p>
    <w:p w:rsidR="00076DAE" w:rsidRPr="00615323" w:rsidRDefault="00AA19FF" w:rsidP="00076DAE">
      <w:pPr>
        <w:autoSpaceDE w:val="0"/>
        <w:autoSpaceDN w:val="0"/>
        <w:adjustRightInd w:val="0"/>
        <w:spacing w:line="360" w:lineRule="auto"/>
        <w:outlineLvl w:val="0"/>
        <w:rPr>
          <w:b/>
        </w:rPr>
      </w:pPr>
      <w:r w:rsidRPr="00615323">
        <w:rPr>
          <w:b/>
        </w:rPr>
        <w:t xml:space="preserve">1.1 </w:t>
      </w:r>
      <w:r w:rsidR="00076DAE" w:rsidRPr="00615323">
        <w:rPr>
          <w:b/>
        </w:rPr>
        <w:t>Inquadramento ge</w:t>
      </w:r>
      <w:r w:rsidR="0064460F">
        <w:rPr>
          <w:b/>
        </w:rPr>
        <w:t>ografico</w:t>
      </w:r>
    </w:p>
    <w:p w:rsidR="00076DAE" w:rsidRPr="00615323" w:rsidRDefault="00076DAE" w:rsidP="00076DAE">
      <w:pPr>
        <w:autoSpaceDE w:val="0"/>
        <w:autoSpaceDN w:val="0"/>
        <w:adjustRightInd w:val="0"/>
        <w:spacing w:line="360" w:lineRule="auto"/>
        <w:jc w:val="both"/>
      </w:pPr>
      <w:r w:rsidRPr="00615323">
        <w:t xml:space="preserve">Ragalna, situata sul versante </w:t>
      </w:r>
      <w:r w:rsidR="001D4568">
        <w:t>sud</w:t>
      </w:r>
      <w:r w:rsidRPr="00615323">
        <w:t xml:space="preserve"> dell'Etna, si estende dai 500 ai 1100 metri di al</w:t>
      </w:r>
      <w:r w:rsidR="00734FF2">
        <w:t>titudine. Il paese conta circa 4.</w:t>
      </w:r>
      <w:r w:rsidRPr="00615323">
        <w:t xml:space="preserve">000 abitanti (nel periodo estivo raggiunge però i 20 mila) e dista da Catania </w:t>
      </w:r>
      <w:r w:rsidR="001D4568">
        <w:t xml:space="preserve">circa </w:t>
      </w:r>
      <w:r w:rsidRPr="00615323">
        <w:t>25 chilometri.</w:t>
      </w:r>
      <w:r w:rsidR="0064460F">
        <w:t xml:space="preserve"> E’ luogo </w:t>
      </w:r>
      <w:r w:rsidRPr="00615323">
        <w:t xml:space="preserve"> </w:t>
      </w:r>
      <w:r w:rsidR="0064460F">
        <w:t>di villeggiatura estiva noto per la sua aria salubre asciutta e fresca, consigliata dai medici per bambini e convalescenti e, nel passato, per chi soffriva di malattie respiratorie.</w:t>
      </w:r>
    </w:p>
    <w:p w:rsidR="00230737" w:rsidRPr="00615323" w:rsidRDefault="00230737" w:rsidP="00076DAE">
      <w:pPr>
        <w:autoSpaceDE w:val="0"/>
        <w:autoSpaceDN w:val="0"/>
        <w:adjustRightInd w:val="0"/>
        <w:spacing w:line="360" w:lineRule="auto"/>
        <w:jc w:val="both"/>
      </w:pPr>
    </w:p>
    <w:p w:rsidR="00C66F03" w:rsidRPr="00615323" w:rsidRDefault="00C66F03" w:rsidP="00C66F03">
      <w:pPr>
        <w:spacing w:line="360" w:lineRule="auto"/>
        <w:jc w:val="both"/>
        <w:outlineLvl w:val="0"/>
        <w:rPr>
          <w:b/>
        </w:rPr>
      </w:pPr>
      <w:r w:rsidRPr="00615323">
        <w:rPr>
          <w:b/>
        </w:rPr>
        <w:t>1.1.</w:t>
      </w:r>
      <w:r w:rsidR="00C35F3B" w:rsidRPr="00615323">
        <w:rPr>
          <w:b/>
        </w:rPr>
        <w:t>1</w:t>
      </w:r>
      <w:r w:rsidRPr="00615323">
        <w:rPr>
          <w:b/>
        </w:rPr>
        <w:t xml:space="preserve"> Limiti amministrativi</w:t>
      </w:r>
    </w:p>
    <w:p w:rsidR="00C66F03" w:rsidRPr="00615323" w:rsidRDefault="00C66F03" w:rsidP="00C66F03">
      <w:pPr>
        <w:spacing w:line="360" w:lineRule="auto"/>
        <w:jc w:val="both"/>
      </w:pPr>
      <w:r w:rsidRPr="00615323">
        <w:t>Il Comune di Raga</w:t>
      </w:r>
      <w:r w:rsidR="00734FF2">
        <w:t>lna, istituito nel 1985 conta 3950</w:t>
      </w:r>
      <w:r w:rsidRPr="00615323">
        <w:t xml:space="preserve"> abitanti, ha una superficie di 39,35 Kmq. Si trova ad una altitudine </w:t>
      </w:r>
      <w:r w:rsidR="001D4568">
        <w:t xml:space="preserve">media </w:t>
      </w:r>
      <w:r w:rsidRPr="00615323">
        <w:t>di 8</w:t>
      </w:r>
      <w:r w:rsidR="001D4568">
        <w:t>0</w:t>
      </w:r>
      <w:r w:rsidRPr="00615323">
        <w:t>0 metri s.l.m., confina con il Comune di Paternò, del quale era frazione, e con i Comuni di Belpasso, Biancavilla, S Maria di Licodia e fa parte del Parco dell’Etna.</w:t>
      </w:r>
    </w:p>
    <w:p w:rsidR="00C66F03" w:rsidRPr="00615323" w:rsidRDefault="00C66F03" w:rsidP="00C66F03">
      <w:pPr>
        <w:spacing w:line="360" w:lineRule="auto"/>
        <w:jc w:val="both"/>
      </w:pPr>
      <w:r w:rsidRPr="00615323">
        <w:t xml:space="preserve">Il Comune di Ragalna fa parte del Centro Operativo Misto n. 5 della provincia di Catania </w:t>
      </w:r>
      <w:r w:rsidR="001D4568">
        <w:t>ch</w:t>
      </w:r>
      <w:r w:rsidRPr="00615323">
        <w:t xml:space="preserve">e comprende il Comune di Ragalna e il Comune di Belpasso, i due comuni hanno una popolazione residente di circa </w:t>
      </w:r>
      <w:r w:rsidR="003A08B0">
        <w:t>32.000</w:t>
      </w:r>
      <w:r w:rsidRPr="00615323">
        <w:t xml:space="preserve"> abitanti, il comune di Belpasso è sede del C.O.M. e coordina il C.O.C. del Comune di Ragalna.</w:t>
      </w:r>
    </w:p>
    <w:p w:rsidR="00C66F03" w:rsidRPr="00615323" w:rsidRDefault="00C66F03" w:rsidP="00C66F03">
      <w:pPr>
        <w:spacing w:line="360" w:lineRule="auto"/>
        <w:jc w:val="both"/>
      </w:pPr>
    </w:p>
    <w:p w:rsidR="00076DAE" w:rsidRPr="00615323" w:rsidRDefault="00514B98" w:rsidP="00076DAE">
      <w:pPr>
        <w:spacing w:line="360" w:lineRule="auto"/>
        <w:jc w:val="both"/>
        <w:outlineLvl w:val="0"/>
        <w:rPr>
          <w:b/>
        </w:rPr>
      </w:pPr>
      <w:r w:rsidRPr="00615323">
        <w:rPr>
          <w:b/>
        </w:rPr>
        <w:t>1.</w:t>
      </w:r>
      <w:r w:rsidR="00AA19FF" w:rsidRPr="00615323">
        <w:rPr>
          <w:b/>
        </w:rPr>
        <w:t>1.</w:t>
      </w:r>
      <w:r w:rsidR="0064460F">
        <w:rPr>
          <w:b/>
        </w:rPr>
        <w:t>2</w:t>
      </w:r>
      <w:r w:rsidRPr="00615323">
        <w:rPr>
          <w:b/>
        </w:rPr>
        <w:t xml:space="preserve"> </w:t>
      </w:r>
      <w:r w:rsidR="00076DAE" w:rsidRPr="00615323">
        <w:rPr>
          <w:b/>
        </w:rPr>
        <w:t>Il territorio Comunale</w:t>
      </w:r>
      <w:r w:rsidR="00230737" w:rsidRPr="00615323">
        <w:rPr>
          <w:b/>
        </w:rPr>
        <w:t>, cenni storici.</w:t>
      </w:r>
    </w:p>
    <w:p w:rsidR="00076DAE" w:rsidRPr="00615323" w:rsidRDefault="00076DAE" w:rsidP="00615323">
      <w:pPr>
        <w:autoSpaceDE w:val="0"/>
        <w:autoSpaceDN w:val="0"/>
        <w:adjustRightInd w:val="0"/>
        <w:spacing w:line="360" w:lineRule="auto"/>
        <w:jc w:val="both"/>
      </w:pPr>
      <w:r w:rsidRPr="00615323">
        <w:t>Numerose sono le interpretazioni che vengono date sull'origine del nome di Ragalna. La</w:t>
      </w:r>
      <w:r w:rsidR="00615323">
        <w:t xml:space="preserve"> </w:t>
      </w:r>
      <w:r w:rsidRPr="00615323">
        <w:t>più attendibile pare sia quella dell'origine araba o tardo latina che parte dalle voci règ, che</w:t>
      </w:r>
      <w:r w:rsidR="00615323">
        <w:t xml:space="preserve"> </w:t>
      </w:r>
      <w:r w:rsidRPr="00615323">
        <w:t>significa "deserto di distese di pietra messe a nudo dal vento che ha spazzato la sabbia" e</w:t>
      </w:r>
      <w:r w:rsidR="00615323">
        <w:t xml:space="preserve"> </w:t>
      </w:r>
      <w:r w:rsidRPr="00615323">
        <w:t>aléna, che vuol dire "respiro, alito, soffio di vento". Dall'unione delle due parole si ha</w:t>
      </w:r>
      <w:r w:rsidR="00615323">
        <w:t xml:space="preserve"> </w:t>
      </w:r>
      <w:r w:rsidRPr="00615323">
        <w:t>Recalena, che starebbe a significare "località situata in zona pietrosa dove soffia un leggero</w:t>
      </w:r>
      <w:r w:rsidR="00615323">
        <w:t xml:space="preserve"> </w:t>
      </w:r>
      <w:r w:rsidRPr="00615323">
        <w:t>vento".</w:t>
      </w:r>
    </w:p>
    <w:p w:rsidR="00076DAE" w:rsidRPr="00615323" w:rsidRDefault="00076DAE" w:rsidP="00615323">
      <w:pPr>
        <w:autoSpaceDE w:val="0"/>
        <w:autoSpaceDN w:val="0"/>
        <w:adjustRightInd w:val="0"/>
        <w:spacing w:line="360" w:lineRule="auto"/>
        <w:jc w:val="both"/>
      </w:pPr>
      <w:r w:rsidRPr="00615323">
        <w:t>Le prime testimonianze sull'origine di Ragalna risalgono all'epoca normanna. In un</w:t>
      </w:r>
      <w:r w:rsidR="00615323">
        <w:t xml:space="preserve"> </w:t>
      </w:r>
      <w:r w:rsidRPr="00615323">
        <w:t>documento del 1136 si rileva una antica denominazione del paese, Rechalena, riferita alla</w:t>
      </w:r>
      <w:r w:rsidR="00615323">
        <w:t xml:space="preserve"> </w:t>
      </w:r>
      <w:r w:rsidRPr="00615323">
        <w:t>donazione di terre fatte dal genero del Conte Ruggero I, Enrico, conte di Policastro e signore</w:t>
      </w:r>
    </w:p>
    <w:p w:rsidR="00076DAE" w:rsidRPr="00615323" w:rsidRDefault="00076DAE" w:rsidP="00615323">
      <w:pPr>
        <w:autoSpaceDE w:val="0"/>
        <w:autoSpaceDN w:val="0"/>
        <w:adjustRightInd w:val="0"/>
        <w:spacing w:line="360" w:lineRule="auto"/>
        <w:jc w:val="both"/>
      </w:pPr>
      <w:r w:rsidRPr="00615323">
        <w:t>di Paternò, al monastero di S. Nicola in Pannacchio per averne sposato la figlia Flandrina. Tra</w:t>
      </w:r>
      <w:r w:rsidR="00615323">
        <w:t xml:space="preserve"> </w:t>
      </w:r>
      <w:r w:rsidRPr="00615323">
        <w:t>queste terre fu compresa Rechalena, l'attuale Ragalna.</w:t>
      </w:r>
    </w:p>
    <w:p w:rsidR="00076DAE" w:rsidRPr="00615323" w:rsidRDefault="00076DAE" w:rsidP="00615323">
      <w:pPr>
        <w:autoSpaceDE w:val="0"/>
        <w:autoSpaceDN w:val="0"/>
        <w:adjustRightInd w:val="0"/>
        <w:spacing w:line="360" w:lineRule="auto"/>
        <w:jc w:val="both"/>
      </w:pPr>
      <w:r w:rsidRPr="00615323">
        <w:t>La storia del piccolo borgo etneo è comunque legata alla vita dei monasteri che</w:t>
      </w:r>
      <w:r w:rsidR="00615323">
        <w:t xml:space="preserve"> </w:t>
      </w:r>
      <w:r w:rsidRPr="00615323">
        <w:t>sorgevano nel territorio limitrofo di Paternò (S. Leone, S. Nicolò, l'Alena) per i quali i pochi</w:t>
      </w:r>
      <w:r w:rsidR="00615323">
        <w:t xml:space="preserve"> </w:t>
      </w:r>
      <w:r w:rsidRPr="00615323">
        <w:t xml:space="preserve">ragalnesi svolgevano </w:t>
      </w:r>
      <w:r w:rsidRPr="00615323">
        <w:lastRenderedPageBreak/>
        <w:t>lavori campestri. Dalla metà del 1400 il destino di Ragalna fu legato a</w:t>
      </w:r>
      <w:r w:rsidR="00615323">
        <w:t xml:space="preserve"> </w:t>
      </w:r>
      <w:r w:rsidRPr="00615323">
        <w:t>quello di Paternò diventando proprietà della famiglia nobiliare dei Moncada. Nel 1780</w:t>
      </w:r>
      <w:r w:rsidR="00615323">
        <w:t xml:space="preserve"> </w:t>
      </w:r>
      <w:r w:rsidRPr="00615323">
        <w:t>Ragalna venne minacciata dalla colata lavica dell'Etna in eruzione. Si racconta che nella notte</w:t>
      </w:r>
      <w:r w:rsidR="00615323">
        <w:t xml:space="preserve"> </w:t>
      </w:r>
      <w:r w:rsidRPr="00615323">
        <w:t>del 18 Maggio di quell'anno, dopo alcune scosse di terremoto, una lingua di fuoco cominciò a</w:t>
      </w:r>
      <w:r w:rsidR="00615323">
        <w:t xml:space="preserve"> </w:t>
      </w:r>
      <w:r w:rsidRPr="00615323">
        <w:t>farsi strada lungo le pendici del vulcano in direzione del paese distruggendo i vigneti di</w:t>
      </w:r>
      <w:r w:rsidR="00615323">
        <w:t xml:space="preserve"> </w:t>
      </w:r>
      <w:r w:rsidRPr="00615323">
        <w:t>contrada Milia e Follari e scavalcando monte Mazzo. I fedeli pregarono per giorni affinché</w:t>
      </w:r>
      <w:r w:rsidR="00615323">
        <w:t xml:space="preserve"> </w:t>
      </w:r>
      <w:r w:rsidRPr="00615323">
        <w:t>Dio scongiurasse la catastrofe ma la lava continuò ad avanzare. Il 26 maggio furono portate in</w:t>
      </w:r>
      <w:r w:rsidR="00615323">
        <w:t xml:space="preserve"> </w:t>
      </w:r>
      <w:r w:rsidRPr="00615323">
        <w:t>processione fino al braccio più avanzato della lava le reliquie di S. Barbara, patrona di Paternò</w:t>
      </w:r>
      <w:r w:rsidR="00615323">
        <w:t xml:space="preserve"> </w:t>
      </w:r>
      <w:r w:rsidRPr="00615323">
        <w:t>e come per miracolo la lava si arrestò.</w:t>
      </w:r>
    </w:p>
    <w:p w:rsidR="00076DAE" w:rsidRPr="00615323" w:rsidRDefault="00076DAE" w:rsidP="00615323">
      <w:pPr>
        <w:autoSpaceDE w:val="0"/>
        <w:autoSpaceDN w:val="0"/>
        <w:adjustRightInd w:val="0"/>
        <w:spacing w:line="360" w:lineRule="auto"/>
        <w:jc w:val="both"/>
      </w:pPr>
      <w:r w:rsidRPr="00615323">
        <w:t>All'inizio del secolo Ragalna era un agglomerato di piccole case rurali. Esisteva solo</w:t>
      </w:r>
      <w:r w:rsidR="00615323">
        <w:t xml:space="preserve"> </w:t>
      </w:r>
      <w:r w:rsidRPr="00615323">
        <w:t>qualche villa di benestanti paternesi che venivano a trascorrere nel paese etneo i mesi estivi.</w:t>
      </w:r>
    </w:p>
    <w:p w:rsidR="00076DAE" w:rsidRPr="00615323" w:rsidRDefault="00076DAE" w:rsidP="00076DAE">
      <w:pPr>
        <w:autoSpaceDE w:val="0"/>
        <w:autoSpaceDN w:val="0"/>
        <w:adjustRightInd w:val="0"/>
        <w:spacing w:line="360" w:lineRule="auto"/>
      </w:pPr>
      <w:r w:rsidRPr="00615323">
        <w:t>L'illuminazione pubblica a petrolio arrivò nel 1920; la luce elettrica arrivò solo nel</w:t>
      </w:r>
      <w:r w:rsidR="00615323">
        <w:t xml:space="preserve"> </w:t>
      </w:r>
      <w:r w:rsidRPr="00615323">
        <w:t>1952.</w:t>
      </w:r>
    </w:p>
    <w:p w:rsidR="00076DAE" w:rsidRPr="00615323" w:rsidRDefault="00076DAE" w:rsidP="00615323">
      <w:pPr>
        <w:autoSpaceDE w:val="0"/>
        <w:autoSpaceDN w:val="0"/>
        <w:adjustRightInd w:val="0"/>
        <w:spacing w:line="360" w:lineRule="auto"/>
        <w:jc w:val="both"/>
      </w:pPr>
      <w:r w:rsidRPr="00615323">
        <w:t>Ragalna, durante la seconda guerra mondiale, divenne rifugio per gli abitanti di Paternò</w:t>
      </w:r>
      <w:r w:rsidR="00615323">
        <w:t xml:space="preserve"> </w:t>
      </w:r>
      <w:r w:rsidRPr="00615323">
        <w:t>sfuggiti ai bombardamenti del 14 luglio 1943. Migliaia di uomini, donne e bambini, scampati</w:t>
      </w:r>
      <w:r w:rsidR="00615323">
        <w:t xml:space="preserve"> </w:t>
      </w:r>
      <w:r w:rsidRPr="00615323">
        <w:t>alle bombe, percorrendo a piedi la trazzera di contrada Currone, trovarono rifugio nelle case</w:t>
      </w:r>
      <w:r w:rsidR="00615323">
        <w:t xml:space="preserve"> </w:t>
      </w:r>
      <w:r w:rsidRPr="00615323">
        <w:t>di villeggiatura degli stessi abitanti del piccolo borgo etneo.</w:t>
      </w:r>
    </w:p>
    <w:p w:rsidR="00076DAE" w:rsidRPr="00615323" w:rsidRDefault="00076DAE" w:rsidP="00615323">
      <w:pPr>
        <w:autoSpaceDE w:val="0"/>
        <w:autoSpaceDN w:val="0"/>
        <w:adjustRightInd w:val="0"/>
        <w:spacing w:line="360" w:lineRule="auto"/>
      </w:pPr>
      <w:r w:rsidRPr="00615323">
        <w:t>La cittadina è stata frazione di Paternò fino al 1985, anno in cui è diventata comune</w:t>
      </w:r>
      <w:r w:rsidR="00615323">
        <w:t xml:space="preserve"> </w:t>
      </w:r>
      <w:r w:rsidRPr="00615323">
        <w:t>autonomo.</w:t>
      </w:r>
    </w:p>
    <w:p w:rsidR="00AB3629" w:rsidRPr="00615323" w:rsidRDefault="00AB3629" w:rsidP="00076DAE">
      <w:pPr>
        <w:spacing w:line="360" w:lineRule="auto"/>
        <w:jc w:val="both"/>
        <w:outlineLvl w:val="0"/>
      </w:pPr>
    </w:p>
    <w:p w:rsidR="00C35F3B" w:rsidRPr="00615323" w:rsidRDefault="0064460F" w:rsidP="00AB3629">
      <w:pPr>
        <w:autoSpaceDE w:val="0"/>
        <w:autoSpaceDN w:val="0"/>
        <w:adjustRightInd w:val="0"/>
        <w:spacing w:line="360" w:lineRule="auto"/>
        <w:rPr>
          <w:b/>
        </w:rPr>
      </w:pPr>
      <w:r>
        <w:rPr>
          <w:b/>
        </w:rPr>
        <w:t>1.1.3</w:t>
      </w:r>
      <w:r w:rsidR="00AB3629" w:rsidRPr="00615323">
        <w:rPr>
          <w:b/>
        </w:rPr>
        <w:t xml:space="preserve"> </w:t>
      </w:r>
      <w:r w:rsidR="00C35F3B" w:rsidRPr="00615323">
        <w:rPr>
          <w:b/>
        </w:rPr>
        <w:t>Aspetti naturalistici</w:t>
      </w:r>
    </w:p>
    <w:p w:rsidR="00C35F3B" w:rsidRPr="00615323" w:rsidRDefault="00C35F3B" w:rsidP="00AB3629">
      <w:pPr>
        <w:autoSpaceDE w:val="0"/>
        <w:autoSpaceDN w:val="0"/>
        <w:adjustRightInd w:val="0"/>
        <w:spacing w:line="360" w:lineRule="auto"/>
        <w:jc w:val="both"/>
      </w:pPr>
      <w:r w:rsidRPr="00615323">
        <w:t>La superficie del territorio di Ragalna che ricade all'interno del Parco dell'Etna è di</w:t>
      </w:r>
      <w:r w:rsidR="00615323">
        <w:t xml:space="preserve"> </w:t>
      </w:r>
      <w:r w:rsidRPr="00615323">
        <w:t>2.504 ettari.</w:t>
      </w:r>
    </w:p>
    <w:p w:rsidR="00C35F3B" w:rsidRDefault="00C35F3B" w:rsidP="00615323">
      <w:pPr>
        <w:autoSpaceDE w:val="0"/>
        <w:autoSpaceDN w:val="0"/>
        <w:adjustRightInd w:val="0"/>
        <w:spacing w:line="360" w:lineRule="auto"/>
        <w:jc w:val="both"/>
      </w:pPr>
      <w:r w:rsidRPr="00615323">
        <w:t>Ragalna è chiamata "terrazza dell'Etna" per la sua posizione geografica. Con lo sguardo</w:t>
      </w:r>
      <w:r w:rsidR="00615323">
        <w:t xml:space="preserve"> </w:t>
      </w:r>
      <w:r w:rsidRPr="00615323">
        <w:t>si domina un vasto panorama che si estende dalla valle del Simeto al golfo di Augusta e fino</w:t>
      </w:r>
      <w:r w:rsidR="00615323">
        <w:t xml:space="preserve"> </w:t>
      </w:r>
      <w:r w:rsidRPr="00615323">
        <w:t>alla città di Enna. La diversa altitudine sulla quale si estende il suo territorio pone in evidenza</w:t>
      </w:r>
      <w:r w:rsidR="00615323">
        <w:t xml:space="preserve"> </w:t>
      </w:r>
      <w:r w:rsidRPr="00615323">
        <w:t>una marcata diversità degli aspetti ambientali-naturalistici. Si passa dalla zona coltivata o</w:t>
      </w:r>
      <w:r w:rsidR="00615323">
        <w:t xml:space="preserve"> </w:t>
      </w:r>
      <w:r w:rsidRPr="00615323">
        <w:t>pedemontana, che giunge fino a quota 1.300 metri, alla zona boschiva, che si estende per</w:t>
      </w:r>
      <w:r w:rsidR="00615323">
        <w:t xml:space="preserve"> </w:t>
      </w:r>
      <w:r w:rsidRPr="00615323">
        <w:t>quasi 6 chilometri sopra quella coltivata e giunge ai 2000 metri. Poi c'è la zona desertica, che</w:t>
      </w:r>
      <w:r w:rsidR="00615323">
        <w:t xml:space="preserve"> </w:t>
      </w:r>
      <w:r w:rsidRPr="00615323">
        <w:t xml:space="preserve">arriva fino al </w:t>
      </w:r>
      <w:r w:rsidR="001D4568">
        <w:t>Monte Frumento Supino</w:t>
      </w:r>
      <w:r w:rsidRPr="00615323">
        <w:t>. Le grotte naturali sono parecchie (S. Barbara, Catanese - una delle più</w:t>
      </w:r>
      <w:r w:rsidR="00615323">
        <w:t xml:space="preserve"> </w:t>
      </w:r>
      <w:r w:rsidRPr="00615323">
        <w:t>grandi e morfologicamente più belle dell'intero territorio vulcanico -, della "Madonna"). In</w:t>
      </w:r>
      <w:r w:rsidR="00615323">
        <w:t xml:space="preserve"> </w:t>
      </w:r>
      <w:r w:rsidRPr="00615323">
        <w:t>contrada Milia, i boschi di castagni rappresentano un patrimonio di ineguagliabile bellezza.</w:t>
      </w:r>
      <w:r w:rsidR="00615323">
        <w:t xml:space="preserve"> </w:t>
      </w:r>
      <w:r w:rsidRPr="00615323">
        <w:t>Tra i monti, da citare monte Frumento Supino (2845 metri), monte Rinatura (2231</w:t>
      </w:r>
      <w:r w:rsidR="00615323">
        <w:t xml:space="preserve"> </w:t>
      </w:r>
      <w:r w:rsidRPr="00615323">
        <w:t xml:space="preserve">metri), monte Nero degli Zappini (1864 metri), monte Arso (1102 metri), poggio </w:t>
      </w:r>
      <w:r w:rsidR="00615323">
        <w:t xml:space="preserve">Pecoraio </w:t>
      </w:r>
      <w:r w:rsidRPr="00615323">
        <w:t>(828 metri) e piano La Vite (571 m</w:t>
      </w:r>
      <w:r>
        <w:t>etri). Tra le depressioni, da ricordare la Fossa della Neve,</w:t>
      </w:r>
      <w:r w:rsidR="00615323">
        <w:t xml:space="preserve"> </w:t>
      </w:r>
      <w:r>
        <w:t>l'abisso dei Parmentelli (1328 metri), la Fossa dell'Aglio (702 metri) e la Fossa della Lupa</w:t>
      </w:r>
      <w:r w:rsidR="00615323">
        <w:t xml:space="preserve"> </w:t>
      </w:r>
      <w:r>
        <w:t>(507 metri).</w:t>
      </w:r>
    </w:p>
    <w:p w:rsidR="00C35F3B" w:rsidRDefault="00C35F3B" w:rsidP="00615323">
      <w:pPr>
        <w:autoSpaceDE w:val="0"/>
        <w:autoSpaceDN w:val="0"/>
        <w:adjustRightInd w:val="0"/>
        <w:spacing w:line="360" w:lineRule="auto"/>
        <w:jc w:val="both"/>
      </w:pPr>
      <w:r>
        <w:t>Parte del territorio di Ragalna è stato per diverse volte interessato dalle colate laviche.</w:t>
      </w:r>
      <w:r w:rsidR="00615323">
        <w:t xml:space="preserve"> </w:t>
      </w:r>
      <w:r>
        <w:t>Tra le più importanti, quelle dell'aprile del 1523, del marzo 1669 e del marzo 1780.</w:t>
      </w:r>
      <w:r w:rsidR="00615323">
        <w:t xml:space="preserve"> </w:t>
      </w:r>
      <w:r>
        <w:t>Interessante il percorso-natura segnato dal Parco dell'Etna riguardante il Monte Nero degli</w:t>
      </w:r>
      <w:r w:rsidR="00615323">
        <w:t xml:space="preserve"> </w:t>
      </w:r>
      <w:r>
        <w:t>Zappini. Parte a pochi centinaia di metri dall'albergo dell'Etna, sul pianoro situato ad ovest del</w:t>
      </w:r>
      <w:r w:rsidR="00615323">
        <w:t xml:space="preserve"> </w:t>
      </w:r>
      <w:r>
        <w:t>monte Ve</w:t>
      </w:r>
      <w:r w:rsidR="001D4568">
        <w:t xml:space="preserve">tore (quota 1740 metri </w:t>
      </w:r>
      <w:r w:rsidR="001D4568">
        <w:lastRenderedPageBreak/>
        <w:t>s.l.m.) a</w:t>
      </w:r>
      <w:r>
        <w:t>ttraverso campi lavici antichi e recenti, grotte di</w:t>
      </w:r>
      <w:r w:rsidR="00615323">
        <w:t xml:space="preserve"> </w:t>
      </w:r>
      <w:r>
        <w:t>scorrimento lavico, boschi, si raggiunge il giardino botanico "Nuova Gussonea", luogo di</w:t>
      </w:r>
      <w:r w:rsidR="00615323">
        <w:t xml:space="preserve"> </w:t>
      </w:r>
      <w:r>
        <w:t>studio dove si stanno ricreando tutti i principali ambienti che caratterizzano il territorio</w:t>
      </w:r>
      <w:r w:rsidR="00615323">
        <w:t xml:space="preserve"> </w:t>
      </w:r>
      <w:r>
        <w:t>dell'Etna. Il giardino è stato realizzato dall'Università degli Studi e dall'Ispettorato</w:t>
      </w:r>
      <w:r w:rsidR="00615323">
        <w:t xml:space="preserve"> </w:t>
      </w:r>
      <w:r>
        <w:t>Ripartimentale delle Foreste di Catania. Lungo il percorso vi sono punti di osservazione dai</w:t>
      </w:r>
      <w:r w:rsidR="00615323">
        <w:t xml:space="preserve"> </w:t>
      </w:r>
      <w:r>
        <w:t>quali è possibile ammirare le sovrapposizioni delle varie colate laviche, in particolare quella</w:t>
      </w:r>
      <w:r w:rsidR="00615323">
        <w:t xml:space="preserve"> </w:t>
      </w:r>
      <w:r>
        <w:t>del 1985, e diverse varietà di vegetazione (tappeti di ginepri e vaste estensioni di pini, ginestre</w:t>
      </w:r>
      <w:r w:rsidR="00615323">
        <w:t xml:space="preserve"> </w:t>
      </w:r>
      <w:r>
        <w:t>e faggi).</w:t>
      </w:r>
    </w:p>
    <w:p w:rsidR="00AB3629" w:rsidRDefault="00AB3629" w:rsidP="00C35F3B">
      <w:pPr>
        <w:spacing w:line="360" w:lineRule="auto"/>
        <w:jc w:val="both"/>
        <w:outlineLvl w:val="0"/>
      </w:pPr>
    </w:p>
    <w:p w:rsidR="00C66F03" w:rsidRPr="00C66F03" w:rsidRDefault="00C66F03" w:rsidP="00C66F03">
      <w:pPr>
        <w:autoSpaceDE w:val="0"/>
        <w:autoSpaceDN w:val="0"/>
        <w:adjustRightInd w:val="0"/>
        <w:spacing w:line="360" w:lineRule="auto"/>
        <w:jc w:val="both"/>
        <w:rPr>
          <w:b/>
        </w:rPr>
      </w:pPr>
      <w:r>
        <w:rPr>
          <w:b/>
        </w:rPr>
        <w:t>1.1.</w:t>
      </w:r>
      <w:r w:rsidR="0064460F">
        <w:rPr>
          <w:b/>
        </w:rPr>
        <w:t>4</w:t>
      </w:r>
      <w:r>
        <w:rPr>
          <w:b/>
        </w:rPr>
        <w:t xml:space="preserve"> </w:t>
      </w:r>
      <w:r w:rsidR="00AB3629">
        <w:rPr>
          <w:b/>
        </w:rPr>
        <w:t>P</w:t>
      </w:r>
      <w:r>
        <w:rPr>
          <w:b/>
        </w:rPr>
        <w:t>atrimonio artistico-monumentale</w:t>
      </w:r>
      <w:r w:rsidR="00AB3629">
        <w:rPr>
          <w:b/>
        </w:rPr>
        <w:t>.</w:t>
      </w:r>
    </w:p>
    <w:p w:rsidR="00C66F03" w:rsidRDefault="00C66F03" w:rsidP="00C66F03">
      <w:pPr>
        <w:autoSpaceDE w:val="0"/>
        <w:autoSpaceDN w:val="0"/>
        <w:adjustRightInd w:val="0"/>
        <w:spacing w:line="360" w:lineRule="auto"/>
        <w:jc w:val="both"/>
      </w:pPr>
      <w:r>
        <w:t>Entrando a Ragalna provenendo da Nicolosi, si arriva in piazza Cisterna sulla quale prospetta la chiesa di Maria Santissima del Carmelo. Edificata nel XIX secolo (l'altare porta la data del 1868), la chiesa non ha uno stile ben definito. La facciata è semplice, con ornamenti e scalinata in pietra lavica, diverse volte restaurata. In essa sono state aggiunte due lapidi a memoria dei caduti dei conflitti mondiali. Il campanile è in stile gotico. La struttura del</w:t>
      </w:r>
      <w:r w:rsidR="00192EF1">
        <w:t xml:space="preserve"> </w:t>
      </w:r>
      <w:r>
        <w:t>campanile è di forma quadrata con monofore arcuate a tutto sesto. Agli angoli quattro</w:t>
      </w:r>
      <w:r w:rsidR="00192EF1">
        <w:t xml:space="preserve"> </w:t>
      </w:r>
      <w:r>
        <w:t>pinnacoli a forma di cono rovesciato. Il suo interno rettangolare è ad unica navata e custodisce</w:t>
      </w:r>
      <w:r w:rsidR="00192EF1">
        <w:t xml:space="preserve"> </w:t>
      </w:r>
      <w:r>
        <w:t>le statue di S. Giuseppe, S. Antonio da Padova, S. Rita, la Madonna di Pompei, S. Antonio</w:t>
      </w:r>
      <w:r w:rsidR="00192EF1">
        <w:t xml:space="preserve"> </w:t>
      </w:r>
      <w:r>
        <w:t>Abate, S. Francesco da Paola, la Madonna di Lourdes, S. Lucia, il Cuore di Gesù, la</w:t>
      </w:r>
      <w:r w:rsidR="00192EF1">
        <w:t xml:space="preserve"> </w:t>
      </w:r>
      <w:r>
        <w:t>Madonna, S. Domenico Savio e il quadro del Crocifisso tra le anime del Purgatorio. L'altare</w:t>
      </w:r>
      <w:r w:rsidR="00192EF1">
        <w:t xml:space="preserve"> </w:t>
      </w:r>
      <w:r>
        <w:t>maggiore è intarsiato in marmo policromo ed è stato costruito per devozione dell'avvocato</w:t>
      </w:r>
      <w:r w:rsidR="00192EF1">
        <w:t xml:space="preserve"> </w:t>
      </w:r>
      <w:r>
        <w:t>Antonio Battaglia nel 1868. Sopra la cantora si trova una tela della Madonna SS. del Carmelo</w:t>
      </w:r>
      <w:r w:rsidR="00192EF1">
        <w:t xml:space="preserve"> </w:t>
      </w:r>
      <w:r>
        <w:t>che appare al monaco Simone Stock. La chiesa custodisce il fercolo ligneo di abete scolpito</w:t>
      </w:r>
      <w:r w:rsidR="00192EF1">
        <w:t xml:space="preserve"> </w:t>
      </w:r>
      <w:r>
        <w:t>della Patrona. L'interno della chiesa ha subito un restauro nel 1955.</w:t>
      </w:r>
    </w:p>
    <w:p w:rsidR="00C66F03" w:rsidRDefault="00C66F03" w:rsidP="00C66F03">
      <w:pPr>
        <w:autoSpaceDE w:val="0"/>
        <w:autoSpaceDN w:val="0"/>
        <w:adjustRightInd w:val="0"/>
        <w:spacing w:line="360" w:lineRule="auto"/>
        <w:jc w:val="both"/>
      </w:pPr>
      <w:r>
        <w:t>Altra chiesa è quella di S. Barbara, situata nell'omonima piazza, la cui costruzione fu</w:t>
      </w:r>
      <w:r w:rsidR="00192EF1">
        <w:t xml:space="preserve"> </w:t>
      </w:r>
      <w:r>
        <w:t>iniziata nel 1913. In origine fu chiamata "chiesa nuova" per non confonderla con quella della</w:t>
      </w:r>
      <w:r w:rsidR="00192EF1">
        <w:t xml:space="preserve"> </w:t>
      </w:r>
      <w:r>
        <w:t>Madonna del Carmelo costruita anteriormente. E' stata ampliata ed ultimata nel 1965 per</w:t>
      </w:r>
      <w:r w:rsidR="00192EF1">
        <w:t xml:space="preserve"> </w:t>
      </w:r>
      <w:r>
        <w:t>opera del benefattore paternese Michelangelo Virgillito; il suo stile è neoromanico con</w:t>
      </w:r>
      <w:r w:rsidR="00192EF1">
        <w:t xml:space="preserve"> </w:t>
      </w:r>
      <w:r>
        <w:t>facciata a fronte divisa in tre parti. Nelle due parti laterali si aprono due bifore ad arco, mentre</w:t>
      </w:r>
      <w:r w:rsidR="00192EF1">
        <w:t xml:space="preserve"> </w:t>
      </w:r>
      <w:r>
        <w:t>in quella centrale, sopra il portone, vi è un rosone artisticamente lavorato. Il campanile è</w:t>
      </w:r>
      <w:r w:rsidR="00192EF1">
        <w:t xml:space="preserve"> </w:t>
      </w:r>
      <w:r>
        <w:t>collocato alla fiancata est della chiesa. Un'ampia navata rettangolare caratterizza l'interno.</w:t>
      </w:r>
      <w:r w:rsidR="00192EF1">
        <w:t xml:space="preserve"> </w:t>
      </w:r>
      <w:r>
        <w:t>Sopra l'ingresso si trova un organo a canne. Oltre all'altare maggiore, la chiesa presenta altri</w:t>
      </w:r>
      <w:r w:rsidR="00192EF1">
        <w:t xml:space="preserve"> </w:t>
      </w:r>
      <w:r>
        <w:t>due altari dedicati a S. Rita e alla SS. Immacolata.</w:t>
      </w:r>
    </w:p>
    <w:p w:rsidR="00C66F03" w:rsidRDefault="00C66F03" w:rsidP="00C66F03">
      <w:pPr>
        <w:autoSpaceDE w:val="0"/>
        <w:autoSpaceDN w:val="0"/>
        <w:adjustRightInd w:val="0"/>
        <w:spacing w:line="360" w:lineRule="auto"/>
        <w:jc w:val="both"/>
      </w:pPr>
      <w:r>
        <w:t>In località Rocca è situata la piccola chiesa di S. Giovanni Bosco</w:t>
      </w:r>
      <w:r w:rsidR="001D4568">
        <w:t>. L</w:t>
      </w:r>
      <w:r>
        <w:t>a chiesa è stata costruita e arredata grazie al contributo di molti fedeli.</w:t>
      </w:r>
    </w:p>
    <w:p w:rsidR="00C66F03" w:rsidRDefault="00C66F03" w:rsidP="00C66F03">
      <w:pPr>
        <w:autoSpaceDE w:val="0"/>
        <w:autoSpaceDN w:val="0"/>
        <w:adjustRightInd w:val="0"/>
        <w:spacing w:line="360" w:lineRule="auto"/>
        <w:jc w:val="both"/>
      </w:pPr>
      <w:r>
        <w:t>L'altare della Madonna Ausiliatrice è in legno scolpito e decorato. Ai lati, quadri di S.</w:t>
      </w:r>
      <w:r w:rsidR="00192EF1">
        <w:t xml:space="preserve"> </w:t>
      </w:r>
      <w:r>
        <w:t>Giovanni Bosco e S. Domenico Savio.</w:t>
      </w:r>
    </w:p>
    <w:p w:rsidR="00C66F03" w:rsidRDefault="00C66F03" w:rsidP="00C66F03">
      <w:pPr>
        <w:autoSpaceDE w:val="0"/>
        <w:autoSpaceDN w:val="0"/>
        <w:adjustRightInd w:val="0"/>
        <w:spacing w:line="360" w:lineRule="auto"/>
        <w:jc w:val="both"/>
      </w:pPr>
      <w:r>
        <w:lastRenderedPageBreak/>
        <w:t>In contrada Canfarella sono situati i resti dell'omonima chiesa che fu probabilmente il</w:t>
      </w:r>
      <w:r w:rsidR="00192EF1">
        <w:t xml:space="preserve"> </w:t>
      </w:r>
      <w:r>
        <w:t>primo edificio religioso ad essere stato costruito nel piccolo paese etneo. Di ciò che resta, si</w:t>
      </w:r>
      <w:r w:rsidR="00192EF1">
        <w:t xml:space="preserve"> </w:t>
      </w:r>
      <w:r>
        <w:t>possono ammirare nelle pareti alcuni affreschi.</w:t>
      </w:r>
    </w:p>
    <w:p w:rsidR="00C66F03" w:rsidRDefault="00C66F03" w:rsidP="00C66F03">
      <w:pPr>
        <w:autoSpaceDE w:val="0"/>
        <w:autoSpaceDN w:val="0"/>
        <w:adjustRightInd w:val="0"/>
        <w:spacing w:line="360" w:lineRule="auto"/>
        <w:jc w:val="both"/>
      </w:pPr>
      <w:r>
        <w:t>In contrada Serra La Nave, a quota 1.700 metri s.l.m., nei pressi del Grande Albergo</w:t>
      </w:r>
      <w:r w:rsidR="00192EF1">
        <w:t xml:space="preserve"> </w:t>
      </w:r>
      <w:r>
        <w:t>dell'Etna, si trova la chiesetta in legno dedicata alla Madonne delle Nevi. Dallo spiazzo</w:t>
      </w:r>
      <w:r w:rsidR="00192EF1">
        <w:t xml:space="preserve"> </w:t>
      </w:r>
      <w:r>
        <w:t>antistante si ammira un paesaggio incantevole. Qui, in onore della Madonna delle Nevi, si</w:t>
      </w:r>
      <w:r w:rsidR="00192EF1">
        <w:t xml:space="preserve"> </w:t>
      </w:r>
      <w:r>
        <w:t>celebra ogni anno una messa per tutti gli appassionati della montagna.</w:t>
      </w:r>
      <w:r w:rsidR="00192EF1">
        <w:t xml:space="preserve"> </w:t>
      </w:r>
      <w:r>
        <w:t>Entrando a Ragalna da sud, provenendo dalla vecchia strada di Paternò, si incontra il</w:t>
      </w:r>
      <w:r w:rsidR="00192EF1">
        <w:t xml:space="preserve"> </w:t>
      </w:r>
      <w:r>
        <w:t>tempietto di S. Rita che accoglie le tre statuette di S. Rita, S. Antonio di Padova e SS.</w:t>
      </w:r>
      <w:r w:rsidR="00192EF1">
        <w:t xml:space="preserve"> </w:t>
      </w:r>
      <w:r>
        <w:t>Immacolata. In via Eredità si trova una icona con altorilievo in pietra arenaria dedicato a S.</w:t>
      </w:r>
      <w:r w:rsidR="00192EF1">
        <w:t xml:space="preserve"> </w:t>
      </w:r>
      <w:r>
        <w:t>Barbara, posta dai devoti per ricordare il miracolo compiuto in occasione dell'eruzione del</w:t>
      </w:r>
      <w:r w:rsidR="00192EF1">
        <w:t xml:space="preserve"> </w:t>
      </w:r>
      <w:r>
        <w:t>1780. Altre icone si trovano in diverse strade del paese, a ricordare la devozione degli abitanti</w:t>
      </w:r>
    </w:p>
    <w:p w:rsidR="00C66F03" w:rsidRDefault="00C66F03" w:rsidP="00C66F03">
      <w:pPr>
        <w:autoSpaceDE w:val="0"/>
        <w:autoSpaceDN w:val="0"/>
        <w:adjustRightInd w:val="0"/>
        <w:spacing w:line="360" w:lineRule="auto"/>
        <w:jc w:val="both"/>
      </w:pPr>
      <w:r>
        <w:t>nei confronti dei loro santi.</w:t>
      </w:r>
    </w:p>
    <w:p w:rsidR="00C66F03" w:rsidRDefault="00C66F03" w:rsidP="00C66F03">
      <w:pPr>
        <w:autoSpaceDE w:val="0"/>
        <w:autoSpaceDN w:val="0"/>
        <w:adjustRightInd w:val="0"/>
        <w:spacing w:line="360" w:lineRule="auto"/>
        <w:jc w:val="both"/>
      </w:pPr>
      <w:r>
        <w:t>Il patrimonio artistico di Ragalna, oltre alle chiese e agli arredi sacri, è costituito anche</w:t>
      </w:r>
      <w:r w:rsidR="00192EF1">
        <w:t xml:space="preserve"> </w:t>
      </w:r>
      <w:r>
        <w:t>dalle innumerevoli testimonianze etno-antropologiche di cui il suo territorio è ricco, come i</w:t>
      </w:r>
      <w:r w:rsidR="00192EF1">
        <w:t xml:space="preserve"> </w:t>
      </w:r>
      <w:r>
        <w:t>palmenti, i trappeti (frantoi) e le cisterne. I palmenti antichi a Ragalna sono molti, alcuni</w:t>
      </w:r>
      <w:r w:rsidR="00192EF1">
        <w:t xml:space="preserve"> </w:t>
      </w:r>
      <w:r>
        <w:t>ancora funzionanti, altri in discreto stato di conservazione, altri ancora in stato di abbandono.</w:t>
      </w:r>
    </w:p>
    <w:p w:rsidR="00C66F03" w:rsidRDefault="00C66F03" w:rsidP="00C66F03">
      <w:pPr>
        <w:autoSpaceDE w:val="0"/>
        <w:autoSpaceDN w:val="0"/>
        <w:adjustRightInd w:val="0"/>
        <w:spacing w:line="360" w:lineRule="auto"/>
        <w:jc w:val="both"/>
      </w:pPr>
      <w:r>
        <w:t>Il tipico esempio di palmento-trappeto lo si trova sulla vecchia strada che da Ragalna porta a</w:t>
      </w:r>
      <w:r w:rsidR="00192EF1">
        <w:t xml:space="preserve"> </w:t>
      </w:r>
      <w:r>
        <w:t>Nicolosi: è costituito da un corpo principale che raggruppa un grande vano adibito a</w:t>
      </w:r>
      <w:r w:rsidR="00192EF1">
        <w:t xml:space="preserve"> </w:t>
      </w:r>
      <w:r>
        <w:t>palmento-trappeto, contiguo un fabbricato-abitazione con annessa cantina (esistono ancora le</w:t>
      </w:r>
      <w:r w:rsidR="00192EF1">
        <w:t xml:space="preserve"> </w:t>
      </w:r>
      <w:r>
        <w:t>botti) accanto alla casa abitata dal massaio.</w:t>
      </w:r>
    </w:p>
    <w:p w:rsidR="00C66F03" w:rsidRDefault="00C66F03" w:rsidP="00C66F03">
      <w:pPr>
        <w:autoSpaceDE w:val="0"/>
        <w:autoSpaceDN w:val="0"/>
        <w:adjustRightInd w:val="0"/>
        <w:spacing w:line="360" w:lineRule="auto"/>
        <w:jc w:val="both"/>
      </w:pPr>
      <w:r>
        <w:t>Le cisterne rappresentavano un altro patrimonio per Ragalna. La loro storia è antica. Per</w:t>
      </w:r>
      <w:r w:rsidR="00192EF1">
        <w:t xml:space="preserve"> </w:t>
      </w:r>
      <w:r>
        <w:t>evitare che i pochi nuclei famigliari esistenti nella zona emigrassero verso altri luoghi per la</w:t>
      </w:r>
      <w:r w:rsidR="00192EF1">
        <w:t xml:space="preserve"> </w:t>
      </w:r>
      <w:r>
        <w:t>penuria d'acqua, la regina Bianca (XV sec.), durante una visita a Ragalna, si prodigò a far</w:t>
      </w:r>
      <w:r w:rsidR="00192EF1">
        <w:t xml:space="preserve"> </w:t>
      </w:r>
      <w:r>
        <w:t>costruire alcune grandi cisterne, molte ancora funzionanti. Oggi se ne trovano in contrada</w:t>
      </w:r>
      <w:r w:rsidR="00192EF1">
        <w:t xml:space="preserve"> </w:t>
      </w:r>
      <w:r>
        <w:t>Mollacchina, in via Cavalieri, in contrada luogo Grande, in contrada Difesa e in piazza</w:t>
      </w:r>
      <w:r w:rsidR="00192EF1">
        <w:t xml:space="preserve"> </w:t>
      </w:r>
      <w:r>
        <w:t>Cisterna (da cui prende il nome).</w:t>
      </w:r>
    </w:p>
    <w:p w:rsidR="00C66F03" w:rsidRDefault="00C66F03" w:rsidP="00192EF1">
      <w:pPr>
        <w:autoSpaceDE w:val="0"/>
        <w:autoSpaceDN w:val="0"/>
        <w:adjustRightInd w:val="0"/>
        <w:spacing w:line="360" w:lineRule="auto"/>
        <w:jc w:val="both"/>
      </w:pPr>
      <w:r>
        <w:t>La strada dei Bordonari, fino alla metà degli anni '50, era un'importante via di</w:t>
      </w:r>
      <w:r w:rsidR="00192EF1">
        <w:t xml:space="preserve"> </w:t>
      </w:r>
      <w:r>
        <w:t>comunicazione che attraversava l'intero versante sud dell'Etna. Veniva percorsa dai</w:t>
      </w:r>
      <w:r w:rsidR="00192EF1">
        <w:t xml:space="preserve"> </w:t>
      </w:r>
      <w:r>
        <w:t>commercianti del versante ovest diretti a Messina. Vi transitavano i muli carichi di merce in</w:t>
      </w:r>
      <w:r w:rsidR="00192EF1">
        <w:t xml:space="preserve"> </w:t>
      </w:r>
      <w:r>
        <w:t>forma di carovana (a 'bbarduni). La strada risale al periodo normanno anche se nel corso dei</w:t>
      </w:r>
      <w:r w:rsidR="00192EF1">
        <w:t xml:space="preserve"> </w:t>
      </w:r>
      <w:r>
        <w:t>secoli ha subito ampliamenti. Conserva ancora la pavimentazione in pietrame lavico e i muri a</w:t>
      </w:r>
      <w:r w:rsidR="00192EF1">
        <w:t xml:space="preserve"> </w:t>
      </w:r>
      <w:r>
        <w:t>secco, sempre in basalto.</w:t>
      </w:r>
    </w:p>
    <w:p w:rsidR="00AB3629" w:rsidRDefault="00AB3629" w:rsidP="00C66F03">
      <w:pPr>
        <w:spacing w:line="360" w:lineRule="auto"/>
        <w:jc w:val="both"/>
        <w:outlineLvl w:val="0"/>
      </w:pPr>
    </w:p>
    <w:p w:rsidR="00C35F3B" w:rsidRPr="00C35F3B" w:rsidRDefault="0064460F" w:rsidP="00C35F3B">
      <w:pPr>
        <w:autoSpaceDE w:val="0"/>
        <w:autoSpaceDN w:val="0"/>
        <w:adjustRightInd w:val="0"/>
        <w:spacing w:line="360" w:lineRule="auto"/>
        <w:rPr>
          <w:b/>
        </w:rPr>
      </w:pPr>
      <w:r>
        <w:rPr>
          <w:b/>
        </w:rPr>
        <w:t>1.1.5</w:t>
      </w:r>
      <w:r w:rsidR="00AB3629">
        <w:rPr>
          <w:b/>
        </w:rPr>
        <w:t xml:space="preserve"> </w:t>
      </w:r>
      <w:r w:rsidR="00C35F3B" w:rsidRPr="00C35F3B">
        <w:rPr>
          <w:b/>
        </w:rPr>
        <w:t>Economia, turismo e prodotti tipici</w:t>
      </w:r>
    </w:p>
    <w:p w:rsidR="00C35F3B" w:rsidRDefault="00C35F3B" w:rsidP="00781797">
      <w:pPr>
        <w:autoSpaceDE w:val="0"/>
        <w:autoSpaceDN w:val="0"/>
        <w:adjustRightInd w:val="0"/>
        <w:spacing w:line="360" w:lineRule="auto"/>
        <w:jc w:val="both"/>
      </w:pPr>
      <w:r>
        <w:t>Durante la dominazione greca, i boschi di Ragalna fornivano legna per la costruzione di</w:t>
      </w:r>
      <w:r w:rsidR="00192EF1">
        <w:t xml:space="preserve"> </w:t>
      </w:r>
      <w:r>
        <w:t>navi da guerra e da carico. Si presume quindi che sin da epoca remota le zone montane siano</w:t>
      </w:r>
      <w:r w:rsidR="00192EF1">
        <w:t xml:space="preserve"> </w:t>
      </w:r>
      <w:r>
        <w:t>state abitate da nuclei famigliari la cui attività economica prevalente era quella di boscaioli,</w:t>
      </w:r>
      <w:r w:rsidR="00192EF1">
        <w:t xml:space="preserve"> </w:t>
      </w:r>
      <w:r>
        <w:t>carbonari e coltivatori di alberi da frutto, vigneti ed uliveti. I ragalnesi hanno trovato nei</w:t>
      </w:r>
      <w:r w:rsidR="00192EF1">
        <w:t xml:space="preserve"> </w:t>
      </w:r>
      <w:r>
        <w:t xml:space="preserve">terreni vulcanici fertilissimi il </w:t>
      </w:r>
      <w:r>
        <w:lastRenderedPageBreak/>
        <w:t>luogo ideale per mettere a coltura le viti e per produrre ottimo</w:t>
      </w:r>
      <w:r w:rsidR="00192EF1">
        <w:t xml:space="preserve"> </w:t>
      </w:r>
      <w:r>
        <w:t>vino. E proprio la viticoltura rappresentava per Ragalna la fonte primaria di guadagno. Oggi</w:t>
      </w:r>
      <w:r w:rsidR="00781797">
        <w:t xml:space="preserve"> </w:t>
      </w:r>
      <w:r>
        <w:t>l'economia si basa ancora sull'agricoltura, anche se sono venuti meno le grandi estensioni di</w:t>
      </w:r>
      <w:r w:rsidR="00781797">
        <w:t xml:space="preserve"> </w:t>
      </w:r>
      <w:r>
        <w:t>terreni impiantati a viti.</w:t>
      </w:r>
    </w:p>
    <w:p w:rsidR="00C35F3B" w:rsidRDefault="00C35F3B" w:rsidP="00781797">
      <w:pPr>
        <w:autoSpaceDE w:val="0"/>
        <w:autoSpaceDN w:val="0"/>
        <w:adjustRightInd w:val="0"/>
        <w:spacing w:line="360" w:lineRule="auto"/>
        <w:jc w:val="both"/>
      </w:pPr>
      <w:r>
        <w:t>La vera ricchezza di Ragalna resta la produzione di frutta e dell'olio di oliva. Sono</w:t>
      </w:r>
      <w:r w:rsidR="00781797">
        <w:t xml:space="preserve"> </w:t>
      </w:r>
      <w:r>
        <w:t xml:space="preserve">diverse le specialità di mele, quali le </w:t>
      </w:r>
      <w:r>
        <w:rPr>
          <w:i/>
          <w:iCs/>
        </w:rPr>
        <w:t>cola</w:t>
      </w:r>
      <w:r w:rsidR="001D4568">
        <w:rPr>
          <w:i/>
          <w:iCs/>
        </w:rPr>
        <w:t xml:space="preserve"> e gelati cola</w:t>
      </w:r>
      <w:r>
        <w:t xml:space="preserve">, e di pere, come le </w:t>
      </w:r>
      <w:r>
        <w:rPr>
          <w:i/>
          <w:iCs/>
        </w:rPr>
        <w:t>spinelle</w:t>
      </w:r>
      <w:r>
        <w:t>, che vanno gustate anche</w:t>
      </w:r>
      <w:r w:rsidR="00781797">
        <w:t xml:space="preserve"> </w:t>
      </w:r>
      <w:r>
        <w:t>infornate (dal sapore dolce, caramellato). Tra gli altri frutti si ricordano i fichi e l'uva 'nsolia</w:t>
      </w:r>
      <w:r w:rsidR="00781797">
        <w:t xml:space="preserve"> </w:t>
      </w:r>
      <w:r>
        <w:t>dagli acini piccoli, dorati con sfumature rosa e dal sapore di fragola</w:t>
      </w:r>
      <w:r w:rsidR="001D4568">
        <w:t xml:space="preserve"> e le ciliege</w:t>
      </w:r>
      <w:r>
        <w:t>.</w:t>
      </w:r>
    </w:p>
    <w:p w:rsidR="00C35F3B" w:rsidRDefault="00C35F3B" w:rsidP="00781797">
      <w:pPr>
        <w:autoSpaceDE w:val="0"/>
        <w:autoSpaceDN w:val="0"/>
        <w:adjustRightInd w:val="0"/>
        <w:spacing w:line="360" w:lineRule="auto"/>
        <w:jc w:val="both"/>
      </w:pPr>
      <w:r>
        <w:t>La coltivazione dell'ulivo si estende dai 600 ai 1000 metri. Questa differenza di quote</w:t>
      </w:r>
      <w:r w:rsidR="00781797">
        <w:t xml:space="preserve"> </w:t>
      </w:r>
      <w:r>
        <w:t>permette una raccolta del prodotto scaglionata in diversi mesi dell'anno. La caratteristica</w:t>
      </w:r>
      <w:r w:rsidR="00781797">
        <w:t xml:space="preserve"> </w:t>
      </w:r>
      <w:r>
        <w:t>dell'olio di oliva di Ragalna è quella di essere digeribilissimo e con un grado molto basso di</w:t>
      </w:r>
      <w:r w:rsidR="00781797">
        <w:t xml:space="preserve"> </w:t>
      </w:r>
      <w:r>
        <w:t>acidità. La raccolta delle olive viene fatta a mano e la loro frangitura avviene ne</w:t>
      </w:r>
      <w:r w:rsidR="001D4568">
        <w:t>l</w:t>
      </w:r>
      <w:r>
        <w:t xml:space="preserve"> frantoi</w:t>
      </w:r>
      <w:r w:rsidR="00781797">
        <w:t xml:space="preserve"> </w:t>
      </w:r>
      <w:r>
        <w:t>del paese.</w:t>
      </w:r>
    </w:p>
    <w:p w:rsidR="00C35F3B" w:rsidRDefault="00C35F3B" w:rsidP="00317415">
      <w:pPr>
        <w:autoSpaceDE w:val="0"/>
        <w:autoSpaceDN w:val="0"/>
        <w:adjustRightInd w:val="0"/>
        <w:spacing w:line="360" w:lineRule="auto"/>
        <w:jc w:val="both"/>
      </w:pPr>
      <w:r>
        <w:t>Sviluppato a Ragalna è il turismo estivo. In particolare, il paese diviene meta di oltre 20</w:t>
      </w:r>
      <w:r w:rsidR="00317415">
        <w:t xml:space="preserve"> </w:t>
      </w:r>
      <w:r>
        <w:t>mila paternesi che lo scelgono per villeggiare. Nel suo territorio sono situati il Grande</w:t>
      </w:r>
      <w:r w:rsidR="00317415">
        <w:t xml:space="preserve"> </w:t>
      </w:r>
      <w:r>
        <w:t xml:space="preserve">Albergo dell'Etna (oggi di proprietà del Parco), </w:t>
      </w:r>
      <w:r w:rsidR="001D4568">
        <w:t xml:space="preserve">il rifugio Ariel, il residence Serra la Nave, l’albergo Villa Dorata, </w:t>
      </w:r>
      <w:r>
        <w:t>la chiesetta della Madonna delle Nevi,</w:t>
      </w:r>
      <w:r w:rsidR="00317415">
        <w:t xml:space="preserve"> </w:t>
      </w:r>
      <w:r>
        <w:t>l'osservatorio astrofisico di Serra La Nave, dove gli scienziati dell'università di Catania</w:t>
      </w:r>
      <w:r w:rsidR="00317415">
        <w:t xml:space="preserve"> </w:t>
      </w:r>
      <w:r>
        <w:t>osservano e studiano il cielo e che nella stagione estiva è possibile visitare e, infine, l'orto</w:t>
      </w:r>
      <w:r w:rsidR="00317415">
        <w:t xml:space="preserve"> </w:t>
      </w:r>
      <w:r>
        <w:t>botanico "Nuova Gussonea".</w:t>
      </w:r>
    </w:p>
    <w:p w:rsidR="00C35F3B" w:rsidRDefault="00C35F3B" w:rsidP="00317415">
      <w:pPr>
        <w:autoSpaceDE w:val="0"/>
        <w:autoSpaceDN w:val="0"/>
        <w:adjustRightInd w:val="0"/>
        <w:spacing w:line="360" w:lineRule="auto"/>
        <w:jc w:val="both"/>
      </w:pPr>
      <w:r>
        <w:t>Richiama molti forestieri la festa della Patrona, Maria SS. Del Carmelo, che si festeggia</w:t>
      </w:r>
      <w:r w:rsidR="00317415">
        <w:t xml:space="preserve"> </w:t>
      </w:r>
      <w:r>
        <w:t>l'ultima domenica di Settembre</w:t>
      </w:r>
      <w:r w:rsidR="00023F31">
        <w:t>, mentre di carattere popolare risulta la festa di Santa Barbara che si festeggia nel mese di giugno.</w:t>
      </w:r>
      <w:r>
        <w:t>.</w:t>
      </w:r>
    </w:p>
    <w:p w:rsidR="00317415" w:rsidRDefault="00C35F3B" w:rsidP="00317415">
      <w:pPr>
        <w:autoSpaceDE w:val="0"/>
        <w:autoSpaceDN w:val="0"/>
        <w:adjustRightInd w:val="0"/>
        <w:spacing w:line="360" w:lineRule="auto"/>
        <w:jc w:val="both"/>
      </w:pPr>
      <w:r>
        <w:t>I festeggiamenti sono anche l'occasione per i visitatori di gustare le specialità culinarie</w:t>
      </w:r>
      <w:r w:rsidR="00317415">
        <w:t xml:space="preserve"> </w:t>
      </w:r>
      <w:r>
        <w:t>del luogo, come la salsiccia preparata sulla tegola di terracotta con funghi di ferra (pleurotus</w:t>
      </w:r>
      <w:r w:rsidR="00023F31">
        <w:t xml:space="preserve"> eryngii</w:t>
      </w:r>
      <w:r>
        <w:t>)</w:t>
      </w:r>
      <w:r w:rsidR="00317415">
        <w:t xml:space="preserve"> </w:t>
      </w:r>
      <w:r w:rsidR="00023F31">
        <w:t>o con fughi porcini (boletus)</w:t>
      </w:r>
      <w:r>
        <w:t>. A Ragalna si possono acquistare le conserve di</w:t>
      </w:r>
      <w:r w:rsidR="00317415">
        <w:t xml:space="preserve"> </w:t>
      </w:r>
      <w:r>
        <w:t>marmellata di noci, castagni, ciliegie e amarena e la mostarda di fichidindia.</w:t>
      </w:r>
    </w:p>
    <w:p w:rsidR="00C35F3B" w:rsidRPr="00E363C1" w:rsidRDefault="00C35F3B" w:rsidP="00317415">
      <w:pPr>
        <w:autoSpaceDE w:val="0"/>
        <w:autoSpaceDN w:val="0"/>
        <w:adjustRightInd w:val="0"/>
        <w:spacing w:line="360" w:lineRule="auto"/>
        <w:rPr>
          <w:b/>
        </w:rPr>
      </w:pPr>
      <w:r>
        <w:t>Particolare l'artigianato ragalnese; è possibile trovare ancora i cesti intrecciati con rami</w:t>
      </w:r>
      <w:r w:rsidR="00317415">
        <w:t xml:space="preserve"> </w:t>
      </w:r>
      <w:r>
        <w:t>d'ulivo e gli scanni di ferula. Si lavora anche il ferro battuto e il legno.</w:t>
      </w:r>
    </w:p>
    <w:p w:rsidR="00B2751F" w:rsidRDefault="00B2751F" w:rsidP="00C35F3B">
      <w:pPr>
        <w:tabs>
          <w:tab w:val="left" w:pos="426"/>
        </w:tabs>
        <w:spacing w:line="360" w:lineRule="auto"/>
        <w:jc w:val="both"/>
        <w:outlineLvl w:val="0"/>
        <w:rPr>
          <w:b/>
        </w:rPr>
      </w:pPr>
    </w:p>
    <w:p w:rsidR="00974132" w:rsidRDefault="00AA19FF" w:rsidP="00076DAE">
      <w:pPr>
        <w:tabs>
          <w:tab w:val="left" w:pos="426"/>
        </w:tabs>
        <w:spacing w:line="360" w:lineRule="auto"/>
        <w:jc w:val="both"/>
        <w:outlineLvl w:val="0"/>
        <w:rPr>
          <w:b/>
        </w:rPr>
      </w:pPr>
      <w:r>
        <w:rPr>
          <w:b/>
        </w:rPr>
        <w:t>1.1.</w:t>
      </w:r>
      <w:r w:rsidR="0064460F">
        <w:rPr>
          <w:b/>
        </w:rPr>
        <w:t>6</w:t>
      </w:r>
      <w:r>
        <w:rPr>
          <w:b/>
        </w:rPr>
        <w:t xml:space="preserve"> </w:t>
      </w:r>
      <w:r w:rsidR="00974132" w:rsidRPr="00974132">
        <w:rPr>
          <w:b/>
        </w:rPr>
        <w:t>Assetto fisico ambientale</w:t>
      </w:r>
    </w:p>
    <w:p w:rsidR="00AB3629" w:rsidRDefault="00AB3629" w:rsidP="00AB3629">
      <w:pPr>
        <w:spacing w:line="480" w:lineRule="auto"/>
        <w:ind w:firstLine="708"/>
        <w:rPr>
          <w:szCs w:val="28"/>
        </w:rPr>
      </w:pPr>
      <w:r>
        <w:rPr>
          <w:szCs w:val="28"/>
        </w:rPr>
        <w:t>Nell’ambito territoriale considerato le forme dipendono prevalentemente dalla presenza di processi vulcanici con la formazione di fratture eruttive, conetti e colate laviche successivamente rimodellate dall’azione dell’acqua.</w:t>
      </w:r>
    </w:p>
    <w:p w:rsidR="00AB3629" w:rsidRDefault="00AB3629" w:rsidP="00317415">
      <w:pPr>
        <w:spacing w:line="480" w:lineRule="auto"/>
        <w:ind w:firstLine="708"/>
        <w:jc w:val="both"/>
        <w:rPr>
          <w:szCs w:val="28"/>
        </w:rPr>
      </w:pPr>
      <w:r>
        <w:rPr>
          <w:szCs w:val="28"/>
        </w:rPr>
        <w:t>L’analisi degli elementi morfologici , la loro interpretazione su base genetica, il loro stato di attività ha consentito di individuare le seguenti forme e processi, in conformità a quanto espresso dall’all. C della Circolare ARTA 31/01/1995 n° 2222.</w:t>
      </w:r>
    </w:p>
    <w:p w:rsidR="00B2751F" w:rsidRDefault="00B2751F" w:rsidP="00076DAE">
      <w:pPr>
        <w:tabs>
          <w:tab w:val="left" w:pos="426"/>
        </w:tabs>
        <w:spacing w:line="360" w:lineRule="auto"/>
        <w:jc w:val="both"/>
        <w:outlineLvl w:val="0"/>
        <w:rPr>
          <w:b/>
        </w:rPr>
      </w:pPr>
    </w:p>
    <w:p w:rsidR="00974132" w:rsidRDefault="00AA19FF" w:rsidP="00076DAE">
      <w:pPr>
        <w:tabs>
          <w:tab w:val="left" w:pos="426"/>
        </w:tabs>
        <w:spacing w:line="360" w:lineRule="auto"/>
        <w:jc w:val="both"/>
        <w:outlineLvl w:val="0"/>
        <w:rPr>
          <w:b/>
        </w:rPr>
      </w:pPr>
      <w:r>
        <w:rPr>
          <w:b/>
        </w:rPr>
        <w:t>1.1.</w:t>
      </w:r>
      <w:r w:rsidR="0064460F">
        <w:rPr>
          <w:b/>
        </w:rPr>
        <w:t>7</w:t>
      </w:r>
      <w:r>
        <w:rPr>
          <w:b/>
        </w:rPr>
        <w:t xml:space="preserve"> </w:t>
      </w:r>
      <w:r w:rsidR="00974132">
        <w:rPr>
          <w:b/>
        </w:rPr>
        <w:t>Assetto geologico</w:t>
      </w:r>
    </w:p>
    <w:p w:rsidR="00AB3629" w:rsidRDefault="00AB3629" w:rsidP="00317415">
      <w:pPr>
        <w:spacing w:line="480" w:lineRule="auto"/>
        <w:ind w:firstLine="708"/>
        <w:jc w:val="both"/>
        <w:rPr>
          <w:szCs w:val="28"/>
        </w:rPr>
      </w:pPr>
      <w:r>
        <w:rPr>
          <w:szCs w:val="28"/>
        </w:rPr>
        <w:t>Il territorio comunale di Ragalna ricade nella porzione centro meridionale del dominio vulcanico etneo, costituito da diversi edifici parzialmente sovrapposti e giustapposti, formatisi in tempi diversi ed impostatisi sul complesso a falde Catena Settentrionale, poggiante sui terreni carbonatici dell’Avampaese Ibleo.</w:t>
      </w:r>
    </w:p>
    <w:p w:rsidR="00AB3629" w:rsidRDefault="00AB3629" w:rsidP="00AB3629">
      <w:pPr>
        <w:spacing w:line="480" w:lineRule="auto"/>
        <w:ind w:firstLine="708"/>
        <w:rPr>
          <w:szCs w:val="28"/>
        </w:rPr>
      </w:pPr>
      <w:r>
        <w:rPr>
          <w:szCs w:val="28"/>
        </w:rPr>
        <w:t>I terreni vulcanici ivi affioranti sono afferenti ai Centri Alcalini Antichi, Mongibello antico, Mongibello recente.</w:t>
      </w:r>
    </w:p>
    <w:p w:rsidR="00B2751F" w:rsidRDefault="00B2751F" w:rsidP="00076DAE">
      <w:pPr>
        <w:tabs>
          <w:tab w:val="left" w:pos="426"/>
        </w:tabs>
        <w:spacing w:line="360" w:lineRule="auto"/>
        <w:jc w:val="both"/>
        <w:outlineLvl w:val="0"/>
        <w:rPr>
          <w:b/>
        </w:rPr>
      </w:pPr>
    </w:p>
    <w:p w:rsidR="00974132" w:rsidRDefault="00AA19FF" w:rsidP="00076DAE">
      <w:pPr>
        <w:tabs>
          <w:tab w:val="left" w:pos="426"/>
        </w:tabs>
        <w:spacing w:line="360" w:lineRule="auto"/>
        <w:jc w:val="both"/>
        <w:outlineLvl w:val="0"/>
        <w:rPr>
          <w:b/>
        </w:rPr>
      </w:pPr>
      <w:r>
        <w:rPr>
          <w:b/>
        </w:rPr>
        <w:t>1.1.</w:t>
      </w:r>
      <w:r w:rsidR="0064460F">
        <w:rPr>
          <w:b/>
        </w:rPr>
        <w:t>8</w:t>
      </w:r>
      <w:r>
        <w:rPr>
          <w:b/>
        </w:rPr>
        <w:t xml:space="preserve"> </w:t>
      </w:r>
      <w:r w:rsidR="00974132">
        <w:rPr>
          <w:b/>
        </w:rPr>
        <w:t>Assetto idrogeologico</w:t>
      </w:r>
    </w:p>
    <w:p w:rsidR="00AB3629" w:rsidRDefault="00AB3629" w:rsidP="00317415">
      <w:pPr>
        <w:spacing w:line="480" w:lineRule="auto"/>
        <w:ind w:firstLine="708"/>
        <w:jc w:val="both"/>
        <w:rPr>
          <w:szCs w:val="28"/>
        </w:rPr>
      </w:pPr>
      <w:r>
        <w:rPr>
          <w:szCs w:val="28"/>
        </w:rPr>
        <w:t>Il deflusso idrico sotterraneo è strettamente dipendente dalla morfologia del substrato sedimentario argilloso sottostante ai prodotti vulcanici etnei.</w:t>
      </w:r>
    </w:p>
    <w:p w:rsidR="00AB3629" w:rsidRDefault="00AB3629" w:rsidP="00317415">
      <w:pPr>
        <w:pStyle w:val="Rientrocorpodeltesto2"/>
        <w:jc w:val="both"/>
        <w:rPr>
          <w:szCs w:val="28"/>
        </w:rPr>
      </w:pPr>
      <w:r>
        <w:rPr>
          <w:szCs w:val="28"/>
        </w:rPr>
        <w:t>Sulla base dei dati bibliografici e di specifiche indagini eseguite in precedenti lavori nell’ambito del territorio comunale è possibile affermare che la quota del substrato impermeabile risulta compresa tra 450 e 650 metri sul livello del mare.</w:t>
      </w:r>
    </w:p>
    <w:p w:rsidR="00AB3629" w:rsidRDefault="00AB3629" w:rsidP="00AB3629">
      <w:pPr>
        <w:pStyle w:val="Testonormale"/>
        <w:spacing w:line="48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All’interno del territorio sono presenti pochi pozzi profondi da 234 a 150 m dal piano campagna. </w:t>
      </w:r>
    </w:p>
    <w:p w:rsidR="00AB3629" w:rsidRDefault="00AB3629" w:rsidP="00AB3629">
      <w:pPr>
        <w:pStyle w:val="Testonormale"/>
        <w:spacing w:line="480" w:lineRule="auto"/>
        <w:ind w:firstLine="708"/>
        <w:jc w:val="both"/>
        <w:rPr>
          <w:rFonts w:ascii="Times New Roman" w:hAnsi="Times New Roman" w:cs="Times New Roman"/>
          <w:sz w:val="24"/>
          <w:szCs w:val="28"/>
        </w:rPr>
      </w:pPr>
      <w:r>
        <w:rPr>
          <w:rFonts w:ascii="Times New Roman" w:hAnsi="Times New Roman" w:cs="Times New Roman"/>
          <w:sz w:val="24"/>
          <w:szCs w:val="28"/>
        </w:rPr>
        <w:t>La falda idrica, non molto ricca, si trova all’interno di un acquifero vulcanico. Il deflusso idrico in funzione anche della morfologia del substrato argilloso, è circa NE – SO e N – S.</w:t>
      </w:r>
    </w:p>
    <w:p w:rsidR="0088135C" w:rsidRDefault="0088135C" w:rsidP="00AB3629">
      <w:pPr>
        <w:pStyle w:val="Testonormale"/>
        <w:spacing w:line="480" w:lineRule="auto"/>
        <w:ind w:firstLine="708"/>
        <w:jc w:val="both"/>
        <w:rPr>
          <w:rFonts w:ascii="Times New Roman" w:hAnsi="Times New Roman" w:cs="Times New Roman"/>
          <w:sz w:val="24"/>
          <w:szCs w:val="28"/>
        </w:rPr>
      </w:pPr>
    </w:p>
    <w:p w:rsidR="00974132" w:rsidRDefault="00AA19FF" w:rsidP="00076DAE">
      <w:pPr>
        <w:tabs>
          <w:tab w:val="left" w:pos="426"/>
        </w:tabs>
        <w:spacing w:line="360" w:lineRule="auto"/>
        <w:jc w:val="both"/>
        <w:outlineLvl w:val="0"/>
        <w:rPr>
          <w:b/>
        </w:rPr>
      </w:pPr>
      <w:r>
        <w:rPr>
          <w:b/>
        </w:rPr>
        <w:t>1.1.</w:t>
      </w:r>
      <w:r w:rsidR="0064460F">
        <w:rPr>
          <w:b/>
        </w:rPr>
        <w:t>9</w:t>
      </w:r>
      <w:r>
        <w:rPr>
          <w:b/>
        </w:rPr>
        <w:t xml:space="preserve"> </w:t>
      </w:r>
      <w:r w:rsidR="00974132">
        <w:rPr>
          <w:b/>
        </w:rPr>
        <w:t>Rete viaria</w:t>
      </w:r>
    </w:p>
    <w:p w:rsidR="00B2751F" w:rsidRDefault="00974132" w:rsidP="002D7EC1">
      <w:pPr>
        <w:tabs>
          <w:tab w:val="left" w:pos="426"/>
        </w:tabs>
        <w:spacing w:line="360" w:lineRule="auto"/>
        <w:ind w:left="567" w:hanging="567"/>
        <w:jc w:val="both"/>
      </w:pPr>
      <w:r>
        <w:t>Le principali vie di comunicazione sono:</w:t>
      </w:r>
      <w:r w:rsidR="00AB3629">
        <w:t xml:space="preserve"> Via Paternò, Via Rocca, Via Bosco, Via Cavaliere, via Dott. Giuffrida, V</w:t>
      </w:r>
      <w:r w:rsidR="00230737">
        <w:t>ia Canfarella, Via dello Stadio, Via Vill. S. Francesco;</w:t>
      </w:r>
      <w:r w:rsidR="00AB3629">
        <w:t xml:space="preserve"> </w:t>
      </w:r>
      <w:r>
        <w:t>tra le strade provinciali più importanti</w:t>
      </w:r>
      <w:r w:rsidRPr="00974132">
        <w:t xml:space="preserve"> </w:t>
      </w:r>
      <w:r w:rsidR="00230737">
        <w:t>ricordiamo</w:t>
      </w:r>
      <w:r w:rsidR="002D7EC1">
        <w:t xml:space="preserve"> SP57, SP154, SP 160</w:t>
      </w:r>
    </w:p>
    <w:p w:rsidR="002D7EC1" w:rsidRDefault="002D7EC1" w:rsidP="002D7EC1">
      <w:pPr>
        <w:tabs>
          <w:tab w:val="left" w:pos="426"/>
        </w:tabs>
        <w:spacing w:line="360" w:lineRule="auto"/>
        <w:ind w:left="567" w:hanging="567"/>
        <w:jc w:val="both"/>
        <w:rPr>
          <w:b/>
        </w:rPr>
      </w:pPr>
    </w:p>
    <w:p w:rsidR="00817090" w:rsidRDefault="00AA19FF" w:rsidP="00076DAE">
      <w:pPr>
        <w:tabs>
          <w:tab w:val="left" w:pos="426"/>
        </w:tabs>
        <w:spacing w:line="360" w:lineRule="auto"/>
        <w:jc w:val="both"/>
        <w:outlineLvl w:val="0"/>
        <w:rPr>
          <w:b/>
        </w:rPr>
      </w:pPr>
      <w:r>
        <w:rPr>
          <w:b/>
        </w:rPr>
        <w:t>1.1.</w:t>
      </w:r>
      <w:r w:rsidR="0064460F">
        <w:rPr>
          <w:b/>
        </w:rPr>
        <w:t>10</w:t>
      </w:r>
      <w:r>
        <w:rPr>
          <w:b/>
        </w:rPr>
        <w:t xml:space="preserve"> </w:t>
      </w:r>
      <w:r w:rsidR="00817090">
        <w:rPr>
          <w:b/>
        </w:rPr>
        <w:t>Dati logistici</w:t>
      </w:r>
    </w:p>
    <w:p w:rsidR="00817090" w:rsidRPr="00230737" w:rsidRDefault="00230737" w:rsidP="00230737">
      <w:pPr>
        <w:numPr>
          <w:ilvl w:val="0"/>
          <w:numId w:val="39"/>
        </w:numPr>
        <w:tabs>
          <w:tab w:val="left" w:pos="426"/>
        </w:tabs>
        <w:spacing w:line="360" w:lineRule="auto"/>
        <w:jc w:val="both"/>
        <w:rPr>
          <w:u w:val="single"/>
        </w:rPr>
      </w:pPr>
      <w:r w:rsidRPr="00230737">
        <w:rPr>
          <w:u w:val="single"/>
        </w:rPr>
        <w:t>Sede C</w:t>
      </w:r>
      <w:r w:rsidR="00817090" w:rsidRPr="00230737">
        <w:rPr>
          <w:u w:val="single"/>
        </w:rPr>
        <w:t xml:space="preserve">omune di </w:t>
      </w:r>
      <w:r w:rsidRPr="00230737">
        <w:rPr>
          <w:u w:val="single"/>
        </w:rPr>
        <w:t>R</w:t>
      </w:r>
      <w:r w:rsidR="00817090" w:rsidRPr="00230737">
        <w:rPr>
          <w:u w:val="single"/>
        </w:rPr>
        <w:t>agalna</w:t>
      </w:r>
    </w:p>
    <w:p w:rsidR="00817090" w:rsidRDefault="00230737" w:rsidP="00230737">
      <w:pPr>
        <w:tabs>
          <w:tab w:val="left" w:pos="851"/>
        </w:tabs>
        <w:spacing w:line="360" w:lineRule="auto"/>
        <w:ind w:left="567" w:firstLine="142"/>
        <w:jc w:val="both"/>
        <w:outlineLvl w:val="0"/>
      </w:pPr>
      <w:r>
        <w:t>Via Paternò, 32</w:t>
      </w:r>
    </w:p>
    <w:p w:rsidR="00817090" w:rsidRDefault="00230737" w:rsidP="00230737">
      <w:pPr>
        <w:numPr>
          <w:ilvl w:val="0"/>
          <w:numId w:val="39"/>
        </w:numPr>
        <w:tabs>
          <w:tab w:val="left" w:pos="426"/>
        </w:tabs>
        <w:spacing w:line="360" w:lineRule="auto"/>
        <w:jc w:val="both"/>
        <w:rPr>
          <w:u w:val="single"/>
        </w:rPr>
      </w:pPr>
      <w:r w:rsidRPr="00230737">
        <w:rPr>
          <w:u w:val="single"/>
        </w:rPr>
        <w:t>S</w:t>
      </w:r>
      <w:r w:rsidR="00817090" w:rsidRPr="00230737">
        <w:rPr>
          <w:u w:val="single"/>
        </w:rPr>
        <w:t xml:space="preserve">ede del </w:t>
      </w:r>
      <w:r>
        <w:rPr>
          <w:u w:val="single"/>
        </w:rPr>
        <w:t>S</w:t>
      </w:r>
      <w:r w:rsidR="00817090" w:rsidRPr="00230737">
        <w:rPr>
          <w:u w:val="single"/>
        </w:rPr>
        <w:t>ervizio Comunale di Protezione Civile:</w:t>
      </w:r>
    </w:p>
    <w:p w:rsidR="00230737" w:rsidRPr="00370D01" w:rsidRDefault="00230737" w:rsidP="00230737">
      <w:pPr>
        <w:tabs>
          <w:tab w:val="left" w:pos="426"/>
        </w:tabs>
        <w:spacing w:line="360" w:lineRule="auto"/>
        <w:ind w:left="709"/>
        <w:jc w:val="both"/>
      </w:pPr>
      <w:r w:rsidRPr="00370D01">
        <w:t>Sede Municipale, Via Paternò, 32</w:t>
      </w:r>
    </w:p>
    <w:p w:rsidR="00BF4093" w:rsidRDefault="00BF4093" w:rsidP="00BF4093">
      <w:pPr>
        <w:numPr>
          <w:ilvl w:val="0"/>
          <w:numId w:val="39"/>
        </w:numPr>
        <w:tabs>
          <w:tab w:val="left" w:pos="426"/>
        </w:tabs>
        <w:spacing w:line="360" w:lineRule="auto"/>
        <w:jc w:val="both"/>
        <w:rPr>
          <w:u w:val="single"/>
        </w:rPr>
      </w:pPr>
      <w:r w:rsidRPr="00230737">
        <w:rPr>
          <w:u w:val="single"/>
        </w:rPr>
        <w:lastRenderedPageBreak/>
        <w:t xml:space="preserve">Sede del </w:t>
      </w:r>
      <w:r>
        <w:rPr>
          <w:u w:val="single"/>
        </w:rPr>
        <w:t xml:space="preserve">C.O.C. </w:t>
      </w:r>
      <w:r w:rsidRPr="00230737">
        <w:rPr>
          <w:u w:val="single"/>
        </w:rPr>
        <w:t>:</w:t>
      </w:r>
    </w:p>
    <w:p w:rsidR="00436A56" w:rsidRPr="00370D01" w:rsidRDefault="00BF4093" w:rsidP="00436A56">
      <w:pPr>
        <w:tabs>
          <w:tab w:val="left" w:pos="851"/>
        </w:tabs>
        <w:spacing w:line="360" w:lineRule="auto"/>
        <w:ind w:left="567" w:firstLine="142"/>
        <w:jc w:val="both"/>
        <w:outlineLvl w:val="0"/>
      </w:pPr>
      <w:r w:rsidRPr="00370D01">
        <w:t>Centro Diurno per Anziani Via C. Monteverdi, 2</w:t>
      </w:r>
      <w:r w:rsidR="00436A56" w:rsidRPr="00370D01">
        <w:t xml:space="preserve"> </w:t>
      </w:r>
    </w:p>
    <w:p w:rsidR="00436A56" w:rsidRDefault="00370D01" w:rsidP="00436A56">
      <w:pPr>
        <w:numPr>
          <w:ilvl w:val="0"/>
          <w:numId w:val="39"/>
        </w:numPr>
        <w:tabs>
          <w:tab w:val="left" w:pos="426"/>
        </w:tabs>
        <w:spacing w:line="360" w:lineRule="auto"/>
        <w:jc w:val="both"/>
        <w:rPr>
          <w:u w:val="single"/>
        </w:rPr>
      </w:pPr>
      <w:r>
        <w:rPr>
          <w:u w:val="single"/>
        </w:rPr>
        <w:t xml:space="preserve">Sede Area attrezzata di Protezione </w:t>
      </w:r>
      <w:r w:rsidR="00436A56">
        <w:rPr>
          <w:u w:val="single"/>
        </w:rPr>
        <w:t>Civile</w:t>
      </w:r>
      <w:r w:rsidR="00436A56" w:rsidRPr="00230737">
        <w:rPr>
          <w:u w:val="single"/>
        </w:rPr>
        <w:t>:</w:t>
      </w:r>
    </w:p>
    <w:p w:rsidR="00436A56" w:rsidRPr="00370D01" w:rsidRDefault="00436A56" w:rsidP="00436A56">
      <w:pPr>
        <w:tabs>
          <w:tab w:val="left" w:pos="426"/>
        </w:tabs>
        <w:spacing w:line="360" w:lineRule="auto"/>
        <w:ind w:left="709"/>
        <w:jc w:val="both"/>
      </w:pPr>
      <w:r w:rsidRPr="00370D01">
        <w:t xml:space="preserve">Via dello Stadio </w:t>
      </w:r>
    </w:p>
    <w:p w:rsidR="00BF4093" w:rsidRDefault="00BF4093" w:rsidP="00230737">
      <w:pPr>
        <w:tabs>
          <w:tab w:val="left" w:pos="426"/>
        </w:tabs>
        <w:spacing w:line="360" w:lineRule="auto"/>
        <w:ind w:left="709"/>
        <w:jc w:val="both"/>
        <w:rPr>
          <w:u w:val="single"/>
        </w:rPr>
      </w:pPr>
    </w:p>
    <w:p w:rsidR="00817090" w:rsidRDefault="00817090" w:rsidP="00076DAE">
      <w:pPr>
        <w:tabs>
          <w:tab w:val="left" w:pos="426"/>
        </w:tabs>
        <w:spacing w:line="360" w:lineRule="auto"/>
        <w:jc w:val="both"/>
      </w:pPr>
    </w:p>
    <w:p w:rsidR="00817090" w:rsidRPr="00817090" w:rsidRDefault="00B2751F" w:rsidP="00076DAE">
      <w:pPr>
        <w:tabs>
          <w:tab w:val="left" w:pos="426"/>
        </w:tabs>
        <w:spacing w:line="360" w:lineRule="auto"/>
        <w:jc w:val="both"/>
        <w:rPr>
          <w:b/>
        </w:rPr>
      </w:pPr>
      <w:r>
        <w:rPr>
          <w:b/>
        </w:rPr>
        <w:t>1.1.</w:t>
      </w:r>
      <w:r w:rsidR="002D7EC1">
        <w:rPr>
          <w:b/>
        </w:rPr>
        <w:t>11</w:t>
      </w:r>
      <w:r w:rsidR="00230737">
        <w:rPr>
          <w:b/>
        </w:rPr>
        <w:t xml:space="preserve"> D</w:t>
      </w:r>
      <w:r w:rsidR="00817090">
        <w:rPr>
          <w:b/>
        </w:rPr>
        <w:t xml:space="preserve">ati demografici </w:t>
      </w:r>
    </w:p>
    <w:p w:rsidR="00817090" w:rsidRPr="00ED16A6" w:rsidRDefault="00817090" w:rsidP="00076DAE">
      <w:pPr>
        <w:spacing w:line="360" w:lineRule="auto"/>
        <w:jc w:val="both"/>
      </w:pPr>
      <w:r>
        <w:t>C</w:t>
      </w:r>
      <w:r w:rsidRPr="00ED16A6">
        <w:t xml:space="preserve">on il supporto dell’Ufficio Anagrafe del Comune </w:t>
      </w:r>
      <w:r>
        <w:t>è stata</w:t>
      </w:r>
      <w:r w:rsidRPr="00ED16A6">
        <w:t xml:space="preserve"> condotta un’indagine sulla popolazione residente relativamente sia alla sua distribuzione sull’intero territorio comuna</w:t>
      </w:r>
      <w:r>
        <w:t>le (centro, frazioni, contrade</w:t>
      </w:r>
      <w:r w:rsidRPr="00ED16A6">
        <w:t>) sia alla sua composizione (distinzione per fasce di età) sia al numero dei nuclei familiari.</w:t>
      </w:r>
    </w:p>
    <w:p w:rsidR="00817090" w:rsidRDefault="00817090" w:rsidP="00076DAE">
      <w:pPr>
        <w:spacing w:line="360" w:lineRule="auto"/>
        <w:jc w:val="both"/>
      </w:pPr>
      <w:r>
        <w:t>C</w:t>
      </w:r>
      <w:r w:rsidRPr="00ED16A6">
        <w:t xml:space="preserve">on il supporto dell’Ufficio Servizi Sociali del Comune, </w:t>
      </w:r>
      <w:r>
        <w:t xml:space="preserve">è stata </w:t>
      </w:r>
      <w:r w:rsidRPr="00ED16A6">
        <w:t xml:space="preserve"> condotta un’indagine sulle persone non autosufficienti (</w:t>
      </w:r>
      <w:r w:rsidRPr="00ED16A6">
        <w:rPr>
          <w:i/>
        </w:rPr>
        <w:t>disabili, allettati, psicolabili e dializzati che necessitano assistenza)</w:t>
      </w:r>
      <w:r w:rsidRPr="00ED16A6">
        <w:t xml:space="preserve"> e sulla loro distribuzione sull’intero territorio comunale. I dati sulla popolazione dovranno essere sempre aggiornati e gli eventuali cambiamenti inseriti nel </w:t>
      </w:r>
      <w:r>
        <w:t>presente P</w:t>
      </w:r>
      <w:r w:rsidRPr="00ED16A6">
        <w:t>iano.</w:t>
      </w:r>
    </w:p>
    <w:p w:rsidR="00523048" w:rsidRPr="00ED16A6" w:rsidRDefault="00523048" w:rsidP="00523048">
      <w:pPr>
        <w:spacing w:line="360" w:lineRule="auto"/>
        <w:jc w:val="both"/>
      </w:pPr>
    </w:p>
    <w:tbl>
      <w:tblPr>
        <w:tblpPr w:leftFromText="141" w:rightFromText="141" w:vertAnchor="text" w:tblpX="-650" w:tblpY="62"/>
        <w:tblW w:w="11110" w:type="dxa"/>
        <w:tblLayout w:type="fixed"/>
        <w:tblCellMar>
          <w:left w:w="70" w:type="dxa"/>
          <w:right w:w="70" w:type="dxa"/>
        </w:tblCellMar>
        <w:tblLook w:val="0000"/>
      </w:tblPr>
      <w:tblGrid>
        <w:gridCol w:w="3070"/>
        <w:gridCol w:w="960"/>
        <w:gridCol w:w="720"/>
        <w:gridCol w:w="840"/>
        <w:gridCol w:w="600"/>
        <w:gridCol w:w="840"/>
        <w:gridCol w:w="1320"/>
        <w:gridCol w:w="2760"/>
      </w:tblGrid>
      <w:tr w:rsidR="00523048" w:rsidRPr="00ED16A6" w:rsidTr="005D74C9">
        <w:trPr>
          <w:trHeight w:val="255"/>
        </w:trPr>
        <w:tc>
          <w:tcPr>
            <w:tcW w:w="3070" w:type="dxa"/>
            <w:tcBorders>
              <w:top w:val="nil"/>
              <w:left w:val="nil"/>
              <w:bottom w:val="nil"/>
              <w:right w:val="nil"/>
            </w:tcBorders>
            <w:shd w:val="clear" w:color="auto" w:fill="auto"/>
            <w:noWrap/>
            <w:vAlign w:val="bottom"/>
          </w:tcPr>
          <w:p w:rsidR="00523048" w:rsidRPr="00ED16A6" w:rsidRDefault="00523048" w:rsidP="005D74C9">
            <w:pPr>
              <w:keepNext/>
              <w:rPr>
                <w:rFonts w:ascii="Arial" w:hAnsi="Arial" w:cs="Arial"/>
                <w:sz w:val="20"/>
                <w:szCs w:val="20"/>
              </w:rPr>
            </w:pPr>
          </w:p>
        </w:tc>
        <w:tc>
          <w:tcPr>
            <w:tcW w:w="960" w:type="dxa"/>
            <w:vMerge w:val="restart"/>
            <w:tcBorders>
              <w:top w:val="single" w:sz="4" w:space="0" w:color="auto"/>
              <w:left w:val="single" w:sz="4" w:space="0" w:color="auto"/>
              <w:right w:val="single" w:sz="4" w:space="0" w:color="auto"/>
            </w:tcBorders>
            <w:shd w:val="clear" w:color="auto" w:fill="C0C0C0"/>
            <w:vAlign w:val="center"/>
          </w:tcPr>
          <w:p w:rsidR="00523048" w:rsidRPr="00ED16A6" w:rsidRDefault="00523048" w:rsidP="005D74C9">
            <w:pPr>
              <w:keepNext/>
              <w:jc w:val="center"/>
              <w:rPr>
                <w:rFonts w:ascii="Arial" w:hAnsi="Arial" w:cs="Arial"/>
                <w:b/>
                <w:sz w:val="20"/>
                <w:szCs w:val="20"/>
              </w:rPr>
            </w:pPr>
            <w:r w:rsidRPr="00ED16A6">
              <w:rPr>
                <w:rFonts w:ascii="Arial" w:hAnsi="Arial" w:cs="Arial"/>
                <w:b/>
                <w:sz w:val="20"/>
                <w:szCs w:val="20"/>
              </w:rPr>
              <w:t>RESIDENTI</w:t>
            </w:r>
          </w:p>
        </w:tc>
        <w:tc>
          <w:tcPr>
            <w:tcW w:w="2160" w:type="dxa"/>
            <w:gridSpan w:val="3"/>
            <w:tcBorders>
              <w:top w:val="single" w:sz="4" w:space="0" w:color="auto"/>
              <w:left w:val="nil"/>
              <w:bottom w:val="single" w:sz="4" w:space="0" w:color="auto"/>
              <w:right w:val="single" w:sz="4" w:space="0" w:color="000000"/>
            </w:tcBorders>
            <w:shd w:val="clear" w:color="auto" w:fill="C0C0C0"/>
            <w:vAlign w:val="center"/>
          </w:tcPr>
          <w:p w:rsidR="00523048" w:rsidRPr="00ED16A6" w:rsidRDefault="00523048" w:rsidP="005D74C9">
            <w:pPr>
              <w:keepNext/>
              <w:jc w:val="center"/>
              <w:rPr>
                <w:rFonts w:ascii="Arial" w:hAnsi="Arial" w:cs="Arial"/>
                <w:b/>
                <w:sz w:val="20"/>
                <w:szCs w:val="20"/>
              </w:rPr>
            </w:pPr>
            <w:r w:rsidRPr="00ED16A6">
              <w:rPr>
                <w:rFonts w:ascii="Arial" w:hAnsi="Arial" w:cs="Arial"/>
                <w:b/>
                <w:sz w:val="20"/>
                <w:szCs w:val="20"/>
              </w:rPr>
              <w:t>FASCE DI ETÀ</w:t>
            </w:r>
          </w:p>
        </w:tc>
        <w:tc>
          <w:tcPr>
            <w:tcW w:w="840" w:type="dxa"/>
            <w:vMerge w:val="restart"/>
            <w:tcBorders>
              <w:top w:val="single" w:sz="4" w:space="0" w:color="auto"/>
              <w:left w:val="single" w:sz="4" w:space="0" w:color="auto"/>
              <w:right w:val="single" w:sz="4" w:space="0" w:color="auto"/>
            </w:tcBorders>
            <w:shd w:val="clear" w:color="auto" w:fill="C0C0C0"/>
            <w:vAlign w:val="center"/>
          </w:tcPr>
          <w:p w:rsidR="00523048" w:rsidRPr="00ED16A6" w:rsidRDefault="00523048" w:rsidP="005D74C9">
            <w:pPr>
              <w:keepNext/>
              <w:jc w:val="center"/>
              <w:rPr>
                <w:rFonts w:ascii="Arial" w:hAnsi="Arial" w:cs="Arial"/>
                <w:b/>
                <w:sz w:val="18"/>
                <w:szCs w:val="18"/>
              </w:rPr>
            </w:pPr>
            <w:r w:rsidRPr="00ED16A6">
              <w:rPr>
                <w:rFonts w:ascii="Arial" w:hAnsi="Arial" w:cs="Arial"/>
                <w:b/>
                <w:sz w:val="18"/>
                <w:szCs w:val="18"/>
              </w:rPr>
              <w:t>NUCLEI FAMILIARI</w:t>
            </w:r>
          </w:p>
        </w:tc>
        <w:tc>
          <w:tcPr>
            <w:tcW w:w="4080" w:type="dxa"/>
            <w:gridSpan w:val="2"/>
            <w:vMerge w:val="restart"/>
            <w:tcBorders>
              <w:top w:val="single" w:sz="4" w:space="0" w:color="auto"/>
              <w:left w:val="nil"/>
              <w:bottom w:val="nil"/>
              <w:right w:val="single" w:sz="4" w:space="0" w:color="auto"/>
            </w:tcBorders>
            <w:shd w:val="clear" w:color="auto" w:fill="C0C0C0"/>
            <w:vAlign w:val="center"/>
          </w:tcPr>
          <w:p w:rsidR="00523048" w:rsidRPr="00ED16A6" w:rsidRDefault="00523048" w:rsidP="005D74C9">
            <w:pPr>
              <w:keepNext/>
              <w:jc w:val="center"/>
              <w:rPr>
                <w:rFonts w:ascii="Arial" w:hAnsi="Arial" w:cs="Arial"/>
                <w:b/>
                <w:sz w:val="20"/>
                <w:szCs w:val="20"/>
              </w:rPr>
            </w:pPr>
            <w:r w:rsidRPr="00ED16A6">
              <w:rPr>
                <w:rFonts w:ascii="Arial" w:hAnsi="Arial" w:cs="Arial"/>
                <w:b/>
                <w:sz w:val="20"/>
                <w:szCs w:val="20"/>
              </w:rPr>
              <w:t>PERSONE NON AUTOSUFFICIENTI</w:t>
            </w:r>
          </w:p>
        </w:tc>
      </w:tr>
      <w:tr w:rsidR="00523048" w:rsidRPr="00ED16A6" w:rsidTr="005D74C9">
        <w:trPr>
          <w:trHeight w:val="350"/>
        </w:trPr>
        <w:tc>
          <w:tcPr>
            <w:tcW w:w="3070" w:type="dxa"/>
            <w:tcBorders>
              <w:top w:val="nil"/>
              <w:left w:val="nil"/>
              <w:bottom w:val="nil"/>
              <w:right w:val="nil"/>
            </w:tcBorders>
            <w:shd w:val="clear" w:color="auto" w:fill="auto"/>
            <w:noWrap/>
            <w:vAlign w:val="bottom"/>
          </w:tcPr>
          <w:p w:rsidR="00523048" w:rsidRPr="00ED16A6" w:rsidRDefault="00523048" w:rsidP="005D74C9">
            <w:pPr>
              <w:keepNext/>
              <w:rPr>
                <w:rFonts w:ascii="Arial" w:hAnsi="Arial" w:cs="Arial"/>
                <w:sz w:val="20"/>
                <w:szCs w:val="20"/>
              </w:rPr>
            </w:pPr>
          </w:p>
        </w:tc>
        <w:tc>
          <w:tcPr>
            <w:tcW w:w="960" w:type="dxa"/>
            <w:vMerge/>
            <w:tcBorders>
              <w:left w:val="single" w:sz="4" w:space="0" w:color="auto"/>
              <w:right w:val="single" w:sz="4" w:space="0" w:color="auto"/>
            </w:tcBorders>
            <w:shd w:val="clear" w:color="auto" w:fill="auto"/>
            <w:vAlign w:val="center"/>
          </w:tcPr>
          <w:p w:rsidR="00523048" w:rsidRPr="00ED16A6" w:rsidRDefault="00523048" w:rsidP="005D74C9">
            <w:pPr>
              <w:keepNext/>
              <w:rPr>
                <w:rFonts w:ascii="Arial" w:hAnsi="Arial" w:cs="Arial"/>
                <w:sz w:val="20"/>
                <w:szCs w:val="20"/>
              </w:rPr>
            </w:pPr>
          </w:p>
        </w:tc>
        <w:tc>
          <w:tcPr>
            <w:tcW w:w="720" w:type="dxa"/>
            <w:vMerge w:val="restart"/>
            <w:tcBorders>
              <w:top w:val="single" w:sz="4" w:space="0" w:color="auto"/>
              <w:left w:val="nil"/>
              <w:right w:val="single" w:sz="4" w:space="0" w:color="auto"/>
            </w:tcBorders>
            <w:shd w:val="clear" w:color="auto" w:fill="C0C0C0"/>
            <w:vAlign w:val="center"/>
          </w:tcPr>
          <w:p w:rsidR="00523048" w:rsidRPr="00ED16A6" w:rsidRDefault="00523048" w:rsidP="005D74C9">
            <w:pPr>
              <w:keepNext/>
              <w:jc w:val="center"/>
              <w:rPr>
                <w:rFonts w:ascii="Arial" w:hAnsi="Arial" w:cs="Arial"/>
                <w:sz w:val="20"/>
                <w:szCs w:val="20"/>
              </w:rPr>
            </w:pPr>
            <w:r w:rsidRPr="00ED16A6">
              <w:rPr>
                <w:rFonts w:ascii="Arial" w:hAnsi="Arial" w:cs="Arial"/>
                <w:sz w:val="20"/>
                <w:szCs w:val="20"/>
              </w:rPr>
              <w:t>da 0 a 13 anni</w:t>
            </w:r>
          </w:p>
        </w:tc>
        <w:tc>
          <w:tcPr>
            <w:tcW w:w="840" w:type="dxa"/>
            <w:vMerge w:val="restart"/>
            <w:tcBorders>
              <w:top w:val="single" w:sz="4" w:space="0" w:color="auto"/>
              <w:left w:val="nil"/>
              <w:right w:val="single" w:sz="4" w:space="0" w:color="auto"/>
            </w:tcBorders>
            <w:shd w:val="clear" w:color="auto" w:fill="C0C0C0"/>
            <w:vAlign w:val="center"/>
          </w:tcPr>
          <w:p w:rsidR="00523048" w:rsidRPr="00ED16A6" w:rsidRDefault="00523048" w:rsidP="005D74C9">
            <w:pPr>
              <w:keepNext/>
              <w:jc w:val="center"/>
              <w:rPr>
                <w:rFonts w:ascii="Arial" w:hAnsi="Arial" w:cs="Arial"/>
                <w:sz w:val="20"/>
                <w:szCs w:val="20"/>
              </w:rPr>
            </w:pPr>
            <w:r w:rsidRPr="00ED16A6">
              <w:rPr>
                <w:rFonts w:ascii="Arial" w:hAnsi="Arial" w:cs="Arial"/>
                <w:sz w:val="20"/>
                <w:szCs w:val="20"/>
              </w:rPr>
              <w:t>da 14 a 64 anni</w:t>
            </w:r>
          </w:p>
        </w:tc>
        <w:tc>
          <w:tcPr>
            <w:tcW w:w="600" w:type="dxa"/>
            <w:vMerge w:val="restart"/>
            <w:tcBorders>
              <w:top w:val="single" w:sz="4" w:space="0" w:color="auto"/>
              <w:left w:val="nil"/>
              <w:right w:val="single" w:sz="4" w:space="0" w:color="auto"/>
            </w:tcBorders>
            <w:shd w:val="clear" w:color="auto" w:fill="C0C0C0"/>
            <w:vAlign w:val="center"/>
          </w:tcPr>
          <w:p w:rsidR="00523048" w:rsidRPr="00ED16A6" w:rsidRDefault="00523048" w:rsidP="005D74C9">
            <w:pPr>
              <w:keepNext/>
              <w:jc w:val="center"/>
              <w:rPr>
                <w:rFonts w:ascii="Arial" w:hAnsi="Arial" w:cs="Arial"/>
                <w:sz w:val="20"/>
                <w:szCs w:val="20"/>
              </w:rPr>
            </w:pPr>
            <w:r w:rsidRPr="00ED16A6">
              <w:rPr>
                <w:rFonts w:ascii="Arial" w:hAnsi="Arial" w:cs="Arial"/>
                <w:sz w:val="20"/>
                <w:szCs w:val="20"/>
              </w:rPr>
              <w:t>&gt; 64 anni</w:t>
            </w:r>
          </w:p>
        </w:tc>
        <w:tc>
          <w:tcPr>
            <w:tcW w:w="840" w:type="dxa"/>
            <w:vMerge/>
            <w:tcBorders>
              <w:left w:val="single" w:sz="4" w:space="0" w:color="auto"/>
              <w:right w:val="single" w:sz="4" w:space="0" w:color="auto"/>
            </w:tcBorders>
            <w:shd w:val="clear" w:color="auto" w:fill="auto"/>
            <w:vAlign w:val="center"/>
          </w:tcPr>
          <w:p w:rsidR="00523048" w:rsidRPr="00ED16A6" w:rsidRDefault="00523048" w:rsidP="005D74C9">
            <w:pPr>
              <w:keepNext/>
              <w:rPr>
                <w:rFonts w:ascii="Arial" w:hAnsi="Arial" w:cs="Arial"/>
                <w:sz w:val="20"/>
                <w:szCs w:val="20"/>
              </w:rPr>
            </w:pPr>
          </w:p>
        </w:tc>
        <w:tc>
          <w:tcPr>
            <w:tcW w:w="4080" w:type="dxa"/>
            <w:gridSpan w:val="2"/>
            <w:vMerge/>
            <w:tcBorders>
              <w:top w:val="single" w:sz="4" w:space="0" w:color="auto"/>
              <w:left w:val="nil"/>
              <w:bottom w:val="single" w:sz="4" w:space="0" w:color="auto"/>
              <w:right w:val="single" w:sz="4" w:space="0" w:color="auto"/>
            </w:tcBorders>
            <w:shd w:val="clear" w:color="auto" w:fill="auto"/>
            <w:vAlign w:val="center"/>
          </w:tcPr>
          <w:p w:rsidR="00523048" w:rsidRPr="00ED16A6" w:rsidRDefault="00523048" w:rsidP="005D74C9">
            <w:pPr>
              <w:keepNext/>
              <w:rPr>
                <w:rFonts w:ascii="Arial" w:hAnsi="Arial" w:cs="Arial"/>
                <w:sz w:val="20"/>
                <w:szCs w:val="20"/>
              </w:rPr>
            </w:pPr>
          </w:p>
        </w:tc>
      </w:tr>
      <w:tr w:rsidR="00523048" w:rsidRPr="00ED16A6" w:rsidTr="005D74C9">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048" w:rsidRPr="00ED16A6" w:rsidRDefault="00523048" w:rsidP="005D74C9">
            <w:pPr>
              <w:keepNext/>
              <w:rPr>
                <w:rFonts w:ascii="Arial" w:hAnsi="Arial" w:cs="Arial"/>
                <w:sz w:val="20"/>
                <w:szCs w:val="20"/>
              </w:rPr>
            </w:pPr>
          </w:p>
        </w:tc>
        <w:tc>
          <w:tcPr>
            <w:tcW w:w="960" w:type="dxa"/>
            <w:vMerge/>
            <w:tcBorders>
              <w:left w:val="single" w:sz="4" w:space="0" w:color="auto"/>
              <w:bottom w:val="single" w:sz="4" w:space="0" w:color="auto"/>
              <w:right w:val="single" w:sz="4" w:space="0" w:color="auto"/>
            </w:tcBorders>
            <w:shd w:val="clear" w:color="auto" w:fill="C0C0C0"/>
            <w:vAlign w:val="bottom"/>
          </w:tcPr>
          <w:p w:rsidR="00523048" w:rsidRPr="000A0ACA" w:rsidRDefault="00523048" w:rsidP="005D74C9">
            <w:pPr>
              <w:keepNext/>
              <w:jc w:val="right"/>
              <w:rPr>
                <w:rFonts w:ascii="Arial" w:hAnsi="Arial" w:cs="Arial"/>
                <w:sz w:val="20"/>
                <w:szCs w:val="20"/>
                <w:highlight w:val="lightGray"/>
              </w:rPr>
            </w:pPr>
          </w:p>
        </w:tc>
        <w:tc>
          <w:tcPr>
            <w:tcW w:w="720" w:type="dxa"/>
            <w:vMerge/>
            <w:tcBorders>
              <w:left w:val="nil"/>
              <w:bottom w:val="single" w:sz="4" w:space="0" w:color="auto"/>
              <w:right w:val="single" w:sz="4" w:space="0" w:color="auto"/>
            </w:tcBorders>
            <w:shd w:val="clear" w:color="auto" w:fill="C0C0C0"/>
            <w:vAlign w:val="bottom"/>
          </w:tcPr>
          <w:p w:rsidR="00523048" w:rsidRPr="000A0ACA" w:rsidRDefault="00523048" w:rsidP="005D74C9">
            <w:pPr>
              <w:keepNext/>
              <w:jc w:val="right"/>
              <w:rPr>
                <w:rFonts w:ascii="Arial" w:hAnsi="Arial" w:cs="Arial"/>
                <w:sz w:val="20"/>
                <w:szCs w:val="20"/>
                <w:highlight w:val="lightGray"/>
              </w:rPr>
            </w:pPr>
          </w:p>
        </w:tc>
        <w:tc>
          <w:tcPr>
            <w:tcW w:w="840" w:type="dxa"/>
            <w:vMerge/>
            <w:tcBorders>
              <w:left w:val="nil"/>
              <w:bottom w:val="single" w:sz="4" w:space="0" w:color="auto"/>
              <w:right w:val="single" w:sz="4" w:space="0" w:color="auto"/>
            </w:tcBorders>
            <w:shd w:val="clear" w:color="auto" w:fill="C0C0C0"/>
            <w:vAlign w:val="bottom"/>
          </w:tcPr>
          <w:p w:rsidR="00523048" w:rsidRPr="000A0ACA" w:rsidRDefault="00523048" w:rsidP="005D74C9">
            <w:pPr>
              <w:keepNext/>
              <w:jc w:val="right"/>
              <w:rPr>
                <w:rFonts w:ascii="Arial" w:hAnsi="Arial" w:cs="Arial"/>
                <w:sz w:val="20"/>
                <w:szCs w:val="20"/>
                <w:highlight w:val="lightGray"/>
              </w:rPr>
            </w:pPr>
          </w:p>
        </w:tc>
        <w:tc>
          <w:tcPr>
            <w:tcW w:w="600" w:type="dxa"/>
            <w:vMerge/>
            <w:tcBorders>
              <w:left w:val="nil"/>
              <w:bottom w:val="single" w:sz="4" w:space="0" w:color="auto"/>
              <w:right w:val="single" w:sz="4" w:space="0" w:color="auto"/>
            </w:tcBorders>
            <w:shd w:val="clear" w:color="auto" w:fill="C0C0C0"/>
            <w:vAlign w:val="bottom"/>
          </w:tcPr>
          <w:p w:rsidR="00523048" w:rsidRPr="000A0ACA" w:rsidRDefault="00523048" w:rsidP="005D74C9">
            <w:pPr>
              <w:keepNext/>
              <w:jc w:val="right"/>
              <w:rPr>
                <w:rFonts w:ascii="Arial" w:hAnsi="Arial" w:cs="Arial"/>
                <w:sz w:val="20"/>
                <w:szCs w:val="20"/>
                <w:highlight w:val="lightGray"/>
              </w:rPr>
            </w:pPr>
          </w:p>
        </w:tc>
        <w:tc>
          <w:tcPr>
            <w:tcW w:w="840" w:type="dxa"/>
            <w:vMerge/>
            <w:tcBorders>
              <w:left w:val="single" w:sz="4" w:space="0" w:color="auto"/>
              <w:bottom w:val="single" w:sz="4" w:space="0" w:color="auto"/>
              <w:right w:val="single" w:sz="4" w:space="0" w:color="auto"/>
            </w:tcBorders>
            <w:shd w:val="clear" w:color="auto" w:fill="C0C0C0"/>
            <w:noWrap/>
            <w:vAlign w:val="bottom"/>
          </w:tcPr>
          <w:p w:rsidR="00523048" w:rsidRPr="000A0ACA" w:rsidRDefault="00523048" w:rsidP="005D74C9">
            <w:pPr>
              <w:keepNext/>
              <w:jc w:val="right"/>
              <w:rPr>
                <w:rFonts w:ascii="Arial" w:hAnsi="Arial" w:cs="Arial"/>
                <w:sz w:val="20"/>
                <w:szCs w:val="20"/>
                <w:highlight w:val="lightGray"/>
              </w:rPr>
            </w:pPr>
          </w:p>
        </w:tc>
        <w:tc>
          <w:tcPr>
            <w:tcW w:w="1320" w:type="dxa"/>
            <w:tcBorders>
              <w:top w:val="single" w:sz="4" w:space="0" w:color="auto"/>
              <w:left w:val="nil"/>
              <w:bottom w:val="single" w:sz="4" w:space="0" w:color="auto"/>
              <w:right w:val="single" w:sz="4" w:space="0" w:color="auto"/>
            </w:tcBorders>
            <w:shd w:val="clear" w:color="auto" w:fill="C0C0C0"/>
            <w:noWrap/>
            <w:vAlign w:val="bottom"/>
          </w:tcPr>
          <w:p w:rsidR="00523048" w:rsidRPr="000A0ACA" w:rsidRDefault="00523048" w:rsidP="005D74C9">
            <w:pPr>
              <w:keepNext/>
              <w:rPr>
                <w:rFonts w:ascii="Arial" w:hAnsi="Arial" w:cs="Arial"/>
                <w:sz w:val="20"/>
                <w:szCs w:val="20"/>
                <w:highlight w:val="lightGray"/>
              </w:rPr>
            </w:pPr>
          </w:p>
        </w:tc>
        <w:tc>
          <w:tcPr>
            <w:tcW w:w="2760" w:type="dxa"/>
            <w:tcBorders>
              <w:top w:val="single" w:sz="4" w:space="0" w:color="auto"/>
              <w:left w:val="nil"/>
              <w:bottom w:val="single" w:sz="4" w:space="0" w:color="auto"/>
              <w:right w:val="single" w:sz="4" w:space="0" w:color="auto"/>
            </w:tcBorders>
            <w:shd w:val="clear" w:color="auto" w:fill="C0C0C0"/>
            <w:vAlign w:val="bottom"/>
          </w:tcPr>
          <w:p w:rsidR="00523048" w:rsidRPr="000A0ACA" w:rsidRDefault="00523048" w:rsidP="005D74C9">
            <w:pPr>
              <w:keepNext/>
              <w:rPr>
                <w:rFonts w:ascii="Arial" w:hAnsi="Arial" w:cs="Arial"/>
                <w:sz w:val="20"/>
                <w:szCs w:val="20"/>
                <w:highlight w:val="lightGray"/>
              </w:rPr>
            </w:pPr>
            <w:r w:rsidRPr="000A0ACA">
              <w:rPr>
                <w:rFonts w:ascii="Arial" w:hAnsi="Arial" w:cs="Arial"/>
                <w:sz w:val="20"/>
                <w:szCs w:val="20"/>
                <w:highlight w:val="lightGray"/>
              </w:rPr>
              <w:t>Indirizzo</w:t>
            </w:r>
          </w:p>
        </w:tc>
      </w:tr>
      <w:tr w:rsidR="00523048" w:rsidRPr="00ED16A6" w:rsidTr="005D74C9">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048" w:rsidRPr="00A7445D" w:rsidRDefault="00523048" w:rsidP="005D74C9">
            <w:pPr>
              <w:keepNext/>
              <w:rPr>
                <w:rFonts w:ascii="Arial" w:hAnsi="Arial" w:cs="Arial"/>
                <w:b/>
                <w:sz w:val="20"/>
                <w:szCs w:val="20"/>
              </w:rPr>
            </w:pPr>
            <w:r w:rsidRPr="00A7445D">
              <w:rPr>
                <w:rFonts w:ascii="Arial" w:hAnsi="Arial" w:cs="Arial"/>
                <w:b/>
                <w:sz w:val="20"/>
                <w:szCs w:val="20"/>
              </w:rPr>
              <w:t>POPOLAZIONE RESIDENTE</w:t>
            </w:r>
          </w:p>
        </w:tc>
        <w:tc>
          <w:tcPr>
            <w:tcW w:w="960" w:type="dxa"/>
            <w:tcBorders>
              <w:top w:val="single" w:sz="4" w:space="0" w:color="auto"/>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b/>
                <w:sz w:val="20"/>
                <w:szCs w:val="20"/>
              </w:rPr>
            </w:pPr>
            <w:r>
              <w:rPr>
                <w:rFonts w:ascii="Arial" w:hAnsi="Arial" w:cs="Arial"/>
                <w:b/>
                <w:sz w:val="20"/>
                <w:szCs w:val="20"/>
              </w:rPr>
              <w:t>3950</w:t>
            </w:r>
          </w:p>
        </w:tc>
        <w:tc>
          <w:tcPr>
            <w:tcW w:w="720" w:type="dxa"/>
            <w:tcBorders>
              <w:top w:val="single" w:sz="4" w:space="0" w:color="auto"/>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b/>
                <w:sz w:val="20"/>
                <w:szCs w:val="20"/>
              </w:rPr>
            </w:pPr>
            <w:r>
              <w:rPr>
                <w:rFonts w:ascii="Arial" w:hAnsi="Arial" w:cs="Arial"/>
                <w:b/>
                <w:sz w:val="20"/>
                <w:szCs w:val="20"/>
              </w:rPr>
              <w:t>515</w:t>
            </w:r>
          </w:p>
        </w:tc>
        <w:tc>
          <w:tcPr>
            <w:tcW w:w="840" w:type="dxa"/>
            <w:tcBorders>
              <w:top w:val="single" w:sz="4" w:space="0" w:color="auto"/>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b/>
                <w:sz w:val="20"/>
                <w:szCs w:val="20"/>
              </w:rPr>
            </w:pPr>
            <w:r>
              <w:rPr>
                <w:rFonts w:ascii="Arial" w:hAnsi="Arial" w:cs="Arial"/>
                <w:b/>
                <w:sz w:val="20"/>
                <w:szCs w:val="20"/>
              </w:rPr>
              <w:t>2700</w:t>
            </w:r>
          </w:p>
        </w:tc>
        <w:tc>
          <w:tcPr>
            <w:tcW w:w="600" w:type="dxa"/>
            <w:tcBorders>
              <w:top w:val="single" w:sz="4" w:space="0" w:color="auto"/>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b/>
                <w:sz w:val="20"/>
                <w:szCs w:val="20"/>
              </w:rPr>
            </w:pPr>
            <w:r>
              <w:rPr>
                <w:rFonts w:ascii="Arial" w:hAnsi="Arial" w:cs="Arial"/>
                <w:b/>
                <w:sz w:val="20"/>
                <w:szCs w:val="20"/>
              </w:rPr>
              <w:t>735</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523048" w:rsidRPr="00ED16A6" w:rsidRDefault="00523048" w:rsidP="005D74C9">
            <w:pPr>
              <w:keepNext/>
              <w:jc w:val="center"/>
              <w:rPr>
                <w:rFonts w:ascii="Arial" w:hAnsi="Arial" w:cs="Arial"/>
                <w:b/>
                <w:sz w:val="20"/>
                <w:szCs w:val="20"/>
              </w:rPr>
            </w:pPr>
            <w:r>
              <w:rPr>
                <w:rFonts w:ascii="Arial" w:hAnsi="Arial" w:cs="Arial"/>
                <w:b/>
                <w:sz w:val="20"/>
                <w:szCs w:val="20"/>
              </w:rPr>
              <w:t>1945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23048" w:rsidRPr="000F7B73" w:rsidRDefault="00523048" w:rsidP="005D74C9">
            <w:pPr>
              <w:keepNext/>
              <w:jc w:val="center"/>
              <w:rPr>
                <w:rFonts w:ascii="Arial" w:hAnsi="Arial" w:cs="Arial"/>
                <w:b/>
                <w:sz w:val="20"/>
                <w:szCs w:val="20"/>
              </w:rPr>
            </w:pPr>
            <w:r>
              <w:rPr>
                <w:rFonts w:ascii="Arial" w:hAnsi="Arial" w:cs="Arial"/>
                <w:b/>
                <w:sz w:val="20"/>
                <w:szCs w:val="20"/>
              </w:rPr>
              <w:t>86</w:t>
            </w:r>
          </w:p>
        </w:tc>
        <w:tc>
          <w:tcPr>
            <w:tcW w:w="2760" w:type="dxa"/>
            <w:vMerge w:val="restart"/>
            <w:tcBorders>
              <w:top w:val="single" w:sz="4" w:space="0" w:color="auto"/>
              <w:left w:val="nil"/>
              <w:right w:val="single" w:sz="4" w:space="0" w:color="auto"/>
            </w:tcBorders>
            <w:shd w:val="clear" w:color="auto" w:fill="auto"/>
            <w:vAlign w:val="center"/>
          </w:tcPr>
          <w:p w:rsidR="00523048" w:rsidRDefault="00523048" w:rsidP="005D74C9">
            <w:pPr>
              <w:keepNext/>
              <w:jc w:val="center"/>
              <w:rPr>
                <w:rFonts w:ascii="Arial" w:hAnsi="Arial" w:cs="Arial"/>
                <w:sz w:val="20"/>
                <w:szCs w:val="20"/>
              </w:rPr>
            </w:pPr>
            <w:r>
              <w:rPr>
                <w:rFonts w:ascii="Arial" w:hAnsi="Arial" w:cs="Arial"/>
                <w:sz w:val="20"/>
                <w:szCs w:val="20"/>
              </w:rPr>
              <w:t>Vedi allegato H.3</w:t>
            </w:r>
          </w:p>
          <w:p w:rsidR="00523048" w:rsidRDefault="00523048" w:rsidP="005D74C9">
            <w:pPr>
              <w:keepNext/>
              <w:jc w:val="center"/>
              <w:rPr>
                <w:rFonts w:ascii="Arial" w:hAnsi="Arial" w:cs="Arial"/>
                <w:sz w:val="20"/>
                <w:szCs w:val="20"/>
              </w:rPr>
            </w:pPr>
            <w:r>
              <w:rPr>
                <w:rFonts w:ascii="Arial" w:hAnsi="Arial" w:cs="Arial"/>
                <w:sz w:val="20"/>
                <w:szCs w:val="20"/>
              </w:rPr>
              <w:t>Elenco disabili</w:t>
            </w:r>
          </w:p>
          <w:p w:rsidR="00523048" w:rsidRPr="00875CE0" w:rsidRDefault="00523048" w:rsidP="005D74C9">
            <w:pPr>
              <w:keepNext/>
              <w:jc w:val="center"/>
              <w:rPr>
                <w:rFonts w:ascii="Arial" w:hAnsi="Arial" w:cs="Arial"/>
                <w:i/>
                <w:sz w:val="20"/>
                <w:szCs w:val="20"/>
              </w:rPr>
            </w:pPr>
            <w:r w:rsidRPr="00875CE0">
              <w:rPr>
                <w:rFonts w:ascii="Arial" w:hAnsi="Arial" w:cs="Arial"/>
                <w:i/>
                <w:sz w:val="20"/>
                <w:szCs w:val="20"/>
              </w:rPr>
              <w:t>(Segretato per Privacy)</w:t>
            </w:r>
          </w:p>
        </w:tc>
      </w:tr>
      <w:tr w:rsidR="00523048" w:rsidRPr="00ED16A6" w:rsidTr="005D74C9">
        <w:trPr>
          <w:trHeight w:val="300"/>
        </w:trPr>
        <w:tc>
          <w:tcPr>
            <w:tcW w:w="3070" w:type="dxa"/>
            <w:tcBorders>
              <w:top w:val="nil"/>
              <w:left w:val="single" w:sz="4" w:space="0" w:color="auto"/>
              <w:bottom w:val="single" w:sz="4" w:space="0" w:color="auto"/>
              <w:right w:val="single" w:sz="4" w:space="0" w:color="auto"/>
            </w:tcBorders>
            <w:shd w:val="clear" w:color="auto" w:fill="auto"/>
            <w:noWrap/>
            <w:vAlign w:val="bottom"/>
          </w:tcPr>
          <w:p w:rsidR="00523048" w:rsidRPr="00600E8D" w:rsidRDefault="00523048" w:rsidP="005D74C9">
            <w:pPr>
              <w:keepNext/>
              <w:jc w:val="center"/>
              <w:rPr>
                <w:rFonts w:ascii="Arial" w:hAnsi="Arial" w:cs="Arial"/>
                <w:b/>
                <w:sz w:val="20"/>
                <w:szCs w:val="20"/>
              </w:rPr>
            </w:pPr>
            <w:r w:rsidRPr="00600E8D">
              <w:rPr>
                <w:rFonts w:ascii="Arial" w:hAnsi="Arial" w:cs="Arial"/>
                <w:b/>
                <w:sz w:val="20"/>
                <w:szCs w:val="20"/>
              </w:rPr>
              <w:t>A</w:t>
            </w:r>
          </w:p>
        </w:tc>
        <w:tc>
          <w:tcPr>
            <w:tcW w:w="960" w:type="dxa"/>
            <w:tcBorders>
              <w:top w:val="nil"/>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326</w:t>
            </w:r>
          </w:p>
        </w:tc>
        <w:tc>
          <w:tcPr>
            <w:tcW w:w="720" w:type="dxa"/>
            <w:tcBorders>
              <w:top w:val="nil"/>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41</w:t>
            </w:r>
          </w:p>
        </w:tc>
        <w:tc>
          <w:tcPr>
            <w:tcW w:w="840" w:type="dxa"/>
            <w:tcBorders>
              <w:top w:val="nil"/>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222</w:t>
            </w:r>
          </w:p>
        </w:tc>
        <w:tc>
          <w:tcPr>
            <w:tcW w:w="600" w:type="dxa"/>
            <w:tcBorders>
              <w:top w:val="nil"/>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62</w:t>
            </w:r>
          </w:p>
        </w:tc>
        <w:tc>
          <w:tcPr>
            <w:tcW w:w="840" w:type="dxa"/>
            <w:tcBorders>
              <w:top w:val="nil"/>
              <w:left w:val="nil"/>
              <w:bottom w:val="single" w:sz="4" w:space="0" w:color="auto"/>
              <w:right w:val="single" w:sz="4" w:space="0" w:color="auto"/>
            </w:tcBorders>
            <w:shd w:val="clear" w:color="auto" w:fill="auto"/>
            <w:noWrap/>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186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9</w:t>
            </w:r>
          </w:p>
        </w:tc>
        <w:tc>
          <w:tcPr>
            <w:tcW w:w="2760" w:type="dxa"/>
            <w:vMerge/>
            <w:tcBorders>
              <w:left w:val="nil"/>
              <w:right w:val="single" w:sz="4" w:space="0" w:color="auto"/>
            </w:tcBorders>
            <w:shd w:val="clear" w:color="auto" w:fill="auto"/>
            <w:vAlign w:val="bottom"/>
          </w:tcPr>
          <w:p w:rsidR="00523048" w:rsidRPr="00E072AD" w:rsidRDefault="00523048" w:rsidP="005D74C9">
            <w:pPr>
              <w:keepNext/>
              <w:rPr>
                <w:rFonts w:ascii="Arial" w:hAnsi="Arial" w:cs="Arial"/>
                <w:sz w:val="20"/>
                <w:szCs w:val="20"/>
              </w:rPr>
            </w:pPr>
          </w:p>
        </w:tc>
      </w:tr>
      <w:tr w:rsidR="00523048" w:rsidRPr="00ED16A6" w:rsidTr="005D74C9">
        <w:trPr>
          <w:trHeight w:val="300"/>
        </w:trPr>
        <w:tc>
          <w:tcPr>
            <w:tcW w:w="3070" w:type="dxa"/>
            <w:tcBorders>
              <w:top w:val="nil"/>
              <w:left w:val="single" w:sz="4" w:space="0" w:color="auto"/>
              <w:bottom w:val="single" w:sz="4" w:space="0" w:color="auto"/>
              <w:right w:val="single" w:sz="4" w:space="0" w:color="auto"/>
            </w:tcBorders>
            <w:shd w:val="clear" w:color="auto" w:fill="auto"/>
            <w:noWrap/>
            <w:vAlign w:val="bottom"/>
          </w:tcPr>
          <w:p w:rsidR="00523048" w:rsidRPr="00600E8D" w:rsidRDefault="00523048" w:rsidP="005D74C9">
            <w:pPr>
              <w:keepNext/>
              <w:jc w:val="center"/>
              <w:rPr>
                <w:rFonts w:ascii="Arial" w:hAnsi="Arial" w:cs="Arial"/>
                <w:b/>
                <w:sz w:val="20"/>
                <w:szCs w:val="20"/>
              </w:rPr>
            </w:pPr>
            <w:r w:rsidRPr="00600E8D">
              <w:rPr>
                <w:rFonts w:ascii="Arial" w:hAnsi="Arial" w:cs="Arial"/>
                <w:b/>
                <w:sz w:val="20"/>
                <w:szCs w:val="20"/>
              </w:rPr>
              <w:t>B1</w:t>
            </w:r>
          </w:p>
        </w:tc>
        <w:tc>
          <w:tcPr>
            <w:tcW w:w="960" w:type="dxa"/>
            <w:tcBorders>
              <w:top w:val="nil"/>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280</w:t>
            </w:r>
          </w:p>
        </w:tc>
        <w:tc>
          <w:tcPr>
            <w:tcW w:w="720" w:type="dxa"/>
            <w:tcBorders>
              <w:top w:val="nil"/>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32</w:t>
            </w:r>
          </w:p>
        </w:tc>
        <w:tc>
          <w:tcPr>
            <w:tcW w:w="840" w:type="dxa"/>
            <w:tcBorders>
              <w:top w:val="nil"/>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188</w:t>
            </w:r>
          </w:p>
        </w:tc>
        <w:tc>
          <w:tcPr>
            <w:tcW w:w="600" w:type="dxa"/>
            <w:tcBorders>
              <w:top w:val="nil"/>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61</w:t>
            </w:r>
          </w:p>
        </w:tc>
        <w:tc>
          <w:tcPr>
            <w:tcW w:w="840" w:type="dxa"/>
            <w:tcBorders>
              <w:top w:val="nil"/>
              <w:left w:val="nil"/>
              <w:bottom w:val="single" w:sz="4" w:space="0" w:color="auto"/>
              <w:right w:val="single" w:sz="4" w:space="0" w:color="auto"/>
            </w:tcBorders>
            <w:shd w:val="clear" w:color="auto" w:fill="auto"/>
            <w:noWrap/>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163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10</w:t>
            </w:r>
          </w:p>
        </w:tc>
        <w:tc>
          <w:tcPr>
            <w:tcW w:w="2760" w:type="dxa"/>
            <w:vMerge/>
            <w:tcBorders>
              <w:left w:val="nil"/>
              <w:right w:val="single" w:sz="4" w:space="0" w:color="auto"/>
            </w:tcBorders>
            <w:shd w:val="clear" w:color="auto" w:fill="auto"/>
            <w:vAlign w:val="bottom"/>
          </w:tcPr>
          <w:p w:rsidR="00523048" w:rsidRPr="00ED16A6" w:rsidRDefault="00523048" w:rsidP="005D74C9">
            <w:pPr>
              <w:keepNext/>
              <w:rPr>
                <w:rFonts w:ascii="Arial" w:hAnsi="Arial" w:cs="Arial"/>
                <w:sz w:val="20"/>
                <w:szCs w:val="20"/>
              </w:rPr>
            </w:pPr>
          </w:p>
        </w:tc>
      </w:tr>
      <w:tr w:rsidR="00523048" w:rsidRPr="00ED16A6" w:rsidTr="005D74C9">
        <w:trPr>
          <w:trHeight w:val="300"/>
        </w:trPr>
        <w:tc>
          <w:tcPr>
            <w:tcW w:w="3070" w:type="dxa"/>
            <w:tcBorders>
              <w:top w:val="nil"/>
              <w:left w:val="single" w:sz="4" w:space="0" w:color="auto"/>
              <w:bottom w:val="single" w:sz="4" w:space="0" w:color="auto"/>
              <w:right w:val="single" w:sz="4" w:space="0" w:color="auto"/>
            </w:tcBorders>
            <w:shd w:val="clear" w:color="auto" w:fill="auto"/>
            <w:noWrap/>
            <w:vAlign w:val="bottom"/>
          </w:tcPr>
          <w:p w:rsidR="00523048" w:rsidRPr="00600E8D" w:rsidRDefault="00523048" w:rsidP="005D74C9">
            <w:pPr>
              <w:keepNext/>
              <w:jc w:val="center"/>
              <w:rPr>
                <w:rFonts w:ascii="Arial" w:hAnsi="Arial" w:cs="Arial"/>
                <w:b/>
                <w:sz w:val="20"/>
                <w:szCs w:val="20"/>
              </w:rPr>
            </w:pPr>
            <w:r w:rsidRPr="00600E8D">
              <w:rPr>
                <w:rFonts w:ascii="Arial" w:hAnsi="Arial" w:cs="Arial"/>
                <w:b/>
                <w:sz w:val="20"/>
                <w:szCs w:val="20"/>
              </w:rPr>
              <w:t>B2</w:t>
            </w:r>
          </w:p>
        </w:tc>
        <w:tc>
          <w:tcPr>
            <w:tcW w:w="960" w:type="dxa"/>
            <w:tcBorders>
              <w:top w:val="nil"/>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725</w:t>
            </w:r>
          </w:p>
        </w:tc>
        <w:tc>
          <w:tcPr>
            <w:tcW w:w="720" w:type="dxa"/>
            <w:tcBorders>
              <w:top w:val="nil"/>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94</w:t>
            </w:r>
          </w:p>
        </w:tc>
        <w:tc>
          <w:tcPr>
            <w:tcW w:w="840" w:type="dxa"/>
            <w:tcBorders>
              <w:top w:val="nil"/>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484</w:t>
            </w:r>
          </w:p>
        </w:tc>
        <w:tc>
          <w:tcPr>
            <w:tcW w:w="600" w:type="dxa"/>
            <w:tcBorders>
              <w:top w:val="nil"/>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149</w:t>
            </w:r>
          </w:p>
        </w:tc>
        <w:tc>
          <w:tcPr>
            <w:tcW w:w="840" w:type="dxa"/>
            <w:tcBorders>
              <w:top w:val="nil"/>
              <w:left w:val="nil"/>
              <w:bottom w:val="single" w:sz="4" w:space="0" w:color="auto"/>
              <w:right w:val="single" w:sz="4" w:space="0" w:color="auto"/>
            </w:tcBorders>
            <w:shd w:val="clear" w:color="auto" w:fill="auto"/>
            <w:noWrap/>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368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11</w:t>
            </w:r>
          </w:p>
        </w:tc>
        <w:tc>
          <w:tcPr>
            <w:tcW w:w="2760" w:type="dxa"/>
            <w:vMerge/>
            <w:tcBorders>
              <w:left w:val="nil"/>
              <w:right w:val="single" w:sz="4" w:space="0" w:color="auto"/>
            </w:tcBorders>
            <w:shd w:val="clear" w:color="auto" w:fill="auto"/>
            <w:vAlign w:val="bottom"/>
          </w:tcPr>
          <w:p w:rsidR="00523048" w:rsidRPr="00ED16A6" w:rsidRDefault="00523048" w:rsidP="005D74C9">
            <w:pPr>
              <w:keepNext/>
              <w:rPr>
                <w:rFonts w:ascii="Arial" w:hAnsi="Arial" w:cs="Arial"/>
                <w:sz w:val="20"/>
                <w:szCs w:val="20"/>
              </w:rPr>
            </w:pPr>
          </w:p>
        </w:tc>
      </w:tr>
      <w:tr w:rsidR="00523048" w:rsidRPr="00ED16A6" w:rsidTr="005D74C9">
        <w:trPr>
          <w:trHeight w:val="300"/>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048" w:rsidRPr="00600E8D" w:rsidRDefault="00523048" w:rsidP="005D74C9">
            <w:pPr>
              <w:keepNext/>
              <w:jc w:val="center"/>
              <w:rPr>
                <w:rFonts w:ascii="Arial" w:hAnsi="Arial" w:cs="Arial"/>
                <w:b/>
                <w:sz w:val="20"/>
                <w:szCs w:val="20"/>
              </w:rPr>
            </w:pPr>
            <w:r w:rsidRPr="00600E8D">
              <w:rPr>
                <w:rFonts w:ascii="Arial" w:hAnsi="Arial" w:cs="Arial"/>
                <w:b/>
                <w:sz w:val="20"/>
                <w:szCs w:val="20"/>
              </w:rPr>
              <w:t>C1</w:t>
            </w:r>
          </w:p>
        </w:tc>
        <w:tc>
          <w:tcPr>
            <w:tcW w:w="960" w:type="dxa"/>
            <w:tcBorders>
              <w:top w:val="nil"/>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1464</w:t>
            </w:r>
          </w:p>
        </w:tc>
        <w:tc>
          <w:tcPr>
            <w:tcW w:w="720" w:type="dxa"/>
            <w:tcBorders>
              <w:top w:val="nil"/>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197</w:t>
            </w:r>
          </w:p>
        </w:tc>
        <w:tc>
          <w:tcPr>
            <w:tcW w:w="840" w:type="dxa"/>
            <w:tcBorders>
              <w:top w:val="nil"/>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973</w:t>
            </w:r>
          </w:p>
        </w:tc>
        <w:tc>
          <w:tcPr>
            <w:tcW w:w="600" w:type="dxa"/>
            <w:tcBorders>
              <w:top w:val="nil"/>
              <w:left w:val="nil"/>
              <w:bottom w:val="single" w:sz="4" w:space="0" w:color="auto"/>
              <w:right w:val="single" w:sz="4" w:space="0" w:color="auto"/>
            </w:tcBorders>
            <w:shd w:val="clear" w:color="auto" w:fill="auto"/>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293</w:t>
            </w:r>
          </w:p>
        </w:tc>
        <w:tc>
          <w:tcPr>
            <w:tcW w:w="840" w:type="dxa"/>
            <w:tcBorders>
              <w:top w:val="nil"/>
              <w:left w:val="nil"/>
              <w:bottom w:val="single" w:sz="4" w:space="0" w:color="auto"/>
              <w:right w:val="single" w:sz="4" w:space="0" w:color="auto"/>
            </w:tcBorders>
            <w:shd w:val="clear" w:color="auto" w:fill="auto"/>
            <w:noWrap/>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690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23048" w:rsidRPr="00ED16A6" w:rsidRDefault="00523048" w:rsidP="005D74C9">
            <w:pPr>
              <w:keepNext/>
              <w:jc w:val="center"/>
              <w:rPr>
                <w:rFonts w:ascii="Arial" w:hAnsi="Arial" w:cs="Arial"/>
                <w:sz w:val="20"/>
                <w:szCs w:val="20"/>
              </w:rPr>
            </w:pPr>
            <w:r>
              <w:rPr>
                <w:rFonts w:ascii="Arial" w:hAnsi="Arial" w:cs="Arial"/>
                <w:sz w:val="20"/>
                <w:szCs w:val="20"/>
              </w:rPr>
              <w:t>28</w:t>
            </w:r>
          </w:p>
        </w:tc>
        <w:tc>
          <w:tcPr>
            <w:tcW w:w="2760" w:type="dxa"/>
            <w:vMerge/>
            <w:tcBorders>
              <w:left w:val="nil"/>
              <w:right w:val="single" w:sz="4" w:space="0" w:color="auto"/>
            </w:tcBorders>
            <w:shd w:val="clear" w:color="auto" w:fill="auto"/>
            <w:vAlign w:val="bottom"/>
          </w:tcPr>
          <w:p w:rsidR="00523048" w:rsidRPr="00ED16A6" w:rsidRDefault="00523048" w:rsidP="005D74C9">
            <w:pPr>
              <w:keepNext/>
              <w:rPr>
                <w:rFonts w:ascii="Arial" w:hAnsi="Arial" w:cs="Arial"/>
                <w:sz w:val="20"/>
                <w:szCs w:val="20"/>
              </w:rPr>
            </w:pPr>
          </w:p>
        </w:tc>
      </w:tr>
      <w:tr w:rsidR="00523048" w:rsidRPr="00ED16A6" w:rsidTr="005D74C9">
        <w:trPr>
          <w:trHeight w:val="300"/>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048" w:rsidRPr="00600E8D" w:rsidRDefault="00523048" w:rsidP="005D74C9">
            <w:pPr>
              <w:keepNext/>
              <w:jc w:val="center"/>
              <w:rPr>
                <w:rFonts w:ascii="Arial" w:hAnsi="Arial" w:cs="Arial"/>
                <w:b/>
                <w:sz w:val="20"/>
                <w:szCs w:val="20"/>
              </w:rPr>
            </w:pPr>
            <w:r>
              <w:rPr>
                <w:rFonts w:ascii="Arial" w:hAnsi="Arial" w:cs="Arial"/>
                <w:b/>
                <w:sz w:val="20"/>
                <w:szCs w:val="20"/>
              </w:rPr>
              <w:t>C2</w:t>
            </w:r>
          </w:p>
        </w:tc>
        <w:tc>
          <w:tcPr>
            <w:tcW w:w="960" w:type="dxa"/>
            <w:tcBorders>
              <w:top w:val="nil"/>
              <w:left w:val="nil"/>
              <w:bottom w:val="single" w:sz="4" w:space="0" w:color="auto"/>
              <w:right w:val="single" w:sz="4" w:space="0" w:color="auto"/>
            </w:tcBorders>
            <w:shd w:val="clear" w:color="auto" w:fill="auto"/>
            <w:vAlign w:val="bottom"/>
          </w:tcPr>
          <w:p w:rsidR="00523048" w:rsidRDefault="00523048" w:rsidP="005D74C9">
            <w:pPr>
              <w:keepNext/>
              <w:jc w:val="center"/>
              <w:rPr>
                <w:rFonts w:ascii="Arial" w:hAnsi="Arial" w:cs="Arial"/>
                <w:sz w:val="20"/>
                <w:szCs w:val="20"/>
              </w:rPr>
            </w:pPr>
            <w:r>
              <w:rPr>
                <w:rFonts w:ascii="Arial" w:hAnsi="Arial" w:cs="Arial"/>
                <w:sz w:val="20"/>
                <w:szCs w:val="20"/>
              </w:rPr>
              <w:t>247</w:t>
            </w:r>
          </w:p>
        </w:tc>
        <w:tc>
          <w:tcPr>
            <w:tcW w:w="720" w:type="dxa"/>
            <w:tcBorders>
              <w:top w:val="nil"/>
              <w:left w:val="nil"/>
              <w:bottom w:val="single" w:sz="4" w:space="0" w:color="auto"/>
              <w:right w:val="single" w:sz="4" w:space="0" w:color="auto"/>
            </w:tcBorders>
            <w:shd w:val="clear" w:color="auto" w:fill="auto"/>
            <w:vAlign w:val="bottom"/>
          </w:tcPr>
          <w:p w:rsidR="00523048" w:rsidRDefault="00523048" w:rsidP="005D74C9">
            <w:pPr>
              <w:keepNext/>
              <w:jc w:val="center"/>
              <w:rPr>
                <w:rFonts w:ascii="Arial" w:hAnsi="Arial" w:cs="Arial"/>
                <w:sz w:val="20"/>
                <w:szCs w:val="20"/>
              </w:rPr>
            </w:pPr>
            <w:r>
              <w:rPr>
                <w:rFonts w:ascii="Arial" w:hAnsi="Arial" w:cs="Arial"/>
                <w:sz w:val="20"/>
                <w:szCs w:val="20"/>
              </w:rPr>
              <w:t>29</w:t>
            </w:r>
          </w:p>
        </w:tc>
        <w:tc>
          <w:tcPr>
            <w:tcW w:w="840" w:type="dxa"/>
            <w:tcBorders>
              <w:top w:val="nil"/>
              <w:left w:val="nil"/>
              <w:bottom w:val="single" w:sz="4" w:space="0" w:color="auto"/>
              <w:right w:val="single" w:sz="4" w:space="0" w:color="auto"/>
            </w:tcBorders>
            <w:shd w:val="clear" w:color="auto" w:fill="auto"/>
            <w:vAlign w:val="bottom"/>
          </w:tcPr>
          <w:p w:rsidR="00523048" w:rsidRDefault="00523048" w:rsidP="005D74C9">
            <w:pPr>
              <w:keepNext/>
              <w:jc w:val="center"/>
              <w:rPr>
                <w:rFonts w:ascii="Arial" w:hAnsi="Arial" w:cs="Arial"/>
                <w:sz w:val="20"/>
                <w:szCs w:val="20"/>
              </w:rPr>
            </w:pPr>
            <w:r>
              <w:rPr>
                <w:rFonts w:ascii="Arial" w:hAnsi="Arial" w:cs="Arial"/>
                <w:sz w:val="20"/>
                <w:szCs w:val="20"/>
              </w:rPr>
              <w:t>187</w:t>
            </w:r>
          </w:p>
        </w:tc>
        <w:tc>
          <w:tcPr>
            <w:tcW w:w="600" w:type="dxa"/>
            <w:tcBorders>
              <w:top w:val="nil"/>
              <w:left w:val="nil"/>
              <w:bottom w:val="single" w:sz="4" w:space="0" w:color="auto"/>
              <w:right w:val="single" w:sz="4" w:space="0" w:color="auto"/>
            </w:tcBorders>
            <w:shd w:val="clear" w:color="auto" w:fill="auto"/>
            <w:vAlign w:val="bottom"/>
          </w:tcPr>
          <w:p w:rsidR="00523048" w:rsidRDefault="00523048" w:rsidP="005D74C9">
            <w:pPr>
              <w:keepNext/>
              <w:jc w:val="center"/>
              <w:rPr>
                <w:rFonts w:ascii="Arial" w:hAnsi="Arial" w:cs="Arial"/>
                <w:sz w:val="20"/>
                <w:szCs w:val="20"/>
              </w:rPr>
            </w:pPr>
            <w:r>
              <w:rPr>
                <w:rFonts w:ascii="Arial" w:hAnsi="Arial" w:cs="Arial"/>
                <w:sz w:val="20"/>
                <w:szCs w:val="20"/>
              </w:rPr>
              <w:t>31</w:t>
            </w:r>
          </w:p>
        </w:tc>
        <w:tc>
          <w:tcPr>
            <w:tcW w:w="840" w:type="dxa"/>
            <w:tcBorders>
              <w:top w:val="nil"/>
              <w:left w:val="nil"/>
              <w:bottom w:val="single" w:sz="4" w:space="0" w:color="auto"/>
              <w:right w:val="single" w:sz="4" w:space="0" w:color="auto"/>
            </w:tcBorders>
            <w:shd w:val="clear" w:color="auto" w:fill="auto"/>
            <w:noWrap/>
            <w:vAlign w:val="bottom"/>
          </w:tcPr>
          <w:p w:rsidR="00523048" w:rsidRDefault="00523048" w:rsidP="005D74C9">
            <w:pPr>
              <w:keepNext/>
              <w:jc w:val="center"/>
              <w:rPr>
                <w:rFonts w:ascii="Arial" w:hAnsi="Arial" w:cs="Arial"/>
                <w:sz w:val="20"/>
                <w:szCs w:val="20"/>
              </w:rPr>
            </w:pPr>
            <w:r>
              <w:rPr>
                <w:rFonts w:ascii="Arial" w:hAnsi="Arial" w:cs="Arial"/>
                <w:sz w:val="20"/>
                <w:szCs w:val="20"/>
              </w:rPr>
              <w:t>133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23048" w:rsidRDefault="00523048" w:rsidP="005D74C9">
            <w:pPr>
              <w:keepNext/>
              <w:jc w:val="center"/>
              <w:rPr>
                <w:rFonts w:ascii="Arial" w:hAnsi="Arial" w:cs="Arial"/>
                <w:sz w:val="20"/>
                <w:szCs w:val="20"/>
              </w:rPr>
            </w:pPr>
            <w:r>
              <w:rPr>
                <w:rFonts w:ascii="Arial" w:hAnsi="Arial" w:cs="Arial"/>
                <w:sz w:val="20"/>
                <w:szCs w:val="20"/>
              </w:rPr>
              <w:t>4</w:t>
            </w:r>
          </w:p>
        </w:tc>
        <w:tc>
          <w:tcPr>
            <w:tcW w:w="2760" w:type="dxa"/>
            <w:vMerge/>
            <w:tcBorders>
              <w:left w:val="nil"/>
              <w:right w:val="single" w:sz="4" w:space="0" w:color="auto"/>
            </w:tcBorders>
            <w:shd w:val="clear" w:color="auto" w:fill="auto"/>
            <w:vAlign w:val="bottom"/>
          </w:tcPr>
          <w:p w:rsidR="00523048" w:rsidRPr="00ED16A6" w:rsidRDefault="00523048" w:rsidP="005D74C9">
            <w:pPr>
              <w:keepNext/>
              <w:rPr>
                <w:rFonts w:ascii="Arial" w:hAnsi="Arial" w:cs="Arial"/>
                <w:sz w:val="20"/>
                <w:szCs w:val="20"/>
              </w:rPr>
            </w:pPr>
          </w:p>
        </w:tc>
      </w:tr>
      <w:tr w:rsidR="00523048" w:rsidRPr="00ED16A6" w:rsidTr="005D74C9">
        <w:trPr>
          <w:trHeight w:val="300"/>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048" w:rsidRDefault="00523048" w:rsidP="005D74C9">
            <w:pPr>
              <w:keepNext/>
              <w:jc w:val="center"/>
              <w:rPr>
                <w:rFonts w:ascii="Arial" w:hAnsi="Arial" w:cs="Arial"/>
                <w:b/>
                <w:sz w:val="20"/>
                <w:szCs w:val="20"/>
              </w:rPr>
            </w:pPr>
            <w:r>
              <w:rPr>
                <w:rFonts w:ascii="Arial" w:hAnsi="Arial" w:cs="Arial"/>
                <w:b/>
                <w:sz w:val="20"/>
                <w:szCs w:val="20"/>
              </w:rPr>
              <w:t>D</w:t>
            </w:r>
          </w:p>
        </w:tc>
        <w:tc>
          <w:tcPr>
            <w:tcW w:w="960" w:type="dxa"/>
            <w:tcBorders>
              <w:top w:val="nil"/>
              <w:left w:val="nil"/>
              <w:bottom w:val="single" w:sz="4" w:space="0" w:color="auto"/>
              <w:right w:val="single" w:sz="4" w:space="0" w:color="auto"/>
            </w:tcBorders>
            <w:shd w:val="clear" w:color="auto" w:fill="auto"/>
            <w:vAlign w:val="bottom"/>
          </w:tcPr>
          <w:p w:rsidR="00523048" w:rsidRDefault="00523048" w:rsidP="005D74C9">
            <w:pPr>
              <w:keepNext/>
              <w:jc w:val="center"/>
              <w:rPr>
                <w:rFonts w:ascii="Arial" w:hAnsi="Arial" w:cs="Arial"/>
                <w:sz w:val="20"/>
                <w:szCs w:val="20"/>
              </w:rPr>
            </w:pPr>
            <w:r>
              <w:rPr>
                <w:rFonts w:ascii="Arial" w:hAnsi="Arial" w:cs="Arial"/>
                <w:sz w:val="20"/>
                <w:szCs w:val="20"/>
              </w:rPr>
              <w:t>908</w:t>
            </w:r>
          </w:p>
        </w:tc>
        <w:tc>
          <w:tcPr>
            <w:tcW w:w="720" w:type="dxa"/>
            <w:tcBorders>
              <w:top w:val="nil"/>
              <w:left w:val="nil"/>
              <w:bottom w:val="single" w:sz="4" w:space="0" w:color="auto"/>
              <w:right w:val="single" w:sz="4" w:space="0" w:color="auto"/>
            </w:tcBorders>
            <w:shd w:val="clear" w:color="auto" w:fill="auto"/>
            <w:vAlign w:val="bottom"/>
          </w:tcPr>
          <w:p w:rsidR="00523048" w:rsidRDefault="00523048" w:rsidP="005D74C9">
            <w:pPr>
              <w:keepNext/>
              <w:jc w:val="center"/>
              <w:rPr>
                <w:rFonts w:ascii="Arial" w:hAnsi="Arial" w:cs="Arial"/>
                <w:sz w:val="20"/>
                <w:szCs w:val="20"/>
              </w:rPr>
            </w:pPr>
            <w:r>
              <w:rPr>
                <w:rFonts w:ascii="Arial" w:hAnsi="Arial" w:cs="Arial"/>
                <w:sz w:val="20"/>
                <w:szCs w:val="20"/>
              </w:rPr>
              <w:t>122</w:t>
            </w:r>
          </w:p>
        </w:tc>
        <w:tc>
          <w:tcPr>
            <w:tcW w:w="840" w:type="dxa"/>
            <w:tcBorders>
              <w:top w:val="nil"/>
              <w:left w:val="nil"/>
              <w:bottom w:val="single" w:sz="4" w:space="0" w:color="auto"/>
              <w:right w:val="single" w:sz="4" w:space="0" w:color="auto"/>
            </w:tcBorders>
            <w:shd w:val="clear" w:color="auto" w:fill="auto"/>
            <w:vAlign w:val="bottom"/>
          </w:tcPr>
          <w:p w:rsidR="00523048" w:rsidRDefault="00523048" w:rsidP="005D74C9">
            <w:pPr>
              <w:keepNext/>
              <w:jc w:val="center"/>
              <w:rPr>
                <w:rFonts w:ascii="Arial" w:hAnsi="Arial" w:cs="Arial"/>
                <w:sz w:val="20"/>
                <w:szCs w:val="20"/>
              </w:rPr>
            </w:pPr>
            <w:r>
              <w:rPr>
                <w:rFonts w:ascii="Arial" w:hAnsi="Arial" w:cs="Arial"/>
                <w:sz w:val="20"/>
                <w:szCs w:val="20"/>
              </w:rPr>
              <w:t>646</w:t>
            </w:r>
          </w:p>
        </w:tc>
        <w:tc>
          <w:tcPr>
            <w:tcW w:w="600" w:type="dxa"/>
            <w:tcBorders>
              <w:top w:val="nil"/>
              <w:left w:val="nil"/>
              <w:bottom w:val="single" w:sz="4" w:space="0" w:color="auto"/>
              <w:right w:val="single" w:sz="4" w:space="0" w:color="auto"/>
            </w:tcBorders>
            <w:shd w:val="clear" w:color="auto" w:fill="auto"/>
            <w:vAlign w:val="bottom"/>
          </w:tcPr>
          <w:p w:rsidR="00523048" w:rsidRDefault="00523048" w:rsidP="005D74C9">
            <w:pPr>
              <w:keepNext/>
              <w:jc w:val="center"/>
              <w:rPr>
                <w:rFonts w:ascii="Arial" w:hAnsi="Arial" w:cs="Arial"/>
                <w:sz w:val="20"/>
                <w:szCs w:val="20"/>
              </w:rPr>
            </w:pPr>
            <w:r>
              <w:rPr>
                <w:rFonts w:ascii="Arial" w:hAnsi="Arial" w:cs="Arial"/>
                <w:sz w:val="20"/>
                <w:szCs w:val="20"/>
              </w:rPr>
              <w:t>139</w:t>
            </w:r>
          </w:p>
        </w:tc>
        <w:tc>
          <w:tcPr>
            <w:tcW w:w="840" w:type="dxa"/>
            <w:tcBorders>
              <w:top w:val="nil"/>
              <w:left w:val="nil"/>
              <w:bottom w:val="single" w:sz="4" w:space="0" w:color="auto"/>
              <w:right w:val="single" w:sz="4" w:space="0" w:color="auto"/>
            </w:tcBorders>
            <w:shd w:val="clear" w:color="auto" w:fill="auto"/>
            <w:noWrap/>
            <w:vAlign w:val="bottom"/>
          </w:tcPr>
          <w:p w:rsidR="00523048" w:rsidRDefault="00523048" w:rsidP="005D74C9">
            <w:pPr>
              <w:keepNext/>
              <w:jc w:val="center"/>
              <w:rPr>
                <w:rFonts w:ascii="Arial" w:hAnsi="Arial" w:cs="Arial"/>
                <w:sz w:val="20"/>
                <w:szCs w:val="20"/>
              </w:rPr>
            </w:pPr>
            <w:r>
              <w:rPr>
                <w:rFonts w:ascii="Arial" w:hAnsi="Arial" w:cs="Arial"/>
                <w:sz w:val="20"/>
                <w:szCs w:val="20"/>
              </w:rPr>
              <w:t>405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23048" w:rsidRDefault="00523048" w:rsidP="005D74C9">
            <w:pPr>
              <w:keepNext/>
              <w:jc w:val="center"/>
              <w:rPr>
                <w:rFonts w:ascii="Arial" w:hAnsi="Arial" w:cs="Arial"/>
                <w:sz w:val="20"/>
                <w:szCs w:val="20"/>
              </w:rPr>
            </w:pPr>
            <w:r>
              <w:rPr>
                <w:rFonts w:ascii="Arial" w:hAnsi="Arial" w:cs="Arial"/>
                <w:sz w:val="20"/>
                <w:szCs w:val="20"/>
              </w:rPr>
              <w:t>24</w:t>
            </w:r>
          </w:p>
        </w:tc>
        <w:tc>
          <w:tcPr>
            <w:tcW w:w="2760" w:type="dxa"/>
            <w:vMerge/>
            <w:tcBorders>
              <w:left w:val="nil"/>
              <w:bottom w:val="single" w:sz="4" w:space="0" w:color="auto"/>
              <w:right w:val="single" w:sz="4" w:space="0" w:color="auto"/>
            </w:tcBorders>
            <w:shd w:val="clear" w:color="auto" w:fill="auto"/>
            <w:vAlign w:val="bottom"/>
          </w:tcPr>
          <w:p w:rsidR="00523048" w:rsidRPr="00ED16A6" w:rsidRDefault="00523048" w:rsidP="005D74C9">
            <w:pPr>
              <w:keepNext/>
              <w:rPr>
                <w:rFonts w:ascii="Arial" w:hAnsi="Arial" w:cs="Arial"/>
                <w:sz w:val="20"/>
                <w:szCs w:val="20"/>
              </w:rPr>
            </w:pPr>
          </w:p>
        </w:tc>
      </w:tr>
    </w:tbl>
    <w:p w:rsidR="00523048" w:rsidRDefault="00523048" w:rsidP="00523048">
      <w:pPr>
        <w:pStyle w:val="Corpodeltesto"/>
        <w:spacing w:before="120" w:after="240" w:line="360" w:lineRule="auto"/>
        <w:ind w:firstLine="284"/>
        <w:jc w:val="center"/>
      </w:pPr>
      <w:r w:rsidRPr="00ED16A6">
        <w:rPr>
          <w:i/>
        </w:rPr>
        <w:t>Tabella A</w:t>
      </w:r>
      <w:r w:rsidRPr="00ED16A6">
        <w:t xml:space="preserve">: dati sulla popolazione residente </w:t>
      </w:r>
    </w:p>
    <w:p w:rsidR="00DE1F8E" w:rsidRDefault="00DE1F8E" w:rsidP="00DE1F8E">
      <w:pPr>
        <w:pStyle w:val="Corpodeltesto"/>
        <w:spacing w:before="120" w:after="240"/>
        <w:ind w:firstLine="284"/>
        <w:rPr>
          <w:i/>
        </w:rPr>
      </w:pPr>
      <w:r w:rsidRPr="00ED16A6">
        <w:rPr>
          <w:i/>
        </w:rPr>
        <w:t xml:space="preserve">* I nominativi verranno omessi nel documento di </w:t>
      </w:r>
      <w:r>
        <w:rPr>
          <w:i/>
        </w:rPr>
        <w:t>P</w:t>
      </w:r>
      <w:r w:rsidRPr="00ED16A6">
        <w:rPr>
          <w:i/>
        </w:rPr>
        <w:t>iano per motivi di rispetto della privacy, tuttavia si rende necessario conoscere il numero di persone inserendo possibilmente il civico relativo alla residenza. I dati completi potrebbero essere messi a disposizione dal referente della funzione Sanità.</w:t>
      </w:r>
    </w:p>
    <w:p w:rsidR="0088135C" w:rsidRDefault="0088135C" w:rsidP="00DE1F8E">
      <w:pPr>
        <w:pStyle w:val="Corpodeltesto"/>
        <w:spacing w:before="120" w:after="240"/>
        <w:ind w:firstLine="284"/>
        <w:rPr>
          <w:i/>
        </w:rPr>
      </w:pPr>
    </w:p>
    <w:p w:rsidR="0088135C" w:rsidRDefault="0088135C" w:rsidP="0088135C">
      <w:pPr>
        <w:widowControl w:val="0"/>
        <w:autoSpaceDE w:val="0"/>
        <w:autoSpaceDN w:val="0"/>
        <w:adjustRightInd w:val="0"/>
        <w:spacing w:line="360" w:lineRule="auto"/>
        <w:ind w:right="-1"/>
        <w:rPr>
          <w:b/>
          <w:sz w:val="22"/>
          <w:szCs w:val="22"/>
        </w:rPr>
      </w:pPr>
      <w:r>
        <w:rPr>
          <w:b/>
          <w:sz w:val="22"/>
          <w:szCs w:val="22"/>
        </w:rPr>
        <w:t>1.1.1</w:t>
      </w:r>
      <w:r w:rsidR="002D7EC1">
        <w:rPr>
          <w:b/>
          <w:sz w:val="22"/>
          <w:szCs w:val="22"/>
        </w:rPr>
        <w:t>2</w:t>
      </w:r>
      <w:r>
        <w:rPr>
          <w:b/>
          <w:sz w:val="22"/>
          <w:szCs w:val="22"/>
        </w:rPr>
        <w:t xml:space="preserve"> Elementi</w:t>
      </w:r>
      <w:r w:rsidRPr="00682B22">
        <w:rPr>
          <w:b/>
          <w:sz w:val="22"/>
          <w:szCs w:val="22"/>
        </w:rPr>
        <w:t xml:space="preserve"> esposti a rischio</w:t>
      </w:r>
      <w:r>
        <w:rPr>
          <w:b/>
          <w:sz w:val="22"/>
          <w:szCs w:val="22"/>
        </w:rPr>
        <w:t xml:space="preserve"> (Strutture Strategiche)</w:t>
      </w:r>
    </w:p>
    <w:p w:rsidR="0088135C" w:rsidRPr="004C4453" w:rsidRDefault="0088135C" w:rsidP="0088135C">
      <w:pPr>
        <w:widowControl w:val="0"/>
        <w:autoSpaceDE w:val="0"/>
        <w:autoSpaceDN w:val="0"/>
        <w:adjustRightInd w:val="0"/>
        <w:spacing w:line="360" w:lineRule="auto"/>
        <w:ind w:right="-1"/>
        <w:jc w:val="both"/>
        <w:rPr>
          <w:b/>
          <w:sz w:val="22"/>
          <w:szCs w:val="22"/>
        </w:rPr>
      </w:pPr>
      <w:r w:rsidRPr="004C4453">
        <w:rPr>
          <w:sz w:val="22"/>
          <w:szCs w:val="22"/>
        </w:rPr>
        <w:t>Gli elementi esposti a rischio in conseguenza dell’individuazione delle aree riportate in cartografia come livelli di pericolosità e di rischio e che si ritiene potrebbero essere interessati da un evento calamitoso, vengono di seguito elencati:</w:t>
      </w:r>
      <w:r>
        <w:rPr>
          <w:b/>
          <w:sz w:val="22"/>
          <w:szCs w:val="22"/>
        </w:rPr>
        <w:t xml:space="preserve"> (</w:t>
      </w:r>
      <w:r w:rsidRPr="004C4453">
        <w:rPr>
          <w:sz w:val="22"/>
          <w:szCs w:val="22"/>
        </w:rPr>
        <w:t>V</w:t>
      </w:r>
      <w:r>
        <w:rPr>
          <w:sz w:val="22"/>
          <w:szCs w:val="22"/>
          <w:u w:val="single"/>
        </w:rPr>
        <w:t>edi Tabella C)</w:t>
      </w:r>
      <w:r w:rsidRPr="00682B22">
        <w:rPr>
          <w:sz w:val="22"/>
          <w:szCs w:val="22"/>
          <w:u w:val="single"/>
        </w:rPr>
        <w:t>:</w:t>
      </w:r>
    </w:p>
    <w:tbl>
      <w:tblPr>
        <w:tblpPr w:leftFromText="141" w:rightFromText="141" w:vertAnchor="text" w:tblpX="70" w:tblpY="62"/>
        <w:tblW w:w="9726" w:type="dxa"/>
        <w:tblLayout w:type="fixed"/>
        <w:tblCellMar>
          <w:left w:w="70" w:type="dxa"/>
          <w:right w:w="70" w:type="dxa"/>
        </w:tblCellMar>
        <w:tblLook w:val="0000"/>
      </w:tblPr>
      <w:tblGrid>
        <w:gridCol w:w="1739"/>
        <w:gridCol w:w="952"/>
        <w:gridCol w:w="918"/>
        <w:gridCol w:w="34"/>
        <w:gridCol w:w="886"/>
        <w:gridCol w:w="2216"/>
        <w:gridCol w:w="1312"/>
        <w:gridCol w:w="1669"/>
      </w:tblGrid>
      <w:tr w:rsidR="0088135C" w:rsidRPr="00ED16A6">
        <w:trPr>
          <w:trHeight w:val="695"/>
        </w:trPr>
        <w:tc>
          <w:tcPr>
            <w:tcW w:w="173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135C" w:rsidRPr="00ED16A6" w:rsidRDefault="0088135C" w:rsidP="0088135C">
            <w:pPr>
              <w:keepNext/>
              <w:jc w:val="center"/>
              <w:rPr>
                <w:rFonts w:ascii="Arial" w:hAnsi="Arial" w:cs="Arial"/>
                <w:b/>
                <w:sz w:val="16"/>
                <w:szCs w:val="16"/>
              </w:rPr>
            </w:pPr>
            <w:r w:rsidRPr="00ED16A6">
              <w:rPr>
                <w:rFonts w:ascii="Arial" w:hAnsi="Arial" w:cs="Arial"/>
                <w:b/>
                <w:sz w:val="16"/>
                <w:szCs w:val="16"/>
              </w:rPr>
              <w:t>DENOMINAZIONE</w:t>
            </w:r>
          </w:p>
        </w:tc>
        <w:tc>
          <w:tcPr>
            <w:tcW w:w="952" w:type="dxa"/>
            <w:tcBorders>
              <w:top w:val="single" w:sz="4" w:space="0" w:color="auto"/>
              <w:left w:val="nil"/>
              <w:right w:val="single" w:sz="4" w:space="0" w:color="auto"/>
            </w:tcBorders>
            <w:shd w:val="clear" w:color="auto" w:fill="C0C0C0"/>
            <w:vAlign w:val="center"/>
          </w:tcPr>
          <w:p w:rsidR="0088135C" w:rsidRPr="00ED16A6" w:rsidRDefault="0088135C" w:rsidP="0088135C">
            <w:pPr>
              <w:keepNext/>
              <w:jc w:val="center"/>
              <w:rPr>
                <w:rFonts w:ascii="Arial" w:hAnsi="Arial" w:cs="Arial"/>
                <w:b/>
                <w:sz w:val="16"/>
                <w:szCs w:val="16"/>
              </w:rPr>
            </w:pPr>
            <w:r w:rsidRPr="00ED16A6">
              <w:rPr>
                <w:rFonts w:ascii="Arial" w:hAnsi="Arial" w:cs="Arial"/>
                <w:b/>
                <w:sz w:val="16"/>
                <w:szCs w:val="16"/>
              </w:rPr>
              <w:t>Numero Progressivo</w:t>
            </w:r>
          </w:p>
          <w:p w:rsidR="0088135C" w:rsidRPr="00ED16A6" w:rsidRDefault="0088135C" w:rsidP="0088135C">
            <w:pPr>
              <w:keepNext/>
              <w:jc w:val="center"/>
              <w:rPr>
                <w:rFonts w:ascii="Arial" w:hAnsi="Arial" w:cs="Arial"/>
                <w:b/>
                <w:i/>
                <w:sz w:val="12"/>
                <w:szCs w:val="12"/>
              </w:rPr>
            </w:pPr>
            <w:r w:rsidRPr="00ED16A6">
              <w:rPr>
                <w:rFonts w:ascii="Arial" w:hAnsi="Arial" w:cs="Arial"/>
                <w:b/>
                <w:i/>
                <w:sz w:val="12"/>
                <w:szCs w:val="12"/>
              </w:rPr>
              <w:t>(assegnato in  cartografia)</w:t>
            </w:r>
          </w:p>
        </w:tc>
        <w:tc>
          <w:tcPr>
            <w:tcW w:w="1838" w:type="dxa"/>
            <w:gridSpan w:val="3"/>
            <w:tcBorders>
              <w:top w:val="single" w:sz="4" w:space="0" w:color="auto"/>
              <w:left w:val="nil"/>
              <w:right w:val="single" w:sz="4" w:space="0" w:color="auto"/>
            </w:tcBorders>
            <w:shd w:val="clear" w:color="auto" w:fill="C0C0C0"/>
            <w:vAlign w:val="center"/>
          </w:tcPr>
          <w:p w:rsidR="0088135C" w:rsidRPr="00ED16A6" w:rsidRDefault="0088135C" w:rsidP="0088135C">
            <w:pPr>
              <w:keepNext/>
              <w:jc w:val="center"/>
              <w:rPr>
                <w:rFonts w:ascii="Arial" w:hAnsi="Arial" w:cs="Arial"/>
                <w:b/>
                <w:sz w:val="16"/>
                <w:szCs w:val="16"/>
              </w:rPr>
            </w:pPr>
            <w:r w:rsidRPr="00ED16A6">
              <w:rPr>
                <w:rFonts w:ascii="Arial" w:hAnsi="Arial" w:cs="Arial"/>
                <w:b/>
                <w:sz w:val="16"/>
                <w:szCs w:val="16"/>
              </w:rPr>
              <w:t>Codice</w:t>
            </w:r>
          </w:p>
          <w:p w:rsidR="0088135C" w:rsidRPr="00ED16A6" w:rsidRDefault="0088135C" w:rsidP="0088135C">
            <w:pPr>
              <w:keepNext/>
              <w:jc w:val="center"/>
              <w:rPr>
                <w:rFonts w:ascii="Arial" w:hAnsi="Arial" w:cs="Arial"/>
                <w:b/>
                <w:i/>
                <w:sz w:val="12"/>
                <w:szCs w:val="12"/>
              </w:rPr>
            </w:pPr>
            <w:r w:rsidRPr="00ED16A6">
              <w:rPr>
                <w:rFonts w:ascii="Arial" w:hAnsi="Arial" w:cs="Arial"/>
                <w:b/>
                <w:sz w:val="16"/>
                <w:szCs w:val="16"/>
              </w:rPr>
              <w:t>Cartografico</w:t>
            </w:r>
            <w:r w:rsidRPr="00ED16A6">
              <w:rPr>
                <w:rFonts w:ascii="Arial" w:hAnsi="Arial" w:cs="Arial"/>
                <w:b/>
                <w:i/>
                <w:sz w:val="12"/>
                <w:szCs w:val="12"/>
              </w:rPr>
              <w:t xml:space="preserve"> </w:t>
            </w:r>
          </w:p>
          <w:p w:rsidR="0088135C" w:rsidRPr="00ED16A6" w:rsidRDefault="0088135C" w:rsidP="0088135C">
            <w:pPr>
              <w:keepNext/>
              <w:jc w:val="center"/>
              <w:rPr>
                <w:rFonts w:ascii="Arial" w:hAnsi="Arial" w:cs="Arial"/>
                <w:b/>
                <w:i/>
                <w:sz w:val="12"/>
                <w:szCs w:val="12"/>
              </w:rPr>
            </w:pPr>
            <w:r w:rsidRPr="00ED16A6">
              <w:rPr>
                <w:rFonts w:ascii="Arial" w:hAnsi="Arial" w:cs="Arial"/>
                <w:b/>
                <w:i/>
                <w:sz w:val="12"/>
                <w:szCs w:val="12"/>
              </w:rPr>
              <w:t>(Allegato C – Codici identificativi)</w:t>
            </w:r>
          </w:p>
        </w:tc>
        <w:tc>
          <w:tcPr>
            <w:tcW w:w="2216" w:type="dxa"/>
            <w:tcBorders>
              <w:top w:val="single" w:sz="4" w:space="0" w:color="auto"/>
              <w:left w:val="nil"/>
              <w:right w:val="single" w:sz="4" w:space="0" w:color="auto"/>
            </w:tcBorders>
            <w:shd w:val="clear" w:color="auto" w:fill="C0C0C0"/>
            <w:vAlign w:val="center"/>
          </w:tcPr>
          <w:p w:rsidR="0088135C" w:rsidRPr="00ED16A6" w:rsidRDefault="0088135C" w:rsidP="0088135C">
            <w:pPr>
              <w:keepNext/>
              <w:jc w:val="center"/>
              <w:rPr>
                <w:rFonts w:ascii="Arial" w:hAnsi="Arial" w:cs="Arial"/>
                <w:b/>
                <w:sz w:val="16"/>
                <w:szCs w:val="16"/>
              </w:rPr>
            </w:pPr>
            <w:r w:rsidRPr="00ED16A6">
              <w:rPr>
                <w:rFonts w:ascii="Arial" w:hAnsi="Arial" w:cs="Arial"/>
                <w:b/>
                <w:sz w:val="16"/>
                <w:szCs w:val="16"/>
              </w:rPr>
              <w:t>UBICAZIONE</w:t>
            </w:r>
          </w:p>
        </w:tc>
        <w:tc>
          <w:tcPr>
            <w:tcW w:w="1312" w:type="dxa"/>
            <w:tcBorders>
              <w:top w:val="single" w:sz="4" w:space="0" w:color="auto"/>
              <w:left w:val="nil"/>
              <w:right w:val="single" w:sz="4" w:space="0" w:color="auto"/>
            </w:tcBorders>
            <w:shd w:val="clear" w:color="auto" w:fill="C0C0C0"/>
            <w:vAlign w:val="center"/>
          </w:tcPr>
          <w:p w:rsidR="0088135C" w:rsidRPr="00ED16A6" w:rsidRDefault="0088135C" w:rsidP="0088135C">
            <w:pPr>
              <w:keepNext/>
              <w:jc w:val="center"/>
              <w:rPr>
                <w:rFonts w:ascii="Arial" w:hAnsi="Arial" w:cs="Arial"/>
                <w:b/>
                <w:sz w:val="16"/>
                <w:szCs w:val="16"/>
              </w:rPr>
            </w:pPr>
            <w:r w:rsidRPr="00ED16A6">
              <w:rPr>
                <w:rFonts w:ascii="Arial" w:hAnsi="Arial" w:cs="Arial"/>
                <w:b/>
                <w:sz w:val="16"/>
                <w:szCs w:val="16"/>
              </w:rPr>
              <w:t>STIMA POPOLAZIONE RESIDENTE</w:t>
            </w:r>
          </w:p>
        </w:tc>
        <w:tc>
          <w:tcPr>
            <w:tcW w:w="1669" w:type="dxa"/>
            <w:tcBorders>
              <w:top w:val="single" w:sz="4" w:space="0" w:color="auto"/>
              <w:left w:val="nil"/>
              <w:right w:val="single" w:sz="4" w:space="0" w:color="auto"/>
            </w:tcBorders>
            <w:shd w:val="clear" w:color="auto" w:fill="C0C0C0"/>
            <w:noWrap/>
            <w:vAlign w:val="center"/>
          </w:tcPr>
          <w:p w:rsidR="0088135C" w:rsidRPr="00ED16A6" w:rsidRDefault="0088135C" w:rsidP="0088135C">
            <w:pPr>
              <w:keepNext/>
              <w:jc w:val="center"/>
              <w:rPr>
                <w:rFonts w:ascii="Arial" w:hAnsi="Arial" w:cs="Arial"/>
                <w:b/>
                <w:sz w:val="16"/>
                <w:szCs w:val="16"/>
              </w:rPr>
            </w:pPr>
            <w:r w:rsidRPr="00ED16A6">
              <w:rPr>
                <w:rFonts w:ascii="Arial" w:hAnsi="Arial" w:cs="Arial"/>
                <w:b/>
                <w:sz w:val="16"/>
                <w:szCs w:val="16"/>
              </w:rPr>
              <w:t xml:space="preserve">PERSONE </w:t>
            </w:r>
          </w:p>
          <w:p w:rsidR="0088135C" w:rsidRPr="00ED16A6" w:rsidRDefault="0088135C" w:rsidP="0088135C">
            <w:pPr>
              <w:keepNext/>
              <w:jc w:val="center"/>
              <w:rPr>
                <w:rFonts w:ascii="Arial" w:hAnsi="Arial" w:cs="Arial"/>
                <w:b/>
                <w:sz w:val="16"/>
                <w:szCs w:val="16"/>
              </w:rPr>
            </w:pPr>
            <w:r w:rsidRPr="00ED16A6">
              <w:rPr>
                <w:rFonts w:ascii="Arial" w:hAnsi="Arial" w:cs="Arial"/>
                <w:b/>
                <w:sz w:val="16"/>
                <w:szCs w:val="16"/>
              </w:rPr>
              <w:t>NON AUTOSUFFICIENTI</w:t>
            </w:r>
          </w:p>
        </w:tc>
      </w:tr>
      <w:tr w:rsidR="0088135C" w:rsidRPr="00ED16A6">
        <w:trPr>
          <w:trHeight w:val="163"/>
        </w:trPr>
        <w:tc>
          <w:tcPr>
            <w:tcW w:w="1739" w:type="dxa"/>
            <w:vMerge w:val="restart"/>
            <w:tcBorders>
              <w:top w:val="single" w:sz="4" w:space="0" w:color="auto"/>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Chiesa Madonna del Carmelo</w:t>
            </w:r>
          </w:p>
        </w:tc>
        <w:tc>
          <w:tcPr>
            <w:tcW w:w="95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rFonts w:ascii="Arial" w:hAnsi="Arial" w:cs="Arial"/>
                <w:sz w:val="20"/>
                <w:szCs w:val="20"/>
              </w:rPr>
              <w:t>1</w:t>
            </w:r>
          </w:p>
        </w:tc>
        <w:tc>
          <w:tcPr>
            <w:tcW w:w="952" w:type="dxa"/>
            <w:gridSpan w:val="2"/>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5</w:t>
            </w:r>
            <w:r w:rsidRPr="00ED16A6">
              <w:rPr>
                <w:sz w:val="28"/>
                <w:szCs w:val="28"/>
              </w:rPr>
              <w:t>| .</w:t>
            </w:r>
          </w:p>
        </w:tc>
        <w:tc>
          <w:tcPr>
            <w:tcW w:w="886" w:type="dxa"/>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r>
              <w:rPr>
                <w:sz w:val="28"/>
                <w:szCs w:val="28"/>
              </w:rPr>
              <w:t>2</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P.zza Cisterna</w:t>
            </w:r>
          </w:p>
        </w:tc>
        <w:tc>
          <w:tcPr>
            <w:tcW w:w="131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52" w:type="dxa"/>
            <w:gridSpan w:val="2"/>
            <w:tcBorders>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886" w:type="dxa"/>
            <w:tcBorders>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lastRenderedPageBreak/>
              <w:t>Chiesa S. Barbara</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rFonts w:ascii="Arial" w:hAnsi="Arial" w:cs="Arial"/>
                <w:sz w:val="20"/>
                <w:szCs w:val="20"/>
              </w:rPr>
              <w:t>2</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5</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w:t>
            </w:r>
            <w:r w:rsidRPr="00ED16A6">
              <w:rPr>
                <w:sz w:val="28"/>
                <w:szCs w:val="28"/>
              </w:rPr>
              <w:t>| |</w:t>
            </w:r>
            <w:r>
              <w:rPr>
                <w:sz w:val="28"/>
                <w:szCs w:val="28"/>
              </w:rPr>
              <w:t>2</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P.zza S. Barbara</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Chiesa S. Giovanni Bosco</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rFonts w:ascii="Arial" w:hAnsi="Arial" w:cs="Arial"/>
                <w:sz w:val="20"/>
                <w:szCs w:val="20"/>
              </w:rPr>
              <w:t>3</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5</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r>
              <w:rPr>
                <w:sz w:val="28"/>
                <w:szCs w:val="28"/>
              </w:rPr>
              <w:t>2</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P.zza Rocca</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Chiesa Madonna della Neve</w:t>
            </w:r>
          </w:p>
        </w:tc>
        <w:tc>
          <w:tcPr>
            <w:tcW w:w="952" w:type="dxa"/>
            <w:vMerge w:val="restart"/>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4</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5</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r>
              <w:rPr>
                <w:sz w:val="28"/>
                <w:szCs w:val="28"/>
              </w:rPr>
              <w:t>2</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Serra La Nave</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w:t>
            </w:r>
          </w:p>
        </w:tc>
        <w:tc>
          <w:tcPr>
            <w:tcW w:w="1669" w:type="dxa"/>
            <w:vMerge w:val="restart"/>
            <w:tcBorders>
              <w:top w:val="single" w:sz="4" w:space="0" w:color="auto"/>
              <w:left w:val="nil"/>
              <w:right w:val="single" w:sz="4" w:space="0" w:color="auto"/>
            </w:tcBorders>
            <w:shd w:val="clear" w:color="auto" w:fill="auto"/>
            <w:noWrap/>
            <w:vAlign w:val="bottom"/>
          </w:tcPr>
          <w:p w:rsidR="0088135C" w:rsidRDefault="0088135C" w:rsidP="0088135C">
            <w:pPr>
              <w:keepNext/>
              <w:jc w:val="center"/>
              <w:rPr>
                <w:rFonts w:ascii="Arial" w:hAnsi="Arial" w:cs="Arial"/>
                <w:sz w:val="20"/>
                <w:szCs w:val="20"/>
              </w:rPr>
            </w:pPr>
          </w:p>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nil"/>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3"/>
        </w:trPr>
        <w:tc>
          <w:tcPr>
            <w:tcW w:w="1739" w:type="dxa"/>
            <w:vMerge w:val="restart"/>
            <w:tcBorders>
              <w:top w:val="single" w:sz="4" w:space="0" w:color="auto"/>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Ex Chiesa S. Barbara</w:t>
            </w:r>
          </w:p>
        </w:tc>
        <w:tc>
          <w:tcPr>
            <w:tcW w:w="95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5</w:t>
            </w:r>
          </w:p>
        </w:tc>
        <w:tc>
          <w:tcPr>
            <w:tcW w:w="952" w:type="dxa"/>
            <w:gridSpan w:val="2"/>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5</w:t>
            </w:r>
            <w:r w:rsidRPr="00ED16A6">
              <w:rPr>
                <w:sz w:val="28"/>
                <w:szCs w:val="28"/>
              </w:rPr>
              <w:t>| .</w:t>
            </w:r>
          </w:p>
        </w:tc>
        <w:tc>
          <w:tcPr>
            <w:tcW w:w="886" w:type="dxa"/>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r>
              <w:rPr>
                <w:sz w:val="28"/>
                <w:szCs w:val="28"/>
              </w:rPr>
              <w:t>2</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Contrada Canfarella</w:t>
            </w:r>
          </w:p>
        </w:tc>
        <w:tc>
          <w:tcPr>
            <w:tcW w:w="131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0</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52" w:type="dxa"/>
            <w:gridSpan w:val="2"/>
            <w:tcBorders>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886" w:type="dxa"/>
            <w:tcBorders>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Casa Patanè</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6</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r>
              <w:rPr>
                <w:sz w:val="28"/>
                <w:szCs w:val="28"/>
              </w:rPr>
              <w:t>0</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P.zza S. Barbara</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6</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Castello Villino</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7</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r>
              <w:rPr>
                <w:sz w:val="28"/>
                <w:szCs w:val="28"/>
              </w:rPr>
              <w:t>0</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Via Paternò 17</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6</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Casa Russo</w:t>
            </w:r>
          </w:p>
        </w:tc>
        <w:tc>
          <w:tcPr>
            <w:tcW w:w="952" w:type="dxa"/>
            <w:vMerge w:val="restart"/>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8</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Via Paternò 25</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4</w:t>
            </w:r>
          </w:p>
        </w:tc>
        <w:tc>
          <w:tcPr>
            <w:tcW w:w="1669" w:type="dxa"/>
            <w:vMerge w:val="restart"/>
            <w:tcBorders>
              <w:top w:val="single" w:sz="4" w:space="0" w:color="auto"/>
              <w:left w:val="nil"/>
              <w:right w:val="single" w:sz="4" w:space="0" w:color="auto"/>
            </w:tcBorders>
            <w:shd w:val="clear" w:color="auto" w:fill="auto"/>
            <w:noWrap/>
            <w:vAlign w:val="bottom"/>
          </w:tcPr>
          <w:p w:rsidR="0088135C" w:rsidRDefault="0088135C" w:rsidP="0088135C">
            <w:pPr>
              <w:keepNext/>
              <w:jc w:val="center"/>
              <w:rPr>
                <w:rFonts w:ascii="Arial" w:hAnsi="Arial" w:cs="Arial"/>
                <w:sz w:val="20"/>
                <w:szCs w:val="20"/>
              </w:rPr>
            </w:pPr>
          </w:p>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nil"/>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3"/>
        </w:trPr>
        <w:tc>
          <w:tcPr>
            <w:tcW w:w="1739" w:type="dxa"/>
            <w:vMerge w:val="restart"/>
            <w:tcBorders>
              <w:top w:val="single" w:sz="4" w:space="0" w:color="auto"/>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Villa Rosolia</w:t>
            </w:r>
          </w:p>
        </w:tc>
        <w:tc>
          <w:tcPr>
            <w:tcW w:w="95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9</w:t>
            </w:r>
          </w:p>
        </w:tc>
        <w:tc>
          <w:tcPr>
            <w:tcW w:w="952" w:type="dxa"/>
            <w:gridSpan w:val="2"/>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886" w:type="dxa"/>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 |0</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Via Paternò 27</w:t>
            </w:r>
          </w:p>
        </w:tc>
        <w:tc>
          <w:tcPr>
            <w:tcW w:w="131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6</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52" w:type="dxa"/>
            <w:gridSpan w:val="2"/>
            <w:tcBorders>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886" w:type="dxa"/>
            <w:tcBorders>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Villa Pulvirenti</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10</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Via Paternò</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4</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Masseria Arena</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11</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Via Paternò 30-34</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Villa Sparpaglia</w:t>
            </w:r>
          </w:p>
        </w:tc>
        <w:tc>
          <w:tcPr>
            <w:tcW w:w="952" w:type="dxa"/>
            <w:vMerge w:val="restart"/>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12</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Via Paternò 49</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6</w:t>
            </w:r>
          </w:p>
        </w:tc>
        <w:tc>
          <w:tcPr>
            <w:tcW w:w="1669" w:type="dxa"/>
            <w:vMerge w:val="restart"/>
            <w:tcBorders>
              <w:top w:val="single" w:sz="4" w:space="0" w:color="auto"/>
              <w:left w:val="nil"/>
              <w:right w:val="single" w:sz="4" w:space="0" w:color="auto"/>
            </w:tcBorders>
            <w:shd w:val="clear" w:color="auto" w:fill="auto"/>
            <w:noWrap/>
            <w:vAlign w:val="bottom"/>
          </w:tcPr>
          <w:p w:rsidR="0088135C" w:rsidRDefault="0088135C" w:rsidP="0088135C">
            <w:pPr>
              <w:keepNext/>
              <w:jc w:val="center"/>
              <w:rPr>
                <w:rFonts w:ascii="Arial" w:hAnsi="Arial" w:cs="Arial"/>
                <w:sz w:val="20"/>
                <w:szCs w:val="20"/>
              </w:rPr>
            </w:pPr>
          </w:p>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nil"/>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3"/>
        </w:trPr>
        <w:tc>
          <w:tcPr>
            <w:tcW w:w="1739" w:type="dxa"/>
            <w:vMerge w:val="restart"/>
            <w:tcBorders>
              <w:top w:val="single" w:sz="4" w:space="0" w:color="auto"/>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Villa Savuto</w:t>
            </w:r>
          </w:p>
        </w:tc>
        <w:tc>
          <w:tcPr>
            <w:tcW w:w="95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13</w:t>
            </w:r>
          </w:p>
        </w:tc>
        <w:tc>
          <w:tcPr>
            <w:tcW w:w="952" w:type="dxa"/>
            <w:gridSpan w:val="2"/>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886" w:type="dxa"/>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S.P. Rocca</w:t>
            </w:r>
          </w:p>
        </w:tc>
        <w:tc>
          <w:tcPr>
            <w:tcW w:w="131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6</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52" w:type="dxa"/>
            <w:gridSpan w:val="2"/>
            <w:tcBorders>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886" w:type="dxa"/>
            <w:tcBorders>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Masseria Montesanto</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14</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Contrada Fossa Lupa</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Masseria Ardizzone</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15</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C/da Bosco di Paternò</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6</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Casa Ardizzone</w:t>
            </w:r>
          </w:p>
        </w:tc>
        <w:tc>
          <w:tcPr>
            <w:tcW w:w="952" w:type="dxa"/>
            <w:vMerge w:val="restart"/>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16</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Contrada Ardizzone</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4</w:t>
            </w:r>
          </w:p>
        </w:tc>
        <w:tc>
          <w:tcPr>
            <w:tcW w:w="1669" w:type="dxa"/>
            <w:vMerge w:val="restart"/>
            <w:tcBorders>
              <w:top w:val="single" w:sz="4" w:space="0" w:color="auto"/>
              <w:left w:val="nil"/>
              <w:right w:val="single" w:sz="4" w:space="0" w:color="auto"/>
            </w:tcBorders>
            <w:shd w:val="clear" w:color="auto" w:fill="auto"/>
            <w:noWrap/>
            <w:vAlign w:val="bottom"/>
          </w:tcPr>
          <w:p w:rsidR="0088135C" w:rsidRDefault="0088135C" w:rsidP="0088135C">
            <w:pPr>
              <w:keepNext/>
              <w:jc w:val="center"/>
              <w:rPr>
                <w:rFonts w:ascii="Arial" w:hAnsi="Arial" w:cs="Arial"/>
                <w:sz w:val="20"/>
                <w:szCs w:val="20"/>
              </w:rPr>
            </w:pPr>
          </w:p>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nil"/>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3"/>
        </w:trPr>
        <w:tc>
          <w:tcPr>
            <w:tcW w:w="1739" w:type="dxa"/>
            <w:vMerge w:val="restart"/>
            <w:tcBorders>
              <w:top w:val="single" w:sz="4" w:space="0" w:color="auto"/>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Masseria Raciti</w:t>
            </w:r>
          </w:p>
        </w:tc>
        <w:tc>
          <w:tcPr>
            <w:tcW w:w="95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17</w:t>
            </w:r>
          </w:p>
        </w:tc>
        <w:tc>
          <w:tcPr>
            <w:tcW w:w="952" w:type="dxa"/>
            <w:gridSpan w:val="2"/>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886" w:type="dxa"/>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C/da Pizzo Scalilla</w:t>
            </w:r>
          </w:p>
        </w:tc>
        <w:tc>
          <w:tcPr>
            <w:tcW w:w="131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52" w:type="dxa"/>
            <w:gridSpan w:val="2"/>
            <w:tcBorders>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886" w:type="dxa"/>
            <w:tcBorders>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Masseria Longo</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18</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Contrada Canfarella</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4</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Casa Strano</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19</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Contrada Canfarella</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10</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Cisterna Moncada</w:t>
            </w:r>
          </w:p>
        </w:tc>
        <w:tc>
          <w:tcPr>
            <w:tcW w:w="952" w:type="dxa"/>
            <w:vMerge w:val="restart"/>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20</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Luogo Grande</w:t>
            </w:r>
          </w:p>
        </w:tc>
        <w:tc>
          <w:tcPr>
            <w:tcW w:w="1312" w:type="dxa"/>
            <w:vMerge w:val="restart"/>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w:t>
            </w:r>
          </w:p>
        </w:tc>
        <w:tc>
          <w:tcPr>
            <w:tcW w:w="1669" w:type="dxa"/>
            <w:vMerge w:val="restart"/>
            <w:tcBorders>
              <w:top w:val="single" w:sz="4" w:space="0" w:color="auto"/>
              <w:left w:val="nil"/>
              <w:right w:val="single" w:sz="4" w:space="0" w:color="auto"/>
            </w:tcBorders>
            <w:shd w:val="clear" w:color="auto" w:fill="auto"/>
            <w:noWrap/>
            <w:vAlign w:val="bottom"/>
          </w:tcPr>
          <w:p w:rsidR="0088135C" w:rsidRDefault="0088135C" w:rsidP="0088135C">
            <w:pPr>
              <w:keepNext/>
              <w:jc w:val="center"/>
              <w:rPr>
                <w:rFonts w:ascii="Arial" w:hAnsi="Arial" w:cs="Arial"/>
                <w:sz w:val="20"/>
                <w:szCs w:val="20"/>
              </w:rPr>
            </w:pPr>
          </w:p>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nil"/>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Grande Albergo Dell’ Etna</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21</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|3</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|1| |5</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Serra la Nave</w:t>
            </w:r>
          </w:p>
        </w:tc>
        <w:tc>
          <w:tcPr>
            <w:tcW w:w="131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Osservatorio Astrofisico</w:t>
            </w:r>
          </w:p>
        </w:tc>
        <w:tc>
          <w:tcPr>
            <w:tcW w:w="952" w:type="dxa"/>
            <w:vMerge w:val="restart"/>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22</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1</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|1</w:t>
            </w:r>
            <w:r w:rsidRPr="00ED16A6">
              <w:rPr>
                <w:sz w:val="28"/>
                <w:szCs w:val="28"/>
              </w:rPr>
              <w:t>| |</w:t>
            </w:r>
            <w:r>
              <w:rPr>
                <w:sz w:val="28"/>
                <w:szCs w:val="28"/>
              </w:rPr>
              <w:t>0</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Serra la Nave</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10</w:t>
            </w:r>
          </w:p>
        </w:tc>
        <w:tc>
          <w:tcPr>
            <w:tcW w:w="1669" w:type="dxa"/>
            <w:vMerge w:val="restart"/>
            <w:tcBorders>
              <w:top w:val="single" w:sz="4" w:space="0" w:color="auto"/>
              <w:left w:val="nil"/>
              <w:right w:val="single" w:sz="4" w:space="0" w:color="auto"/>
            </w:tcBorders>
            <w:shd w:val="clear" w:color="auto" w:fill="auto"/>
            <w:noWrap/>
            <w:vAlign w:val="bottom"/>
          </w:tcPr>
          <w:p w:rsidR="0088135C" w:rsidRDefault="0088135C" w:rsidP="0088135C">
            <w:pPr>
              <w:keepNext/>
              <w:jc w:val="center"/>
              <w:rPr>
                <w:rFonts w:ascii="Arial" w:hAnsi="Arial" w:cs="Arial"/>
                <w:sz w:val="20"/>
                <w:szCs w:val="20"/>
              </w:rPr>
            </w:pPr>
          </w:p>
          <w:p w:rsidR="0088135C" w:rsidRPr="00ED16A6" w:rsidRDefault="0088135C" w:rsidP="0088135C">
            <w:pPr>
              <w:keepNext/>
              <w:jc w:val="center"/>
              <w:rPr>
                <w:rFonts w:ascii="Arial" w:hAnsi="Arial" w:cs="Arial"/>
                <w:sz w:val="20"/>
                <w:szCs w:val="20"/>
              </w:rPr>
            </w:pPr>
          </w:p>
        </w:tc>
      </w:tr>
      <w:tr w:rsidR="0088135C" w:rsidRPr="00ED16A6">
        <w:trPr>
          <w:trHeight w:val="16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52" w:type="dxa"/>
            <w:gridSpan w:val="2"/>
            <w:tcBorders>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886" w:type="dxa"/>
            <w:tcBorders>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bl>
    <w:p w:rsidR="0088135C" w:rsidRDefault="0088135C" w:rsidP="0088135C">
      <w:pPr>
        <w:pStyle w:val="Corpodeltesto"/>
        <w:spacing w:before="120" w:after="240" w:line="360" w:lineRule="auto"/>
        <w:ind w:firstLine="284"/>
        <w:jc w:val="center"/>
      </w:pPr>
      <w:r w:rsidRPr="00DA0169">
        <w:rPr>
          <w:i/>
        </w:rPr>
        <w:t xml:space="preserve">Tabella </w:t>
      </w:r>
      <w:r>
        <w:rPr>
          <w:i/>
        </w:rPr>
        <w:t>C</w:t>
      </w:r>
      <w:r w:rsidRPr="00DA0169">
        <w:t xml:space="preserve">: </w:t>
      </w:r>
      <w:r>
        <w:t>Strutture Strategiche</w:t>
      </w:r>
    </w:p>
    <w:p w:rsidR="0088135C" w:rsidRDefault="0088135C" w:rsidP="00DE1F8E">
      <w:pPr>
        <w:pStyle w:val="Corpodeltesto"/>
        <w:spacing w:before="120" w:after="240"/>
        <w:ind w:firstLine="284"/>
        <w:rPr>
          <w:i/>
        </w:rPr>
      </w:pPr>
    </w:p>
    <w:p w:rsidR="0088135C" w:rsidRDefault="0088135C" w:rsidP="00A05EF2">
      <w:pPr>
        <w:spacing w:line="360" w:lineRule="auto"/>
        <w:ind w:left="284"/>
        <w:jc w:val="both"/>
        <w:outlineLvl w:val="0"/>
        <w:rPr>
          <w:b/>
        </w:rPr>
      </w:pPr>
    </w:p>
    <w:p w:rsidR="0088135C" w:rsidRDefault="0088135C" w:rsidP="00A05EF2">
      <w:pPr>
        <w:spacing w:line="360" w:lineRule="auto"/>
        <w:ind w:left="284"/>
        <w:jc w:val="both"/>
        <w:outlineLvl w:val="0"/>
        <w:rPr>
          <w:b/>
        </w:rPr>
      </w:pPr>
    </w:p>
    <w:p w:rsidR="0088135C" w:rsidRDefault="0088135C" w:rsidP="00A05EF2">
      <w:pPr>
        <w:spacing w:line="360" w:lineRule="auto"/>
        <w:ind w:left="284"/>
        <w:jc w:val="both"/>
        <w:outlineLvl w:val="0"/>
        <w:rPr>
          <w:b/>
        </w:rPr>
      </w:pPr>
    </w:p>
    <w:p w:rsidR="00817090" w:rsidRDefault="00AA19FF" w:rsidP="00A05EF2">
      <w:pPr>
        <w:spacing w:line="360" w:lineRule="auto"/>
        <w:ind w:left="284"/>
        <w:jc w:val="both"/>
        <w:outlineLvl w:val="0"/>
        <w:rPr>
          <w:b/>
        </w:rPr>
      </w:pPr>
      <w:r>
        <w:rPr>
          <w:b/>
        </w:rPr>
        <w:t xml:space="preserve">1.2 </w:t>
      </w:r>
      <w:r w:rsidR="00817090">
        <w:rPr>
          <w:b/>
        </w:rPr>
        <w:t>RISORSE COMUNALI</w:t>
      </w:r>
    </w:p>
    <w:p w:rsidR="00AA19FF" w:rsidRPr="00B2751F" w:rsidRDefault="00AA19FF" w:rsidP="00230737">
      <w:pPr>
        <w:pStyle w:val="Titolo2"/>
        <w:numPr>
          <w:ilvl w:val="0"/>
          <w:numId w:val="0"/>
        </w:numPr>
        <w:spacing w:line="360" w:lineRule="auto"/>
        <w:ind w:left="492"/>
        <w:jc w:val="both"/>
        <w:rPr>
          <w:b/>
          <w:sz w:val="22"/>
          <w:szCs w:val="22"/>
        </w:rPr>
      </w:pPr>
      <w:bookmarkStart w:id="19" w:name="_Toc192658975"/>
      <w:r w:rsidRPr="00B2751F">
        <w:rPr>
          <w:b/>
          <w:sz w:val="22"/>
          <w:szCs w:val="22"/>
        </w:rPr>
        <w:t>1.2.1</w:t>
      </w:r>
      <w:r w:rsidR="00657739" w:rsidRPr="00B2751F">
        <w:rPr>
          <w:b/>
          <w:sz w:val="22"/>
          <w:szCs w:val="22"/>
        </w:rPr>
        <w:t xml:space="preserve"> </w:t>
      </w:r>
      <w:r w:rsidRPr="00B2751F">
        <w:rPr>
          <w:b/>
          <w:sz w:val="22"/>
          <w:szCs w:val="22"/>
        </w:rPr>
        <w:t>Struttura comunale di protezione civile: gli uomini</w:t>
      </w:r>
      <w:bookmarkEnd w:id="19"/>
      <w:r w:rsidRPr="00B2751F">
        <w:rPr>
          <w:b/>
          <w:sz w:val="22"/>
          <w:szCs w:val="22"/>
        </w:rPr>
        <w:t xml:space="preserve"> </w:t>
      </w:r>
    </w:p>
    <w:p w:rsidR="00AA19FF" w:rsidRPr="00317415" w:rsidRDefault="00695CEF" w:rsidP="00230737">
      <w:pPr>
        <w:spacing w:line="360" w:lineRule="auto"/>
        <w:jc w:val="both"/>
      </w:pPr>
      <w:r w:rsidRPr="00317415">
        <w:t>Il primo R</w:t>
      </w:r>
      <w:r w:rsidR="00AA19FF" w:rsidRPr="00317415">
        <w:t xml:space="preserve">esponsabile della protezione civile in ogni Comune è il Sindaco, che organizza le risorse comunali secondo piani prestabiliti per fronteggiare i rischi specifici del suo territorio. Il Sindaco </w:t>
      </w:r>
      <w:r w:rsidR="00AA19FF" w:rsidRPr="00317415">
        <w:lastRenderedPageBreak/>
        <w:t xml:space="preserve">nella sua azione ordinaria è supportato dalla Struttura comunale di protezione civile che è così composta ed organizzata. </w:t>
      </w:r>
    </w:p>
    <w:p w:rsidR="00B2751F" w:rsidRPr="00B2751F" w:rsidRDefault="00B2751F" w:rsidP="00B2751F">
      <w:pPr>
        <w:jc w:val="both"/>
        <w:rPr>
          <w:sz w:val="22"/>
          <w:szCs w:val="22"/>
        </w:rPr>
      </w:pPr>
    </w:p>
    <w:tbl>
      <w:tblPr>
        <w:tblW w:w="9960" w:type="dxa"/>
        <w:tblInd w:w="108" w:type="dxa"/>
        <w:tblLook w:val="01E0"/>
      </w:tblPr>
      <w:tblGrid>
        <w:gridCol w:w="2688"/>
        <w:gridCol w:w="1195"/>
        <w:gridCol w:w="1195"/>
        <w:gridCol w:w="1309"/>
        <w:gridCol w:w="3573"/>
      </w:tblGrid>
      <w:tr w:rsidR="00AA19FF" w:rsidRPr="00ED16A6">
        <w:tc>
          <w:tcPr>
            <w:tcW w:w="2760" w:type="dxa"/>
            <w:tcBorders>
              <w:bottom w:val="single" w:sz="4" w:space="0" w:color="auto"/>
            </w:tcBorders>
            <w:shd w:val="clear" w:color="auto" w:fill="C0C0C0"/>
          </w:tcPr>
          <w:p w:rsidR="00AA19FF" w:rsidRPr="00BE613D" w:rsidRDefault="00AA19FF" w:rsidP="00226FE6">
            <w:pPr>
              <w:keepNext/>
              <w:spacing w:before="60" w:after="60"/>
              <w:jc w:val="center"/>
              <w:rPr>
                <w:rFonts w:ascii="Arial" w:hAnsi="Arial" w:cs="Arial"/>
                <w:b/>
                <w:bCs/>
                <w:sz w:val="22"/>
                <w:szCs w:val="22"/>
              </w:rPr>
            </w:pPr>
          </w:p>
        </w:tc>
        <w:tc>
          <w:tcPr>
            <w:tcW w:w="1200" w:type="dxa"/>
            <w:tcBorders>
              <w:bottom w:val="single" w:sz="4" w:space="0" w:color="auto"/>
            </w:tcBorders>
            <w:shd w:val="clear" w:color="auto" w:fill="C0C0C0"/>
          </w:tcPr>
          <w:p w:rsidR="00AA19FF" w:rsidRPr="00BE613D" w:rsidRDefault="00AA19FF" w:rsidP="00226FE6">
            <w:pPr>
              <w:keepNext/>
              <w:spacing w:before="60" w:after="60"/>
              <w:jc w:val="center"/>
              <w:rPr>
                <w:rFonts w:ascii="Arial" w:hAnsi="Arial" w:cs="Arial"/>
                <w:b/>
                <w:bCs/>
                <w:sz w:val="18"/>
                <w:szCs w:val="18"/>
              </w:rPr>
            </w:pPr>
            <w:r w:rsidRPr="00BE613D">
              <w:rPr>
                <w:rFonts w:ascii="Arial" w:hAnsi="Arial" w:cs="Arial"/>
                <w:b/>
                <w:bCs/>
                <w:sz w:val="18"/>
                <w:szCs w:val="18"/>
              </w:rPr>
              <w:t>TEL</w:t>
            </w:r>
          </w:p>
        </w:tc>
        <w:tc>
          <w:tcPr>
            <w:tcW w:w="1200" w:type="dxa"/>
            <w:tcBorders>
              <w:bottom w:val="single" w:sz="4" w:space="0" w:color="auto"/>
            </w:tcBorders>
            <w:shd w:val="clear" w:color="auto" w:fill="C0C0C0"/>
          </w:tcPr>
          <w:p w:rsidR="00AA19FF" w:rsidRPr="00BE613D" w:rsidRDefault="00AA19FF" w:rsidP="00226FE6">
            <w:pPr>
              <w:keepNext/>
              <w:spacing w:before="60" w:after="60"/>
              <w:jc w:val="center"/>
              <w:rPr>
                <w:rFonts w:ascii="Arial" w:hAnsi="Arial" w:cs="Arial"/>
                <w:b/>
                <w:bCs/>
                <w:sz w:val="18"/>
                <w:szCs w:val="18"/>
              </w:rPr>
            </w:pPr>
            <w:r w:rsidRPr="00BE613D">
              <w:rPr>
                <w:rFonts w:ascii="Arial" w:hAnsi="Arial" w:cs="Arial"/>
                <w:b/>
                <w:bCs/>
                <w:sz w:val="18"/>
                <w:szCs w:val="18"/>
              </w:rPr>
              <w:t>CELL</w:t>
            </w:r>
          </w:p>
        </w:tc>
        <w:tc>
          <w:tcPr>
            <w:tcW w:w="1320" w:type="dxa"/>
            <w:tcBorders>
              <w:bottom w:val="single" w:sz="4" w:space="0" w:color="auto"/>
            </w:tcBorders>
            <w:shd w:val="clear" w:color="auto" w:fill="C0C0C0"/>
          </w:tcPr>
          <w:p w:rsidR="00AA19FF" w:rsidRPr="00BE613D" w:rsidRDefault="00AA19FF" w:rsidP="00226FE6">
            <w:pPr>
              <w:keepNext/>
              <w:spacing w:before="60" w:after="60"/>
              <w:jc w:val="center"/>
              <w:rPr>
                <w:rFonts w:ascii="Arial" w:hAnsi="Arial" w:cs="Arial"/>
                <w:b/>
                <w:bCs/>
                <w:sz w:val="18"/>
                <w:szCs w:val="18"/>
              </w:rPr>
            </w:pPr>
            <w:r w:rsidRPr="00BE613D">
              <w:rPr>
                <w:rFonts w:ascii="Arial" w:hAnsi="Arial" w:cs="Arial"/>
                <w:b/>
                <w:bCs/>
                <w:sz w:val="18"/>
                <w:szCs w:val="18"/>
              </w:rPr>
              <w:t>FAX</w:t>
            </w:r>
          </w:p>
        </w:tc>
        <w:tc>
          <w:tcPr>
            <w:tcW w:w="3480" w:type="dxa"/>
            <w:tcBorders>
              <w:bottom w:val="single" w:sz="4" w:space="0" w:color="auto"/>
            </w:tcBorders>
            <w:shd w:val="clear" w:color="auto" w:fill="C0C0C0"/>
          </w:tcPr>
          <w:p w:rsidR="00AA19FF" w:rsidRPr="00BE613D" w:rsidRDefault="00AA19FF" w:rsidP="00226FE6">
            <w:pPr>
              <w:keepNext/>
              <w:spacing w:before="60" w:after="60"/>
              <w:jc w:val="center"/>
              <w:rPr>
                <w:rFonts w:ascii="Arial" w:hAnsi="Arial" w:cs="Arial"/>
                <w:b/>
                <w:bCs/>
                <w:sz w:val="18"/>
                <w:szCs w:val="18"/>
              </w:rPr>
            </w:pPr>
            <w:r w:rsidRPr="00BE613D">
              <w:rPr>
                <w:rFonts w:ascii="Arial" w:hAnsi="Arial" w:cs="Arial"/>
                <w:b/>
                <w:bCs/>
                <w:sz w:val="18"/>
                <w:szCs w:val="18"/>
              </w:rPr>
              <w:t>E-MAIL</w:t>
            </w:r>
          </w:p>
        </w:tc>
      </w:tr>
      <w:tr w:rsidR="00AA19FF" w:rsidRPr="00ED16A6">
        <w:tc>
          <w:tcPr>
            <w:tcW w:w="2760" w:type="dxa"/>
            <w:tcBorders>
              <w:top w:val="single" w:sz="4" w:space="0" w:color="auto"/>
              <w:left w:val="single" w:sz="4" w:space="0" w:color="auto"/>
              <w:bottom w:val="single" w:sz="4" w:space="0" w:color="auto"/>
              <w:right w:val="single" w:sz="4" w:space="0" w:color="auto"/>
            </w:tcBorders>
            <w:shd w:val="clear" w:color="auto" w:fill="C0C0C0"/>
          </w:tcPr>
          <w:p w:rsidR="00AA19FF" w:rsidRPr="00871B48" w:rsidRDefault="00AA19FF" w:rsidP="00226FE6">
            <w:pPr>
              <w:keepNext/>
              <w:spacing w:before="60" w:after="60"/>
              <w:jc w:val="center"/>
              <w:rPr>
                <w:rFonts w:ascii="Arial" w:hAnsi="Arial" w:cs="Arial"/>
                <w:b/>
                <w:bCs/>
                <w:sz w:val="20"/>
                <w:szCs w:val="20"/>
              </w:rPr>
            </w:pPr>
            <w:r w:rsidRPr="00871B48">
              <w:rPr>
                <w:rFonts w:ascii="Arial" w:hAnsi="Arial" w:cs="Arial"/>
                <w:b/>
                <w:bCs/>
                <w:sz w:val="20"/>
                <w:szCs w:val="20"/>
              </w:rPr>
              <w:t>Sindaco</w:t>
            </w:r>
          </w:p>
        </w:tc>
        <w:tc>
          <w:tcPr>
            <w:tcW w:w="1200" w:type="dxa"/>
            <w:tcBorders>
              <w:top w:val="single" w:sz="4" w:space="0" w:color="auto"/>
              <w:left w:val="single" w:sz="4" w:space="0" w:color="auto"/>
              <w:bottom w:val="single" w:sz="4" w:space="0" w:color="auto"/>
              <w:right w:val="single" w:sz="4" w:space="0" w:color="auto"/>
            </w:tcBorders>
          </w:tcPr>
          <w:p w:rsidR="00AA19FF" w:rsidRPr="00871B48" w:rsidRDefault="00AA19FF" w:rsidP="00226FE6">
            <w:pPr>
              <w:keepNext/>
              <w:spacing w:before="60" w:after="60"/>
              <w:jc w:val="center"/>
              <w:rPr>
                <w:rFonts w:ascii="Arial" w:hAnsi="Arial" w:cs="Arial"/>
                <w:b/>
                <w:bCs/>
                <w:sz w:val="16"/>
                <w:szCs w:val="16"/>
              </w:rPr>
            </w:pPr>
            <w:r w:rsidRPr="00871B48">
              <w:rPr>
                <w:rFonts w:ascii="Arial" w:hAnsi="Arial" w:cs="Arial"/>
                <w:b/>
                <w:bCs/>
                <w:sz w:val="16"/>
                <w:szCs w:val="16"/>
              </w:rPr>
              <w:t>095798511</w:t>
            </w:r>
            <w:r w:rsidR="00945E66">
              <w:rPr>
                <w:rFonts w:ascii="Arial" w:hAnsi="Arial" w:cs="Arial"/>
                <w:b/>
                <w:bCs/>
                <w:sz w:val="16"/>
                <w:szCs w:val="16"/>
              </w:rPr>
              <w:t>4</w:t>
            </w:r>
          </w:p>
        </w:tc>
        <w:tc>
          <w:tcPr>
            <w:tcW w:w="1200" w:type="dxa"/>
            <w:tcBorders>
              <w:top w:val="single" w:sz="4" w:space="0" w:color="auto"/>
              <w:left w:val="single" w:sz="4" w:space="0" w:color="auto"/>
              <w:bottom w:val="single" w:sz="4" w:space="0" w:color="auto"/>
              <w:right w:val="single" w:sz="4" w:space="0" w:color="auto"/>
            </w:tcBorders>
          </w:tcPr>
          <w:p w:rsidR="00AA19FF" w:rsidRPr="00926016" w:rsidRDefault="00DE3ABB" w:rsidP="00226FE6">
            <w:pPr>
              <w:keepNext/>
              <w:spacing w:before="60" w:after="60"/>
              <w:jc w:val="center"/>
              <w:rPr>
                <w:rFonts w:ascii="Arial" w:hAnsi="Arial" w:cs="Arial"/>
                <w:b/>
                <w:bCs/>
                <w:sz w:val="16"/>
                <w:szCs w:val="16"/>
              </w:rPr>
            </w:pPr>
            <w:r>
              <w:rPr>
                <w:rFonts w:ascii="Arial" w:hAnsi="Arial" w:cs="Arial"/>
                <w:b/>
                <w:bCs/>
                <w:sz w:val="16"/>
                <w:szCs w:val="16"/>
              </w:rPr>
              <w:t>3485256030</w:t>
            </w:r>
          </w:p>
        </w:tc>
        <w:tc>
          <w:tcPr>
            <w:tcW w:w="1320" w:type="dxa"/>
            <w:tcBorders>
              <w:top w:val="single" w:sz="4" w:space="0" w:color="auto"/>
              <w:left w:val="single" w:sz="4" w:space="0" w:color="auto"/>
              <w:bottom w:val="single" w:sz="4" w:space="0" w:color="auto"/>
              <w:right w:val="single" w:sz="4" w:space="0" w:color="auto"/>
            </w:tcBorders>
          </w:tcPr>
          <w:p w:rsidR="00AA19FF" w:rsidRPr="00871B48" w:rsidRDefault="00AA19FF" w:rsidP="00226FE6">
            <w:pPr>
              <w:keepNext/>
              <w:spacing w:before="60" w:after="60"/>
              <w:jc w:val="center"/>
              <w:rPr>
                <w:rFonts w:ascii="Arial" w:hAnsi="Arial" w:cs="Arial"/>
                <w:b/>
                <w:bCs/>
                <w:sz w:val="16"/>
                <w:szCs w:val="16"/>
              </w:rPr>
            </w:pPr>
            <w:r w:rsidRPr="00871B48">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AA19FF" w:rsidRPr="00871B48" w:rsidRDefault="00DE3ABB" w:rsidP="00226FE6">
            <w:pPr>
              <w:keepNext/>
              <w:spacing w:before="60" w:after="60"/>
              <w:jc w:val="center"/>
              <w:rPr>
                <w:rFonts w:ascii="Arial" w:hAnsi="Arial" w:cs="Arial"/>
                <w:b/>
                <w:bCs/>
                <w:sz w:val="18"/>
                <w:szCs w:val="18"/>
              </w:rPr>
            </w:pPr>
            <w:r>
              <w:rPr>
                <w:rFonts w:ascii="Arial" w:hAnsi="Arial" w:cs="Arial"/>
                <w:b/>
                <w:bCs/>
                <w:sz w:val="18"/>
                <w:szCs w:val="18"/>
              </w:rPr>
              <w:t>salvo@chisari.it</w:t>
            </w:r>
          </w:p>
        </w:tc>
      </w:tr>
      <w:tr w:rsidR="00AA19FF" w:rsidRPr="00ED16A6">
        <w:tc>
          <w:tcPr>
            <w:tcW w:w="2760" w:type="dxa"/>
            <w:tcBorders>
              <w:top w:val="single" w:sz="4" w:space="0" w:color="auto"/>
              <w:left w:val="single" w:sz="4" w:space="0" w:color="auto"/>
              <w:bottom w:val="single" w:sz="4" w:space="0" w:color="auto"/>
              <w:right w:val="single" w:sz="4" w:space="0" w:color="auto"/>
            </w:tcBorders>
            <w:shd w:val="clear" w:color="auto" w:fill="C0C0C0"/>
          </w:tcPr>
          <w:p w:rsidR="00AA19FF" w:rsidRPr="00BE613D" w:rsidRDefault="00AA19FF" w:rsidP="00226FE6">
            <w:pPr>
              <w:keepNext/>
              <w:spacing w:before="60" w:after="60"/>
              <w:jc w:val="center"/>
              <w:rPr>
                <w:rFonts w:ascii="Arial" w:hAnsi="Arial" w:cs="Arial"/>
                <w:b/>
                <w:bCs/>
                <w:sz w:val="20"/>
                <w:szCs w:val="20"/>
              </w:rPr>
            </w:pPr>
            <w:r w:rsidRPr="00BE613D">
              <w:rPr>
                <w:rFonts w:ascii="Arial" w:hAnsi="Arial" w:cs="Arial"/>
                <w:b/>
                <w:bCs/>
                <w:sz w:val="20"/>
                <w:szCs w:val="20"/>
              </w:rPr>
              <w:t>Vice sindaco</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0957985111</w:t>
            </w:r>
          </w:p>
        </w:tc>
        <w:tc>
          <w:tcPr>
            <w:tcW w:w="1200" w:type="dxa"/>
            <w:tcBorders>
              <w:top w:val="single" w:sz="4" w:space="0" w:color="auto"/>
              <w:left w:val="single" w:sz="4" w:space="0" w:color="auto"/>
              <w:bottom w:val="single" w:sz="4" w:space="0" w:color="auto"/>
              <w:right w:val="single" w:sz="4" w:space="0" w:color="auto"/>
            </w:tcBorders>
          </w:tcPr>
          <w:p w:rsidR="00AA19FF" w:rsidRPr="00926016" w:rsidRDefault="00DE3ABB" w:rsidP="00226FE6">
            <w:pPr>
              <w:keepNext/>
              <w:spacing w:before="60" w:after="60"/>
              <w:jc w:val="center"/>
              <w:rPr>
                <w:rFonts w:ascii="Arial" w:hAnsi="Arial" w:cs="Arial"/>
                <w:b/>
                <w:bCs/>
                <w:sz w:val="16"/>
                <w:szCs w:val="16"/>
              </w:rPr>
            </w:pPr>
            <w:r>
              <w:rPr>
                <w:rFonts w:ascii="Arial" w:hAnsi="Arial" w:cs="Arial"/>
                <w:b/>
                <w:bCs/>
                <w:sz w:val="16"/>
                <w:szCs w:val="16"/>
              </w:rPr>
              <w:t>3476855910</w:t>
            </w:r>
          </w:p>
        </w:tc>
        <w:tc>
          <w:tcPr>
            <w:tcW w:w="132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AA19FF" w:rsidRPr="00BE613D" w:rsidRDefault="00FA7EF9" w:rsidP="00226FE6">
            <w:pPr>
              <w:keepNext/>
              <w:spacing w:before="60" w:after="60"/>
              <w:jc w:val="center"/>
              <w:rPr>
                <w:rFonts w:ascii="Arial" w:hAnsi="Arial" w:cs="Arial"/>
                <w:b/>
                <w:bCs/>
                <w:sz w:val="18"/>
                <w:szCs w:val="18"/>
              </w:rPr>
            </w:pPr>
            <w:r>
              <w:rPr>
                <w:rFonts w:ascii="Arial" w:hAnsi="Arial" w:cs="Arial"/>
                <w:b/>
                <w:bCs/>
                <w:sz w:val="18"/>
                <w:szCs w:val="18"/>
              </w:rPr>
              <w:t>dbroberto.72@gmail.com</w:t>
            </w:r>
          </w:p>
        </w:tc>
      </w:tr>
      <w:tr w:rsidR="00AA19FF" w:rsidRPr="00ED16A6">
        <w:tc>
          <w:tcPr>
            <w:tcW w:w="2760" w:type="dxa"/>
            <w:tcBorders>
              <w:top w:val="single" w:sz="4" w:space="0" w:color="auto"/>
              <w:left w:val="single" w:sz="4" w:space="0" w:color="auto"/>
              <w:bottom w:val="single" w:sz="4" w:space="0" w:color="auto"/>
              <w:right w:val="single" w:sz="4" w:space="0" w:color="auto"/>
            </w:tcBorders>
            <w:shd w:val="clear" w:color="auto" w:fill="C0C0C0"/>
          </w:tcPr>
          <w:p w:rsidR="00AA19FF" w:rsidRPr="00BE613D" w:rsidRDefault="00AA19FF" w:rsidP="00226FE6">
            <w:pPr>
              <w:keepNext/>
              <w:spacing w:before="60" w:after="60"/>
              <w:jc w:val="center"/>
              <w:rPr>
                <w:rFonts w:ascii="Arial" w:hAnsi="Arial" w:cs="Arial"/>
                <w:b/>
                <w:bCs/>
                <w:sz w:val="20"/>
                <w:szCs w:val="20"/>
              </w:rPr>
            </w:pPr>
            <w:r w:rsidRPr="00BE613D">
              <w:rPr>
                <w:rFonts w:ascii="Arial" w:hAnsi="Arial" w:cs="Arial"/>
                <w:b/>
                <w:bCs/>
                <w:sz w:val="20"/>
                <w:szCs w:val="20"/>
              </w:rPr>
              <w:t xml:space="preserve">Assessore delegato p. c. </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0957985111</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FA7EF9" w:rsidP="00226FE6">
            <w:pPr>
              <w:keepNext/>
              <w:spacing w:before="60" w:after="60"/>
              <w:jc w:val="center"/>
              <w:rPr>
                <w:rFonts w:ascii="Arial" w:hAnsi="Arial" w:cs="Arial"/>
                <w:b/>
                <w:bCs/>
                <w:sz w:val="16"/>
                <w:szCs w:val="16"/>
              </w:rPr>
            </w:pPr>
            <w:r>
              <w:rPr>
                <w:rFonts w:ascii="Arial" w:hAnsi="Arial" w:cs="Arial"/>
                <w:b/>
                <w:bCs/>
                <w:sz w:val="16"/>
                <w:szCs w:val="16"/>
              </w:rPr>
              <w:t>3453805735</w:t>
            </w:r>
          </w:p>
        </w:tc>
        <w:tc>
          <w:tcPr>
            <w:tcW w:w="132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AA19FF" w:rsidRPr="005E0A53" w:rsidRDefault="00FA7EF9" w:rsidP="00226FE6">
            <w:pPr>
              <w:keepNext/>
              <w:spacing w:before="60" w:after="60"/>
              <w:jc w:val="center"/>
              <w:rPr>
                <w:rFonts w:ascii="Arial" w:hAnsi="Arial" w:cs="Arial"/>
                <w:b/>
                <w:bCs/>
                <w:sz w:val="18"/>
                <w:szCs w:val="18"/>
              </w:rPr>
            </w:pPr>
            <w:r w:rsidRPr="005E0A53">
              <w:rPr>
                <w:rFonts w:ascii="Arial" w:hAnsi="Arial" w:cs="Arial"/>
                <w:b/>
                <w:bCs/>
                <w:sz w:val="18"/>
                <w:szCs w:val="18"/>
              </w:rPr>
              <w:t>matteolorenzo12@yahoo.it</w:t>
            </w:r>
          </w:p>
        </w:tc>
      </w:tr>
      <w:tr w:rsidR="00AA19FF" w:rsidRPr="00ED16A6">
        <w:tc>
          <w:tcPr>
            <w:tcW w:w="2760" w:type="dxa"/>
            <w:tcBorders>
              <w:top w:val="single" w:sz="4" w:space="0" w:color="auto"/>
              <w:left w:val="single" w:sz="4" w:space="0" w:color="auto"/>
              <w:bottom w:val="single" w:sz="4" w:space="0" w:color="auto"/>
              <w:right w:val="single" w:sz="4" w:space="0" w:color="auto"/>
            </w:tcBorders>
            <w:shd w:val="clear" w:color="auto" w:fill="C0C0C0"/>
          </w:tcPr>
          <w:p w:rsidR="00AA19FF" w:rsidRPr="00BE613D" w:rsidRDefault="00AA19FF" w:rsidP="00226FE6">
            <w:pPr>
              <w:keepNext/>
              <w:spacing w:before="60" w:after="60"/>
              <w:jc w:val="center"/>
              <w:rPr>
                <w:rFonts w:ascii="Arial" w:hAnsi="Arial" w:cs="Arial"/>
                <w:b/>
                <w:bCs/>
                <w:sz w:val="20"/>
                <w:szCs w:val="20"/>
              </w:rPr>
            </w:pPr>
            <w:r w:rsidRPr="00BE613D">
              <w:rPr>
                <w:rFonts w:ascii="Arial" w:hAnsi="Arial" w:cs="Arial"/>
                <w:b/>
                <w:bCs/>
                <w:sz w:val="20"/>
                <w:szCs w:val="20"/>
              </w:rPr>
              <w:t>Resp.le Ufficio Comunale di p.c.</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945E66" w:rsidP="00DE3ABB">
            <w:pPr>
              <w:keepNext/>
              <w:spacing w:before="60" w:after="60"/>
              <w:jc w:val="center"/>
              <w:rPr>
                <w:rFonts w:ascii="Arial" w:hAnsi="Arial" w:cs="Arial"/>
                <w:b/>
                <w:bCs/>
                <w:sz w:val="16"/>
                <w:szCs w:val="16"/>
              </w:rPr>
            </w:pPr>
            <w:r>
              <w:rPr>
                <w:rFonts w:ascii="Arial" w:hAnsi="Arial" w:cs="Arial"/>
                <w:b/>
                <w:bCs/>
                <w:sz w:val="16"/>
                <w:szCs w:val="16"/>
              </w:rPr>
              <w:t>09579851</w:t>
            </w:r>
            <w:r w:rsidR="00DE3ABB">
              <w:rPr>
                <w:rFonts w:ascii="Arial" w:hAnsi="Arial" w:cs="Arial"/>
                <w:b/>
                <w:bCs/>
                <w:sz w:val="16"/>
                <w:szCs w:val="16"/>
              </w:rPr>
              <w:t>18</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3351046280</w:t>
            </w:r>
          </w:p>
        </w:tc>
        <w:tc>
          <w:tcPr>
            <w:tcW w:w="132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AA19FF" w:rsidRPr="005E0A53" w:rsidRDefault="00FA7EF9" w:rsidP="00226FE6">
            <w:pPr>
              <w:keepNext/>
              <w:spacing w:before="60" w:after="60"/>
              <w:jc w:val="center"/>
              <w:rPr>
                <w:rFonts w:ascii="Arial" w:hAnsi="Arial" w:cs="Arial"/>
                <w:b/>
                <w:bCs/>
                <w:sz w:val="18"/>
                <w:szCs w:val="18"/>
              </w:rPr>
            </w:pPr>
            <w:r w:rsidRPr="005E0A53">
              <w:rPr>
                <w:rFonts w:ascii="Arial" w:hAnsi="Arial" w:cs="Arial"/>
                <w:b/>
                <w:bCs/>
                <w:sz w:val="18"/>
                <w:szCs w:val="18"/>
              </w:rPr>
              <w:t>ufficiotecnicoragalna@gmail.com</w:t>
            </w:r>
          </w:p>
        </w:tc>
      </w:tr>
      <w:tr w:rsidR="00AA19FF" w:rsidRPr="00ED16A6">
        <w:tc>
          <w:tcPr>
            <w:tcW w:w="2760" w:type="dxa"/>
            <w:tcBorders>
              <w:top w:val="single" w:sz="4" w:space="0" w:color="auto"/>
              <w:left w:val="single" w:sz="4" w:space="0" w:color="auto"/>
              <w:bottom w:val="single" w:sz="4" w:space="0" w:color="auto"/>
              <w:right w:val="single" w:sz="4" w:space="0" w:color="auto"/>
            </w:tcBorders>
            <w:shd w:val="clear" w:color="auto" w:fill="C0C0C0"/>
          </w:tcPr>
          <w:p w:rsidR="00AA19FF" w:rsidRPr="00BE613D" w:rsidRDefault="00AA19FF" w:rsidP="00226FE6">
            <w:pPr>
              <w:keepNext/>
              <w:spacing w:before="60" w:after="60"/>
              <w:jc w:val="center"/>
              <w:rPr>
                <w:rFonts w:ascii="Arial" w:hAnsi="Arial" w:cs="Arial"/>
                <w:b/>
                <w:bCs/>
                <w:sz w:val="20"/>
                <w:szCs w:val="20"/>
              </w:rPr>
            </w:pPr>
            <w:r w:rsidRPr="00BE613D">
              <w:rPr>
                <w:rFonts w:ascii="Arial" w:hAnsi="Arial" w:cs="Arial"/>
                <w:b/>
                <w:bCs/>
                <w:sz w:val="20"/>
                <w:szCs w:val="20"/>
              </w:rPr>
              <w:t>Resp.le U.T.C.</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945E66" w:rsidP="00DE3ABB">
            <w:pPr>
              <w:keepNext/>
              <w:spacing w:before="60" w:after="60"/>
              <w:jc w:val="center"/>
              <w:rPr>
                <w:rFonts w:ascii="Arial" w:hAnsi="Arial" w:cs="Arial"/>
                <w:b/>
                <w:bCs/>
                <w:sz w:val="16"/>
                <w:szCs w:val="16"/>
              </w:rPr>
            </w:pPr>
            <w:r>
              <w:rPr>
                <w:rFonts w:ascii="Arial" w:hAnsi="Arial" w:cs="Arial"/>
                <w:b/>
                <w:bCs/>
                <w:sz w:val="16"/>
                <w:szCs w:val="16"/>
              </w:rPr>
              <w:t>09579851</w:t>
            </w:r>
            <w:r w:rsidR="00DE3ABB">
              <w:rPr>
                <w:rFonts w:ascii="Arial" w:hAnsi="Arial" w:cs="Arial"/>
                <w:b/>
                <w:bCs/>
                <w:sz w:val="16"/>
                <w:szCs w:val="16"/>
              </w:rPr>
              <w:t>18</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3351046280</w:t>
            </w:r>
          </w:p>
        </w:tc>
        <w:tc>
          <w:tcPr>
            <w:tcW w:w="132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AA19FF" w:rsidRPr="005E0A53" w:rsidRDefault="00DE3ABB" w:rsidP="00226FE6">
            <w:pPr>
              <w:keepNext/>
              <w:spacing w:before="60" w:after="60"/>
              <w:jc w:val="center"/>
              <w:rPr>
                <w:rFonts w:ascii="Arial" w:hAnsi="Arial" w:cs="Arial"/>
                <w:b/>
                <w:bCs/>
                <w:sz w:val="18"/>
                <w:szCs w:val="18"/>
              </w:rPr>
            </w:pPr>
            <w:r w:rsidRPr="005E0A53">
              <w:rPr>
                <w:rFonts w:ascii="Arial" w:hAnsi="Arial" w:cs="Arial"/>
                <w:b/>
                <w:bCs/>
                <w:sz w:val="18"/>
                <w:szCs w:val="18"/>
              </w:rPr>
              <w:t>ufficiotecnicoragalna@gmail.com</w:t>
            </w:r>
          </w:p>
        </w:tc>
      </w:tr>
      <w:tr w:rsidR="00AA19FF" w:rsidRPr="00BE613D">
        <w:tc>
          <w:tcPr>
            <w:tcW w:w="2760" w:type="dxa"/>
            <w:tcBorders>
              <w:top w:val="single" w:sz="4" w:space="0" w:color="auto"/>
              <w:left w:val="single" w:sz="4" w:space="0" w:color="auto"/>
              <w:bottom w:val="single" w:sz="4" w:space="0" w:color="auto"/>
              <w:right w:val="single" w:sz="4" w:space="0" w:color="auto"/>
            </w:tcBorders>
            <w:shd w:val="clear" w:color="auto" w:fill="C0C0C0"/>
          </w:tcPr>
          <w:p w:rsidR="00AA19FF" w:rsidRPr="00BE613D" w:rsidRDefault="00AA19FF" w:rsidP="00226FE6">
            <w:pPr>
              <w:keepNext/>
              <w:spacing w:before="60" w:after="60"/>
              <w:jc w:val="center"/>
              <w:rPr>
                <w:rFonts w:ascii="Arial" w:hAnsi="Arial" w:cs="Arial"/>
                <w:b/>
                <w:bCs/>
                <w:sz w:val="20"/>
                <w:szCs w:val="20"/>
              </w:rPr>
            </w:pPr>
            <w:r w:rsidRPr="00BE613D">
              <w:rPr>
                <w:rFonts w:ascii="Arial" w:hAnsi="Arial" w:cs="Arial"/>
                <w:b/>
                <w:bCs/>
                <w:sz w:val="20"/>
                <w:szCs w:val="20"/>
              </w:rPr>
              <w:t>Resp. le Urbanistica</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945E66" w:rsidP="00226FE6">
            <w:pPr>
              <w:keepNext/>
              <w:spacing w:before="60" w:after="60"/>
              <w:jc w:val="center"/>
              <w:rPr>
                <w:rFonts w:ascii="Arial" w:hAnsi="Arial" w:cs="Arial"/>
                <w:b/>
                <w:bCs/>
                <w:sz w:val="16"/>
                <w:szCs w:val="16"/>
              </w:rPr>
            </w:pPr>
            <w:r>
              <w:rPr>
                <w:rFonts w:ascii="Arial" w:hAnsi="Arial" w:cs="Arial"/>
                <w:b/>
                <w:bCs/>
                <w:sz w:val="16"/>
                <w:szCs w:val="16"/>
              </w:rPr>
              <w:t>0957985121</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FA7EF9" w:rsidP="00226FE6">
            <w:pPr>
              <w:keepNext/>
              <w:spacing w:before="60" w:after="60"/>
              <w:jc w:val="center"/>
              <w:rPr>
                <w:rFonts w:ascii="Arial" w:hAnsi="Arial" w:cs="Arial"/>
                <w:b/>
                <w:bCs/>
                <w:sz w:val="16"/>
                <w:szCs w:val="16"/>
              </w:rPr>
            </w:pPr>
            <w:r>
              <w:rPr>
                <w:rFonts w:ascii="Arial" w:hAnsi="Arial" w:cs="Arial"/>
                <w:b/>
                <w:bCs/>
                <w:sz w:val="16"/>
                <w:szCs w:val="16"/>
              </w:rPr>
              <w:t>3351046286</w:t>
            </w:r>
          </w:p>
        </w:tc>
        <w:tc>
          <w:tcPr>
            <w:tcW w:w="132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AA19FF" w:rsidRPr="005E0A53" w:rsidRDefault="00D06E27" w:rsidP="00226FE6">
            <w:pPr>
              <w:keepNext/>
              <w:spacing w:before="60" w:after="60"/>
              <w:jc w:val="center"/>
              <w:rPr>
                <w:rFonts w:ascii="Arial" w:hAnsi="Arial" w:cs="Arial"/>
                <w:b/>
                <w:bCs/>
                <w:sz w:val="18"/>
                <w:szCs w:val="18"/>
              </w:rPr>
            </w:pPr>
            <w:r w:rsidRPr="005E0A53">
              <w:rPr>
                <w:rFonts w:ascii="Arial" w:hAnsi="Arial" w:cs="Arial"/>
                <w:b/>
                <w:bCs/>
                <w:sz w:val="18"/>
                <w:szCs w:val="18"/>
              </w:rPr>
              <w:t>comunediragalna.ct.urbanistica@pec.it</w:t>
            </w:r>
          </w:p>
        </w:tc>
      </w:tr>
      <w:tr w:rsidR="00AA19FF" w:rsidRPr="00BE613D">
        <w:tc>
          <w:tcPr>
            <w:tcW w:w="2760" w:type="dxa"/>
            <w:tcBorders>
              <w:top w:val="single" w:sz="4" w:space="0" w:color="auto"/>
              <w:left w:val="single" w:sz="4" w:space="0" w:color="auto"/>
              <w:bottom w:val="single" w:sz="4" w:space="0" w:color="auto"/>
              <w:right w:val="single" w:sz="4" w:space="0" w:color="auto"/>
            </w:tcBorders>
            <w:shd w:val="clear" w:color="auto" w:fill="C0C0C0"/>
          </w:tcPr>
          <w:p w:rsidR="00AA19FF" w:rsidRPr="00BE613D" w:rsidRDefault="00AA19FF" w:rsidP="00226FE6">
            <w:pPr>
              <w:keepNext/>
              <w:spacing w:before="60" w:after="60"/>
              <w:jc w:val="center"/>
              <w:rPr>
                <w:rFonts w:ascii="Arial" w:hAnsi="Arial" w:cs="Arial"/>
                <w:b/>
                <w:bCs/>
                <w:sz w:val="20"/>
                <w:szCs w:val="20"/>
              </w:rPr>
            </w:pPr>
            <w:r w:rsidRPr="00BE613D">
              <w:rPr>
                <w:rFonts w:ascii="Arial" w:hAnsi="Arial" w:cs="Arial"/>
                <w:b/>
                <w:bCs/>
                <w:sz w:val="20"/>
                <w:szCs w:val="20"/>
              </w:rPr>
              <w:t>Resp. le LL.PP.</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945E66" w:rsidP="00DE3ABB">
            <w:pPr>
              <w:keepNext/>
              <w:spacing w:before="60" w:after="60"/>
              <w:jc w:val="center"/>
              <w:rPr>
                <w:rFonts w:ascii="Arial" w:hAnsi="Arial" w:cs="Arial"/>
                <w:b/>
                <w:bCs/>
                <w:sz w:val="16"/>
                <w:szCs w:val="16"/>
              </w:rPr>
            </w:pPr>
            <w:r>
              <w:rPr>
                <w:rFonts w:ascii="Arial" w:hAnsi="Arial" w:cs="Arial"/>
                <w:b/>
                <w:bCs/>
                <w:sz w:val="16"/>
                <w:szCs w:val="16"/>
              </w:rPr>
              <w:t>09579851</w:t>
            </w:r>
            <w:r w:rsidR="00DE3ABB">
              <w:rPr>
                <w:rFonts w:ascii="Arial" w:hAnsi="Arial" w:cs="Arial"/>
                <w:b/>
                <w:bCs/>
                <w:sz w:val="16"/>
                <w:szCs w:val="16"/>
              </w:rPr>
              <w:t>18</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3351046280</w:t>
            </w:r>
          </w:p>
        </w:tc>
        <w:tc>
          <w:tcPr>
            <w:tcW w:w="132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AA19FF" w:rsidRPr="005E0A53" w:rsidRDefault="004E1131" w:rsidP="00226FE6">
            <w:pPr>
              <w:keepNext/>
              <w:spacing w:before="60" w:after="60"/>
              <w:jc w:val="center"/>
              <w:rPr>
                <w:rFonts w:ascii="Arial" w:hAnsi="Arial" w:cs="Arial"/>
                <w:b/>
                <w:bCs/>
                <w:sz w:val="18"/>
                <w:szCs w:val="18"/>
              </w:rPr>
            </w:pPr>
            <w:r w:rsidRPr="005E0A53">
              <w:rPr>
                <w:rFonts w:ascii="Arial" w:hAnsi="Arial" w:cs="Arial"/>
                <w:b/>
                <w:bCs/>
                <w:sz w:val="18"/>
                <w:szCs w:val="18"/>
              </w:rPr>
              <w:t>ufficiotecnicoragalna@gmail.com</w:t>
            </w:r>
          </w:p>
        </w:tc>
      </w:tr>
      <w:tr w:rsidR="00AA19FF" w:rsidRPr="00BE613D">
        <w:tc>
          <w:tcPr>
            <w:tcW w:w="2760" w:type="dxa"/>
            <w:tcBorders>
              <w:top w:val="single" w:sz="4" w:space="0" w:color="auto"/>
              <w:left w:val="single" w:sz="4" w:space="0" w:color="auto"/>
              <w:bottom w:val="single" w:sz="4" w:space="0" w:color="auto"/>
              <w:right w:val="single" w:sz="4" w:space="0" w:color="auto"/>
            </w:tcBorders>
            <w:shd w:val="clear" w:color="auto" w:fill="C0C0C0"/>
          </w:tcPr>
          <w:p w:rsidR="00AA19FF" w:rsidRPr="00BE613D" w:rsidRDefault="00AA19FF" w:rsidP="00226FE6">
            <w:pPr>
              <w:keepNext/>
              <w:spacing w:before="60" w:after="60"/>
              <w:jc w:val="center"/>
              <w:rPr>
                <w:rFonts w:ascii="Arial" w:hAnsi="Arial" w:cs="Arial"/>
                <w:b/>
                <w:bCs/>
                <w:sz w:val="20"/>
                <w:szCs w:val="20"/>
              </w:rPr>
            </w:pPr>
            <w:r w:rsidRPr="00BE613D">
              <w:rPr>
                <w:rFonts w:ascii="Arial" w:hAnsi="Arial" w:cs="Arial"/>
                <w:b/>
                <w:bCs/>
                <w:sz w:val="20"/>
                <w:szCs w:val="20"/>
              </w:rPr>
              <w:t>Resp. le Ragioneria</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095</w:t>
            </w:r>
            <w:r w:rsidR="00945E66">
              <w:rPr>
                <w:rFonts w:ascii="Arial" w:hAnsi="Arial" w:cs="Arial"/>
                <w:b/>
                <w:bCs/>
                <w:sz w:val="16"/>
                <w:szCs w:val="16"/>
              </w:rPr>
              <w:t>7985119</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p>
        </w:tc>
        <w:tc>
          <w:tcPr>
            <w:tcW w:w="132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AA19FF" w:rsidRPr="005E0A53" w:rsidRDefault="00D06E27" w:rsidP="00226FE6">
            <w:pPr>
              <w:keepNext/>
              <w:spacing w:before="60" w:after="60"/>
              <w:jc w:val="center"/>
              <w:rPr>
                <w:rFonts w:ascii="Arial" w:hAnsi="Arial" w:cs="Arial"/>
                <w:b/>
                <w:bCs/>
                <w:sz w:val="18"/>
                <w:szCs w:val="18"/>
              </w:rPr>
            </w:pPr>
            <w:r w:rsidRPr="005E0A53">
              <w:rPr>
                <w:rFonts w:ascii="Arial" w:hAnsi="Arial" w:cs="Arial"/>
                <w:b/>
                <w:bCs/>
                <w:sz w:val="18"/>
                <w:szCs w:val="18"/>
              </w:rPr>
              <w:t>ragioneria.ragalna@gmail.com</w:t>
            </w:r>
          </w:p>
        </w:tc>
      </w:tr>
      <w:tr w:rsidR="00AA19FF" w:rsidRPr="00BE613D">
        <w:tc>
          <w:tcPr>
            <w:tcW w:w="2760" w:type="dxa"/>
            <w:tcBorders>
              <w:top w:val="single" w:sz="4" w:space="0" w:color="auto"/>
              <w:left w:val="single" w:sz="4" w:space="0" w:color="auto"/>
              <w:bottom w:val="single" w:sz="4" w:space="0" w:color="auto"/>
              <w:right w:val="single" w:sz="4" w:space="0" w:color="auto"/>
            </w:tcBorders>
            <w:shd w:val="clear" w:color="auto" w:fill="C0C0C0"/>
          </w:tcPr>
          <w:p w:rsidR="00AA19FF" w:rsidRPr="00BE613D" w:rsidRDefault="00AA19FF" w:rsidP="00226FE6">
            <w:pPr>
              <w:keepNext/>
              <w:spacing w:before="60" w:after="60"/>
              <w:jc w:val="center"/>
              <w:rPr>
                <w:rFonts w:ascii="Arial" w:hAnsi="Arial" w:cs="Arial"/>
                <w:b/>
                <w:bCs/>
                <w:sz w:val="20"/>
                <w:szCs w:val="20"/>
              </w:rPr>
            </w:pPr>
            <w:r w:rsidRPr="00BE613D">
              <w:rPr>
                <w:rFonts w:ascii="Arial" w:hAnsi="Arial" w:cs="Arial"/>
                <w:b/>
                <w:bCs/>
                <w:sz w:val="20"/>
                <w:szCs w:val="20"/>
              </w:rPr>
              <w:t>Resp. le Economato</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945E66" w:rsidP="00226FE6">
            <w:pPr>
              <w:keepNext/>
              <w:spacing w:before="60" w:after="60"/>
              <w:jc w:val="center"/>
              <w:rPr>
                <w:rFonts w:ascii="Arial" w:hAnsi="Arial" w:cs="Arial"/>
                <w:b/>
                <w:bCs/>
                <w:sz w:val="16"/>
                <w:szCs w:val="16"/>
              </w:rPr>
            </w:pPr>
            <w:r>
              <w:rPr>
                <w:rFonts w:ascii="Arial" w:hAnsi="Arial" w:cs="Arial"/>
                <w:b/>
                <w:bCs/>
                <w:sz w:val="16"/>
                <w:szCs w:val="16"/>
              </w:rPr>
              <w:t>0957985119</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p>
        </w:tc>
        <w:tc>
          <w:tcPr>
            <w:tcW w:w="132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AA19FF" w:rsidRPr="005E0A53" w:rsidRDefault="00D06E27" w:rsidP="00226FE6">
            <w:pPr>
              <w:keepNext/>
              <w:spacing w:before="60" w:after="60"/>
              <w:jc w:val="center"/>
              <w:rPr>
                <w:rFonts w:ascii="Arial" w:hAnsi="Arial" w:cs="Arial"/>
                <w:b/>
                <w:bCs/>
                <w:sz w:val="18"/>
                <w:szCs w:val="18"/>
              </w:rPr>
            </w:pPr>
            <w:r w:rsidRPr="005E0A53">
              <w:rPr>
                <w:rFonts w:ascii="Arial" w:hAnsi="Arial" w:cs="Arial"/>
                <w:b/>
                <w:bCs/>
                <w:sz w:val="18"/>
                <w:szCs w:val="18"/>
              </w:rPr>
              <w:t>ragioneria.ragalna@gmail.com</w:t>
            </w:r>
          </w:p>
        </w:tc>
      </w:tr>
      <w:tr w:rsidR="00AA19FF" w:rsidRPr="00BE613D">
        <w:tc>
          <w:tcPr>
            <w:tcW w:w="2760" w:type="dxa"/>
            <w:tcBorders>
              <w:top w:val="single" w:sz="4" w:space="0" w:color="auto"/>
              <w:left w:val="single" w:sz="4" w:space="0" w:color="auto"/>
              <w:bottom w:val="single" w:sz="4" w:space="0" w:color="auto"/>
              <w:right w:val="single" w:sz="4" w:space="0" w:color="auto"/>
            </w:tcBorders>
            <w:shd w:val="clear" w:color="auto" w:fill="C0C0C0"/>
          </w:tcPr>
          <w:p w:rsidR="00AA19FF" w:rsidRPr="00BE613D" w:rsidRDefault="00AA19FF" w:rsidP="00226FE6">
            <w:pPr>
              <w:keepNext/>
              <w:spacing w:before="60" w:after="60"/>
              <w:jc w:val="center"/>
              <w:rPr>
                <w:rFonts w:ascii="Arial" w:hAnsi="Arial" w:cs="Arial"/>
                <w:b/>
                <w:bCs/>
                <w:sz w:val="20"/>
                <w:szCs w:val="20"/>
              </w:rPr>
            </w:pPr>
            <w:r w:rsidRPr="00BE613D">
              <w:rPr>
                <w:rFonts w:ascii="Arial" w:hAnsi="Arial" w:cs="Arial"/>
                <w:b/>
                <w:bCs/>
                <w:sz w:val="20"/>
                <w:szCs w:val="20"/>
              </w:rPr>
              <w:t>Resp. le Servizi Sociali</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945E66" w:rsidP="00226FE6">
            <w:pPr>
              <w:keepNext/>
              <w:spacing w:before="60" w:after="60"/>
              <w:jc w:val="center"/>
              <w:rPr>
                <w:rFonts w:ascii="Arial" w:hAnsi="Arial" w:cs="Arial"/>
                <w:b/>
                <w:bCs/>
                <w:sz w:val="16"/>
                <w:szCs w:val="16"/>
              </w:rPr>
            </w:pPr>
            <w:r>
              <w:rPr>
                <w:rFonts w:ascii="Arial" w:hAnsi="Arial" w:cs="Arial"/>
                <w:b/>
                <w:bCs/>
                <w:sz w:val="16"/>
                <w:szCs w:val="16"/>
              </w:rPr>
              <w:t>095</w:t>
            </w:r>
            <w:r w:rsidR="004E1131">
              <w:rPr>
                <w:rFonts w:ascii="Arial" w:hAnsi="Arial" w:cs="Arial"/>
                <w:b/>
                <w:bCs/>
                <w:sz w:val="16"/>
                <w:szCs w:val="16"/>
              </w:rPr>
              <w:t>7985123</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FA7EF9" w:rsidP="004E1131">
            <w:pPr>
              <w:keepNext/>
              <w:spacing w:before="60" w:after="60"/>
              <w:jc w:val="center"/>
              <w:rPr>
                <w:rFonts w:ascii="Arial" w:hAnsi="Arial" w:cs="Arial"/>
                <w:b/>
                <w:bCs/>
                <w:sz w:val="16"/>
                <w:szCs w:val="16"/>
              </w:rPr>
            </w:pPr>
            <w:r>
              <w:rPr>
                <w:rFonts w:ascii="Arial" w:hAnsi="Arial" w:cs="Arial"/>
                <w:b/>
                <w:bCs/>
                <w:sz w:val="16"/>
                <w:szCs w:val="16"/>
              </w:rPr>
              <w:t>3287255966</w:t>
            </w:r>
          </w:p>
        </w:tc>
        <w:tc>
          <w:tcPr>
            <w:tcW w:w="132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AA19FF" w:rsidRPr="005E0A53" w:rsidRDefault="00A2515D" w:rsidP="00226FE6">
            <w:pPr>
              <w:keepNext/>
              <w:spacing w:before="60" w:after="60"/>
              <w:jc w:val="center"/>
              <w:rPr>
                <w:rFonts w:ascii="Arial" w:hAnsi="Arial" w:cs="Arial"/>
                <w:b/>
                <w:bCs/>
                <w:sz w:val="18"/>
                <w:szCs w:val="18"/>
              </w:rPr>
            </w:pPr>
            <w:r w:rsidRPr="005E0A53">
              <w:rPr>
                <w:rFonts w:ascii="Arial" w:hAnsi="Arial" w:cs="Arial"/>
                <w:b/>
                <w:bCs/>
                <w:sz w:val="18"/>
                <w:szCs w:val="18"/>
              </w:rPr>
              <w:t>sociale.ragalna@tiscali.it</w:t>
            </w:r>
          </w:p>
        </w:tc>
      </w:tr>
      <w:tr w:rsidR="00AA19FF" w:rsidRPr="00BE613D">
        <w:tc>
          <w:tcPr>
            <w:tcW w:w="2760" w:type="dxa"/>
            <w:tcBorders>
              <w:top w:val="single" w:sz="4" w:space="0" w:color="auto"/>
              <w:left w:val="single" w:sz="4" w:space="0" w:color="auto"/>
              <w:bottom w:val="single" w:sz="4" w:space="0" w:color="auto"/>
              <w:right w:val="single" w:sz="4" w:space="0" w:color="auto"/>
            </w:tcBorders>
            <w:shd w:val="clear" w:color="auto" w:fill="C0C0C0"/>
          </w:tcPr>
          <w:p w:rsidR="00AA19FF" w:rsidRPr="00BE613D" w:rsidRDefault="00AA19FF" w:rsidP="00226FE6">
            <w:pPr>
              <w:keepNext/>
              <w:spacing w:before="60" w:after="60"/>
              <w:jc w:val="center"/>
              <w:rPr>
                <w:rFonts w:ascii="Arial" w:hAnsi="Arial" w:cs="Arial"/>
                <w:b/>
                <w:bCs/>
                <w:sz w:val="20"/>
                <w:szCs w:val="20"/>
              </w:rPr>
            </w:pPr>
            <w:r w:rsidRPr="00BE613D">
              <w:rPr>
                <w:rFonts w:ascii="Arial" w:hAnsi="Arial" w:cs="Arial"/>
                <w:b/>
                <w:bCs/>
                <w:sz w:val="20"/>
                <w:szCs w:val="20"/>
              </w:rPr>
              <w:t>Comandante della Polizia Municipale</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5E0A53" w:rsidP="00226FE6">
            <w:pPr>
              <w:keepNext/>
              <w:spacing w:before="60" w:after="60"/>
              <w:jc w:val="center"/>
              <w:rPr>
                <w:rFonts w:ascii="Arial" w:hAnsi="Arial" w:cs="Arial"/>
                <w:b/>
                <w:bCs/>
                <w:sz w:val="16"/>
                <w:szCs w:val="16"/>
              </w:rPr>
            </w:pPr>
            <w:r>
              <w:rPr>
                <w:rFonts w:ascii="Arial" w:hAnsi="Arial" w:cs="Arial"/>
                <w:b/>
                <w:bCs/>
                <w:sz w:val="16"/>
                <w:szCs w:val="16"/>
              </w:rPr>
              <w:t>095849409</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FA7EF9" w:rsidP="00226FE6">
            <w:pPr>
              <w:keepNext/>
              <w:spacing w:before="60" w:after="60"/>
              <w:jc w:val="center"/>
              <w:rPr>
                <w:rFonts w:ascii="Arial" w:hAnsi="Arial" w:cs="Arial"/>
                <w:b/>
                <w:bCs/>
                <w:sz w:val="16"/>
                <w:szCs w:val="16"/>
              </w:rPr>
            </w:pPr>
            <w:r>
              <w:rPr>
                <w:rFonts w:ascii="Arial" w:hAnsi="Arial" w:cs="Arial"/>
                <w:b/>
                <w:bCs/>
                <w:sz w:val="16"/>
                <w:szCs w:val="16"/>
              </w:rPr>
              <w:t>3497630450</w:t>
            </w:r>
          </w:p>
        </w:tc>
        <w:tc>
          <w:tcPr>
            <w:tcW w:w="1320" w:type="dxa"/>
            <w:tcBorders>
              <w:top w:val="single" w:sz="4" w:space="0" w:color="auto"/>
              <w:left w:val="single" w:sz="4" w:space="0" w:color="auto"/>
              <w:bottom w:val="single" w:sz="4" w:space="0" w:color="auto"/>
              <w:right w:val="single" w:sz="4" w:space="0" w:color="auto"/>
            </w:tcBorders>
          </w:tcPr>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AA19FF" w:rsidRPr="005E0A53" w:rsidRDefault="005E0A53" w:rsidP="00226FE6">
            <w:pPr>
              <w:keepNext/>
              <w:spacing w:before="60" w:after="60"/>
              <w:jc w:val="center"/>
              <w:rPr>
                <w:rFonts w:ascii="Arial" w:hAnsi="Arial" w:cs="Arial"/>
                <w:b/>
                <w:bCs/>
                <w:sz w:val="18"/>
                <w:szCs w:val="18"/>
              </w:rPr>
            </w:pPr>
            <w:r w:rsidRPr="005E0A53">
              <w:rPr>
                <w:rFonts w:ascii="Arial" w:hAnsi="Arial" w:cs="Arial"/>
                <w:b/>
                <w:bCs/>
                <w:sz w:val="18"/>
                <w:szCs w:val="18"/>
              </w:rPr>
              <w:t>polizialocaleragalna@gmail.com</w:t>
            </w:r>
          </w:p>
        </w:tc>
      </w:tr>
      <w:tr w:rsidR="00AA19FF" w:rsidRPr="00BE613D">
        <w:tc>
          <w:tcPr>
            <w:tcW w:w="2760" w:type="dxa"/>
            <w:tcBorders>
              <w:top w:val="single" w:sz="4" w:space="0" w:color="auto"/>
              <w:left w:val="single" w:sz="4" w:space="0" w:color="auto"/>
              <w:bottom w:val="single" w:sz="4" w:space="0" w:color="auto"/>
              <w:right w:val="single" w:sz="4" w:space="0" w:color="auto"/>
            </w:tcBorders>
            <w:shd w:val="clear" w:color="auto" w:fill="C0C0C0"/>
          </w:tcPr>
          <w:p w:rsidR="00AA19FF" w:rsidRPr="00BE613D" w:rsidRDefault="00AA19FF" w:rsidP="00226FE6">
            <w:pPr>
              <w:keepNext/>
              <w:spacing w:before="60" w:after="60"/>
              <w:jc w:val="center"/>
              <w:rPr>
                <w:rFonts w:ascii="Arial" w:hAnsi="Arial" w:cs="Arial"/>
                <w:b/>
                <w:bCs/>
                <w:sz w:val="20"/>
                <w:szCs w:val="20"/>
              </w:rPr>
            </w:pPr>
            <w:r w:rsidRPr="00BE613D">
              <w:rPr>
                <w:rFonts w:ascii="Arial" w:hAnsi="Arial" w:cs="Arial"/>
                <w:b/>
                <w:bCs/>
                <w:sz w:val="20"/>
                <w:szCs w:val="20"/>
              </w:rPr>
              <w:t>Comandante Caserma Carabinieri*</w:t>
            </w:r>
          </w:p>
          <w:p w:rsidR="00AA19FF" w:rsidRPr="00BE613D" w:rsidRDefault="00AA19FF" w:rsidP="00226FE6">
            <w:pPr>
              <w:keepNext/>
              <w:spacing w:before="60" w:after="60"/>
              <w:jc w:val="center"/>
              <w:rPr>
                <w:rFonts w:ascii="Arial" w:hAnsi="Arial" w:cs="Arial"/>
                <w:b/>
                <w:bCs/>
                <w:sz w:val="16"/>
                <w:szCs w:val="16"/>
              </w:rPr>
            </w:pPr>
            <w:r w:rsidRPr="00BE613D">
              <w:rPr>
                <w:rFonts w:ascii="Arial" w:hAnsi="Arial" w:cs="Arial"/>
                <w:b/>
                <w:bCs/>
                <w:sz w:val="16"/>
                <w:szCs w:val="16"/>
              </w:rPr>
              <w:t>(*nell’ambito della sua autonomia fornisce eventualmente il supporto richiesto)</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5E0A53" w:rsidP="00226FE6">
            <w:pPr>
              <w:keepNext/>
              <w:spacing w:before="60" w:after="60"/>
              <w:jc w:val="center"/>
              <w:rPr>
                <w:rFonts w:ascii="Arial" w:hAnsi="Arial" w:cs="Arial"/>
                <w:b/>
                <w:bCs/>
                <w:sz w:val="16"/>
                <w:szCs w:val="16"/>
              </w:rPr>
            </w:pPr>
            <w:r>
              <w:rPr>
                <w:rFonts w:ascii="Arial" w:hAnsi="Arial" w:cs="Arial"/>
                <w:b/>
                <w:bCs/>
                <w:sz w:val="16"/>
                <w:szCs w:val="16"/>
              </w:rPr>
              <w:t>O95849026</w:t>
            </w:r>
          </w:p>
        </w:tc>
        <w:tc>
          <w:tcPr>
            <w:tcW w:w="1200" w:type="dxa"/>
            <w:tcBorders>
              <w:top w:val="single" w:sz="4" w:space="0" w:color="auto"/>
              <w:left w:val="single" w:sz="4" w:space="0" w:color="auto"/>
              <w:bottom w:val="single" w:sz="4" w:space="0" w:color="auto"/>
              <w:right w:val="single" w:sz="4" w:space="0" w:color="auto"/>
            </w:tcBorders>
          </w:tcPr>
          <w:p w:rsidR="00AA19FF" w:rsidRPr="00BE613D" w:rsidRDefault="005E0A53" w:rsidP="00226FE6">
            <w:pPr>
              <w:keepNext/>
              <w:spacing w:before="60" w:after="60"/>
              <w:jc w:val="center"/>
              <w:rPr>
                <w:rFonts w:ascii="Arial" w:hAnsi="Arial" w:cs="Arial"/>
                <w:b/>
                <w:bCs/>
                <w:sz w:val="16"/>
                <w:szCs w:val="16"/>
              </w:rPr>
            </w:pPr>
            <w:r>
              <w:rPr>
                <w:rFonts w:ascii="Arial" w:hAnsi="Arial" w:cs="Arial"/>
                <w:b/>
                <w:bCs/>
                <w:sz w:val="16"/>
                <w:szCs w:val="16"/>
              </w:rPr>
              <w:t>3313670182</w:t>
            </w:r>
          </w:p>
        </w:tc>
        <w:tc>
          <w:tcPr>
            <w:tcW w:w="1320" w:type="dxa"/>
            <w:tcBorders>
              <w:top w:val="single" w:sz="4" w:space="0" w:color="auto"/>
              <w:left w:val="single" w:sz="4" w:space="0" w:color="auto"/>
              <w:bottom w:val="single" w:sz="4" w:space="0" w:color="auto"/>
              <w:right w:val="single" w:sz="4" w:space="0" w:color="auto"/>
            </w:tcBorders>
          </w:tcPr>
          <w:p w:rsidR="00AA19FF" w:rsidRPr="00BE613D" w:rsidRDefault="005E0A53" w:rsidP="00226FE6">
            <w:pPr>
              <w:keepNext/>
              <w:spacing w:before="60" w:after="60"/>
              <w:jc w:val="center"/>
              <w:rPr>
                <w:rFonts w:ascii="Arial" w:hAnsi="Arial" w:cs="Arial"/>
                <w:b/>
                <w:bCs/>
                <w:sz w:val="16"/>
                <w:szCs w:val="16"/>
              </w:rPr>
            </w:pPr>
            <w:r>
              <w:rPr>
                <w:rFonts w:ascii="Arial" w:hAnsi="Arial" w:cs="Arial"/>
                <w:b/>
                <w:bCs/>
                <w:sz w:val="16"/>
                <w:szCs w:val="16"/>
              </w:rPr>
              <w:t>O95849500</w:t>
            </w:r>
          </w:p>
        </w:tc>
        <w:tc>
          <w:tcPr>
            <w:tcW w:w="3480" w:type="dxa"/>
            <w:tcBorders>
              <w:top w:val="single" w:sz="4" w:space="0" w:color="auto"/>
              <w:left w:val="single" w:sz="4" w:space="0" w:color="auto"/>
              <w:bottom w:val="single" w:sz="4" w:space="0" w:color="auto"/>
              <w:right w:val="single" w:sz="4" w:space="0" w:color="auto"/>
            </w:tcBorders>
          </w:tcPr>
          <w:p w:rsidR="00AA19FF" w:rsidRPr="005E0A53" w:rsidRDefault="005E0A53" w:rsidP="00226FE6">
            <w:pPr>
              <w:keepNext/>
              <w:spacing w:before="60" w:after="60"/>
              <w:jc w:val="center"/>
              <w:rPr>
                <w:rFonts w:ascii="Arial" w:hAnsi="Arial" w:cs="Arial"/>
                <w:b/>
                <w:bCs/>
                <w:sz w:val="18"/>
                <w:szCs w:val="18"/>
              </w:rPr>
            </w:pPr>
            <w:r w:rsidRPr="005E0A53">
              <w:rPr>
                <w:rFonts w:ascii="Arial" w:hAnsi="Arial" w:cs="Arial"/>
                <w:b/>
                <w:bCs/>
                <w:sz w:val="18"/>
                <w:szCs w:val="18"/>
              </w:rPr>
              <w:t>stc414420@carabinieri.it</w:t>
            </w:r>
          </w:p>
        </w:tc>
      </w:tr>
    </w:tbl>
    <w:p w:rsidR="00AA19FF" w:rsidRPr="00ED16A6" w:rsidRDefault="00AA19FF" w:rsidP="00AA19FF">
      <w:pPr>
        <w:pStyle w:val="Corpodeltesto"/>
        <w:spacing w:before="120" w:after="240" w:line="360" w:lineRule="auto"/>
        <w:ind w:firstLine="284"/>
        <w:jc w:val="center"/>
      </w:pPr>
      <w:r w:rsidRPr="00ED16A6">
        <w:rPr>
          <w:i/>
        </w:rPr>
        <w:t>Tabella D</w:t>
      </w:r>
      <w:r w:rsidRPr="00ED16A6">
        <w:t xml:space="preserve">: struttura comunale di protezione civile </w:t>
      </w:r>
    </w:p>
    <w:p w:rsidR="00AA19FF" w:rsidRPr="00317415" w:rsidRDefault="00AA19FF" w:rsidP="00230737">
      <w:pPr>
        <w:pStyle w:val="Titolo2"/>
        <w:numPr>
          <w:ilvl w:val="2"/>
          <w:numId w:val="32"/>
        </w:numPr>
        <w:spacing w:line="360" w:lineRule="auto"/>
        <w:jc w:val="both"/>
        <w:rPr>
          <w:b/>
          <w:sz w:val="24"/>
          <w:szCs w:val="24"/>
        </w:rPr>
      </w:pPr>
      <w:bookmarkStart w:id="20" w:name="_Toc192658976"/>
      <w:r w:rsidRPr="00317415">
        <w:rPr>
          <w:b/>
          <w:sz w:val="24"/>
          <w:szCs w:val="24"/>
        </w:rPr>
        <w:t>Materiali e Mezzi di proprietà comunale</w:t>
      </w:r>
      <w:bookmarkEnd w:id="20"/>
    </w:p>
    <w:p w:rsidR="00AA19FF" w:rsidRPr="00317415" w:rsidRDefault="00AA19FF" w:rsidP="00230737">
      <w:pPr>
        <w:spacing w:line="360" w:lineRule="auto"/>
        <w:jc w:val="both"/>
      </w:pPr>
      <w:r w:rsidRPr="00317415">
        <w:t>Per le finalità del presente Piano ci si riferisce prioritariamente ai materiali e ai mezzi utili per le attività di soccorso al momento del verificarsi dell’evento.</w:t>
      </w:r>
    </w:p>
    <w:p w:rsidR="00AA19FF" w:rsidRPr="00317415" w:rsidRDefault="00AA19FF" w:rsidP="00230737">
      <w:pPr>
        <w:spacing w:line="360" w:lineRule="auto"/>
        <w:jc w:val="both"/>
      </w:pPr>
      <w:r w:rsidRPr="00317415">
        <w:t>Si utilizzeranno i codici identificativi riportati nell’Allegato C - Codici Identificativi - tab. 2 e 3</w:t>
      </w:r>
    </w:p>
    <w:p w:rsidR="00B2751F" w:rsidRPr="00317415" w:rsidRDefault="00B2751F" w:rsidP="00B2751F">
      <w:pPr>
        <w:jc w:val="both"/>
      </w:pPr>
    </w:p>
    <w:tbl>
      <w:tblPr>
        <w:tblpPr w:leftFromText="141" w:rightFromText="141" w:vertAnchor="text" w:tblpX="-410" w:tblpY="62"/>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4"/>
        <w:gridCol w:w="1142"/>
        <w:gridCol w:w="958"/>
        <w:gridCol w:w="719"/>
        <w:gridCol w:w="1567"/>
        <w:gridCol w:w="2088"/>
        <w:gridCol w:w="1392"/>
        <w:gridCol w:w="1380"/>
      </w:tblGrid>
      <w:tr w:rsidR="00AA19FF" w:rsidRPr="00ED16A6">
        <w:trPr>
          <w:trHeight w:val="468"/>
        </w:trPr>
        <w:tc>
          <w:tcPr>
            <w:tcW w:w="1084" w:type="dxa"/>
            <w:vMerge w:val="restart"/>
            <w:shd w:val="clear" w:color="auto" w:fill="auto"/>
            <w:noWrap/>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SOCIETÀ / ENTE</w:t>
            </w:r>
          </w:p>
        </w:tc>
        <w:tc>
          <w:tcPr>
            <w:tcW w:w="1142" w:type="dxa"/>
            <w:vMerge w:val="restart"/>
            <w:shd w:val="clear" w:color="auto" w:fill="CCCCCC"/>
            <w:vAlign w:val="center"/>
          </w:tcPr>
          <w:p w:rsidR="00AA19FF" w:rsidRPr="00ED16A6" w:rsidRDefault="00AA19FF" w:rsidP="00226FE6">
            <w:pPr>
              <w:keepNext/>
              <w:spacing w:before="60"/>
              <w:jc w:val="center"/>
              <w:rPr>
                <w:rFonts w:ascii="Arial" w:hAnsi="Arial" w:cs="Arial"/>
                <w:b/>
                <w:sz w:val="20"/>
                <w:szCs w:val="20"/>
              </w:rPr>
            </w:pPr>
            <w:r w:rsidRPr="00ED16A6">
              <w:rPr>
                <w:rFonts w:ascii="Arial" w:hAnsi="Arial" w:cs="Arial"/>
                <w:b/>
                <w:sz w:val="20"/>
                <w:szCs w:val="20"/>
              </w:rPr>
              <w:t>Tipologia dei materiali</w:t>
            </w:r>
          </w:p>
          <w:p w:rsidR="00AA19FF" w:rsidRPr="00ED16A6" w:rsidRDefault="00AA19FF" w:rsidP="00226FE6">
            <w:pPr>
              <w:keepNext/>
              <w:spacing w:before="120"/>
              <w:jc w:val="center"/>
              <w:rPr>
                <w:rFonts w:ascii="Arial" w:hAnsi="Arial" w:cs="Arial"/>
                <w:b/>
                <w:sz w:val="18"/>
                <w:szCs w:val="18"/>
              </w:rPr>
            </w:pPr>
            <w:r w:rsidRPr="00ED16A6">
              <w:rPr>
                <w:rFonts w:ascii="Arial" w:hAnsi="Arial" w:cs="Arial"/>
                <w:b/>
                <w:sz w:val="18"/>
                <w:szCs w:val="18"/>
              </w:rPr>
              <w:t>(tab. 2 col. 2)</w:t>
            </w:r>
          </w:p>
        </w:tc>
        <w:tc>
          <w:tcPr>
            <w:tcW w:w="958" w:type="dxa"/>
            <w:vMerge w:val="restart"/>
            <w:shd w:val="clear" w:color="auto" w:fill="CCCCCC"/>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Specializzazione</w:t>
            </w:r>
          </w:p>
          <w:p w:rsidR="00AA19FF" w:rsidRPr="00ED16A6" w:rsidRDefault="00AA19FF" w:rsidP="00226FE6">
            <w:pPr>
              <w:keepNext/>
              <w:spacing w:before="120"/>
              <w:jc w:val="center"/>
              <w:rPr>
                <w:rFonts w:ascii="Arial" w:hAnsi="Arial" w:cs="Arial"/>
                <w:b/>
                <w:sz w:val="18"/>
                <w:szCs w:val="18"/>
                <w:highlight w:val="lightGray"/>
              </w:rPr>
            </w:pPr>
            <w:r w:rsidRPr="00ED16A6">
              <w:rPr>
                <w:rFonts w:ascii="Arial" w:hAnsi="Arial" w:cs="Arial"/>
                <w:b/>
                <w:sz w:val="18"/>
                <w:szCs w:val="18"/>
              </w:rPr>
              <w:t>(tab. 2 col. 4)</w:t>
            </w:r>
          </w:p>
        </w:tc>
        <w:tc>
          <w:tcPr>
            <w:tcW w:w="719" w:type="dxa"/>
            <w:vMerge w:val="restart"/>
            <w:shd w:val="clear" w:color="auto" w:fill="CCCCCC"/>
            <w:vAlign w:val="center"/>
          </w:tcPr>
          <w:p w:rsidR="00AA19FF" w:rsidRPr="00ED16A6" w:rsidRDefault="00AA19FF" w:rsidP="00226FE6">
            <w:pPr>
              <w:keepNext/>
              <w:jc w:val="center"/>
              <w:rPr>
                <w:rFonts w:ascii="Arial" w:hAnsi="Arial" w:cs="Arial"/>
                <w:b/>
                <w:sz w:val="20"/>
                <w:szCs w:val="20"/>
                <w:highlight w:val="lightGray"/>
              </w:rPr>
            </w:pPr>
            <w:r w:rsidRPr="00ED16A6">
              <w:rPr>
                <w:rFonts w:ascii="Arial" w:hAnsi="Arial" w:cs="Arial"/>
                <w:b/>
                <w:sz w:val="20"/>
                <w:szCs w:val="20"/>
              </w:rPr>
              <w:t>Quantità disponibile</w:t>
            </w:r>
          </w:p>
        </w:tc>
        <w:tc>
          <w:tcPr>
            <w:tcW w:w="3655" w:type="dxa"/>
            <w:gridSpan w:val="2"/>
            <w:shd w:val="clear" w:color="auto" w:fill="auto"/>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SEDE</w:t>
            </w:r>
          </w:p>
        </w:tc>
        <w:tc>
          <w:tcPr>
            <w:tcW w:w="2772" w:type="dxa"/>
            <w:gridSpan w:val="2"/>
            <w:shd w:val="clear" w:color="auto" w:fill="auto"/>
            <w:noWrap/>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REFERENTE</w:t>
            </w:r>
          </w:p>
        </w:tc>
      </w:tr>
      <w:tr w:rsidR="00AA19FF" w:rsidRPr="00ED16A6">
        <w:trPr>
          <w:trHeight w:val="258"/>
        </w:trPr>
        <w:tc>
          <w:tcPr>
            <w:tcW w:w="1084" w:type="dxa"/>
            <w:vMerge/>
            <w:shd w:val="clear" w:color="auto" w:fill="auto"/>
            <w:noWrap/>
            <w:vAlign w:val="bottom"/>
          </w:tcPr>
          <w:p w:rsidR="00AA19FF" w:rsidRPr="00ED16A6" w:rsidRDefault="00AA19FF" w:rsidP="00226FE6">
            <w:pPr>
              <w:keepNext/>
              <w:jc w:val="center"/>
              <w:rPr>
                <w:rFonts w:ascii="Arial" w:hAnsi="Arial" w:cs="Arial"/>
                <w:b/>
                <w:sz w:val="20"/>
                <w:szCs w:val="20"/>
              </w:rPr>
            </w:pPr>
          </w:p>
        </w:tc>
        <w:tc>
          <w:tcPr>
            <w:tcW w:w="1142" w:type="dxa"/>
            <w:vMerge/>
            <w:shd w:val="clear" w:color="auto" w:fill="CCCCCC"/>
            <w:vAlign w:val="bottom"/>
          </w:tcPr>
          <w:p w:rsidR="00AA19FF" w:rsidRPr="00ED16A6" w:rsidRDefault="00AA19FF" w:rsidP="00226FE6">
            <w:pPr>
              <w:keepNext/>
              <w:jc w:val="center"/>
              <w:rPr>
                <w:rFonts w:ascii="Arial" w:hAnsi="Arial" w:cs="Arial"/>
                <w:b/>
                <w:sz w:val="20"/>
                <w:szCs w:val="20"/>
                <w:highlight w:val="lightGray"/>
              </w:rPr>
            </w:pPr>
          </w:p>
        </w:tc>
        <w:tc>
          <w:tcPr>
            <w:tcW w:w="958" w:type="dxa"/>
            <w:vMerge/>
            <w:shd w:val="clear" w:color="auto" w:fill="CCCCCC"/>
            <w:vAlign w:val="bottom"/>
          </w:tcPr>
          <w:p w:rsidR="00AA19FF" w:rsidRPr="00ED16A6" w:rsidRDefault="00AA19FF" w:rsidP="00226FE6">
            <w:pPr>
              <w:keepNext/>
              <w:jc w:val="center"/>
              <w:rPr>
                <w:rFonts w:ascii="Arial" w:hAnsi="Arial" w:cs="Arial"/>
                <w:b/>
                <w:sz w:val="20"/>
                <w:szCs w:val="20"/>
                <w:highlight w:val="lightGray"/>
              </w:rPr>
            </w:pPr>
          </w:p>
        </w:tc>
        <w:tc>
          <w:tcPr>
            <w:tcW w:w="719" w:type="dxa"/>
            <w:vMerge/>
            <w:shd w:val="clear" w:color="auto" w:fill="CCCCCC"/>
            <w:vAlign w:val="bottom"/>
          </w:tcPr>
          <w:p w:rsidR="00AA19FF" w:rsidRPr="00ED16A6" w:rsidRDefault="00AA19FF" w:rsidP="00226FE6">
            <w:pPr>
              <w:keepNext/>
              <w:jc w:val="center"/>
              <w:rPr>
                <w:rFonts w:ascii="Arial" w:hAnsi="Arial" w:cs="Arial"/>
                <w:b/>
                <w:sz w:val="20"/>
                <w:szCs w:val="20"/>
                <w:highlight w:val="lightGray"/>
              </w:rPr>
            </w:pPr>
          </w:p>
        </w:tc>
        <w:tc>
          <w:tcPr>
            <w:tcW w:w="1567" w:type="dxa"/>
            <w:shd w:val="clear" w:color="auto" w:fill="auto"/>
            <w:vAlign w:val="bottom"/>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tel.</w:t>
            </w:r>
          </w:p>
        </w:tc>
        <w:tc>
          <w:tcPr>
            <w:tcW w:w="2088" w:type="dxa"/>
            <w:shd w:val="clear" w:color="auto" w:fill="auto"/>
            <w:noWrap/>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Fax / e-mail</w:t>
            </w:r>
          </w:p>
        </w:tc>
        <w:tc>
          <w:tcPr>
            <w:tcW w:w="1392" w:type="dxa"/>
            <w:shd w:val="clear" w:color="auto" w:fill="auto"/>
            <w:noWrap/>
            <w:vAlign w:val="bottom"/>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nome</w:t>
            </w:r>
          </w:p>
        </w:tc>
        <w:tc>
          <w:tcPr>
            <w:tcW w:w="1380" w:type="dxa"/>
            <w:shd w:val="clear" w:color="auto" w:fill="auto"/>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tel. / cell</w:t>
            </w:r>
          </w:p>
        </w:tc>
      </w:tr>
      <w:tr w:rsidR="00AA19FF" w:rsidRPr="00ED16A6">
        <w:trPr>
          <w:trHeight w:val="303"/>
        </w:trPr>
        <w:tc>
          <w:tcPr>
            <w:tcW w:w="1084" w:type="dxa"/>
            <w:shd w:val="clear" w:color="auto" w:fill="auto"/>
            <w:noWrap/>
            <w:vAlign w:val="bottom"/>
          </w:tcPr>
          <w:p w:rsidR="00AA19FF" w:rsidRPr="00ED16A6" w:rsidRDefault="001A1353" w:rsidP="00226FE6">
            <w:pPr>
              <w:keepNext/>
              <w:jc w:val="center"/>
              <w:rPr>
                <w:rFonts w:ascii="Arial" w:hAnsi="Arial" w:cs="Arial"/>
                <w:sz w:val="20"/>
                <w:szCs w:val="20"/>
              </w:rPr>
            </w:pPr>
            <w:r>
              <w:rPr>
                <w:rFonts w:ascii="Arial" w:hAnsi="Arial" w:cs="Arial"/>
                <w:sz w:val="20"/>
                <w:szCs w:val="20"/>
              </w:rPr>
              <w:t>COMUNE</w:t>
            </w:r>
          </w:p>
        </w:tc>
        <w:tc>
          <w:tcPr>
            <w:tcW w:w="1142" w:type="dxa"/>
            <w:shd w:val="clear" w:color="auto" w:fill="CCCCCC"/>
            <w:vAlign w:val="bottom"/>
          </w:tcPr>
          <w:p w:rsidR="00AA19FF" w:rsidRPr="00ED16A6" w:rsidRDefault="001A1353" w:rsidP="00226FE6">
            <w:pPr>
              <w:keepNext/>
              <w:jc w:val="center"/>
              <w:rPr>
                <w:rFonts w:ascii="Arial" w:hAnsi="Arial" w:cs="Arial"/>
                <w:sz w:val="20"/>
                <w:szCs w:val="20"/>
              </w:rPr>
            </w:pPr>
            <w:r>
              <w:rPr>
                <w:rFonts w:ascii="Arial" w:hAnsi="Arial" w:cs="Arial"/>
                <w:sz w:val="20"/>
                <w:szCs w:val="20"/>
              </w:rPr>
              <w:t>C3</w:t>
            </w:r>
          </w:p>
        </w:tc>
        <w:tc>
          <w:tcPr>
            <w:tcW w:w="958" w:type="dxa"/>
            <w:shd w:val="clear" w:color="auto" w:fill="CCCCCC"/>
            <w:vAlign w:val="bottom"/>
          </w:tcPr>
          <w:p w:rsidR="00AA19FF" w:rsidRPr="00ED16A6" w:rsidRDefault="001A1353" w:rsidP="00226FE6">
            <w:pPr>
              <w:keepNext/>
              <w:jc w:val="center"/>
              <w:rPr>
                <w:rFonts w:ascii="Arial" w:hAnsi="Arial" w:cs="Arial"/>
                <w:sz w:val="20"/>
                <w:szCs w:val="20"/>
              </w:rPr>
            </w:pPr>
            <w:r>
              <w:rPr>
                <w:rFonts w:ascii="Arial" w:hAnsi="Arial" w:cs="Arial"/>
                <w:sz w:val="20"/>
                <w:szCs w:val="20"/>
              </w:rPr>
              <w:t>1</w:t>
            </w:r>
          </w:p>
        </w:tc>
        <w:tc>
          <w:tcPr>
            <w:tcW w:w="719" w:type="dxa"/>
            <w:shd w:val="clear" w:color="auto" w:fill="CCCCCC"/>
            <w:vAlign w:val="bottom"/>
          </w:tcPr>
          <w:p w:rsidR="00AA19FF" w:rsidRPr="00ED16A6" w:rsidRDefault="001A1353" w:rsidP="00226FE6">
            <w:pPr>
              <w:keepNext/>
              <w:jc w:val="center"/>
              <w:rPr>
                <w:rFonts w:ascii="Arial" w:hAnsi="Arial" w:cs="Arial"/>
                <w:sz w:val="20"/>
                <w:szCs w:val="20"/>
              </w:rPr>
            </w:pPr>
            <w:r>
              <w:rPr>
                <w:rFonts w:ascii="Arial" w:hAnsi="Arial" w:cs="Arial"/>
                <w:sz w:val="20"/>
                <w:szCs w:val="20"/>
              </w:rPr>
              <w:t>1</w:t>
            </w:r>
          </w:p>
        </w:tc>
        <w:tc>
          <w:tcPr>
            <w:tcW w:w="1567" w:type="dxa"/>
            <w:shd w:val="clear" w:color="auto" w:fill="auto"/>
            <w:vAlign w:val="bottom"/>
          </w:tcPr>
          <w:p w:rsidR="00AA19FF" w:rsidRPr="00ED16A6" w:rsidRDefault="001A1353" w:rsidP="00226FE6">
            <w:pPr>
              <w:keepNext/>
              <w:jc w:val="center"/>
              <w:rPr>
                <w:rFonts w:ascii="Arial" w:hAnsi="Arial" w:cs="Arial"/>
                <w:sz w:val="20"/>
                <w:szCs w:val="20"/>
              </w:rPr>
            </w:pPr>
            <w:r>
              <w:rPr>
                <w:rFonts w:ascii="Arial" w:hAnsi="Arial" w:cs="Arial"/>
                <w:sz w:val="20"/>
                <w:szCs w:val="20"/>
              </w:rPr>
              <w:t>0957985111</w:t>
            </w:r>
          </w:p>
        </w:tc>
        <w:tc>
          <w:tcPr>
            <w:tcW w:w="2088" w:type="dxa"/>
            <w:shd w:val="clear" w:color="auto" w:fill="auto"/>
            <w:noWrap/>
            <w:vAlign w:val="bottom"/>
          </w:tcPr>
          <w:p w:rsidR="00AA19FF" w:rsidRPr="00ED16A6" w:rsidRDefault="00EC1B3C" w:rsidP="00226FE6">
            <w:pPr>
              <w:keepNext/>
              <w:jc w:val="center"/>
              <w:rPr>
                <w:rFonts w:ascii="Arial" w:hAnsi="Arial" w:cs="Arial"/>
                <w:sz w:val="20"/>
                <w:szCs w:val="20"/>
              </w:rPr>
            </w:pPr>
            <w:r>
              <w:rPr>
                <w:rFonts w:ascii="Arial" w:hAnsi="Arial" w:cs="Arial"/>
                <w:sz w:val="20"/>
                <w:szCs w:val="20"/>
              </w:rPr>
              <w:t>ufficiotecnicoragalna@gmail.com</w:t>
            </w:r>
          </w:p>
        </w:tc>
        <w:tc>
          <w:tcPr>
            <w:tcW w:w="1392" w:type="dxa"/>
            <w:shd w:val="clear" w:color="auto" w:fill="auto"/>
            <w:noWrap/>
            <w:vAlign w:val="bottom"/>
          </w:tcPr>
          <w:p w:rsidR="00AA19FF" w:rsidRPr="00ED16A6" w:rsidRDefault="001A1353" w:rsidP="00226FE6">
            <w:pPr>
              <w:keepNext/>
              <w:jc w:val="center"/>
              <w:rPr>
                <w:rFonts w:ascii="Arial" w:hAnsi="Arial" w:cs="Arial"/>
                <w:sz w:val="20"/>
                <w:szCs w:val="20"/>
              </w:rPr>
            </w:pPr>
            <w:r>
              <w:rPr>
                <w:rFonts w:ascii="Arial" w:hAnsi="Arial" w:cs="Arial"/>
                <w:sz w:val="20"/>
                <w:szCs w:val="20"/>
              </w:rPr>
              <w:t>COSTANZO</w:t>
            </w:r>
          </w:p>
        </w:tc>
        <w:tc>
          <w:tcPr>
            <w:tcW w:w="1380" w:type="dxa"/>
            <w:shd w:val="clear" w:color="auto" w:fill="auto"/>
            <w:vAlign w:val="bottom"/>
          </w:tcPr>
          <w:p w:rsidR="00AA19FF" w:rsidRPr="00ED16A6" w:rsidRDefault="00945E66" w:rsidP="00226FE6">
            <w:pPr>
              <w:keepNext/>
              <w:jc w:val="center"/>
              <w:rPr>
                <w:rFonts w:ascii="Arial" w:hAnsi="Arial" w:cs="Arial"/>
                <w:sz w:val="20"/>
                <w:szCs w:val="20"/>
              </w:rPr>
            </w:pPr>
            <w:r w:rsidRPr="00945E66">
              <w:rPr>
                <w:rFonts w:ascii="Arial" w:hAnsi="Arial" w:cs="Arial"/>
                <w:sz w:val="20"/>
                <w:szCs w:val="20"/>
              </w:rPr>
              <w:t>3351046280</w:t>
            </w:r>
          </w:p>
        </w:tc>
      </w:tr>
      <w:tr w:rsidR="001A1353" w:rsidRPr="00ED16A6">
        <w:trPr>
          <w:trHeight w:val="303"/>
        </w:trPr>
        <w:tc>
          <w:tcPr>
            <w:tcW w:w="1084" w:type="dxa"/>
            <w:shd w:val="clear" w:color="auto" w:fill="auto"/>
            <w:noWrap/>
            <w:vAlign w:val="bottom"/>
          </w:tcPr>
          <w:p w:rsidR="001A1353" w:rsidRPr="00ED16A6" w:rsidRDefault="001A1353" w:rsidP="001A1353">
            <w:pPr>
              <w:keepNext/>
              <w:jc w:val="center"/>
              <w:rPr>
                <w:rFonts w:ascii="Arial" w:hAnsi="Arial" w:cs="Arial"/>
                <w:sz w:val="20"/>
                <w:szCs w:val="20"/>
              </w:rPr>
            </w:pPr>
            <w:r>
              <w:rPr>
                <w:rFonts w:ascii="Arial" w:hAnsi="Arial" w:cs="Arial"/>
                <w:sz w:val="20"/>
                <w:szCs w:val="20"/>
              </w:rPr>
              <w:t>COMUNE</w:t>
            </w:r>
          </w:p>
        </w:tc>
        <w:tc>
          <w:tcPr>
            <w:tcW w:w="1142" w:type="dxa"/>
            <w:shd w:val="clear" w:color="auto" w:fill="CCCCCC"/>
            <w:vAlign w:val="bottom"/>
          </w:tcPr>
          <w:p w:rsidR="001A1353" w:rsidRPr="00ED16A6" w:rsidRDefault="001A1353" w:rsidP="001A1353">
            <w:pPr>
              <w:keepNext/>
              <w:jc w:val="center"/>
              <w:rPr>
                <w:rFonts w:ascii="Arial" w:hAnsi="Arial" w:cs="Arial"/>
                <w:sz w:val="20"/>
                <w:szCs w:val="20"/>
              </w:rPr>
            </w:pPr>
            <w:r>
              <w:rPr>
                <w:rFonts w:ascii="Arial" w:hAnsi="Arial" w:cs="Arial"/>
                <w:sz w:val="20"/>
                <w:szCs w:val="20"/>
              </w:rPr>
              <w:t>B12</w:t>
            </w:r>
          </w:p>
        </w:tc>
        <w:tc>
          <w:tcPr>
            <w:tcW w:w="958" w:type="dxa"/>
            <w:shd w:val="clear" w:color="auto" w:fill="CCCCCC"/>
            <w:vAlign w:val="bottom"/>
          </w:tcPr>
          <w:p w:rsidR="001A1353" w:rsidRPr="00ED16A6" w:rsidRDefault="001A1353" w:rsidP="001A1353">
            <w:pPr>
              <w:keepNext/>
              <w:jc w:val="center"/>
              <w:rPr>
                <w:rFonts w:ascii="Arial" w:hAnsi="Arial" w:cs="Arial"/>
                <w:sz w:val="20"/>
                <w:szCs w:val="20"/>
              </w:rPr>
            </w:pPr>
          </w:p>
        </w:tc>
        <w:tc>
          <w:tcPr>
            <w:tcW w:w="719" w:type="dxa"/>
            <w:shd w:val="clear" w:color="auto" w:fill="CCCCCC"/>
            <w:vAlign w:val="bottom"/>
          </w:tcPr>
          <w:p w:rsidR="001A1353" w:rsidRPr="00ED16A6" w:rsidRDefault="001A1353" w:rsidP="001A1353">
            <w:pPr>
              <w:keepNext/>
              <w:jc w:val="center"/>
              <w:rPr>
                <w:rFonts w:ascii="Arial" w:hAnsi="Arial" w:cs="Arial"/>
                <w:sz w:val="20"/>
                <w:szCs w:val="20"/>
              </w:rPr>
            </w:pPr>
            <w:r>
              <w:rPr>
                <w:rFonts w:ascii="Arial" w:hAnsi="Arial" w:cs="Arial"/>
                <w:sz w:val="20"/>
                <w:szCs w:val="20"/>
              </w:rPr>
              <w:t>1</w:t>
            </w:r>
          </w:p>
        </w:tc>
        <w:tc>
          <w:tcPr>
            <w:tcW w:w="1567" w:type="dxa"/>
            <w:shd w:val="clear" w:color="auto" w:fill="auto"/>
            <w:vAlign w:val="bottom"/>
          </w:tcPr>
          <w:p w:rsidR="001A1353" w:rsidRPr="00ED16A6" w:rsidRDefault="001A1353" w:rsidP="001A1353">
            <w:pPr>
              <w:keepNext/>
              <w:jc w:val="center"/>
              <w:rPr>
                <w:rFonts w:ascii="Arial" w:hAnsi="Arial" w:cs="Arial"/>
                <w:sz w:val="20"/>
                <w:szCs w:val="20"/>
              </w:rPr>
            </w:pPr>
            <w:r>
              <w:rPr>
                <w:rFonts w:ascii="Arial" w:hAnsi="Arial" w:cs="Arial"/>
                <w:sz w:val="20"/>
                <w:szCs w:val="20"/>
              </w:rPr>
              <w:t>0957985111</w:t>
            </w:r>
          </w:p>
        </w:tc>
        <w:tc>
          <w:tcPr>
            <w:tcW w:w="2088" w:type="dxa"/>
            <w:shd w:val="clear" w:color="auto" w:fill="auto"/>
            <w:noWrap/>
            <w:vAlign w:val="bottom"/>
          </w:tcPr>
          <w:p w:rsidR="001A1353" w:rsidRPr="00ED16A6" w:rsidRDefault="00EC1B3C" w:rsidP="001A1353">
            <w:pPr>
              <w:keepNext/>
              <w:jc w:val="center"/>
              <w:rPr>
                <w:rFonts w:ascii="Arial" w:hAnsi="Arial" w:cs="Arial"/>
                <w:sz w:val="20"/>
                <w:szCs w:val="20"/>
              </w:rPr>
            </w:pPr>
            <w:r>
              <w:rPr>
                <w:rFonts w:ascii="Arial" w:hAnsi="Arial" w:cs="Arial"/>
                <w:sz w:val="20"/>
                <w:szCs w:val="20"/>
              </w:rPr>
              <w:t>ufficiotecnicoragalna@gmail.com</w:t>
            </w:r>
          </w:p>
        </w:tc>
        <w:tc>
          <w:tcPr>
            <w:tcW w:w="1392" w:type="dxa"/>
            <w:shd w:val="clear" w:color="auto" w:fill="auto"/>
            <w:noWrap/>
            <w:vAlign w:val="bottom"/>
          </w:tcPr>
          <w:p w:rsidR="001A1353" w:rsidRPr="00ED16A6" w:rsidRDefault="001A1353" w:rsidP="001A1353">
            <w:pPr>
              <w:keepNext/>
              <w:jc w:val="center"/>
              <w:rPr>
                <w:rFonts w:ascii="Arial" w:hAnsi="Arial" w:cs="Arial"/>
                <w:sz w:val="20"/>
                <w:szCs w:val="20"/>
              </w:rPr>
            </w:pPr>
            <w:r>
              <w:rPr>
                <w:rFonts w:ascii="Arial" w:hAnsi="Arial" w:cs="Arial"/>
                <w:sz w:val="20"/>
                <w:szCs w:val="20"/>
              </w:rPr>
              <w:t>COSTANZO</w:t>
            </w:r>
          </w:p>
        </w:tc>
        <w:tc>
          <w:tcPr>
            <w:tcW w:w="1380" w:type="dxa"/>
            <w:shd w:val="clear" w:color="auto" w:fill="auto"/>
            <w:vAlign w:val="bottom"/>
          </w:tcPr>
          <w:p w:rsidR="001A1353" w:rsidRPr="00ED16A6" w:rsidRDefault="00945E66" w:rsidP="001A1353">
            <w:pPr>
              <w:keepNext/>
              <w:jc w:val="center"/>
              <w:rPr>
                <w:rFonts w:ascii="Arial" w:hAnsi="Arial" w:cs="Arial"/>
                <w:sz w:val="20"/>
                <w:szCs w:val="20"/>
              </w:rPr>
            </w:pPr>
            <w:r w:rsidRPr="00945E66">
              <w:rPr>
                <w:rFonts w:ascii="Arial" w:hAnsi="Arial" w:cs="Arial"/>
                <w:sz w:val="20"/>
                <w:szCs w:val="20"/>
              </w:rPr>
              <w:t>3351046280</w:t>
            </w:r>
          </w:p>
        </w:tc>
      </w:tr>
      <w:tr w:rsidR="001A1353" w:rsidRPr="00ED16A6">
        <w:trPr>
          <w:trHeight w:val="303"/>
        </w:trPr>
        <w:tc>
          <w:tcPr>
            <w:tcW w:w="1084" w:type="dxa"/>
            <w:shd w:val="clear" w:color="auto" w:fill="auto"/>
            <w:noWrap/>
            <w:vAlign w:val="bottom"/>
          </w:tcPr>
          <w:p w:rsidR="001A1353" w:rsidRPr="00ED16A6" w:rsidRDefault="001A1353" w:rsidP="001A1353">
            <w:pPr>
              <w:keepNext/>
              <w:jc w:val="center"/>
              <w:rPr>
                <w:rFonts w:ascii="Arial" w:hAnsi="Arial" w:cs="Arial"/>
                <w:sz w:val="20"/>
                <w:szCs w:val="20"/>
              </w:rPr>
            </w:pPr>
          </w:p>
        </w:tc>
        <w:tc>
          <w:tcPr>
            <w:tcW w:w="1142" w:type="dxa"/>
            <w:shd w:val="clear" w:color="auto" w:fill="CCCCCC"/>
            <w:vAlign w:val="bottom"/>
          </w:tcPr>
          <w:p w:rsidR="001A1353" w:rsidRPr="00ED16A6" w:rsidRDefault="001A1353" w:rsidP="001A1353">
            <w:pPr>
              <w:keepNext/>
              <w:jc w:val="center"/>
              <w:rPr>
                <w:rFonts w:ascii="Arial" w:hAnsi="Arial" w:cs="Arial"/>
                <w:sz w:val="20"/>
                <w:szCs w:val="20"/>
              </w:rPr>
            </w:pPr>
          </w:p>
        </w:tc>
        <w:tc>
          <w:tcPr>
            <w:tcW w:w="958" w:type="dxa"/>
            <w:shd w:val="clear" w:color="auto" w:fill="CCCCCC"/>
            <w:vAlign w:val="bottom"/>
          </w:tcPr>
          <w:p w:rsidR="001A1353" w:rsidRPr="00ED16A6" w:rsidRDefault="001A1353" w:rsidP="001A1353">
            <w:pPr>
              <w:keepNext/>
              <w:jc w:val="center"/>
              <w:rPr>
                <w:rFonts w:ascii="Arial" w:hAnsi="Arial" w:cs="Arial"/>
                <w:sz w:val="20"/>
                <w:szCs w:val="20"/>
              </w:rPr>
            </w:pPr>
          </w:p>
        </w:tc>
        <w:tc>
          <w:tcPr>
            <w:tcW w:w="719" w:type="dxa"/>
            <w:shd w:val="clear" w:color="auto" w:fill="CCCCCC"/>
            <w:vAlign w:val="bottom"/>
          </w:tcPr>
          <w:p w:rsidR="001A1353" w:rsidRPr="00ED16A6" w:rsidRDefault="001A1353" w:rsidP="001A1353">
            <w:pPr>
              <w:keepNext/>
              <w:jc w:val="center"/>
              <w:rPr>
                <w:rFonts w:ascii="Arial" w:hAnsi="Arial" w:cs="Arial"/>
                <w:sz w:val="20"/>
                <w:szCs w:val="20"/>
              </w:rPr>
            </w:pPr>
          </w:p>
        </w:tc>
        <w:tc>
          <w:tcPr>
            <w:tcW w:w="1567" w:type="dxa"/>
            <w:shd w:val="clear" w:color="auto" w:fill="auto"/>
            <w:vAlign w:val="bottom"/>
          </w:tcPr>
          <w:p w:rsidR="001A1353" w:rsidRPr="00ED16A6" w:rsidRDefault="001A1353" w:rsidP="001A1353">
            <w:pPr>
              <w:keepNext/>
              <w:jc w:val="center"/>
              <w:rPr>
                <w:rFonts w:ascii="Arial" w:hAnsi="Arial" w:cs="Arial"/>
                <w:sz w:val="20"/>
                <w:szCs w:val="20"/>
              </w:rPr>
            </w:pPr>
          </w:p>
        </w:tc>
        <w:tc>
          <w:tcPr>
            <w:tcW w:w="2088" w:type="dxa"/>
            <w:shd w:val="clear" w:color="auto" w:fill="auto"/>
            <w:noWrap/>
            <w:vAlign w:val="bottom"/>
          </w:tcPr>
          <w:p w:rsidR="001A1353" w:rsidRPr="00ED16A6" w:rsidRDefault="001A1353" w:rsidP="001A1353">
            <w:pPr>
              <w:keepNext/>
              <w:jc w:val="center"/>
              <w:rPr>
                <w:rFonts w:ascii="Arial" w:hAnsi="Arial" w:cs="Arial"/>
                <w:sz w:val="20"/>
                <w:szCs w:val="20"/>
              </w:rPr>
            </w:pPr>
          </w:p>
        </w:tc>
        <w:tc>
          <w:tcPr>
            <w:tcW w:w="1392" w:type="dxa"/>
            <w:shd w:val="clear" w:color="auto" w:fill="auto"/>
            <w:noWrap/>
            <w:vAlign w:val="bottom"/>
          </w:tcPr>
          <w:p w:rsidR="001A1353" w:rsidRPr="00ED16A6" w:rsidRDefault="001A1353" w:rsidP="001A1353">
            <w:pPr>
              <w:keepNext/>
              <w:jc w:val="center"/>
              <w:rPr>
                <w:rFonts w:ascii="Arial" w:hAnsi="Arial" w:cs="Arial"/>
                <w:sz w:val="20"/>
                <w:szCs w:val="20"/>
              </w:rPr>
            </w:pPr>
          </w:p>
        </w:tc>
        <w:tc>
          <w:tcPr>
            <w:tcW w:w="1380" w:type="dxa"/>
            <w:shd w:val="clear" w:color="auto" w:fill="auto"/>
            <w:vAlign w:val="bottom"/>
          </w:tcPr>
          <w:p w:rsidR="001A1353" w:rsidRPr="00ED16A6" w:rsidRDefault="001A1353" w:rsidP="001A1353">
            <w:pPr>
              <w:keepNext/>
              <w:jc w:val="center"/>
              <w:rPr>
                <w:rFonts w:ascii="Arial" w:hAnsi="Arial" w:cs="Arial"/>
                <w:sz w:val="20"/>
                <w:szCs w:val="20"/>
              </w:rPr>
            </w:pPr>
          </w:p>
        </w:tc>
      </w:tr>
      <w:tr w:rsidR="001A1353" w:rsidRPr="00ED16A6">
        <w:trPr>
          <w:trHeight w:val="303"/>
        </w:trPr>
        <w:tc>
          <w:tcPr>
            <w:tcW w:w="1084" w:type="dxa"/>
            <w:shd w:val="clear" w:color="auto" w:fill="auto"/>
            <w:noWrap/>
            <w:vAlign w:val="bottom"/>
          </w:tcPr>
          <w:p w:rsidR="001A1353" w:rsidRDefault="001A1353" w:rsidP="001A1353">
            <w:pPr>
              <w:keepNext/>
              <w:jc w:val="center"/>
              <w:rPr>
                <w:rFonts w:ascii="Arial" w:hAnsi="Arial" w:cs="Arial"/>
                <w:sz w:val="20"/>
                <w:szCs w:val="20"/>
              </w:rPr>
            </w:pPr>
          </w:p>
        </w:tc>
        <w:tc>
          <w:tcPr>
            <w:tcW w:w="1142" w:type="dxa"/>
            <w:shd w:val="clear" w:color="auto" w:fill="CCCCCC"/>
            <w:vAlign w:val="bottom"/>
          </w:tcPr>
          <w:p w:rsidR="001A1353" w:rsidRDefault="001A1353" w:rsidP="001A1353">
            <w:pPr>
              <w:keepNext/>
              <w:jc w:val="center"/>
              <w:rPr>
                <w:rFonts w:ascii="Arial" w:hAnsi="Arial" w:cs="Arial"/>
                <w:sz w:val="20"/>
                <w:szCs w:val="20"/>
              </w:rPr>
            </w:pPr>
          </w:p>
        </w:tc>
        <w:tc>
          <w:tcPr>
            <w:tcW w:w="958" w:type="dxa"/>
            <w:shd w:val="clear" w:color="auto" w:fill="CCCCCC"/>
            <w:vAlign w:val="bottom"/>
          </w:tcPr>
          <w:p w:rsidR="001A1353" w:rsidRDefault="001A1353" w:rsidP="001A1353">
            <w:pPr>
              <w:keepNext/>
              <w:jc w:val="center"/>
              <w:rPr>
                <w:rFonts w:ascii="Arial" w:hAnsi="Arial" w:cs="Arial"/>
                <w:sz w:val="20"/>
                <w:szCs w:val="20"/>
              </w:rPr>
            </w:pPr>
          </w:p>
        </w:tc>
        <w:tc>
          <w:tcPr>
            <w:tcW w:w="719" w:type="dxa"/>
            <w:shd w:val="clear" w:color="auto" w:fill="CCCCCC"/>
            <w:vAlign w:val="bottom"/>
          </w:tcPr>
          <w:p w:rsidR="001A1353" w:rsidRPr="00ED16A6" w:rsidRDefault="001A1353" w:rsidP="001A1353">
            <w:pPr>
              <w:keepNext/>
              <w:jc w:val="center"/>
              <w:rPr>
                <w:rFonts w:ascii="Arial" w:hAnsi="Arial" w:cs="Arial"/>
                <w:sz w:val="20"/>
                <w:szCs w:val="20"/>
              </w:rPr>
            </w:pPr>
          </w:p>
        </w:tc>
        <w:tc>
          <w:tcPr>
            <w:tcW w:w="1567" w:type="dxa"/>
            <w:shd w:val="clear" w:color="auto" w:fill="auto"/>
            <w:vAlign w:val="bottom"/>
          </w:tcPr>
          <w:p w:rsidR="001A1353" w:rsidRDefault="001A1353" w:rsidP="001A1353">
            <w:pPr>
              <w:keepNext/>
              <w:jc w:val="center"/>
              <w:rPr>
                <w:rFonts w:ascii="Arial" w:hAnsi="Arial" w:cs="Arial"/>
                <w:sz w:val="20"/>
                <w:szCs w:val="20"/>
              </w:rPr>
            </w:pPr>
          </w:p>
        </w:tc>
        <w:tc>
          <w:tcPr>
            <w:tcW w:w="2088" w:type="dxa"/>
            <w:shd w:val="clear" w:color="auto" w:fill="auto"/>
            <w:noWrap/>
            <w:vAlign w:val="bottom"/>
          </w:tcPr>
          <w:p w:rsidR="001A1353" w:rsidRPr="00ED16A6" w:rsidRDefault="001A1353" w:rsidP="001A1353">
            <w:pPr>
              <w:keepNext/>
              <w:jc w:val="center"/>
              <w:rPr>
                <w:rFonts w:ascii="Arial" w:hAnsi="Arial" w:cs="Arial"/>
                <w:sz w:val="20"/>
                <w:szCs w:val="20"/>
              </w:rPr>
            </w:pPr>
          </w:p>
        </w:tc>
        <w:tc>
          <w:tcPr>
            <w:tcW w:w="1392" w:type="dxa"/>
            <w:shd w:val="clear" w:color="auto" w:fill="auto"/>
            <w:noWrap/>
            <w:vAlign w:val="bottom"/>
          </w:tcPr>
          <w:p w:rsidR="001A1353" w:rsidRPr="00ED16A6" w:rsidRDefault="001A1353" w:rsidP="001A1353">
            <w:pPr>
              <w:keepNext/>
              <w:jc w:val="center"/>
              <w:rPr>
                <w:rFonts w:ascii="Arial" w:hAnsi="Arial" w:cs="Arial"/>
                <w:sz w:val="20"/>
                <w:szCs w:val="20"/>
              </w:rPr>
            </w:pPr>
          </w:p>
        </w:tc>
        <w:tc>
          <w:tcPr>
            <w:tcW w:w="1380" w:type="dxa"/>
            <w:shd w:val="clear" w:color="auto" w:fill="auto"/>
            <w:vAlign w:val="bottom"/>
          </w:tcPr>
          <w:p w:rsidR="001A1353" w:rsidRPr="00ED16A6" w:rsidRDefault="001A1353" w:rsidP="001A1353">
            <w:pPr>
              <w:keepNext/>
              <w:jc w:val="center"/>
              <w:rPr>
                <w:rFonts w:ascii="Arial" w:hAnsi="Arial" w:cs="Arial"/>
                <w:sz w:val="20"/>
                <w:szCs w:val="20"/>
              </w:rPr>
            </w:pPr>
          </w:p>
        </w:tc>
      </w:tr>
    </w:tbl>
    <w:p w:rsidR="00AA19FF" w:rsidRDefault="00AA19FF" w:rsidP="00AA19FF">
      <w:pPr>
        <w:pStyle w:val="Corpodeltesto"/>
        <w:spacing w:before="120" w:after="240" w:line="360" w:lineRule="auto"/>
        <w:ind w:firstLine="284"/>
        <w:jc w:val="center"/>
      </w:pPr>
      <w:r w:rsidRPr="00ED16A6">
        <w:rPr>
          <w:i/>
        </w:rPr>
        <w:t>Tabella E</w:t>
      </w:r>
      <w:r w:rsidRPr="00ED16A6">
        <w:t xml:space="preserve">: Materiali </w:t>
      </w:r>
    </w:p>
    <w:p w:rsidR="00695CEF" w:rsidRDefault="00695CEF" w:rsidP="00AA19FF">
      <w:pPr>
        <w:pStyle w:val="Corpodeltesto"/>
        <w:spacing w:before="120" w:after="240" w:line="360" w:lineRule="auto"/>
        <w:ind w:firstLine="284"/>
        <w:jc w:val="center"/>
      </w:pPr>
    </w:p>
    <w:tbl>
      <w:tblPr>
        <w:tblpPr w:leftFromText="141" w:rightFromText="141" w:vertAnchor="text" w:tblpY="62"/>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22"/>
        <w:gridCol w:w="1116"/>
        <w:gridCol w:w="1134"/>
        <w:gridCol w:w="1134"/>
        <w:gridCol w:w="1560"/>
        <w:gridCol w:w="1275"/>
        <w:gridCol w:w="1276"/>
        <w:gridCol w:w="1276"/>
      </w:tblGrid>
      <w:tr w:rsidR="00AA19FF" w:rsidRPr="00ED16A6" w:rsidTr="004E1131">
        <w:trPr>
          <w:trHeight w:val="344"/>
        </w:trPr>
        <w:tc>
          <w:tcPr>
            <w:tcW w:w="1222" w:type="dxa"/>
            <w:vMerge w:val="restart"/>
            <w:shd w:val="clear" w:color="auto" w:fill="auto"/>
            <w:noWrap/>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 xml:space="preserve">SOCIETÀ / </w:t>
            </w:r>
            <w:r w:rsidRPr="00ED16A6">
              <w:rPr>
                <w:rFonts w:ascii="Arial" w:hAnsi="Arial" w:cs="Arial"/>
                <w:b/>
                <w:sz w:val="20"/>
                <w:szCs w:val="20"/>
              </w:rPr>
              <w:lastRenderedPageBreak/>
              <w:t>ENTE</w:t>
            </w:r>
          </w:p>
        </w:tc>
        <w:tc>
          <w:tcPr>
            <w:tcW w:w="1116" w:type="dxa"/>
            <w:vMerge w:val="restart"/>
            <w:shd w:val="clear" w:color="auto" w:fill="CCCCCC"/>
            <w:vAlign w:val="center"/>
          </w:tcPr>
          <w:p w:rsidR="00AA19FF" w:rsidRPr="00ED16A6" w:rsidRDefault="00AA19FF" w:rsidP="00226FE6">
            <w:pPr>
              <w:keepNext/>
              <w:spacing w:before="60"/>
              <w:jc w:val="center"/>
              <w:rPr>
                <w:rFonts w:ascii="Arial" w:hAnsi="Arial" w:cs="Arial"/>
                <w:b/>
                <w:sz w:val="20"/>
                <w:szCs w:val="20"/>
              </w:rPr>
            </w:pPr>
            <w:r w:rsidRPr="00ED16A6">
              <w:rPr>
                <w:rFonts w:ascii="Arial" w:hAnsi="Arial" w:cs="Arial"/>
                <w:b/>
                <w:sz w:val="20"/>
                <w:szCs w:val="20"/>
              </w:rPr>
              <w:lastRenderedPageBreak/>
              <w:t xml:space="preserve">Tipologia </w:t>
            </w:r>
            <w:r w:rsidRPr="00ED16A6">
              <w:rPr>
                <w:rFonts w:ascii="Arial" w:hAnsi="Arial" w:cs="Arial"/>
                <w:b/>
                <w:sz w:val="20"/>
                <w:szCs w:val="20"/>
              </w:rPr>
              <w:lastRenderedPageBreak/>
              <w:t>dei mezzi</w:t>
            </w:r>
          </w:p>
          <w:p w:rsidR="00AA19FF" w:rsidRPr="00ED16A6" w:rsidRDefault="00AA19FF" w:rsidP="00226FE6">
            <w:pPr>
              <w:keepNext/>
              <w:spacing w:before="120"/>
              <w:jc w:val="center"/>
              <w:rPr>
                <w:rFonts w:ascii="Arial" w:hAnsi="Arial" w:cs="Arial"/>
                <w:b/>
                <w:sz w:val="18"/>
                <w:szCs w:val="18"/>
              </w:rPr>
            </w:pPr>
            <w:r w:rsidRPr="00ED16A6">
              <w:rPr>
                <w:rFonts w:ascii="Arial" w:hAnsi="Arial" w:cs="Arial"/>
                <w:b/>
                <w:sz w:val="18"/>
                <w:szCs w:val="18"/>
              </w:rPr>
              <w:t>(tab. 3 col. 2)</w:t>
            </w:r>
          </w:p>
        </w:tc>
        <w:tc>
          <w:tcPr>
            <w:tcW w:w="1134" w:type="dxa"/>
            <w:vMerge w:val="restart"/>
            <w:shd w:val="clear" w:color="auto" w:fill="CCCCCC"/>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lastRenderedPageBreak/>
              <w:t>Specializz</w:t>
            </w:r>
            <w:r w:rsidRPr="00ED16A6">
              <w:rPr>
                <w:rFonts w:ascii="Arial" w:hAnsi="Arial" w:cs="Arial"/>
                <w:b/>
                <w:sz w:val="20"/>
                <w:szCs w:val="20"/>
              </w:rPr>
              <w:lastRenderedPageBreak/>
              <w:t>azione</w:t>
            </w:r>
          </w:p>
          <w:p w:rsidR="00AA19FF" w:rsidRPr="00ED16A6" w:rsidRDefault="00AA19FF" w:rsidP="00226FE6">
            <w:pPr>
              <w:keepNext/>
              <w:spacing w:before="120"/>
              <w:jc w:val="center"/>
              <w:rPr>
                <w:rFonts w:ascii="Arial" w:hAnsi="Arial" w:cs="Arial"/>
                <w:b/>
                <w:sz w:val="18"/>
                <w:szCs w:val="18"/>
                <w:highlight w:val="lightGray"/>
              </w:rPr>
            </w:pPr>
            <w:r w:rsidRPr="00ED16A6">
              <w:rPr>
                <w:rFonts w:ascii="Arial" w:hAnsi="Arial" w:cs="Arial"/>
                <w:b/>
                <w:sz w:val="18"/>
                <w:szCs w:val="18"/>
              </w:rPr>
              <w:t>(tab. 3 col. 4)</w:t>
            </w:r>
          </w:p>
        </w:tc>
        <w:tc>
          <w:tcPr>
            <w:tcW w:w="1134" w:type="dxa"/>
            <w:vMerge w:val="restart"/>
            <w:shd w:val="clear" w:color="auto" w:fill="CCCCCC"/>
            <w:vAlign w:val="center"/>
          </w:tcPr>
          <w:p w:rsidR="00AA19FF" w:rsidRPr="00ED16A6" w:rsidRDefault="00AA19FF" w:rsidP="00226FE6">
            <w:pPr>
              <w:keepNext/>
              <w:jc w:val="center"/>
              <w:rPr>
                <w:rFonts w:ascii="Arial" w:hAnsi="Arial" w:cs="Arial"/>
                <w:b/>
                <w:sz w:val="20"/>
                <w:szCs w:val="20"/>
                <w:highlight w:val="lightGray"/>
              </w:rPr>
            </w:pPr>
            <w:r w:rsidRPr="00ED16A6">
              <w:rPr>
                <w:rFonts w:ascii="Arial" w:hAnsi="Arial" w:cs="Arial"/>
                <w:b/>
                <w:sz w:val="20"/>
                <w:szCs w:val="20"/>
              </w:rPr>
              <w:lastRenderedPageBreak/>
              <w:t xml:space="preserve">Quantità </w:t>
            </w:r>
            <w:r w:rsidRPr="00ED16A6">
              <w:rPr>
                <w:rFonts w:ascii="Arial" w:hAnsi="Arial" w:cs="Arial"/>
                <w:b/>
                <w:sz w:val="20"/>
                <w:szCs w:val="20"/>
              </w:rPr>
              <w:lastRenderedPageBreak/>
              <w:t>disponibile</w:t>
            </w:r>
          </w:p>
        </w:tc>
        <w:tc>
          <w:tcPr>
            <w:tcW w:w="2835" w:type="dxa"/>
            <w:gridSpan w:val="2"/>
            <w:shd w:val="clear" w:color="auto" w:fill="auto"/>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lastRenderedPageBreak/>
              <w:t>SEDE</w:t>
            </w:r>
          </w:p>
        </w:tc>
        <w:tc>
          <w:tcPr>
            <w:tcW w:w="2552" w:type="dxa"/>
            <w:gridSpan w:val="2"/>
            <w:shd w:val="clear" w:color="auto" w:fill="auto"/>
            <w:noWrap/>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REFERENTE</w:t>
            </w:r>
          </w:p>
        </w:tc>
      </w:tr>
      <w:tr w:rsidR="00AA19FF" w:rsidRPr="00ED16A6" w:rsidTr="004E1131">
        <w:trPr>
          <w:trHeight w:val="255"/>
        </w:trPr>
        <w:tc>
          <w:tcPr>
            <w:tcW w:w="1222" w:type="dxa"/>
            <w:vMerge/>
            <w:shd w:val="clear" w:color="auto" w:fill="auto"/>
            <w:noWrap/>
            <w:vAlign w:val="bottom"/>
          </w:tcPr>
          <w:p w:rsidR="00AA19FF" w:rsidRPr="00ED16A6" w:rsidRDefault="00AA19FF" w:rsidP="00226FE6">
            <w:pPr>
              <w:keepNext/>
              <w:jc w:val="center"/>
              <w:rPr>
                <w:rFonts w:ascii="Arial" w:hAnsi="Arial" w:cs="Arial"/>
                <w:b/>
                <w:sz w:val="20"/>
                <w:szCs w:val="20"/>
              </w:rPr>
            </w:pPr>
          </w:p>
        </w:tc>
        <w:tc>
          <w:tcPr>
            <w:tcW w:w="1116" w:type="dxa"/>
            <w:vMerge/>
            <w:shd w:val="clear" w:color="auto" w:fill="CCCCCC"/>
            <w:vAlign w:val="bottom"/>
          </w:tcPr>
          <w:p w:rsidR="00AA19FF" w:rsidRPr="00ED16A6" w:rsidRDefault="00AA19FF" w:rsidP="00226FE6">
            <w:pPr>
              <w:keepNext/>
              <w:jc w:val="center"/>
              <w:rPr>
                <w:rFonts w:ascii="Arial" w:hAnsi="Arial" w:cs="Arial"/>
                <w:b/>
                <w:sz w:val="20"/>
                <w:szCs w:val="20"/>
                <w:highlight w:val="lightGray"/>
              </w:rPr>
            </w:pPr>
          </w:p>
        </w:tc>
        <w:tc>
          <w:tcPr>
            <w:tcW w:w="1134" w:type="dxa"/>
            <w:vMerge/>
            <w:shd w:val="clear" w:color="auto" w:fill="CCCCCC"/>
            <w:vAlign w:val="bottom"/>
          </w:tcPr>
          <w:p w:rsidR="00AA19FF" w:rsidRPr="00ED16A6" w:rsidRDefault="00AA19FF" w:rsidP="00226FE6">
            <w:pPr>
              <w:keepNext/>
              <w:jc w:val="center"/>
              <w:rPr>
                <w:rFonts w:ascii="Arial" w:hAnsi="Arial" w:cs="Arial"/>
                <w:b/>
                <w:sz w:val="20"/>
                <w:szCs w:val="20"/>
                <w:highlight w:val="lightGray"/>
              </w:rPr>
            </w:pPr>
          </w:p>
        </w:tc>
        <w:tc>
          <w:tcPr>
            <w:tcW w:w="1134" w:type="dxa"/>
            <w:vMerge/>
            <w:shd w:val="clear" w:color="auto" w:fill="CCCCCC"/>
            <w:vAlign w:val="bottom"/>
          </w:tcPr>
          <w:p w:rsidR="00AA19FF" w:rsidRPr="00ED16A6" w:rsidRDefault="00AA19FF" w:rsidP="00226FE6">
            <w:pPr>
              <w:keepNext/>
              <w:jc w:val="center"/>
              <w:rPr>
                <w:rFonts w:ascii="Arial" w:hAnsi="Arial" w:cs="Arial"/>
                <w:b/>
                <w:sz w:val="20"/>
                <w:szCs w:val="20"/>
                <w:highlight w:val="lightGray"/>
              </w:rPr>
            </w:pPr>
          </w:p>
        </w:tc>
        <w:tc>
          <w:tcPr>
            <w:tcW w:w="1560" w:type="dxa"/>
            <w:shd w:val="clear" w:color="auto" w:fill="auto"/>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tel.</w:t>
            </w:r>
          </w:p>
        </w:tc>
        <w:tc>
          <w:tcPr>
            <w:tcW w:w="1275" w:type="dxa"/>
            <w:shd w:val="clear" w:color="auto" w:fill="auto"/>
            <w:noWrap/>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fax / e-mail</w:t>
            </w:r>
          </w:p>
        </w:tc>
        <w:tc>
          <w:tcPr>
            <w:tcW w:w="1276" w:type="dxa"/>
            <w:shd w:val="clear" w:color="auto" w:fill="auto"/>
            <w:noWrap/>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nome</w:t>
            </w:r>
          </w:p>
        </w:tc>
        <w:tc>
          <w:tcPr>
            <w:tcW w:w="1276" w:type="dxa"/>
            <w:shd w:val="clear" w:color="auto" w:fill="auto"/>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tel. / cell</w:t>
            </w:r>
          </w:p>
        </w:tc>
      </w:tr>
      <w:tr w:rsidR="005E0A53" w:rsidRPr="00ED16A6" w:rsidTr="004E1131">
        <w:trPr>
          <w:trHeight w:val="255"/>
        </w:trPr>
        <w:tc>
          <w:tcPr>
            <w:tcW w:w="1222" w:type="dxa"/>
            <w:shd w:val="clear" w:color="auto" w:fill="auto"/>
            <w:noWrap/>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lastRenderedPageBreak/>
              <w:t>Carabinieri</w:t>
            </w:r>
          </w:p>
        </w:tc>
        <w:tc>
          <w:tcPr>
            <w:tcW w:w="1116" w:type="dxa"/>
            <w:shd w:val="clear" w:color="auto" w:fill="CCCCCC"/>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A8</w:t>
            </w:r>
          </w:p>
        </w:tc>
        <w:tc>
          <w:tcPr>
            <w:tcW w:w="1134" w:type="dxa"/>
            <w:shd w:val="clear" w:color="auto" w:fill="CCCCCC"/>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1</w:t>
            </w:r>
          </w:p>
        </w:tc>
        <w:tc>
          <w:tcPr>
            <w:tcW w:w="1134" w:type="dxa"/>
            <w:shd w:val="clear" w:color="auto" w:fill="CCCCCC"/>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1</w:t>
            </w:r>
          </w:p>
        </w:tc>
        <w:tc>
          <w:tcPr>
            <w:tcW w:w="1560" w:type="dxa"/>
            <w:shd w:val="clear" w:color="auto" w:fill="auto"/>
            <w:vAlign w:val="bottom"/>
          </w:tcPr>
          <w:p w:rsidR="005E0A53" w:rsidRPr="00ED16A6" w:rsidRDefault="005E0A53" w:rsidP="005E0A53">
            <w:pPr>
              <w:keepNext/>
              <w:rPr>
                <w:rFonts w:ascii="Arial" w:hAnsi="Arial" w:cs="Arial"/>
                <w:sz w:val="20"/>
                <w:szCs w:val="20"/>
              </w:rPr>
            </w:pPr>
            <w:r>
              <w:rPr>
                <w:rFonts w:ascii="Arial" w:hAnsi="Arial" w:cs="Arial"/>
                <w:sz w:val="20"/>
                <w:szCs w:val="20"/>
              </w:rPr>
              <w:t>095849026</w:t>
            </w:r>
          </w:p>
        </w:tc>
        <w:tc>
          <w:tcPr>
            <w:tcW w:w="1275" w:type="dxa"/>
            <w:shd w:val="clear" w:color="auto" w:fill="auto"/>
            <w:noWrap/>
            <w:vAlign w:val="bottom"/>
          </w:tcPr>
          <w:p w:rsidR="005E0A53" w:rsidRPr="00ED16A6" w:rsidRDefault="005E0A53" w:rsidP="005E0A53">
            <w:pPr>
              <w:keepNext/>
              <w:rPr>
                <w:rFonts w:ascii="Arial" w:hAnsi="Arial" w:cs="Arial"/>
                <w:sz w:val="20"/>
                <w:szCs w:val="20"/>
              </w:rPr>
            </w:pPr>
            <w:r>
              <w:rPr>
                <w:rFonts w:ascii="Arial" w:hAnsi="Arial" w:cs="Arial"/>
                <w:sz w:val="20"/>
                <w:szCs w:val="20"/>
              </w:rPr>
              <w:t>095849500</w:t>
            </w:r>
          </w:p>
        </w:tc>
        <w:tc>
          <w:tcPr>
            <w:tcW w:w="1276" w:type="dxa"/>
            <w:shd w:val="clear" w:color="auto" w:fill="auto"/>
            <w:noWrap/>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FAGONE</w:t>
            </w:r>
          </w:p>
        </w:tc>
        <w:tc>
          <w:tcPr>
            <w:tcW w:w="1276" w:type="dxa"/>
            <w:shd w:val="clear" w:color="auto" w:fill="auto"/>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3313670182</w:t>
            </w:r>
          </w:p>
        </w:tc>
      </w:tr>
      <w:tr w:rsidR="005E0A53" w:rsidRPr="00ED16A6" w:rsidTr="004E1131">
        <w:trPr>
          <w:trHeight w:val="300"/>
        </w:trPr>
        <w:tc>
          <w:tcPr>
            <w:tcW w:w="1222" w:type="dxa"/>
            <w:shd w:val="clear" w:color="auto" w:fill="auto"/>
            <w:noWrap/>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Carabinieri</w:t>
            </w:r>
          </w:p>
        </w:tc>
        <w:tc>
          <w:tcPr>
            <w:tcW w:w="1116" w:type="dxa"/>
            <w:shd w:val="clear" w:color="auto" w:fill="CCCCCC"/>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A7</w:t>
            </w:r>
          </w:p>
        </w:tc>
        <w:tc>
          <w:tcPr>
            <w:tcW w:w="1134" w:type="dxa"/>
            <w:shd w:val="clear" w:color="auto" w:fill="CCCCCC"/>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4</w:t>
            </w:r>
          </w:p>
        </w:tc>
        <w:tc>
          <w:tcPr>
            <w:tcW w:w="1134" w:type="dxa"/>
            <w:shd w:val="clear" w:color="auto" w:fill="CCCCCC"/>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1</w:t>
            </w:r>
          </w:p>
        </w:tc>
        <w:tc>
          <w:tcPr>
            <w:tcW w:w="1560" w:type="dxa"/>
            <w:shd w:val="clear" w:color="auto" w:fill="auto"/>
            <w:vAlign w:val="bottom"/>
          </w:tcPr>
          <w:p w:rsidR="005E0A53" w:rsidRPr="00ED16A6" w:rsidRDefault="005E0A53" w:rsidP="005E0A53">
            <w:pPr>
              <w:keepNext/>
              <w:rPr>
                <w:rFonts w:ascii="Arial" w:hAnsi="Arial" w:cs="Arial"/>
                <w:sz w:val="20"/>
                <w:szCs w:val="20"/>
              </w:rPr>
            </w:pPr>
            <w:r>
              <w:rPr>
                <w:rFonts w:ascii="Arial" w:hAnsi="Arial" w:cs="Arial"/>
                <w:sz w:val="20"/>
                <w:szCs w:val="20"/>
              </w:rPr>
              <w:t>095849026</w:t>
            </w:r>
          </w:p>
        </w:tc>
        <w:tc>
          <w:tcPr>
            <w:tcW w:w="1275" w:type="dxa"/>
            <w:shd w:val="clear" w:color="auto" w:fill="auto"/>
            <w:noWrap/>
            <w:vAlign w:val="bottom"/>
          </w:tcPr>
          <w:p w:rsidR="005E0A53" w:rsidRPr="00ED16A6" w:rsidRDefault="005E0A53" w:rsidP="005E0A53">
            <w:pPr>
              <w:keepNext/>
              <w:rPr>
                <w:rFonts w:ascii="Arial" w:hAnsi="Arial" w:cs="Arial"/>
                <w:sz w:val="20"/>
                <w:szCs w:val="20"/>
              </w:rPr>
            </w:pPr>
            <w:r>
              <w:rPr>
                <w:rFonts w:ascii="Arial" w:hAnsi="Arial" w:cs="Arial"/>
                <w:sz w:val="20"/>
                <w:szCs w:val="20"/>
              </w:rPr>
              <w:t>095849500</w:t>
            </w:r>
          </w:p>
        </w:tc>
        <w:tc>
          <w:tcPr>
            <w:tcW w:w="1276" w:type="dxa"/>
            <w:shd w:val="clear" w:color="auto" w:fill="auto"/>
            <w:noWrap/>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FAGONE</w:t>
            </w:r>
          </w:p>
        </w:tc>
        <w:tc>
          <w:tcPr>
            <w:tcW w:w="1276" w:type="dxa"/>
            <w:shd w:val="clear" w:color="auto" w:fill="auto"/>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3313670182</w:t>
            </w:r>
          </w:p>
        </w:tc>
      </w:tr>
      <w:tr w:rsidR="005E0A53" w:rsidRPr="00ED16A6" w:rsidTr="004E1131">
        <w:trPr>
          <w:trHeight w:val="300"/>
        </w:trPr>
        <w:tc>
          <w:tcPr>
            <w:tcW w:w="1222" w:type="dxa"/>
            <w:shd w:val="clear" w:color="auto" w:fill="auto"/>
            <w:noWrap/>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VV UU.</w:t>
            </w:r>
          </w:p>
        </w:tc>
        <w:tc>
          <w:tcPr>
            <w:tcW w:w="1116" w:type="dxa"/>
            <w:shd w:val="clear" w:color="auto" w:fill="CCCCCC"/>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A7</w:t>
            </w:r>
          </w:p>
        </w:tc>
        <w:tc>
          <w:tcPr>
            <w:tcW w:w="1134" w:type="dxa"/>
            <w:shd w:val="clear" w:color="auto" w:fill="CCCCCC"/>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4</w:t>
            </w:r>
          </w:p>
        </w:tc>
        <w:tc>
          <w:tcPr>
            <w:tcW w:w="1134" w:type="dxa"/>
            <w:shd w:val="clear" w:color="auto" w:fill="CCCCCC"/>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2</w:t>
            </w:r>
          </w:p>
        </w:tc>
        <w:tc>
          <w:tcPr>
            <w:tcW w:w="1560" w:type="dxa"/>
            <w:shd w:val="clear" w:color="auto" w:fill="auto"/>
            <w:vAlign w:val="bottom"/>
          </w:tcPr>
          <w:p w:rsidR="005E0A53" w:rsidRPr="00ED16A6" w:rsidRDefault="005E0A53" w:rsidP="005E0A53">
            <w:pPr>
              <w:keepNext/>
              <w:rPr>
                <w:rFonts w:ascii="Arial" w:hAnsi="Arial" w:cs="Arial"/>
                <w:sz w:val="20"/>
                <w:szCs w:val="20"/>
              </w:rPr>
            </w:pPr>
            <w:r>
              <w:rPr>
                <w:rFonts w:ascii="Arial" w:hAnsi="Arial" w:cs="Arial"/>
                <w:sz w:val="20"/>
                <w:szCs w:val="20"/>
              </w:rPr>
              <w:t>095849409</w:t>
            </w:r>
          </w:p>
        </w:tc>
        <w:tc>
          <w:tcPr>
            <w:tcW w:w="1275" w:type="dxa"/>
            <w:shd w:val="clear" w:color="auto" w:fill="auto"/>
            <w:noWrap/>
            <w:vAlign w:val="bottom"/>
          </w:tcPr>
          <w:p w:rsidR="005E0A53" w:rsidRPr="00ED16A6" w:rsidRDefault="005E0A53" w:rsidP="005E0A53">
            <w:pPr>
              <w:keepNext/>
              <w:rPr>
                <w:rFonts w:ascii="Arial" w:hAnsi="Arial" w:cs="Arial"/>
                <w:sz w:val="20"/>
                <w:szCs w:val="20"/>
              </w:rPr>
            </w:pPr>
            <w:r>
              <w:rPr>
                <w:rFonts w:ascii="Arial" w:hAnsi="Arial" w:cs="Arial"/>
                <w:sz w:val="20"/>
                <w:szCs w:val="20"/>
              </w:rPr>
              <w:t>095849409</w:t>
            </w:r>
          </w:p>
        </w:tc>
        <w:tc>
          <w:tcPr>
            <w:tcW w:w="1276" w:type="dxa"/>
            <w:shd w:val="clear" w:color="auto" w:fill="auto"/>
            <w:noWrap/>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PULEO</w:t>
            </w:r>
          </w:p>
        </w:tc>
        <w:tc>
          <w:tcPr>
            <w:tcW w:w="1276" w:type="dxa"/>
            <w:shd w:val="clear" w:color="auto" w:fill="auto"/>
            <w:vAlign w:val="bottom"/>
          </w:tcPr>
          <w:p w:rsidR="005E0A53" w:rsidRPr="00ED16A6" w:rsidRDefault="005E0A53" w:rsidP="005E0A53">
            <w:pPr>
              <w:keepNext/>
              <w:rPr>
                <w:rFonts w:ascii="Arial" w:hAnsi="Arial" w:cs="Arial"/>
                <w:sz w:val="20"/>
                <w:szCs w:val="20"/>
              </w:rPr>
            </w:pPr>
            <w:r>
              <w:rPr>
                <w:rFonts w:ascii="Arial" w:hAnsi="Arial" w:cs="Arial"/>
                <w:sz w:val="20"/>
                <w:szCs w:val="20"/>
              </w:rPr>
              <w:t>3497630450</w:t>
            </w:r>
          </w:p>
        </w:tc>
      </w:tr>
      <w:tr w:rsidR="005E0A53" w:rsidRPr="00ED16A6" w:rsidTr="004E1131">
        <w:trPr>
          <w:trHeight w:val="300"/>
        </w:trPr>
        <w:tc>
          <w:tcPr>
            <w:tcW w:w="1222" w:type="dxa"/>
            <w:shd w:val="clear" w:color="auto" w:fill="auto"/>
            <w:noWrap/>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VV UU.</w:t>
            </w:r>
          </w:p>
        </w:tc>
        <w:tc>
          <w:tcPr>
            <w:tcW w:w="1116" w:type="dxa"/>
            <w:shd w:val="clear" w:color="auto" w:fill="CCCCCC"/>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A8</w:t>
            </w:r>
          </w:p>
        </w:tc>
        <w:tc>
          <w:tcPr>
            <w:tcW w:w="1134" w:type="dxa"/>
            <w:shd w:val="clear" w:color="auto" w:fill="CCCCCC"/>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1</w:t>
            </w:r>
          </w:p>
        </w:tc>
        <w:tc>
          <w:tcPr>
            <w:tcW w:w="1134" w:type="dxa"/>
            <w:shd w:val="clear" w:color="auto" w:fill="CCCCCC"/>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1</w:t>
            </w:r>
          </w:p>
        </w:tc>
        <w:tc>
          <w:tcPr>
            <w:tcW w:w="1560" w:type="dxa"/>
            <w:shd w:val="clear" w:color="auto" w:fill="auto"/>
            <w:vAlign w:val="bottom"/>
          </w:tcPr>
          <w:p w:rsidR="005E0A53" w:rsidRPr="00ED16A6" w:rsidRDefault="005E0A53" w:rsidP="005E0A53">
            <w:pPr>
              <w:keepNext/>
              <w:rPr>
                <w:rFonts w:ascii="Arial" w:hAnsi="Arial" w:cs="Arial"/>
                <w:sz w:val="20"/>
                <w:szCs w:val="20"/>
              </w:rPr>
            </w:pPr>
            <w:r>
              <w:rPr>
                <w:rFonts w:ascii="Arial" w:hAnsi="Arial" w:cs="Arial"/>
                <w:sz w:val="20"/>
                <w:szCs w:val="20"/>
              </w:rPr>
              <w:t>095849409</w:t>
            </w:r>
          </w:p>
        </w:tc>
        <w:tc>
          <w:tcPr>
            <w:tcW w:w="1275" w:type="dxa"/>
            <w:shd w:val="clear" w:color="auto" w:fill="auto"/>
            <w:noWrap/>
            <w:vAlign w:val="bottom"/>
          </w:tcPr>
          <w:p w:rsidR="005E0A53" w:rsidRPr="00ED16A6" w:rsidRDefault="005E0A53" w:rsidP="005E0A53">
            <w:pPr>
              <w:keepNext/>
              <w:rPr>
                <w:rFonts w:ascii="Arial" w:hAnsi="Arial" w:cs="Arial"/>
                <w:sz w:val="20"/>
                <w:szCs w:val="20"/>
              </w:rPr>
            </w:pPr>
            <w:r>
              <w:rPr>
                <w:rFonts w:ascii="Arial" w:hAnsi="Arial" w:cs="Arial"/>
                <w:sz w:val="20"/>
                <w:szCs w:val="20"/>
              </w:rPr>
              <w:t>095849409</w:t>
            </w:r>
          </w:p>
        </w:tc>
        <w:tc>
          <w:tcPr>
            <w:tcW w:w="1276" w:type="dxa"/>
            <w:shd w:val="clear" w:color="auto" w:fill="auto"/>
            <w:noWrap/>
            <w:vAlign w:val="bottom"/>
          </w:tcPr>
          <w:p w:rsidR="005E0A53" w:rsidRPr="00ED16A6" w:rsidRDefault="005E0A53" w:rsidP="005E0A53">
            <w:pPr>
              <w:keepNext/>
              <w:jc w:val="center"/>
              <w:rPr>
                <w:rFonts w:ascii="Arial" w:hAnsi="Arial" w:cs="Arial"/>
                <w:sz w:val="20"/>
                <w:szCs w:val="20"/>
              </w:rPr>
            </w:pPr>
            <w:r>
              <w:rPr>
                <w:rFonts w:ascii="Arial" w:hAnsi="Arial" w:cs="Arial"/>
                <w:sz w:val="20"/>
                <w:szCs w:val="20"/>
              </w:rPr>
              <w:t>PULEO</w:t>
            </w:r>
          </w:p>
        </w:tc>
        <w:tc>
          <w:tcPr>
            <w:tcW w:w="1276" w:type="dxa"/>
            <w:shd w:val="clear" w:color="auto" w:fill="auto"/>
            <w:vAlign w:val="bottom"/>
          </w:tcPr>
          <w:p w:rsidR="005E0A53" w:rsidRPr="00ED16A6" w:rsidRDefault="005E0A53" w:rsidP="005E0A53">
            <w:pPr>
              <w:keepNext/>
              <w:rPr>
                <w:rFonts w:ascii="Arial" w:hAnsi="Arial" w:cs="Arial"/>
                <w:sz w:val="20"/>
                <w:szCs w:val="20"/>
              </w:rPr>
            </w:pPr>
            <w:r>
              <w:rPr>
                <w:rFonts w:ascii="Arial" w:hAnsi="Arial" w:cs="Arial"/>
                <w:sz w:val="20"/>
                <w:szCs w:val="20"/>
              </w:rPr>
              <w:t>3497630450</w:t>
            </w:r>
          </w:p>
        </w:tc>
      </w:tr>
      <w:tr w:rsidR="00945E66" w:rsidRPr="00ED16A6" w:rsidTr="004E1131">
        <w:trPr>
          <w:trHeight w:val="255"/>
        </w:trPr>
        <w:tc>
          <w:tcPr>
            <w:tcW w:w="1222" w:type="dxa"/>
            <w:shd w:val="clear" w:color="auto" w:fill="auto"/>
            <w:noWrap/>
            <w:vAlign w:val="bottom"/>
          </w:tcPr>
          <w:p w:rsidR="00945E66" w:rsidRPr="00ED16A6" w:rsidRDefault="00945E66" w:rsidP="00226FE6">
            <w:pPr>
              <w:keepNext/>
              <w:jc w:val="center"/>
              <w:rPr>
                <w:rFonts w:ascii="Arial" w:hAnsi="Arial" w:cs="Arial"/>
                <w:sz w:val="20"/>
                <w:szCs w:val="20"/>
              </w:rPr>
            </w:pPr>
            <w:r>
              <w:rPr>
                <w:rFonts w:ascii="Arial" w:hAnsi="Arial" w:cs="Arial"/>
                <w:sz w:val="20"/>
                <w:szCs w:val="20"/>
              </w:rPr>
              <w:t>Comune Ragalna</w:t>
            </w:r>
          </w:p>
        </w:tc>
        <w:tc>
          <w:tcPr>
            <w:tcW w:w="1116" w:type="dxa"/>
            <w:shd w:val="clear" w:color="auto" w:fill="CCCCCC"/>
            <w:noWrap/>
            <w:vAlign w:val="bottom"/>
          </w:tcPr>
          <w:p w:rsidR="00945E66" w:rsidRPr="00094EAC" w:rsidRDefault="00945E66" w:rsidP="00226FE6">
            <w:pPr>
              <w:keepNext/>
              <w:jc w:val="center"/>
              <w:rPr>
                <w:rFonts w:ascii="Arial" w:hAnsi="Arial" w:cs="Arial"/>
                <w:sz w:val="20"/>
                <w:szCs w:val="20"/>
              </w:rPr>
            </w:pPr>
            <w:r>
              <w:rPr>
                <w:rFonts w:ascii="Arial" w:hAnsi="Arial" w:cs="Arial"/>
                <w:sz w:val="20"/>
                <w:szCs w:val="20"/>
              </w:rPr>
              <w:t>A4</w:t>
            </w:r>
          </w:p>
        </w:tc>
        <w:tc>
          <w:tcPr>
            <w:tcW w:w="1134" w:type="dxa"/>
            <w:shd w:val="clear" w:color="auto" w:fill="CCCCCC"/>
            <w:noWrap/>
            <w:vAlign w:val="bottom"/>
          </w:tcPr>
          <w:p w:rsidR="00945E66" w:rsidRPr="00094EAC" w:rsidRDefault="00945E66" w:rsidP="00226FE6">
            <w:pPr>
              <w:keepNext/>
              <w:jc w:val="center"/>
              <w:rPr>
                <w:rFonts w:ascii="Arial" w:hAnsi="Arial" w:cs="Arial"/>
                <w:sz w:val="20"/>
                <w:szCs w:val="20"/>
              </w:rPr>
            </w:pPr>
            <w:r>
              <w:rPr>
                <w:rFonts w:ascii="Arial" w:hAnsi="Arial" w:cs="Arial"/>
                <w:sz w:val="20"/>
                <w:szCs w:val="20"/>
              </w:rPr>
              <w:t>2</w:t>
            </w:r>
          </w:p>
        </w:tc>
        <w:tc>
          <w:tcPr>
            <w:tcW w:w="1134" w:type="dxa"/>
            <w:shd w:val="clear" w:color="auto" w:fill="CCCCCC"/>
            <w:noWrap/>
            <w:vAlign w:val="bottom"/>
          </w:tcPr>
          <w:p w:rsidR="00945E66" w:rsidRPr="00094EAC" w:rsidRDefault="00945E66" w:rsidP="00226FE6">
            <w:pPr>
              <w:keepNext/>
              <w:jc w:val="center"/>
              <w:rPr>
                <w:rFonts w:ascii="Arial" w:hAnsi="Arial" w:cs="Arial"/>
                <w:sz w:val="20"/>
                <w:szCs w:val="20"/>
              </w:rPr>
            </w:pPr>
            <w:r w:rsidRPr="00094EAC">
              <w:rPr>
                <w:rFonts w:ascii="Arial" w:hAnsi="Arial" w:cs="Arial"/>
                <w:sz w:val="20"/>
                <w:szCs w:val="20"/>
              </w:rPr>
              <w:t>2</w:t>
            </w:r>
          </w:p>
        </w:tc>
        <w:tc>
          <w:tcPr>
            <w:tcW w:w="1560" w:type="dxa"/>
            <w:shd w:val="clear" w:color="auto" w:fill="auto"/>
            <w:noWrap/>
            <w:vAlign w:val="bottom"/>
          </w:tcPr>
          <w:p w:rsidR="00945E66" w:rsidRPr="00ED16A6" w:rsidRDefault="00945E66" w:rsidP="002570EF">
            <w:pPr>
              <w:keepNext/>
              <w:rPr>
                <w:rFonts w:ascii="Arial" w:hAnsi="Arial" w:cs="Arial"/>
                <w:b/>
                <w:sz w:val="20"/>
                <w:szCs w:val="20"/>
              </w:rPr>
            </w:pPr>
            <w:r>
              <w:rPr>
                <w:rFonts w:ascii="Arial" w:hAnsi="Arial" w:cs="Arial"/>
                <w:sz w:val="20"/>
                <w:szCs w:val="20"/>
              </w:rPr>
              <w:t>095798511</w:t>
            </w:r>
            <w:r w:rsidR="002570EF">
              <w:rPr>
                <w:rFonts w:ascii="Arial" w:hAnsi="Arial" w:cs="Arial"/>
                <w:sz w:val="20"/>
                <w:szCs w:val="20"/>
              </w:rPr>
              <w:t>8</w:t>
            </w:r>
          </w:p>
        </w:tc>
        <w:tc>
          <w:tcPr>
            <w:tcW w:w="1275" w:type="dxa"/>
            <w:shd w:val="clear" w:color="auto" w:fill="auto"/>
            <w:noWrap/>
            <w:vAlign w:val="bottom"/>
          </w:tcPr>
          <w:p w:rsidR="00945E66" w:rsidRPr="00945E66" w:rsidRDefault="00945E66" w:rsidP="00945E66">
            <w:pPr>
              <w:keepNext/>
              <w:rPr>
                <w:rFonts w:ascii="Arial" w:hAnsi="Arial" w:cs="Arial"/>
                <w:sz w:val="20"/>
                <w:szCs w:val="20"/>
              </w:rPr>
            </w:pPr>
            <w:r w:rsidRPr="00F26028">
              <w:rPr>
                <w:rFonts w:ascii="Arial" w:hAnsi="Arial" w:cs="Arial"/>
                <w:sz w:val="20"/>
                <w:szCs w:val="20"/>
              </w:rPr>
              <w:t>0957985102</w:t>
            </w:r>
          </w:p>
        </w:tc>
        <w:tc>
          <w:tcPr>
            <w:tcW w:w="1276" w:type="dxa"/>
            <w:shd w:val="clear" w:color="auto" w:fill="auto"/>
            <w:noWrap/>
            <w:vAlign w:val="bottom"/>
          </w:tcPr>
          <w:p w:rsidR="00945E66" w:rsidRPr="00ED16A6" w:rsidRDefault="00945E66" w:rsidP="00226FE6">
            <w:pPr>
              <w:keepNext/>
              <w:jc w:val="center"/>
              <w:rPr>
                <w:rFonts w:ascii="Arial" w:hAnsi="Arial" w:cs="Arial"/>
                <w:sz w:val="20"/>
                <w:szCs w:val="20"/>
              </w:rPr>
            </w:pPr>
            <w:r>
              <w:rPr>
                <w:rFonts w:ascii="Arial" w:hAnsi="Arial" w:cs="Arial"/>
                <w:sz w:val="20"/>
                <w:szCs w:val="20"/>
              </w:rPr>
              <w:t>COSTANZO</w:t>
            </w:r>
          </w:p>
        </w:tc>
        <w:tc>
          <w:tcPr>
            <w:tcW w:w="1276" w:type="dxa"/>
            <w:shd w:val="clear" w:color="auto" w:fill="auto"/>
            <w:vAlign w:val="bottom"/>
          </w:tcPr>
          <w:p w:rsidR="00945E66" w:rsidRPr="00ED16A6" w:rsidRDefault="00945E66" w:rsidP="00945E66">
            <w:pPr>
              <w:keepNext/>
              <w:rPr>
                <w:rFonts w:ascii="Arial" w:hAnsi="Arial" w:cs="Arial"/>
                <w:sz w:val="20"/>
                <w:szCs w:val="20"/>
              </w:rPr>
            </w:pPr>
            <w:r w:rsidRPr="00945E66">
              <w:rPr>
                <w:rFonts w:ascii="Arial" w:hAnsi="Arial" w:cs="Arial"/>
                <w:sz w:val="20"/>
                <w:szCs w:val="20"/>
              </w:rPr>
              <w:t>3351046280</w:t>
            </w:r>
          </w:p>
        </w:tc>
      </w:tr>
      <w:tr w:rsidR="00945E66" w:rsidRPr="00ED16A6" w:rsidTr="004E1131">
        <w:trPr>
          <w:trHeight w:val="255"/>
        </w:trPr>
        <w:tc>
          <w:tcPr>
            <w:tcW w:w="1222" w:type="dxa"/>
            <w:shd w:val="clear" w:color="auto" w:fill="auto"/>
            <w:noWrap/>
            <w:vAlign w:val="bottom"/>
          </w:tcPr>
          <w:p w:rsidR="00945E66" w:rsidRPr="00ED16A6" w:rsidRDefault="00945E66" w:rsidP="00F9723C">
            <w:pPr>
              <w:keepNext/>
              <w:jc w:val="center"/>
              <w:rPr>
                <w:rFonts w:ascii="Arial" w:hAnsi="Arial" w:cs="Arial"/>
                <w:sz w:val="20"/>
                <w:szCs w:val="20"/>
              </w:rPr>
            </w:pPr>
            <w:r>
              <w:rPr>
                <w:rFonts w:ascii="Arial" w:hAnsi="Arial" w:cs="Arial"/>
                <w:sz w:val="20"/>
                <w:szCs w:val="20"/>
              </w:rPr>
              <w:t>Comune Ragalna</w:t>
            </w:r>
          </w:p>
        </w:tc>
        <w:tc>
          <w:tcPr>
            <w:tcW w:w="1116" w:type="dxa"/>
            <w:shd w:val="clear" w:color="auto" w:fill="CCCCCC"/>
            <w:noWrap/>
            <w:vAlign w:val="bottom"/>
          </w:tcPr>
          <w:p w:rsidR="00945E66" w:rsidRPr="00094EAC" w:rsidRDefault="00945E66" w:rsidP="00F9723C">
            <w:pPr>
              <w:keepNext/>
              <w:jc w:val="center"/>
              <w:rPr>
                <w:rFonts w:ascii="Arial" w:hAnsi="Arial" w:cs="Arial"/>
                <w:sz w:val="20"/>
                <w:szCs w:val="20"/>
              </w:rPr>
            </w:pPr>
            <w:r>
              <w:rPr>
                <w:rFonts w:ascii="Arial" w:hAnsi="Arial" w:cs="Arial"/>
                <w:sz w:val="20"/>
                <w:szCs w:val="20"/>
              </w:rPr>
              <w:t>A4</w:t>
            </w:r>
          </w:p>
        </w:tc>
        <w:tc>
          <w:tcPr>
            <w:tcW w:w="1134" w:type="dxa"/>
            <w:shd w:val="clear" w:color="auto" w:fill="CCCCCC"/>
            <w:noWrap/>
            <w:vAlign w:val="bottom"/>
          </w:tcPr>
          <w:p w:rsidR="00945E66" w:rsidRPr="00094EAC" w:rsidRDefault="00945E66" w:rsidP="00F9723C">
            <w:pPr>
              <w:keepNext/>
              <w:jc w:val="center"/>
              <w:rPr>
                <w:rFonts w:ascii="Arial" w:hAnsi="Arial" w:cs="Arial"/>
                <w:sz w:val="20"/>
                <w:szCs w:val="20"/>
              </w:rPr>
            </w:pPr>
            <w:r>
              <w:rPr>
                <w:rFonts w:ascii="Arial" w:hAnsi="Arial" w:cs="Arial"/>
                <w:sz w:val="20"/>
                <w:szCs w:val="20"/>
              </w:rPr>
              <w:t>4</w:t>
            </w:r>
          </w:p>
        </w:tc>
        <w:tc>
          <w:tcPr>
            <w:tcW w:w="1134" w:type="dxa"/>
            <w:shd w:val="clear" w:color="auto" w:fill="CCCCCC"/>
            <w:noWrap/>
            <w:vAlign w:val="bottom"/>
          </w:tcPr>
          <w:p w:rsidR="00945E66" w:rsidRPr="00094EAC" w:rsidRDefault="00945E66" w:rsidP="00F9723C">
            <w:pPr>
              <w:keepNext/>
              <w:jc w:val="center"/>
              <w:rPr>
                <w:rFonts w:ascii="Arial" w:hAnsi="Arial" w:cs="Arial"/>
                <w:sz w:val="20"/>
                <w:szCs w:val="20"/>
              </w:rPr>
            </w:pPr>
            <w:r w:rsidRPr="00094EAC">
              <w:rPr>
                <w:rFonts w:ascii="Arial" w:hAnsi="Arial" w:cs="Arial"/>
                <w:sz w:val="20"/>
                <w:szCs w:val="20"/>
              </w:rPr>
              <w:t>2</w:t>
            </w:r>
          </w:p>
        </w:tc>
        <w:tc>
          <w:tcPr>
            <w:tcW w:w="1560" w:type="dxa"/>
            <w:shd w:val="clear" w:color="auto" w:fill="auto"/>
            <w:noWrap/>
            <w:vAlign w:val="bottom"/>
          </w:tcPr>
          <w:p w:rsidR="00945E66" w:rsidRPr="00ED16A6" w:rsidRDefault="00945E66" w:rsidP="002570EF">
            <w:pPr>
              <w:keepNext/>
              <w:rPr>
                <w:rFonts w:ascii="Arial" w:hAnsi="Arial" w:cs="Arial"/>
                <w:b/>
                <w:sz w:val="20"/>
                <w:szCs w:val="20"/>
              </w:rPr>
            </w:pPr>
            <w:r>
              <w:rPr>
                <w:rFonts w:ascii="Arial" w:hAnsi="Arial" w:cs="Arial"/>
                <w:sz w:val="20"/>
                <w:szCs w:val="20"/>
              </w:rPr>
              <w:t>095798511</w:t>
            </w:r>
            <w:r w:rsidR="002570EF">
              <w:rPr>
                <w:rFonts w:ascii="Arial" w:hAnsi="Arial" w:cs="Arial"/>
                <w:sz w:val="20"/>
                <w:szCs w:val="20"/>
              </w:rPr>
              <w:t>8</w:t>
            </w:r>
          </w:p>
        </w:tc>
        <w:tc>
          <w:tcPr>
            <w:tcW w:w="1275" w:type="dxa"/>
            <w:shd w:val="clear" w:color="auto" w:fill="auto"/>
            <w:noWrap/>
            <w:vAlign w:val="bottom"/>
          </w:tcPr>
          <w:p w:rsidR="00945E66" w:rsidRPr="00945E66" w:rsidRDefault="00945E66" w:rsidP="00945E66">
            <w:pPr>
              <w:keepNext/>
              <w:rPr>
                <w:rFonts w:ascii="Arial" w:hAnsi="Arial" w:cs="Arial"/>
                <w:sz w:val="20"/>
                <w:szCs w:val="20"/>
              </w:rPr>
            </w:pPr>
            <w:r w:rsidRPr="00F26028">
              <w:rPr>
                <w:rFonts w:ascii="Arial" w:hAnsi="Arial" w:cs="Arial"/>
                <w:sz w:val="20"/>
                <w:szCs w:val="20"/>
              </w:rPr>
              <w:t>0957985102</w:t>
            </w:r>
          </w:p>
        </w:tc>
        <w:tc>
          <w:tcPr>
            <w:tcW w:w="1276" w:type="dxa"/>
            <w:shd w:val="clear" w:color="auto" w:fill="auto"/>
            <w:noWrap/>
            <w:vAlign w:val="bottom"/>
          </w:tcPr>
          <w:p w:rsidR="00945E66" w:rsidRPr="00ED16A6" w:rsidRDefault="00945E66" w:rsidP="00F9723C">
            <w:pPr>
              <w:keepNext/>
              <w:jc w:val="center"/>
              <w:rPr>
                <w:rFonts w:ascii="Arial" w:hAnsi="Arial" w:cs="Arial"/>
                <w:sz w:val="20"/>
                <w:szCs w:val="20"/>
              </w:rPr>
            </w:pPr>
            <w:r>
              <w:rPr>
                <w:rFonts w:ascii="Arial" w:hAnsi="Arial" w:cs="Arial"/>
                <w:sz w:val="20"/>
                <w:szCs w:val="20"/>
              </w:rPr>
              <w:t>COSTANZO</w:t>
            </w:r>
          </w:p>
        </w:tc>
        <w:tc>
          <w:tcPr>
            <w:tcW w:w="1276" w:type="dxa"/>
            <w:shd w:val="clear" w:color="auto" w:fill="auto"/>
          </w:tcPr>
          <w:p w:rsidR="00945E66" w:rsidRDefault="00945E66">
            <w:r w:rsidRPr="00EA381F">
              <w:rPr>
                <w:rFonts w:ascii="Arial" w:hAnsi="Arial" w:cs="Arial"/>
                <w:sz w:val="20"/>
                <w:szCs w:val="20"/>
              </w:rPr>
              <w:t>3351046280</w:t>
            </w:r>
          </w:p>
        </w:tc>
      </w:tr>
      <w:tr w:rsidR="00945E66" w:rsidRPr="00ED16A6" w:rsidTr="004E1131">
        <w:trPr>
          <w:trHeight w:val="255"/>
        </w:trPr>
        <w:tc>
          <w:tcPr>
            <w:tcW w:w="1222" w:type="dxa"/>
            <w:shd w:val="clear" w:color="auto" w:fill="auto"/>
            <w:noWrap/>
            <w:vAlign w:val="bottom"/>
          </w:tcPr>
          <w:p w:rsidR="00945E66" w:rsidRPr="00ED16A6" w:rsidRDefault="00945E66" w:rsidP="00F9723C">
            <w:pPr>
              <w:keepNext/>
              <w:jc w:val="center"/>
              <w:rPr>
                <w:rFonts w:ascii="Arial" w:hAnsi="Arial" w:cs="Arial"/>
                <w:sz w:val="20"/>
                <w:szCs w:val="20"/>
              </w:rPr>
            </w:pPr>
            <w:r>
              <w:rPr>
                <w:rFonts w:ascii="Arial" w:hAnsi="Arial" w:cs="Arial"/>
                <w:sz w:val="20"/>
                <w:szCs w:val="20"/>
              </w:rPr>
              <w:t>Comune Ragalna</w:t>
            </w:r>
          </w:p>
        </w:tc>
        <w:tc>
          <w:tcPr>
            <w:tcW w:w="1116" w:type="dxa"/>
            <w:shd w:val="clear" w:color="auto" w:fill="CCCCCC"/>
            <w:noWrap/>
            <w:vAlign w:val="bottom"/>
          </w:tcPr>
          <w:p w:rsidR="00945E66" w:rsidRPr="00094EAC" w:rsidRDefault="00945E66" w:rsidP="00F9723C">
            <w:pPr>
              <w:keepNext/>
              <w:jc w:val="center"/>
              <w:rPr>
                <w:rFonts w:ascii="Arial" w:hAnsi="Arial" w:cs="Arial"/>
                <w:sz w:val="20"/>
                <w:szCs w:val="20"/>
              </w:rPr>
            </w:pPr>
            <w:r>
              <w:rPr>
                <w:rFonts w:ascii="Arial" w:hAnsi="Arial" w:cs="Arial"/>
                <w:sz w:val="20"/>
                <w:szCs w:val="20"/>
              </w:rPr>
              <w:t>A7</w:t>
            </w:r>
          </w:p>
        </w:tc>
        <w:tc>
          <w:tcPr>
            <w:tcW w:w="1134" w:type="dxa"/>
            <w:shd w:val="clear" w:color="auto" w:fill="CCCCCC"/>
            <w:noWrap/>
            <w:vAlign w:val="bottom"/>
          </w:tcPr>
          <w:p w:rsidR="00945E66" w:rsidRPr="00094EAC" w:rsidRDefault="00945E66" w:rsidP="00F9723C">
            <w:pPr>
              <w:keepNext/>
              <w:jc w:val="center"/>
              <w:rPr>
                <w:rFonts w:ascii="Arial" w:hAnsi="Arial" w:cs="Arial"/>
                <w:sz w:val="20"/>
                <w:szCs w:val="20"/>
              </w:rPr>
            </w:pPr>
            <w:r>
              <w:rPr>
                <w:rFonts w:ascii="Arial" w:hAnsi="Arial" w:cs="Arial"/>
                <w:sz w:val="20"/>
                <w:szCs w:val="20"/>
              </w:rPr>
              <w:t>3</w:t>
            </w:r>
          </w:p>
        </w:tc>
        <w:tc>
          <w:tcPr>
            <w:tcW w:w="1134" w:type="dxa"/>
            <w:shd w:val="clear" w:color="auto" w:fill="CCCCCC"/>
            <w:noWrap/>
            <w:vAlign w:val="bottom"/>
          </w:tcPr>
          <w:p w:rsidR="00945E66" w:rsidRPr="00094EAC" w:rsidRDefault="00945E66" w:rsidP="00F9723C">
            <w:pPr>
              <w:keepNext/>
              <w:jc w:val="center"/>
              <w:rPr>
                <w:rFonts w:ascii="Arial" w:hAnsi="Arial" w:cs="Arial"/>
                <w:sz w:val="20"/>
                <w:szCs w:val="20"/>
              </w:rPr>
            </w:pPr>
            <w:r w:rsidRPr="00094EAC">
              <w:rPr>
                <w:rFonts w:ascii="Arial" w:hAnsi="Arial" w:cs="Arial"/>
                <w:sz w:val="20"/>
                <w:szCs w:val="20"/>
              </w:rPr>
              <w:t>2</w:t>
            </w:r>
          </w:p>
        </w:tc>
        <w:tc>
          <w:tcPr>
            <w:tcW w:w="1560" w:type="dxa"/>
            <w:shd w:val="clear" w:color="auto" w:fill="auto"/>
            <w:noWrap/>
            <w:vAlign w:val="bottom"/>
          </w:tcPr>
          <w:p w:rsidR="00945E66" w:rsidRPr="00ED16A6" w:rsidRDefault="00945E66" w:rsidP="002570EF">
            <w:pPr>
              <w:keepNext/>
              <w:rPr>
                <w:rFonts w:ascii="Arial" w:hAnsi="Arial" w:cs="Arial"/>
                <w:b/>
                <w:sz w:val="20"/>
                <w:szCs w:val="20"/>
              </w:rPr>
            </w:pPr>
            <w:r>
              <w:rPr>
                <w:rFonts w:ascii="Arial" w:hAnsi="Arial" w:cs="Arial"/>
                <w:sz w:val="20"/>
                <w:szCs w:val="20"/>
              </w:rPr>
              <w:t>095798511</w:t>
            </w:r>
            <w:r w:rsidR="002570EF">
              <w:rPr>
                <w:rFonts w:ascii="Arial" w:hAnsi="Arial" w:cs="Arial"/>
                <w:sz w:val="20"/>
                <w:szCs w:val="20"/>
              </w:rPr>
              <w:t>8</w:t>
            </w:r>
          </w:p>
        </w:tc>
        <w:tc>
          <w:tcPr>
            <w:tcW w:w="1275" w:type="dxa"/>
            <w:shd w:val="clear" w:color="auto" w:fill="auto"/>
            <w:noWrap/>
            <w:vAlign w:val="bottom"/>
          </w:tcPr>
          <w:p w:rsidR="00945E66" w:rsidRPr="00945E66" w:rsidRDefault="00945E66" w:rsidP="00945E66">
            <w:pPr>
              <w:keepNext/>
              <w:rPr>
                <w:rFonts w:ascii="Arial" w:hAnsi="Arial" w:cs="Arial"/>
                <w:sz w:val="20"/>
                <w:szCs w:val="20"/>
              </w:rPr>
            </w:pPr>
            <w:r w:rsidRPr="00F26028">
              <w:rPr>
                <w:rFonts w:ascii="Arial" w:hAnsi="Arial" w:cs="Arial"/>
                <w:sz w:val="20"/>
                <w:szCs w:val="20"/>
              </w:rPr>
              <w:t>0957985102</w:t>
            </w:r>
          </w:p>
        </w:tc>
        <w:tc>
          <w:tcPr>
            <w:tcW w:w="1276" w:type="dxa"/>
            <w:shd w:val="clear" w:color="auto" w:fill="auto"/>
            <w:noWrap/>
            <w:vAlign w:val="bottom"/>
          </w:tcPr>
          <w:p w:rsidR="00945E66" w:rsidRPr="00ED16A6" w:rsidRDefault="00945E66" w:rsidP="00F9723C">
            <w:pPr>
              <w:keepNext/>
              <w:jc w:val="center"/>
              <w:rPr>
                <w:rFonts w:ascii="Arial" w:hAnsi="Arial" w:cs="Arial"/>
                <w:sz w:val="20"/>
                <w:szCs w:val="20"/>
              </w:rPr>
            </w:pPr>
            <w:r>
              <w:rPr>
                <w:rFonts w:ascii="Arial" w:hAnsi="Arial" w:cs="Arial"/>
                <w:sz w:val="20"/>
                <w:szCs w:val="20"/>
              </w:rPr>
              <w:t>COSTANZO</w:t>
            </w:r>
          </w:p>
        </w:tc>
        <w:tc>
          <w:tcPr>
            <w:tcW w:w="1276" w:type="dxa"/>
            <w:shd w:val="clear" w:color="auto" w:fill="auto"/>
          </w:tcPr>
          <w:p w:rsidR="00945E66" w:rsidRDefault="00945E66">
            <w:r w:rsidRPr="00EA381F">
              <w:rPr>
                <w:rFonts w:ascii="Arial" w:hAnsi="Arial" w:cs="Arial"/>
                <w:sz w:val="20"/>
                <w:szCs w:val="20"/>
              </w:rPr>
              <w:t>3351046280</w:t>
            </w:r>
          </w:p>
        </w:tc>
      </w:tr>
      <w:tr w:rsidR="00945E66" w:rsidRPr="00ED16A6" w:rsidTr="004E1131">
        <w:trPr>
          <w:trHeight w:val="255"/>
        </w:trPr>
        <w:tc>
          <w:tcPr>
            <w:tcW w:w="1222" w:type="dxa"/>
            <w:shd w:val="clear" w:color="auto" w:fill="auto"/>
            <w:noWrap/>
            <w:vAlign w:val="bottom"/>
          </w:tcPr>
          <w:p w:rsidR="00945E66" w:rsidRPr="00ED16A6" w:rsidRDefault="00945E66" w:rsidP="00F9723C">
            <w:pPr>
              <w:keepNext/>
              <w:jc w:val="center"/>
              <w:rPr>
                <w:rFonts w:ascii="Arial" w:hAnsi="Arial" w:cs="Arial"/>
                <w:sz w:val="20"/>
                <w:szCs w:val="20"/>
              </w:rPr>
            </w:pPr>
            <w:r>
              <w:rPr>
                <w:rFonts w:ascii="Arial" w:hAnsi="Arial" w:cs="Arial"/>
                <w:sz w:val="20"/>
                <w:szCs w:val="20"/>
              </w:rPr>
              <w:t>Comune Ragalna</w:t>
            </w:r>
          </w:p>
        </w:tc>
        <w:tc>
          <w:tcPr>
            <w:tcW w:w="1116" w:type="dxa"/>
            <w:shd w:val="clear" w:color="auto" w:fill="CCCCCC"/>
            <w:noWrap/>
            <w:vAlign w:val="bottom"/>
          </w:tcPr>
          <w:p w:rsidR="00945E66" w:rsidRPr="00094EAC" w:rsidRDefault="00945E66" w:rsidP="00F9723C">
            <w:pPr>
              <w:keepNext/>
              <w:jc w:val="center"/>
              <w:rPr>
                <w:rFonts w:ascii="Arial" w:hAnsi="Arial" w:cs="Arial"/>
                <w:sz w:val="20"/>
                <w:szCs w:val="20"/>
              </w:rPr>
            </w:pPr>
            <w:r>
              <w:rPr>
                <w:rFonts w:ascii="Arial" w:hAnsi="Arial" w:cs="Arial"/>
                <w:sz w:val="20"/>
                <w:szCs w:val="20"/>
              </w:rPr>
              <w:t>A7</w:t>
            </w:r>
          </w:p>
        </w:tc>
        <w:tc>
          <w:tcPr>
            <w:tcW w:w="1134" w:type="dxa"/>
            <w:shd w:val="clear" w:color="auto" w:fill="CCCCCC"/>
            <w:noWrap/>
            <w:vAlign w:val="bottom"/>
          </w:tcPr>
          <w:p w:rsidR="00945E66" w:rsidRPr="00094EAC" w:rsidRDefault="00945E66" w:rsidP="00F9723C">
            <w:pPr>
              <w:keepNext/>
              <w:jc w:val="center"/>
              <w:rPr>
                <w:rFonts w:ascii="Arial" w:hAnsi="Arial" w:cs="Arial"/>
                <w:sz w:val="20"/>
                <w:szCs w:val="20"/>
              </w:rPr>
            </w:pPr>
            <w:r>
              <w:rPr>
                <w:rFonts w:ascii="Arial" w:hAnsi="Arial" w:cs="Arial"/>
                <w:sz w:val="20"/>
                <w:szCs w:val="20"/>
              </w:rPr>
              <w:t>4</w:t>
            </w:r>
          </w:p>
        </w:tc>
        <w:tc>
          <w:tcPr>
            <w:tcW w:w="1134" w:type="dxa"/>
            <w:shd w:val="clear" w:color="auto" w:fill="CCCCCC"/>
            <w:noWrap/>
            <w:vAlign w:val="bottom"/>
          </w:tcPr>
          <w:p w:rsidR="00945E66" w:rsidRPr="00094EAC" w:rsidRDefault="00945E66" w:rsidP="00F9723C">
            <w:pPr>
              <w:keepNext/>
              <w:jc w:val="center"/>
              <w:rPr>
                <w:rFonts w:ascii="Arial" w:hAnsi="Arial" w:cs="Arial"/>
                <w:sz w:val="20"/>
                <w:szCs w:val="20"/>
              </w:rPr>
            </w:pPr>
            <w:r>
              <w:rPr>
                <w:rFonts w:ascii="Arial" w:hAnsi="Arial" w:cs="Arial"/>
                <w:sz w:val="20"/>
                <w:szCs w:val="20"/>
              </w:rPr>
              <w:t>4</w:t>
            </w:r>
          </w:p>
        </w:tc>
        <w:tc>
          <w:tcPr>
            <w:tcW w:w="1560" w:type="dxa"/>
            <w:shd w:val="clear" w:color="auto" w:fill="auto"/>
            <w:noWrap/>
            <w:vAlign w:val="bottom"/>
          </w:tcPr>
          <w:p w:rsidR="00945E66" w:rsidRPr="00ED16A6" w:rsidRDefault="00945E66" w:rsidP="002570EF">
            <w:pPr>
              <w:keepNext/>
              <w:rPr>
                <w:rFonts w:ascii="Arial" w:hAnsi="Arial" w:cs="Arial"/>
                <w:b/>
                <w:sz w:val="20"/>
                <w:szCs w:val="20"/>
              </w:rPr>
            </w:pPr>
            <w:r>
              <w:rPr>
                <w:rFonts w:ascii="Arial" w:hAnsi="Arial" w:cs="Arial"/>
                <w:sz w:val="20"/>
                <w:szCs w:val="20"/>
              </w:rPr>
              <w:t>095798511</w:t>
            </w:r>
            <w:r w:rsidR="002570EF">
              <w:rPr>
                <w:rFonts w:ascii="Arial" w:hAnsi="Arial" w:cs="Arial"/>
                <w:sz w:val="20"/>
                <w:szCs w:val="20"/>
              </w:rPr>
              <w:t>8</w:t>
            </w:r>
          </w:p>
        </w:tc>
        <w:tc>
          <w:tcPr>
            <w:tcW w:w="1275" w:type="dxa"/>
            <w:shd w:val="clear" w:color="auto" w:fill="auto"/>
            <w:noWrap/>
            <w:vAlign w:val="bottom"/>
          </w:tcPr>
          <w:p w:rsidR="00945E66" w:rsidRPr="00945E66" w:rsidRDefault="00945E66" w:rsidP="00945E66">
            <w:pPr>
              <w:keepNext/>
              <w:rPr>
                <w:rFonts w:ascii="Arial" w:hAnsi="Arial" w:cs="Arial"/>
                <w:sz w:val="20"/>
                <w:szCs w:val="20"/>
              </w:rPr>
            </w:pPr>
            <w:r w:rsidRPr="00F26028">
              <w:rPr>
                <w:rFonts w:ascii="Arial" w:hAnsi="Arial" w:cs="Arial"/>
                <w:sz w:val="20"/>
                <w:szCs w:val="20"/>
              </w:rPr>
              <w:t>0957985102</w:t>
            </w:r>
          </w:p>
        </w:tc>
        <w:tc>
          <w:tcPr>
            <w:tcW w:w="1276" w:type="dxa"/>
            <w:shd w:val="clear" w:color="auto" w:fill="auto"/>
            <w:noWrap/>
            <w:vAlign w:val="bottom"/>
          </w:tcPr>
          <w:p w:rsidR="00945E66" w:rsidRPr="00ED16A6" w:rsidRDefault="00945E66" w:rsidP="00F9723C">
            <w:pPr>
              <w:keepNext/>
              <w:jc w:val="center"/>
              <w:rPr>
                <w:rFonts w:ascii="Arial" w:hAnsi="Arial" w:cs="Arial"/>
                <w:sz w:val="20"/>
                <w:szCs w:val="20"/>
              </w:rPr>
            </w:pPr>
            <w:r>
              <w:rPr>
                <w:rFonts w:ascii="Arial" w:hAnsi="Arial" w:cs="Arial"/>
                <w:sz w:val="20"/>
                <w:szCs w:val="20"/>
              </w:rPr>
              <w:t>COSTANZO</w:t>
            </w:r>
          </w:p>
        </w:tc>
        <w:tc>
          <w:tcPr>
            <w:tcW w:w="1276" w:type="dxa"/>
            <w:shd w:val="clear" w:color="auto" w:fill="auto"/>
          </w:tcPr>
          <w:p w:rsidR="00945E66" w:rsidRDefault="00945E66">
            <w:r w:rsidRPr="00EA381F">
              <w:rPr>
                <w:rFonts w:ascii="Arial" w:hAnsi="Arial" w:cs="Arial"/>
                <w:sz w:val="20"/>
                <w:szCs w:val="20"/>
              </w:rPr>
              <w:t>3351046280</w:t>
            </w:r>
          </w:p>
        </w:tc>
      </w:tr>
      <w:tr w:rsidR="00945E66" w:rsidRPr="00ED16A6" w:rsidTr="004E1131">
        <w:trPr>
          <w:trHeight w:val="255"/>
        </w:trPr>
        <w:tc>
          <w:tcPr>
            <w:tcW w:w="1222" w:type="dxa"/>
            <w:shd w:val="clear" w:color="auto" w:fill="auto"/>
            <w:noWrap/>
            <w:vAlign w:val="bottom"/>
          </w:tcPr>
          <w:p w:rsidR="00945E66" w:rsidRPr="00ED16A6" w:rsidRDefault="00945E66" w:rsidP="00F9723C">
            <w:pPr>
              <w:keepNext/>
              <w:jc w:val="center"/>
              <w:rPr>
                <w:rFonts w:ascii="Arial" w:hAnsi="Arial" w:cs="Arial"/>
                <w:sz w:val="20"/>
                <w:szCs w:val="20"/>
              </w:rPr>
            </w:pPr>
            <w:r>
              <w:rPr>
                <w:rFonts w:ascii="Arial" w:hAnsi="Arial" w:cs="Arial"/>
                <w:sz w:val="20"/>
                <w:szCs w:val="20"/>
              </w:rPr>
              <w:t>Comune Ragalna</w:t>
            </w:r>
          </w:p>
        </w:tc>
        <w:tc>
          <w:tcPr>
            <w:tcW w:w="1116" w:type="dxa"/>
            <w:shd w:val="clear" w:color="auto" w:fill="CCCCCC"/>
            <w:noWrap/>
            <w:vAlign w:val="bottom"/>
          </w:tcPr>
          <w:p w:rsidR="00945E66" w:rsidRPr="00094EAC" w:rsidRDefault="00945E66" w:rsidP="00F9723C">
            <w:pPr>
              <w:keepNext/>
              <w:jc w:val="center"/>
              <w:rPr>
                <w:rFonts w:ascii="Arial" w:hAnsi="Arial" w:cs="Arial"/>
                <w:sz w:val="20"/>
                <w:szCs w:val="20"/>
              </w:rPr>
            </w:pPr>
            <w:r>
              <w:rPr>
                <w:rFonts w:ascii="Arial" w:hAnsi="Arial" w:cs="Arial"/>
                <w:sz w:val="20"/>
                <w:szCs w:val="20"/>
              </w:rPr>
              <w:t>A3</w:t>
            </w:r>
          </w:p>
        </w:tc>
        <w:tc>
          <w:tcPr>
            <w:tcW w:w="1134" w:type="dxa"/>
            <w:shd w:val="clear" w:color="auto" w:fill="CCCCCC"/>
            <w:noWrap/>
            <w:vAlign w:val="bottom"/>
          </w:tcPr>
          <w:p w:rsidR="00945E66" w:rsidRPr="00094EAC" w:rsidRDefault="00945E66" w:rsidP="00F9723C">
            <w:pPr>
              <w:keepNext/>
              <w:jc w:val="center"/>
              <w:rPr>
                <w:rFonts w:ascii="Arial" w:hAnsi="Arial" w:cs="Arial"/>
                <w:sz w:val="20"/>
                <w:szCs w:val="20"/>
              </w:rPr>
            </w:pPr>
            <w:r>
              <w:rPr>
                <w:rFonts w:ascii="Arial" w:hAnsi="Arial" w:cs="Arial"/>
                <w:sz w:val="20"/>
                <w:szCs w:val="20"/>
              </w:rPr>
              <w:t>1</w:t>
            </w:r>
          </w:p>
        </w:tc>
        <w:tc>
          <w:tcPr>
            <w:tcW w:w="1134" w:type="dxa"/>
            <w:shd w:val="clear" w:color="auto" w:fill="CCCCCC"/>
            <w:noWrap/>
            <w:vAlign w:val="bottom"/>
          </w:tcPr>
          <w:p w:rsidR="00945E66" w:rsidRPr="00094EAC" w:rsidRDefault="00945E66" w:rsidP="00F9723C">
            <w:pPr>
              <w:keepNext/>
              <w:jc w:val="center"/>
              <w:rPr>
                <w:rFonts w:ascii="Arial" w:hAnsi="Arial" w:cs="Arial"/>
                <w:sz w:val="20"/>
                <w:szCs w:val="20"/>
              </w:rPr>
            </w:pPr>
            <w:r w:rsidRPr="00094EAC">
              <w:rPr>
                <w:rFonts w:ascii="Arial" w:hAnsi="Arial" w:cs="Arial"/>
                <w:sz w:val="20"/>
                <w:szCs w:val="20"/>
              </w:rPr>
              <w:t>1</w:t>
            </w:r>
          </w:p>
        </w:tc>
        <w:tc>
          <w:tcPr>
            <w:tcW w:w="1560" w:type="dxa"/>
            <w:shd w:val="clear" w:color="auto" w:fill="auto"/>
            <w:noWrap/>
            <w:vAlign w:val="bottom"/>
          </w:tcPr>
          <w:p w:rsidR="00945E66" w:rsidRPr="00ED16A6" w:rsidRDefault="00945E66" w:rsidP="002570EF">
            <w:pPr>
              <w:keepNext/>
              <w:rPr>
                <w:rFonts w:ascii="Arial" w:hAnsi="Arial" w:cs="Arial"/>
                <w:b/>
                <w:sz w:val="20"/>
                <w:szCs w:val="20"/>
              </w:rPr>
            </w:pPr>
            <w:r>
              <w:rPr>
                <w:rFonts w:ascii="Arial" w:hAnsi="Arial" w:cs="Arial"/>
                <w:sz w:val="20"/>
                <w:szCs w:val="20"/>
              </w:rPr>
              <w:t>095798511</w:t>
            </w:r>
            <w:r w:rsidR="002570EF">
              <w:rPr>
                <w:rFonts w:ascii="Arial" w:hAnsi="Arial" w:cs="Arial"/>
                <w:sz w:val="20"/>
                <w:szCs w:val="20"/>
              </w:rPr>
              <w:t>8</w:t>
            </w:r>
          </w:p>
        </w:tc>
        <w:tc>
          <w:tcPr>
            <w:tcW w:w="1275" w:type="dxa"/>
            <w:shd w:val="clear" w:color="auto" w:fill="auto"/>
            <w:noWrap/>
            <w:vAlign w:val="bottom"/>
          </w:tcPr>
          <w:p w:rsidR="00945E66" w:rsidRPr="00945E66" w:rsidRDefault="00945E66" w:rsidP="00945E66">
            <w:pPr>
              <w:keepNext/>
              <w:rPr>
                <w:rFonts w:ascii="Arial" w:hAnsi="Arial" w:cs="Arial"/>
                <w:sz w:val="20"/>
                <w:szCs w:val="20"/>
              </w:rPr>
            </w:pPr>
            <w:r w:rsidRPr="00F26028">
              <w:rPr>
                <w:rFonts w:ascii="Arial" w:hAnsi="Arial" w:cs="Arial"/>
                <w:sz w:val="20"/>
                <w:szCs w:val="20"/>
              </w:rPr>
              <w:t>0957985102</w:t>
            </w:r>
          </w:p>
        </w:tc>
        <w:tc>
          <w:tcPr>
            <w:tcW w:w="1276" w:type="dxa"/>
            <w:shd w:val="clear" w:color="auto" w:fill="auto"/>
            <w:noWrap/>
            <w:vAlign w:val="bottom"/>
          </w:tcPr>
          <w:p w:rsidR="00945E66" w:rsidRPr="00ED16A6" w:rsidRDefault="00945E66" w:rsidP="00F9723C">
            <w:pPr>
              <w:keepNext/>
              <w:jc w:val="center"/>
              <w:rPr>
                <w:rFonts w:ascii="Arial" w:hAnsi="Arial" w:cs="Arial"/>
                <w:sz w:val="20"/>
                <w:szCs w:val="20"/>
              </w:rPr>
            </w:pPr>
            <w:r>
              <w:rPr>
                <w:rFonts w:ascii="Arial" w:hAnsi="Arial" w:cs="Arial"/>
                <w:sz w:val="20"/>
                <w:szCs w:val="20"/>
              </w:rPr>
              <w:t>COSTANZO</w:t>
            </w:r>
          </w:p>
        </w:tc>
        <w:tc>
          <w:tcPr>
            <w:tcW w:w="1276" w:type="dxa"/>
            <w:shd w:val="clear" w:color="auto" w:fill="auto"/>
          </w:tcPr>
          <w:p w:rsidR="00945E66" w:rsidRDefault="00945E66">
            <w:r w:rsidRPr="00EA381F">
              <w:rPr>
                <w:rFonts w:ascii="Arial" w:hAnsi="Arial" w:cs="Arial"/>
                <w:sz w:val="20"/>
                <w:szCs w:val="20"/>
              </w:rPr>
              <w:t>3351046280</w:t>
            </w:r>
          </w:p>
        </w:tc>
      </w:tr>
      <w:tr w:rsidR="00945E66" w:rsidRPr="00ED16A6" w:rsidTr="004E1131">
        <w:trPr>
          <w:trHeight w:val="255"/>
        </w:trPr>
        <w:tc>
          <w:tcPr>
            <w:tcW w:w="1222" w:type="dxa"/>
            <w:shd w:val="clear" w:color="auto" w:fill="auto"/>
            <w:noWrap/>
            <w:vAlign w:val="bottom"/>
          </w:tcPr>
          <w:p w:rsidR="00945E66" w:rsidRPr="00ED16A6" w:rsidRDefault="00945E66" w:rsidP="00F9723C">
            <w:pPr>
              <w:keepNext/>
              <w:jc w:val="center"/>
              <w:rPr>
                <w:rFonts w:ascii="Arial" w:hAnsi="Arial" w:cs="Arial"/>
                <w:sz w:val="20"/>
                <w:szCs w:val="20"/>
              </w:rPr>
            </w:pPr>
            <w:r>
              <w:rPr>
                <w:rFonts w:ascii="Arial" w:hAnsi="Arial" w:cs="Arial"/>
                <w:sz w:val="20"/>
                <w:szCs w:val="20"/>
              </w:rPr>
              <w:t>Comune Ragalna</w:t>
            </w:r>
          </w:p>
        </w:tc>
        <w:tc>
          <w:tcPr>
            <w:tcW w:w="1116" w:type="dxa"/>
            <w:shd w:val="clear" w:color="auto" w:fill="CCCCCC"/>
            <w:noWrap/>
            <w:vAlign w:val="bottom"/>
          </w:tcPr>
          <w:p w:rsidR="00945E66" w:rsidRPr="00094EAC" w:rsidRDefault="00945E66" w:rsidP="00F9723C">
            <w:pPr>
              <w:keepNext/>
              <w:jc w:val="center"/>
              <w:rPr>
                <w:rFonts w:ascii="Arial" w:hAnsi="Arial" w:cs="Arial"/>
                <w:sz w:val="20"/>
                <w:szCs w:val="20"/>
              </w:rPr>
            </w:pPr>
            <w:r>
              <w:rPr>
                <w:rFonts w:ascii="Arial" w:hAnsi="Arial" w:cs="Arial"/>
                <w:sz w:val="20"/>
                <w:szCs w:val="20"/>
              </w:rPr>
              <w:t>A5</w:t>
            </w:r>
          </w:p>
        </w:tc>
        <w:tc>
          <w:tcPr>
            <w:tcW w:w="1134" w:type="dxa"/>
            <w:shd w:val="clear" w:color="auto" w:fill="CCCCCC"/>
            <w:noWrap/>
            <w:vAlign w:val="bottom"/>
          </w:tcPr>
          <w:p w:rsidR="00945E66" w:rsidRPr="00094EAC" w:rsidRDefault="00945E66" w:rsidP="00F9723C">
            <w:pPr>
              <w:keepNext/>
              <w:jc w:val="center"/>
              <w:rPr>
                <w:rFonts w:ascii="Arial" w:hAnsi="Arial" w:cs="Arial"/>
                <w:sz w:val="20"/>
                <w:szCs w:val="20"/>
              </w:rPr>
            </w:pPr>
            <w:r>
              <w:rPr>
                <w:rFonts w:ascii="Arial" w:hAnsi="Arial" w:cs="Arial"/>
                <w:sz w:val="20"/>
                <w:szCs w:val="20"/>
              </w:rPr>
              <w:t>5</w:t>
            </w:r>
          </w:p>
        </w:tc>
        <w:tc>
          <w:tcPr>
            <w:tcW w:w="1134" w:type="dxa"/>
            <w:shd w:val="clear" w:color="auto" w:fill="CCCCCC"/>
            <w:noWrap/>
            <w:vAlign w:val="bottom"/>
          </w:tcPr>
          <w:p w:rsidR="00945E66" w:rsidRPr="00094EAC" w:rsidRDefault="00945E66" w:rsidP="00F9723C">
            <w:pPr>
              <w:keepNext/>
              <w:jc w:val="center"/>
              <w:rPr>
                <w:rFonts w:ascii="Arial" w:hAnsi="Arial" w:cs="Arial"/>
                <w:sz w:val="20"/>
                <w:szCs w:val="20"/>
              </w:rPr>
            </w:pPr>
            <w:r>
              <w:rPr>
                <w:rFonts w:ascii="Arial" w:hAnsi="Arial" w:cs="Arial"/>
                <w:sz w:val="20"/>
                <w:szCs w:val="20"/>
              </w:rPr>
              <w:t>2</w:t>
            </w:r>
          </w:p>
        </w:tc>
        <w:tc>
          <w:tcPr>
            <w:tcW w:w="1560" w:type="dxa"/>
            <w:shd w:val="clear" w:color="auto" w:fill="auto"/>
            <w:noWrap/>
            <w:vAlign w:val="bottom"/>
          </w:tcPr>
          <w:p w:rsidR="00945E66" w:rsidRPr="00ED16A6" w:rsidRDefault="00945E66" w:rsidP="002570EF">
            <w:pPr>
              <w:keepNext/>
              <w:rPr>
                <w:rFonts w:ascii="Arial" w:hAnsi="Arial" w:cs="Arial"/>
                <w:b/>
                <w:sz w:val="20"/>
                <w:szCs w:val="20"/>
              </w:rPr>
            </w:pPr>
            <w:r>
              <w:rPr>
                <w:rFonts w:ascii="Arial" w:hAnsi="Arial" w:cs="Arial"/>
                <w:sz w:val="20"/>
                <w:szCs w:val="20"/>
              </w:rPr>
              <w:t>095798511</w:t>
            </w:r>
            <w:r w:rsidR="002570EF">
              <w:rPr>
                <w:rFonts w:ascii="Arial" w:hAnsi="Arial" w:cs="Arial"/>
                <w:sz w:val="20"/>
                <w:szCs w:val="20"/>
              </w:rPr>
              <w:t>8</w:t>
            </w:r>
          </w:p>
        </w:tc>
        <w:tc>
          <w:tcPr>
            <w:tcW w:w="1275" w:type="dxa"/>
            <w:shd w:val="clear" w:color="auto" w:fill="auto"/>
            <w:noWrap/>
            <w:vAlign w:val="bottom"/>
          </w:tcPr>
          <w:p w:rsidR="00945E66" w:rsidRPr="00945E66" w:rsidRDefault="00945E66" w:rsidP="00945E66">
            <w:pPr>
              <w:keepNext/>
              <w:rPr>
                <w:rFonts w:ascii="Arial" w:hAnsi="Arial" w:cs="Arial"/>
                <w:sz w:val="20"/>
                <w:szCs w:val="20"/>
              </w:rPr>
            </w:pPr>
            <w:r w:rsidRPr="00F26028">
              <w:rPr>
                <w:rFonts w:ascii="Arial" w:hAnsi="Arial" w:cs="Arial"/>
                <w:sz w:val="20"/>
                <w:szCs w:val="20"/>
              </w:rPr>
              <w:t>0957985102</w:t>
            </w:r>
          </w:p>
        </w:tc>
        <w:tc>
          <w:tcPr>
            <w:tcW w:w="1276" w:type="dxa"/>
            <w:shd w:val="clear" w:color="auto" w:fill="auto"/>
            <w:noWrap/>
            <w:vAlign w:val="bottom"/>
          </w:tcPr>
          <w:p w:rsidR="00945E66" w:rsidRPr="00ED16A6" w:rsidRDefault="00945E66" w:rsidP="00F9723C">
            <w:pPr>
              <w:keepNext/>
              <w:jc w:val="center"/>
              <w:rPr>
                <w:rFonts w:ascii="Arial" w:hAnsi="Arial" w:cs="Arial"/>
                <w:sz w:val="20"/>
                <w:szCs w:val="20"/>
              </w:rPr>
            </w:pPr>
            <w:r>
              <w:rPr>
                <w:rFonts w:ascii="Arial" w:hAnsi="Arial" w:cs="Arial"/>
                <w:sz w:val="20"/>
                <w:szCs w:val="20"/>
              </w:rPr>
              <w:t>COSTANZO</w:t>
            </w:r>
          </w:p>
        </w:tc>
        <w:tc>
          <w:tcPr>
            <w:tcW w:w="1276" w:type="dxa"/>
            <w:shd w:val="clear" w:color="auto" w:fill="auto"/>
          </w:tcPr>
          <w:p w:rsidR="00945E66" w:rsidRDefault="00945E66">
            <w:r w:rsidRPr="00EA381F">
              <w:rPr>
                <w:rFonts w:ascii="Arial" w:hAnsi="Arial" w:cs="Arial"/>
                <w:sz w:val="20"/>
                <w:szCs w:val="20"/>
              </w:rPr>
              <w:t>3351046280</w:t>
            </w:r>
          </w:p>
        </w:tc>
      </w:tr>
    </w:tbl>
    <w:p w:rsidR="00AA19FF" w:rsidRPr="00ED16A6" w:rsidRDefault="00AA19FF" w:rsidP="00AA19FF">
      <w:pPr>
        <w:pStyle w:val="Corpodeltesto"/>
        <w:spacing w:before="120" w:after="240" w:line="360" w:lineRule="auto"/>
        <w:ind w:firstLine="284"/>
        <w:jc w:val="center"/>
      </w:pPr>
      <w:r w:rsidRPr="00ED16A6">
        <w:rPr>
          <w:i/>
        </w:rPr>
        <w:t>Tabella F</w:t>
      </w:r>
      <w:r w:rsidRPr="00ED16A6">
        <w:t xml:space="preserve">: Mezzi </w:t>
      </w:r>
    </w:p>
    <w:p w:rsidR="00AA19FF" w:rsidRPr="00317415" w:rsidRDefault="00AA19FF" w:rsidP="00A05EF2">
      <w:pPr>
        <w:pStyle w:val="Titolo2"/>
        <w:numPr>
          <w:ilvl w:val="2"/>
          <w:numId w:val="32"/>
        </w:numPr>
        <w:spacing w:line="360" w:lineRule="auto"/>
        <w:jc w:val="both"/>
        <w:rPr>
          <w:b/>
          <w:sz w:val="24"/>
          <w:szCs w:val="24"/>
        </w:rPr>
      </w:pPr>
      <w:bookmarkStart w:id="21" w:name="_Toc192658977"/>
      <w:r w:rsidRPr="00317415">
        <w:rPr>
          <w:b/>
          <w:sz w:val="24"/>
          <w:szCs w:val="24"/>
        </w:rPr>
        <w:t>Mezzi di proprietà privata</w:t>
      </w:r>
      <w:bookmarkEnd w:id="21"/>
    </w:p>
    <w:p w:rsidR="00AA19FF" w:rsidRPr="00317415" w:rsidRDefault="00AA19FF" w:rsidP="00B2751F">
      <w:pPr>
        <w:jc w:val="both"/>
      </w:pPr>
      <w:r w:rsidRPr="00317415">
        <w:t>Per le finalità del presente Piano ci si riferisce prioritariamente ai materiali e ai mezzi utili in attività di soccorso al momento del verificarsi dell’evento.</w:t>
      </w:r>
    </w:p>
    <w:p w:rsidR="00B2751F" w:rsidRPr="00317415" w:rsidRDefault="00AA19FF" w:rsidP="00B2751F">
      <w:pPr>
        <w:jc w:val="both"/>
      </w:pPr>
      <w:r w:rsidRPr="00317415">
        <w:t xml:space="preserve">Risulta particolarmente utile conoscere le aziende presenti sul territorio comunale </w:t>
      </w:r>
      <w:r w:rsidR="000E5BF4" w:rsidRPr="00317415">
        <w:t>,</w:t>
      </w:r>
      <w:r w:rsidRPr="00317415">
        <w:t xml:space="preserve"> ad es. per movimento terra, trivellazioni ecc. - che in caso di emergenza possono offrire un contributo in termini di uomini mezzi e fornitura di servizi.</w:t>
      </w:r>
    </w:p>
    <w:p w:rsidR="00AA19FF" w:rsidRPr="00317415" w:rsidRDefault="00AA19FF" w:rsidP="00B2751F">
      <w:pPr>
        <w:jc w:val="both"/>
      </w:pPr>
      <w:r w:rsidRPr="00317415">
        <w:t xml:space="preserve">Il Comune può stipulare con le aziende private, in tempo di pace, accordi e/o convenzioni che possono essere attivati in emergenza. </w:t>
      </w:r>
    </w:p>
    <w:p w:rsidR="00AA19FF" w:rsidRDefault="00AA19FF" w:rsidP="00AA19FF">
      <w:pPr>
        <w:spacing w:before="120" w:after="120"/>
        <w:jc w:val="both"/>
      </w:pPr>
    </w:p>
    <w:tbl>
      <w:tblPr>
        <w:tblpPr w:leftFromText="141" w:rightFromText="141" w:vertAnchor="text" w:tblpY="62"/>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1"/>
        <w:gridCol w:w="966"/>
        <w:gridCol w:w="966"/>
        <w:gridCol w:w="1206"/>
        <w:gridCol w:w="1085"/>
        <w:gridCol w:w="1208"/>
        <w:gridCol w:w="1568"/>
        <w:gridCol w:w="1037"/>
      </w:tblGrid>
      <w:tr w:rsidR="00AA19FF" w:rsidRPr="007D40A0">
        <w:trPr>
          <w:trHeight w:val="353"/>
        </w:trPr>
        <w:tc>
          <w:tcPr>
            <w:tcW w:w="2121" w:type="dxa"/>
            <w:shd w:val="clear" w:color="auto" w:fill="auto"/>
            <w:noWrap/>
            <w:vAlign w:val="bottom"/>
          </w:tcPr>
          <w:p w:rsidR="00AA19FF" w:rsidRDefault="00AA19FF" w:rsidP="00226FE6">
            <w:pPr>
              <w:keepNext/>
              <w:jc w:val="center"/>
              <w:rPr>
                <w:rFonts w:ascii="Arial" w:hAnsi="Arial" w:cs="Arial"/>
              </w:rPr>
            </w:pPr>
          </w:p>
          <w:p w:rsidR="00AA19FF" w:rsidRPr="007D40A0" w:rsidRDefault="00AA19FF" w:rsidP="00226FE6">
            <w:pPr>
              <w:keepNext/>
              <w:jc w:val="center"/>
              <w:rPr>
                <w:rFonts w:ascii="Arial" w:hAnsi="Arial" w:cs="Arial"/>
              </w:rPr>
            </w:pPr>
            <w:r w:rsidRPr="007D40A0">
              <w:rPr>
                <w:rFonts w:ascii="Arial" w:hAnsi="Arial" w:cs="Arial"/>
              </w:rPr>
              <w:t>SOCIETA’/ENTE</w:t>
            </w:r>
          </w:p>
        </w:tc>
        <w:tc>
          <w:tcPr>
            <w:tcW w:w="966" w:type="dxa"/>
            <w:shd w:val="clear" w:color="auto" w:fill="CCCCCC"/>
            <w:noWrap/>
            <w:vAlign w:val="bottom"/>
          </w:tcPr>
          <w:p w:rsidR="00AA19FF" w:rsidRPr="007D40A0" w:rsidRDefault="00AA19FF" w:rsidP="00226FE6">
            <w:pPr>
              <w:keepNext/>
              <w:jc w:val="center"/>
              <w:rPr>
                <w:rFonts w:ascii="Arial" w:hAnsi="Arial" w:cs="Arial"/>
              </w:rPr>
            </w:pPr>
          </w:p>
        </w:tc>
        <w:tc>
          <w:tcPr>
            <w:tcW w:w="966" w:type="dxa"/>
            <w:shd w:val="clear" w:color="auto" w:fill="CCCCCC"/>
            <w:noWrap/>
            <w:vAlign w:val="bottom"/>
          </w:tcPr>
          <w:p w:rsidR="00AA19FF" w:rsidRPr="007D40A0" w:rsidRDefault="00AA19FF" w:rsidP="00226FE6">
            <w:pPr>
              <w:keepNext/>
              <w:jc w:val="center"/>
              <w:rPr>
                <w:rFonts w:ascii="Arial" w:hAnsi="Arial" w:cs="Arial"/>
              </w:rPr>
            </w:pPr>
          </w:p>
        </w:tc>
        <w:tc>
          <w:tcPr>
            <w:tcW w:w="1206" w:type="dxa"/>
            <w:shd w:val="clear" w:color="auto" w:fill="CCCCCC"/>
            <w:noWrap/>
            <w:vAlign w:val="bottom"/>
          </w:tcPr>
          <w:p w:rsidR="00AA19FF" w:rsidRPr="007D40A0" w:rsidRDefault="00AA19FF" w:rsidP="00226FE6">
            <w:pPr>
              <w:keepNext/>
              <w:jc w:val="center"/>
              <w:rPr>
                <w:rFonts w:ascii="Arial" w:hAnsi="Arial" w:cs="Arial"/>
              </w:rPr>
            </w:pPr>
          </w:p>
        </w:tc>
        <w:tc>
          <w:tcPr>
            <w:tcW w:w="1085" w:type="dxa"/>
            <w:shd w:val="clear" w:color="auto" w:fill="auto"/>
            <w:noWrap/>
            <w:vAlign w:val="bottom"/>
          </w:tcPr>
          <w:p w:rsidR="00AA19FF" w:rsidRPr="007D40A0" w:rsidRDefault="00AA19FF" w:rsidP="00226FE6">
            <w:pPr>
              <w:keepNext/>
              <w:jc w:val="center"/>
              <w:rPr>
                <w:rFonts w:ascii="Arial" w:hAnsi="Arial" w:cs="Arial"/>
              </w:rPr>
            </w:pPr>
            <w:r w:rsidRPr="007D40A0">
              <w:rPr>
                <w:rFonts w:ascii="Arial" w:hAnsi="Arial" w:cs="Arial"/>
              </w:rPr>
              <w:t>SEDE</w:t>
            </w:r>
          </w:p>
        </w:tc>
        <w:tc>
          <w:tcPr>
            <w:tcW w:w="3813" w:type="dxa"/>
            <w:gridSpan w:val="3"/>
            <w:shd w:val="clear" w:color="auto" w:fill="auto"/>
            <w:noWrap/>
            <w:vAlign w:val="bottom"/>
          </w:tcPr>
          <w:p w:rsidR="00AA19FF" w:rsidRPr="007D40A0" w:rsidRDefault="00AA19FF" w:rsidP="00226FE6">
            <w:pPr>
              <w:keepNext/>
              <w:jc w:val="center"/>
              <w:rPr>
                <w:rFonts w:ascii="Arial" w:hAnsi="Arial" w:cs="Arial"/>
              </w:rPr>
            </w:pPr>
            <w:r w:rsidRPr="007D40A0">
              <w:rPr>
                <w:rFonts w:ascii="Arial" w:hAnsi="Arial" w:cs="Arial"/>
              </w:rPr>
              <w:t>REFERENTE</w:t>
            </w:r>
          </w:p>
        </w:tc>
      </w:tr>
      <w:tr w:rsidR="00AA19FF">
        <w:trPr>
          <w:trHeight w:val="170"/>
        </w:trPr>
        <w:tc>
          <w:tcPr>
            <w:tcW w:w="2121" w:type="dxa"/>
            <w:shd w:val="clear" w:color="auto" w:fill="auto"/>
            <w:noWrap/>
            <w:vAlign w:val="bottom"/>
          </w:tcPr>
          <w:p w:rsidR="00AA19FF" w:rsidRDefault="00AA19FF" w:rsidP="00226FE6">
            <w:pPr>
              <w:keepNext/>
              <w:jc w:val="center"/>
              <w:rPr>
                <w:rFonts w:ascii="Arial" w:hAnsi="Arial" w:cs="Arial"/>
                <w:sz w:val="16"/>
                <w:szCs w:val="16"/>
              </w:rPr>
            </w:pPr>
          </w:p>
        </w:tc>
        <w:tc>
          <w:tcPr>
            <w:tcW w:w="966" w:type="dxa"/>
            <w:shd w:val="clear" w:color="auto" w:fill="CCCCCC"/>
            <w:noWrap/>
            <w:vAlign w:val="bottom"/>
          </w:tcPr>
          <w:p w:rsidR="00AA19FF" w:rsidRDefault="00AA19FF" w:rsidP="00226FE6">
            <w:pPr>
              <w:keepNext/>
              <w:jc w:val="center"/>
              <w:rPr>
                <w:rFonts w:ascii="Arial" w:hAnsi="Arial" w:cs="Arial"/>
                <w:sz w:val="16"/>
                <w:szCs w:val="16"/>
              </w:rPr>
            </w:pPr>
            <w:r>
              <w:rPr>
                <w:rFonts w:ascii="Arial" w:hAnsi="Arial" w:cs="Arial"/>
                <w:sz w:val="16"/>
                <w:szCs w:val="16"/>
              </w:rPr>
              <w:t>CON</w:t>
            </w:r>
          </w:p>
        </w:tc>
        <w:tc>
          <w:tcPr>
            <w:tcW w:w="966" w:type="dxa"/>
            <w:shd w:val="clear" w:color="auto" w:fill="CCCCCC"/>
            <w:noWrap/>
            <w:vAlign w:val="bottom"/>
          </w:tcPr>
          <w:p w:rsidR="00AA19FF" w:rsidRPr="007D40A0" w:rsidRDefault="00AA19FF" w:rsidP="00226FE6">
            <w:pPr>
              <w:keepNext/>
              <w:jc w:val="center"/>
              <w:rPr>
                <w:rFonts w:ascii="Arial" w:hAnsi="Arial" w:cs="Arial"/>
                <w:sz w:val="16"/>
                <w:szCs w:val="16"/>
              </w:rPr>
            </w:pPr>
            <w:r w:rsidRPr="007D40A0">
              <w:rPr>
                <w:rFonts w:ascii="Arial" w:hAnsi="Arial" w:cs="Arial"/>
                <w:sz w:val="16"/>
                <w:szCs w:val="16"/>
              </w:rPr>
              <w:t>COD.</w:t>
            </w:r>
          </w:p>
        </w:tc>
        <w:tc>
          <w:tcPr>
            <w:tcW w:w="1206" w:type="dxa"/>
            <w:shd w:val="clear" w:color="auto" w:fill="CCCCCC"/>
            <w:noWrap/>
            <w:vAlign w:val="bottom"/>
          </w:tcPr>
          <w:p w:rsidR="00AA19FF" w:rsidRPr="007D40A0" w:rsidRDefault="00AA19FF" w:rsidP="00226FE6">
            <w:pPr>
              <w:keepNext/>
              <w:jc w:val="center"/>
              <w:rPr>
                <w:rFonts w:ascii="Arial" w:hAnsi="Arial" w:cs="Arial"/>
                <w:sz w:val="16"/>
                <w:szCs w:val="16"/>
              </w:rPr>
            </w:pPr>
            <w:r w:rsidRPr="007D40A0">
              <w:rPr>
                <w:rFonts w:ascii="Arial" w:hAnsi="Arial" w:cs="Arial"/>
                <w:sz w:val="16"/>
                <w:szCs w:val="16"/>
              </w:rPr>
              <w:t>N.</w:t>
            </w:r>
          </w:p>
        </w:tc>
        <w:tc>
          <w:tcPr>
            <w:tcW w:w="1085" w:type="dxa"/>
            <w:shd w:val="clear" w:color="auto" w:fill="auto"/>
            <w:noWrap/>
            <w:vAlign w:val="bottom"/>
          </w:tcPr>
          <w:p w:rsidR="00AA19FF" w:rsidRDefault="00AA19FF" w:rsidP="00226FE6">
            <w:pPr>
              <w:keepNext/>
              <w:jc w:val="center"/>
              <w:rPr>
                <w:rFonts w:ascii="Arial" w:hAnsi="Arial" w:cs="Arial"/>
                <w:sz w:val="16"/>
                <w:szCs w:val="16"/>
              </w:rPr>
            </w:pPr>
            <w:r>
              <w:rPr>
                <w:rFonts w:ascii="Arial" w:hAnsi="Arial" w:cs="Arial"/>
                <w:sz w:val="16"/>
                <w:szCs w:val="16"/>
              </w:rPr>
              <w:t>TEL.</w:t>
            </w:r>
          </w:p>
        </w:tc>
        <w:tc>
          <w:tcPr>
            <w:tcW w:w="1208" w:type="dxa"/>
            <w:shd w:val="clear" w:color="auto" w:fill="auto"/>
            <w:noWrap/>
            <w:vAlign w:val="bottom"/>
          </w:tcPr>
          <w:p w:rsidR="00AA19FF" w:rsidRDefault="00AA19FF" w:rsidP="00226FE6">
            <w:pPr>
              <w:keepNext/>
              <w:jc w:val="center"/>
              <w:rPr>
                <w:rFonts w:ascii="Arial" w:hAnsi="Arial" w:cs="Arial"/>
                <w:sz w:val="16"/>
                <w:szCs w:val="16"/>
              </w:rPr>
            </w:pPr>
            <w:r>
              <w:rPr>
                <w:rFonts w:ascii="Arial" w:hAnsi="Arial" w:cs="Arial"/>
                <w:sz w:val="16"/>
                <w:szCs w:val="16"/>
              </w:rPr>
              <w:t>FAX</w:t>
            </w:r>
          </w:p>
        </w:tc>
        <w:tc>
          <w:tcPr>
            <w:tcW w:w="1568" w:type="dxa"/>
            <w:shd w:val="clear" w:color="auto" w:fill="auto"/>
            <w:noWrap/>
            <w:vAlign w:val="bottom"/>
          </w:tcPr>
          <w:p w:rsidR="00AA19FF" w:rsidRDefault="00AA19FF" w:rsidP="00226FE6">
            <w:pPr>
              <w:keepNext/>
              <w:jc w:val="center"/>
              <w:rPr>
                <w:rFonts w:ascii="Arial" w:hAnsi="Arial" w:cs="Arial"/>
                <w:sz w:val="16"/>
                <w:szCs w:val="16"/>
              </w:rPr>
            </w:pPr>
            <w:r>
              <w:rPr>
                <w:rFonts w:ascii="Arial" w:hAnsi="Arial" w:cs="Arial"/>
                <w:sz w:val="16"/>
                <w:szCs w:val="16"/>
              </w:rPr>
              <w:t>NOME</w:t>
            </w:r>
          </w:p>
        </w:tc>
        <w:tc>
          <w:tcPr>
            <w:tcW w:w="1037" w:type="dxa"/>
            <w:shd w:val="clear" w:color="auto" w:fill="auto"/>
            <w:vAlign w:val="bottom"/>
          </w:tcPr>
          <w:p w:rsidR="00AA19FF" w:rsidRDefault="00AA19FF" w:rsidP="00226FE6">
            <w:pPr>
              <w:keepNext/>
              <w:jc w:val="center"/>
              <w:rPr>
                <w:rFonts w:ascii="Arial" w:hAnsi="Arial" w:cs="Arial"/>
                <w:sz w:val="16"/>
                <w:szCs w:val="16"/>
              </w:rPr>
            </w:pPr>
            <w:r>
              <w:rPr>
                <w:rFonts w:ascii="Arial" w:hAnsi="Arial" w:cs="Arial"/>
                <w:sz w:val="16"/>
                <w:szCs w:val="16"/>
              </w:rPr>
              <w:t>TEL. CELL.</w:t>
            </w:r>
          </w:p>
        </w:tc>
      </w:tr>
      <w:tr w:rsidR="00AA19FF">
        <w:trPr>
          <w:trHeight w:val="353"/>
        </w:trPr>
        <w:tc>
          <w:tcPr>
            <w:tcW w:w="2121" w:type="dxa"/>
            <w:shd w:val="clear" w:color="auto" w:fill="auto"/>
            <w:noWrap/>
            <w:vAlign w:val="bottom"/>
          </w:tcPr>
          <w:p w:rsidR="00AA19FF" w:rsidRDefault="00AA19FF" w:rsidP="00226FE6">
            <w:pPr>
              <w:keepNext/>
              <w:jc w:val="center"/>
              <w:rPr>
                <w:rFonts w:ascii="Arial" w:hAnsi="Arial" w:cs="Arial"/>
                <w:sz w:val="16"/>
                <w:szCs w:val="16"/>
              </w:rPr>
            </w:pPr>
          </w:p>
          <w:p w:rsidR="00AA19FF" w:rsidRDefault="00AA19FF" w:rsidP="00226FE6">
            <w:pPr>
              <w:keepNext/>
              <w:jc w:val="center"/>
              <w:rPr>
                <w:rFonts w:ascii="Arial" w:hAnsi="Arial" w:cs="Arial"/>
                <w:sz w:val="16"/>
                <w:szCs w:val="16"/>
              </w:rPr>
            </w:pPr>
          </w:p>
          <w:p w:rsidR="00AA19FF" w:rsidRDefault="00AA19FF" w:rsidP="00226FE6">
            <w:pPr>
              <w:keepNext/>
              <w:jc w:val="center"/>
              <w:rPr>
                <w:rFonts w:ascii="Arial" w:hAnsi="Arial" w:cs="Arial"/>
                <w:sz w:val="16"/>
                <w:szCs w:val="16"/>
              </w:rPr>
            </w:pPr>
            <w:r>
              <w:rPr>
                <w:rFonts w:ascii="Arial" w:hAnsi="Arial" w:cs="Arial"/>
                <w:sz w:val="16"/>
                <w:szCs w:val="16"/>
              </w:rPr>
              <w:t>FRANCIPELLI GIUSEPPE</w:t>
            </w:r>
          </w:p>
        </w:tc>
        <w:tc>
          <w:tcPr>
            <w:tcW w:w="966" w:type="dxa"/>
            <w:shd w:val="clear" w:color="auto" w:fill="CCCCCC"/>
            <w:noWrap/>
            <w:vAlign w:val="bottom"/>
          </w:tcPr>
          <w:p w:rsidR="00AA19FF" w:rsidRDefault="00AA19FF" w:rsidP="00226FE6">
            <w:pPr>
              <w:keepNext/>
              <w:jc w:val="center"/>
              <w:rPr>
                <w:rFonts w:ascii="Arial" w:hAnsi="Arial" w:cs="Arial"/>
                <w:sz w:val="16"/>
                <w:szCs w:val="16"/>
              </w:rPr>
            </w:pPr>
            <w:r>
              <w:rPr>
                <w:rFonts w:ascii="Arial" w:hAnsi="Arial" w:cs="Arial"/>
                <w:sz w:val="16"/>
                <w:szCs w:val="16"/>
              </w:rPr>
              <w:t>NO</w:t>
            </w:r>
          </w:p>
        </w:tc>
        <w:tc>
          <w:tcPr>
            <w:tcW w:w="966" w:type="dxa"/>
            <w:shd w:val="clear" w:color="auto" w:fill="CCCCCC"/>
            <w:noWrap/>
            <w:vAlign w:val="bottom"/>
          </w:tcPr>
          <w:p w:rsidR="00AA19FF" w:rsidRDefault="00AA19FF" w:rsidP="00226FE6">
            <w:pPr>
              <w:keepNext/>
              <w:jc w:val="center"/>
              <w:rPr>
                <w:rFonts w:ascii="Arial" w:hAnsi="Arial" w:cs="Arial"/>
                <w:sz w:val="20"/>
                <w:szCs w:val="20"/>
              </w:rPr>
            </w:pPr>
          </w:p>
        </w:tc>
        <w:tc>
          <w:tcPr>
            <w:tcW w:w="1206" w:type="dxa"/>
            <w:shd w:val="clear" w:color="auto" w:fill="CCCCCC"/>
            <w:noWrap/>
            <w:vAlign w:val="bottom"/>
          </w:tcPr>
          <w:p w:rsidR="00AA19FF" w:rsidRDefault="00AA19FF" w:rsidP="00226FE6">
            <w:pPr>
              <w:keepNext/>
              <w:jc w:val="center"/>
              <w:rPr>
                <w:rFonts w:ascii="Arial" w:hAnsi="Arial" w:cs="Arial"/>
                <w:sz w:val="20"/>
                <w:szCs w:val="20"/>
              </w:rPr>
            </w:pPr>
          </w:p>
        </w:tc>
        <w:tc>
          <w:tcPr>
            <w:tcW w:w="1085" w:type="dxa"/>
            <w:shd w:val="clear" w:color="auto" w:fill="auto"/>
            <w:noWrap/>
            <w:vAlign w:val="bottom"/>
          </w:tcPr>
          <w:p w:rsidR="00AA19FF" w:rsidRDefault="00AA19FF" w:rsidP="00226FE6">
            <w:pPr>
              <w:keepNext/>
              <w:jc w:val="center"/>
              <w:rPr>
                <w:rFonts w:ascii="Arial" w:hAnsi="Arial" w:cs="Arial"/>
                <w:sz w:val="16"/>
                <w:szCs w:val="16"/>
              </w:rPr>
            </w:pPr>
          </w:p>
        </w:tc>
        <w:tc>
          <w:tcPr>
            <w:tcW w:w="1208" w:type="dxa"/>
            <w:shd w:val="clear" w:color="auto" w:fill="auto"/>
            <w:noWrap/>
            <w:vAlign w:val="bottom"/>
          </w:tcPr>
          <w:p w:rsidR="00AA19FF" w:rsidRDefault="00AA19FF" w:rsidP="00226FE6">
            <w:pPr>
              <w:keepNext/>
              <w:jc w:val="center"/>
              <w:rPr>
                <w:rFonts w:ascii="Arial" w:hAnsi="Arial" w:cs="Arial"/>
                <w:sz w:val="16"/>
                <w:szCs w:val="16"/>
              </w:rPr>
            </w:pPr>
          </w:p>
        </w:tc>
        <w:tc>
          <w:tcPr>
            <w:tcW w:w="1568" w:type="dxa"/>
            <w:shd w:val="clear" w:color="auto" w:fill="auto"/>
            <w:noWrap/>
            <w:vAlign w:val="bottom"/>
          </w:tcPr>
          <w:p w:rsidR="00AA19FF" w:rsidRDefault="00AA19FF" w:rsidP="00226FE6">
            <w:pPr>
              <w:keepNext/>
              <w:jc w:val="center"/>
              <w:rPr>
                <w:rFonts w:ascii="Arial" w:hAnsi="Arial" w:cs="Arial"/>
                <w:sz w:val="16"/>
                <w:szCs w:val="16"/>
              </w:rPr>
            </w:pPr>
            <w:r>
              <w:rPr>
                <w:rFonts w:ascii="Arial" w:hAnsi="Arial" w:cs="Arial"/>
                <w:sz w:val="16"/>
                <w:szCs w:val="16"/>
              </w:rPr>
              <w:t>FRANCIPELLI GIUSEPPE</w:t>
            </w:r>
          </w:p>
        </w:tc>
        <w:tc>
          <w:tcPr>
            <w:tcW w:w="1037" w:type="dxa"/>
            <w:shd w:val="clear" w:color="auto" w:fill="auto"/>
            <w:vAlign w:val="bottom"/>
          </w:tcPr>
          <w:p w:rsidR="00AA19FF" w:rsidRDefault="00AA19FF" w:rsidP="00226FE6">
            <w:pPr>
              <w:keepNext/>
              <w:jc w:val="center"/>
              <w:rPr>
                <w:rFonts w:ascii="Arial" w:hAnsi="Arial" w:cs="Arial"/>
                <w:sz w:val="16"/>
                <w:szCs w:val="16"/>
              </w:rPr>
            </w:pPr>
          </w:p>
        </w:tc>
      </w:tr>
      <w:tr w:rsidR="00AA19FF">
        <w:trPr>
          <w:trHeight w:val="353"/>
        </w:trPr>
        <w:tc>
          <w:tcPr>
            <w:tcW w:w="2121" w:type="dxa"/>
            <w:shd w:val="clear" w:color="auto" w:fill="auto"/>
            <w:noWrap/>
            <w:vAlign w:val="bottom"/>
          </w:tcPr>
          <w:p w:rsidR="00AA19FF" w:rsidRDefault="00AA19FF" w:rsidP="00226FE6">
            <w:pPr>
              <w:keepNext/>
              <w:jc w:val="center"/>
              <w:rPr>
                <w:rFonts w:ascii="Arial" w:hAnsi="Arial" w:cs="Arial"/>
                <w:sz w:val="16"/>
                <w:szCs w:val="16"/>
              </w:rPr>
            </w:pPr>
          </w:p>
          <w:p w:rsidR="00AA19FF" w:rsidRDefault="00AA19FF" w:rsidP="00226FE6">
            <w:pPr>
              <w:keepNext/>
              <w:jc w:val="center"/>
              <w:rPr>
                <w:rFonts w:ascii="Arial" w:hAnsi="Arial" w:cs="Arial"/>
                <w:sz w:val="16"/>
                <w:szCs w:val="16"/>
              </w:rPr>
            </w:pPr>
            <w:r>
              <w:rPr>
                <w:rFonts w:ascii="Arial" w:hAnsi="Arial" w:cs="Arial"/>
                <w:sz w:val="16"/>
                <w:szCs w:val="16"/>
              </w:rPr>
              <w:t>BONAVENTURA GRAZIA</w:t>
            </w:r>
          </w:p>
        </w:tc>
        <w:tc>
          <w:tcPr>
            <w:tcW w:w="966" w:type="dxa"/>
            <w:shd w:val="clear" w:color="auto" w:fill="CCCCCC"/>
            <w:noWrap/>
            <w:vAlign w:val="bottom"/>
          </w:tcPr>
          <w:p w:rsidR="00AA19FF" w:rsidRDefault="00AA19FF" w:rsidP="00226FE6">
            <w:pPr>
              <w:keepNext/>
              <w:jc w:val="center"/>
              <w:rPr>
                <w:rFonts w:ascii="Arial" w:hAnsi="Arial" w:cs="Arial"/>
                <w:sz w:val="16"/>
                <w:szCs w:val="16"/>
              </w:rPr>
            </w:pPr>
            <w:r>
              <w:rPr>
                <w:rFonts w:ascii="Arial" w:hAnsi="Arial" w:cs="Arial"/>
                <w:sz w:val="16"/>
                <w:szCs w:val="16"/>
              </w:rPr>
              <w:t>NO</w:t>
            </w:r>
          </w:p>
        </w:tc>
        <w:tc>
          <w:tcPr>
            <w:tcW w:w="966" w:type="dxa"/>
            <w:shd w:val="clear" w:color="auto" w:fill="CCCCCC"/>
            <w:noWrap/>
            <w:vAlign w:val="bottom"/>
          </w:tcPr>
          <w:p w:rsidR="00AA19FF" w:rsidRDefault="00AA19FF" w:rsidP="00226FE6">
            <w:pPr>
              <w:keepNext/>
              <w:jc w:val="center"/>
              <w:rPr>
                <w:rFonts w:ascii="Arial" w:hAnsi="Arial" w:cs="Arial"/>
                <w:sz w:val="20"/>
                <w:szCs w:val="20"/>
              </w:rPr>
            </w:pPr>
          </w:p>
        </w:tc>
        <w:tc>
          <w:tcPr>
            <w:tcW w:w="1206" w:type="dxa"/>
            <w:shd w:val="clear" w:color="auto" w:fill="CCCCCC"/>
            <w:noWrap/>
            <w:vAlign w:val="bottom"/>
          </w:tcPr>
          <w:p w:rsidR="00AA19FF" w:rsidRDefault="00AA19FF" w:rsidP="00226FE6">
            <w:pPr>
              <w:keepNext/>
              <w:jc w:val="center"/>
              <w:rPr>
                <w:rFonts w:ascii="Arial" w:hAnsi="Arial" w:cs="Arial"/>
                <w:sz w:val="20"/>
                <w:szCs w:val="20"/>
              </w:rPr>
            </w:pPr>
          </w:p>
        </w:tc>
        <w:tc>
          <w:tcPr>
            <w:tcW w:w="1085" w:type="dxa"/>
            <w:shd w:val="clear" w:color="auto" w:fill="auto"/>
            <w:noWrap/>
            <w:vAlign w:val="bottom"/>
          </w:tcPr>
          <w:p w:rsidR="00AA19FF" w:rsidRDefault="00AA19FF" w:rsidP="00226FE6">
            <w:pPr>
              <w:keepNext/>
              <w:jc w:val="center"/>
              <w:rPr>
                <w:rFonts w:ascii="Arial" w:hAnsi="Arial" w:cs="Arial"/>
                <w:sz w:val="16"/>
                <w:szCs w:val="16"/>
              </w:rPr>
            </w:pPr>
          </w:p>
        </w:tc>
        <w:tc>
          <w:tcPr>
            <w:tcW w:w="1208" w:type="dxa"/>
            <w:shd w:val="clear" w:color="auto" w:fill="auto"/>
            <w:noWrap/>
            <w:vAlign w:val="bottom"/>
          </w:tcPr>
          <w:p w:rsidR="00AA19FF" w:rsidRDefault="00AA19FF" w:rsidP="00226FE6">
            <w:pPr>
              <w:keepNext/>
              <w:jc w:val="center"/>
              <w:rPr>
                <w:rFonts w:ascii="Arial" w:hAnsi="Arial" w:cs="Arial"/>
                <w:sz w:val="16"/>
                <w:szCs w:val="16"/>
              </w:rPr>
            </w:pPr>
          </w:p>
        </w:tc>
        <w:tc>
          <w:tcPr>
            <w:tcW w:w="1568" w:type="dxa"/>
            <w:shd w:val="clear" w:color="auto" w:fill="auto"/>
            <w:noWrap/>
            <w:vAlign w:val="bottom"/>
          </w:tcPr>
          <w:p w:rsidR="00AA19FF" w:rsidRDefault="00AA19FF" w:rsidP="00226FE6">
            <w:pPr>
              <w:keepNext/>
              <w:jc w:val="center"/>
              <w:rPr>
                <w:rFonts w:ascii="Arial" w:hAnsi="Arial" w:cs="Arial"/>
                <w:sz w:val="16"/>
                <w:szCs w:val="16"/>
              </w:rPr>
            </w:pPr>
          </w:p>
          <w:p w:rsidR="00AA19FF" w:rsidRDefault="00AA19FF" w:rsidP="00226FE6">
            <w:pPr>
              <w:keepNext/>
              <w:jc w:val="center"/>
              <w:rPr>
                <w:rFonts w:ascii="Arial" w:hAnsi="Arial" w:cs="Arial"/>
                <w:sz w:val="16"/>
                <w:szCs w:val="16"/>
              </w:rPr>
            </w:pPr>
            <w:r>
              <w:rPr>
                <w:rFonts w:ascii="Arial" w:hAnsi="Arial" w:cs="Arial"/>
                <w:sz w:val="16"/>
                <w:szCs w:val="16"/>
              </w:rPr>
              <w:t>BONAVENTURA GRAZIA</w:t>
            </w:r>
          </w:p>
        </w:tc>
        <w:tc>
          <w:tcPr>
            <w:tcW w:w="1037" w:type="dxa"/>
            <w:shd w:val="clear" w:color="auto" w:fill="auto"/>
            <w:vAlign w:val="bottom"/>
          </w:tcPr>
          <w:p w:rsidR="00AA19FF" w:rsidRDefault="00AA19FF" w:rsidP="00226FE6">
            <w:pPr>
              <w:keepNext/>
              <w:jc w:val="center"/>
              <w:rPr>
                <w:rFonts w:ascii="Arial" w:hAnsi="Arial" w:cs="Arial"/>
                <w:sz w:val="16"/>
                <w:szCs w:val="16"/>
              </w:rPr>
            </w:pPr>
          </w:p>
        </w:tc>
      </w:tr>
      <w:tr w:rsidR="00AA19FF">
        <w:trPr>
          <w:trHeight w:val="353"/>
        </w:trPr>
        <w:tc>
          <w:tcPr>
            <w:tcW w:w="2121" w:type="dxa"/>
            <w:shd w:val="clear" w:color="auto" w:fill="auto"/>
            <w:noWrap/>
            <w:vAlign w:val="bottom"/>
          </w:tcPr>
          <w:p w:rsidR="00AA19FF" w:rsidRDefault="00AA19FF" w:rsidP="00226FE6">
            <w:pPr>
              <w:keepNext/>
              <w:jc w:val="center"/>
              <w:rPr>
                <w:rFonts w:ascii="Arial" w:hAnsi="Arial" w:cs="Arial"/>
                <w:sz w:val="16"/>
                <w:szCs w:val="16"/>
              </w:rPr>
            </w:pPr>
          </w:p>
          <w:p w:rsidR="00AA19FF" w:rsidRDefault="00AA19FF" w:rsidP="00226FE6">
            <w:pPr>
              <w:keepNext/>
              <w:jc w:val="center"/>
              <w:rPr>
                <w:rFonts w:ascii="Arial" w:hAnsi="Arial" w:cs="Arial"/>
                <w:sz w:val="16"/>
                <w:szCs w:val="16"/>
              </w:rPr>
            </w:pPr>
            <w:r>
              <w:rPr>
                <w:rFonts w:ascii="Arial" w:hAnsi="Arial" w:cs="Arial"/>
                <w:sz w:val="16"/>
                <w:szCs w:val="16"/>
              </w:rPr>
              <w:t>LA ROSA GAETANO</w:t>
            </w:r>
          </w:p>
        </w:tc>
        <w:tc>
          <w:tcPr>
            <w:tcW w:w="966" w:type="dxa"/>
            <w:shd w:val="clear" w:color="auto" w:fill="CCCCCC"/>
            <w:noWrap/>
            <w:vAlign w:val="bottom"/>
          </w:tcPr>
          <w:p w:rsidR="00AA19FF" w:rsidRDefault="00AA19FF" w:rsidP="00226FE6">
            <w:pPr>
              <w:keepNext/>
              <w:jc w:val="center"/>
              <w:rPr>
                <w:rFonts w:ascii="Arial" w:hAnsi="Arial" w:cs="Arial"/>
                <w:sz w:val="16"/>
                <w:szCs w:val="16"/>
              </w:rPr>
            </w:pPr>
            <w:r>
              <w:rPr>
                <w:rFonts w:ascii="Arial" w:hAnsi="Arial" w:cs="Arial"/>
                <w:sz w:val="16"/>
                <w:szCs w:val="16"/>
              </w:rPr>
              <w:t>NO</w:t>
            </w:r>
          </w:p>
        </w:tc>
        <w:tc>
          <w:tcPr>
            <w:tcW w:w="966" w:type="dxa"/>
            <w:shd w:val="clear" w:color="auto" w:fill="CCCCCC"/>
            <w:noWrap/>
            <w:vAlign w:val="bottom"/>
          </w:tcPr>
          <w:p w:rsidR="00AA19FF" w:rsidRDefault="00AA19FF" w:rsidP="00226FE6">
            <w:pPr>
              <w:keepNext/>
              <w:jc w:val="center"/>
              <w:rPr>
                <w:rFonts w:ascii="Arial" w:hAnsi="Arial" w:cs="Arial"/>
                <w:sz w:val="20"/>
                <w:szCs w:val="20"/>
              </w:rPr>
            </w:pPr>
          </w:p>
        </w:tc>
        <w:tc>
          <w:tcPr>
            <w:tcW w:w="1206" w:type="dxa"/>
            <w:shd w:val="clear" w:color="auto" w:fill="CCCCCC"/>
            <w:noWrap/>
            <w:vAlign w:val="bottom"/>
          </w:tcPr>
          <w:p w:rsidR="00AA19FF" w:rsidRDefault="00AA19FF" w:rsidP="00226FE6">
            <w:pPr>
              <w:keepNext/>
              <w:jc w:val="center"/>
              <w:rPr>
                <w:rFonts w:ascii="Arial" w:hAnsi="Arial" w:cs="Arial"/>
                <w:sz w:val="20"/>
                <w:szCs w:val="20"/>
              </w:rPr>
            </w:pPr>
          </w:p>
        </w:tc>
        <w:tc>
          <w:tcPr>
            <w:tcW w:w="1085" w:type="dxa"/>
            <w:shd w:val="clear" w:color="auto" w:fill="auto"/>
            <w:noWrap/>
            <w:vAlign w:val="bottom"/>
          </w:tcPr>
          <w:p w:rsidR="00AA19FF" w:rsidRDefault="00AA19FF" w:rsidP="00226FE6">
            <w:pPr>
              <w:keepNext/>
              <w:jc w:val="center"/>
              <w:rPr>
                <w:rFonts w:ascii="Arial" w:hAnsi="Arial" w:cs="Arial"/>
                <w:sz w:val="16"/>
                <w:szCs w:val="16"/>
              </w:rPr>
            </w:pPr>
          </w:p>
        </w:tc>
        <w:tc>
          <w:tcPr>
            <w:tcW w:w="1208" w:type="dxa"/>
            <w:shd w:val="clear" w:color="auto" w:fill="auto"/>
            <w:noWrap/>
            <w:vAlign w:val="bottom"/>
          </w:tcPr>
          <w:p w:rsidR="00AA19FF" w:rsidRDefault="00AA19FF" w:rsidP="00226FE6">
            <w:pPr>
              <w:keepNext/>
              <w:jc w:val="center"/>
              <w:rPr>
                <w:rFonts w:ascii="Arial" w:hAnsi="Arial" w:cs="Arial"/>
                <w:sz w:val="16"/>
                <w:szCs w:val="16"/>
              </w:rPr>
            </w:pPr>
          </w:p>
        </w:tc>
        <w:tc>
          <w:tcPr>
            <w:tcW w:w="1568" w:type="dxa"/>
            <w:shd w:val="clear" w:color="auto" w:fill="auto"/>
            <w:noWrap/>
            <w:vAlign w:val="bottom"/>
          </w:tcPr>
          <w:p w:rsidR="00AA19FF" w:rsidRDefault="00AA19FF" w:rsidP="00226FE6">
            <w:pPr>
              <w:keepNext/>
              <w:jc w:val="center"/>
              <w:rPr>
                <w:rFonts w:ascii="Arial" w:hAnsi="Arial" w:cs="Arial"/>
                <w:sz w:val="16"/>
                <w:szCs w:val="16"/>
              </w:rPr>
            </w:pPr>
          </w:p>
          <w:p w:rsidR="00AA19FF" w:rsidRDefault="00AA19FF" w:rsidP="00226FE6">
            <w:pPr>
              <w:keepNext/>
              <w:jc w:val="center"/>
              <w:rPr>
                <w:rFonts w:ascii="Arial" w:hAnsi="Arial" w:cs="Arial"/>
                <w:sz w:val="16"/>
                <w:szCs w:val="16"/>
              </w:rPr>
            </w:pPr>
            <w:r>
              <w:rPr>
                <w:rFonts w:ascii="Arial" w:hAnsi="Arial" w:cs="Arial"/>
                <w:sz w:val="16"/>
                <w:szCs w:val="16"/>
              </w:rPr>
              <w:t>LA ROSA GAETANO</w:t>
            </w:r>
          </w:p>
        </w:tc>
        <w:tc>
          <w:tcPr>
            <w:tcW w:w="1037" w:type="dxa"/>
            <w:shd w:val="clear" w:color="auto" w:fill="auto"/>
            <w:vAlign w:val="bottom"/>
          </w:tcPr>
          <w:p w:rsidR="00AA19FF" w:rsidRDefault="00AA19FF" w:rsidP="00226FE6">
            <w:pPr>
              <w:keepNext/>
              <w:jc w:val="center"/>
              <w:rPr>
                <w:rFonts w:ascii="Arial" w:hAnsi="Arial" w:cs="Arial"/>
                <w:sz w:val="16"/>
                <w:szCs w:val="16"/>
              </w:rPr>
            </w:pPr>
          </w:p>
        </w:tc>
      </w:tr>
      <w:tr w:rsidR="00AA19FF">
        <w:trPr>
          <w:trHeight w:val="353"/>
        </w:trPr>
        <w:tc>
          <w:tcPr>
            <w:tcW w:w="2121" w:type="dxa"/>
            <w:shd w:val="clear" w:color="auto" w:fill="auto"/>
            <w:noWrap/>
            <w:vAlign w:val="bottom"/>
          </w:tcPr>
          <w:p w:rsidR="00AA19FF" w:rsidRDefault="00AA19FF" w:rsidP="00226FE6">
            <w:pPr>
              <w:keepNext/>
              <w:jc w:val="center"/>
              <w:rPr>
                <w:rFonts w:ascii="Arial" w:hAnsi="Arial" w:cs="Arial"/>
                <w:sz w:val="16"/>
                <w:szCs w:val="16"/>
              </w:rPr>
            </w:pPr>
          </w:p>
        </w:tc>
        <w:tc>
          <w:tcPr>
            <w:tcW w:w="966" w:type="dxa"/>
            <w:shd w:val="clear" w:color="auto" w:fill="CCCCCC"/>
            <w:noWrap/>
            <w:vAlign w:val="bottom"/>
          </w:tcPr>
          <w:p w:rsidR="00AA19FF" w:rsidRDefault="00AA19FF" w:rsidP="00226FE6">
            <w:pPr>
              <w:keepNext/>
              <w:jc w:val="center"/>
              <w:rPr>
                <w:rFonts w:ascii="Arial" w:hAnsi="Arial" w:cs="Arial"/>
                <w:sz w:val="16"/>
                <w:szCs w:val="16"/>
              </w:rPr>
            </w:pPr>
          </w:p>
        </w:tc>
        <w:tc>
          <w:tcPr>
            <w:tcW w:w="966" w:type="dxa"/>
            <w:shd w:val="clear" w:color="auto" w:fill="CCCCCC"/>
            <w:noWrap/>
            <w:vAlign w:val="bottom"/>
          </w:tcPr>
          <w:p w:rsidR="00AA19FF" w:rsidRDefault="00AA19FF" w:rsidP="00226FE6">
            <w:pPr>
              <w:keepNext/>
              <w:jc w:val="center"/>
              <w:rPr>
                <w:rFonts w:ascii="Arial" w:hAnsi="Arial" w:cs="Arial"/>
                <w:sz w:val="20"/>
                <w:szCs w:val="20"/>
              </w:rPr>
            </w:pPr>
          </w:p>
        </w:tc>
        <w:tc>
          <w:tcPr>
            <w:tcW w:w="1206" w:type="dxa"/>
            <w:shd w:val="clear" w:color="auto" w:fill="CCCCCC"/>
            <w:noWrap/>
            <w:vAlign w:val="bottom"/>
          </w:tcPr>
          <w:p w:rsidR="00AA19FF" w:rsidRDefault="00AA19FF" w:rsidP="00226FE6">
            <w:pPr>
              <w:keepNext/>
              <w:jc w:val="center"/>
              <w:rPr>
                <w:rFonts w:ascii="Arial" w:hAnsi="Arial" w:cs="Arial"/>
                <w:sz w:val="20"/>
                <w:szCs w:val="20"/>
              </w:rPr>
            </w:pPr>
          </w:p>
        </w:tc>
        <w:tc>
          <w:tcPr>
            <w:tcW w:w="1085" w:type="dxa"/>
            <w:shd w:val="clear" w:color="auto" w:fill="auto"/>
            <w:noWrap/>
            <w:vAlign w:val="bottom"/>
          </w:tcPr>
          <w:p w:rsidR="00AA19FF" w:rsidRDefault="00AA19FF" w:rsidP="00226FE6">
            <w:pPr>
              <w:keepNext/>
              <w:jc w:val="center"/>
              <w:rPr>
                <w:rFonts w:ascii="Arial" w:hAnsi="Arial" w:cs="Arial"/>
                <w:sz w:val="16"/>
                <w:szCs w:val="16"/>
              </w:rPr>
            </w:pPr>
          </w:p>
        </w:tc>
        <w:tc>
          <w:tcPr>
            <w:tcW w:w="1208" w:type="dxa"/>
            <w:shd w:val="clear" w:color="auto" w:fill="auto"/>
            <w:noWrap/>
            <w:vAlign w:val="bottom"/>
          </w:tcPr>
          <w:p w:rsidR="00AA19FF" w:rsidRDefault="00AA19FF" w:rsidP="00226FE6">
            <w:pPr>
              <w:keepNext/>
              <w:jc w:val="center"/>
              <w:rPr>
                <w:rFonts w:ascii="Arial" w:hAnsi="Arial" w:cs="Arial"/>
                <w:sz w:val="16"/>
                <w:szCs w:val="16"/>
              </w:rPr>
            </w:pPr>
          </w:p>
        </w:tc>
        <w:tc>
          <w:tcPr>
            <w:tcW w:w="1568" w:type="dxa"/>
            <w:shd w:val="clear" w:color="auto" w:fill="auto"/>
            <w:noWrap/>
            <w:vAlign w:val="bottom"/>
          </w:tcPr>
          <w:p w:rsidR="00AA19FF" w:rsidRDefault="00AA19FF" w:rsidP="00226FE6">
            <w:pPr>
              <w:keepNext/>
              <w:jc w:val="center"/>
              <w:rPr>
                <w:rFonts w:ascii="Arial" w:hAnsi="Arial" w:cs="Arial"/>
                <w:sz w:val="16"/>
                <w:szCs w:val="16"/>
              </w:rPr>
            </w:pPr>
          </w:p>
        </w:tc>
        <w:tc>
          <w:tcPr>
            <w:tcW w:w="1037" w:type="dxa"/>
            <w:shd w:val="clear" w:color="auto" w:fill="auto"/>
            <w:vAlign w:val="bottom"/>
          </w:tcPr>
          <w:p w:rsidR="00AA19FF" w:rsidRDefault="00AA19FF" w:rsidP="00226FE6">
            <w:pPr>
              <w:keepNext/>
              <w:jc w:val="center"/>
              <w:rPr>
                <w:rFonts w:ascii="Arial" w:hAnsi="Arial" w:cs="Arial"/>
                <w:sz w:val="16"/>
                <w:szCs w:val="16"/>
              </w:rPr>
            </w:pPr>
          </w:p>
        </w:tc>
      </w:tr>
      <w:tr w:rsidR="00AA19FF">
        <w:trPr>
          <w:trHeight w:val="353"/>
        </w:trPr>
        <w:tc>
          <w:tcPr>
            <w:tcW w:w="2121" w:type="dxa"/>
            <w:shd w:val="clear" w:color="auto" w:fill="auto"/>
            <w:noWrap/>
            <w:vAlign w:val="bottom"/>
          </w:tcPr>
          <w:p w:rsidR="00AA19FF" w:rsidRDefault="00AA19FF" w:rsidP="00226FE6">
            <w:pPr>
              <w:keepNext/>
              <w:jc w:val="center"/>
              <w:rPr>
                <w:rFonts w:ascii="Arial" w:hAnsi="Arial" w:cs="Arial"/>
                <w:sz w:val="16"/>
                <w:szCs w:val="16"/>
              </w:rPr>
            </w:pPr>
          </w:p>
        </w:tc>
        <w:tc>
          <w:tcPr>
            <w:tcW w:w="966" w:type="dxa"/>
            <w:shd w:val="clear" w:color="auto" w:fill="CCCCCC"/>
            <w:noWrap/>
            <w:vAlign w:val="bottom"/>
          </w:tcPr>
          <w:p w:rsidR="00AA19FF" w:rsidRDefault="00AA19FF" w:rsidP="00226FE6">
            <w:pPr>
              <w:keepNext/>
              <w:jc w:val="center"/>
              <w:rPr>
                <w:rFonts w:ascii="Arial" w:hAnsi="Arial" w:cs="Arial"/>
                <w:sz w:val="16"/>
                <w:szCs w:val="16"/>
              </w:rPr>
            </w:pPr>
          </w:p>
        </w:tc>
        <w:tc>
          <w:tcPr>
            <w:tcW w:w="966" w:type="dxa"/>
            <w:shd w:val="clear" w:color="auto" w:fill="CCCCCC"/>
            <w:noWrap/>
            <w:vAlign w:val="bottom"/>
          </w:tcPr>
          <w:p w:rsidR="00AA19FF" w:rsidRDefault="00AA19FF" w:rsidP="00226FE6">
            <w:pPr>
              <w:keepNext/>
              <w:jc w:val="center"/>
              <w:rPr>
                <w:rFonts w:ascii="Arial" w:hAnsi="Arial" w:cs="Arial"/>
                <w:sz w:val="20"/>
                <w:szCs w:val="20"/>
              </w:rPr>
            </w:pPr>
          </w:p>
        </w:tc>
        <w:tc>
          <w:tcPr>
            <w:tcW w:w="1206" w:type="dxa"/>
            <w:shd w:val="clear" w:color="auto" w:fill="CCCCCC"/>
            <w:noWrap/>
            <w:vAlign w:val="bottom"/>
          </w:tcPr>
          <w:p w:rsidR="00AA19FF" w:rsidRDefault="00AA19FF" w:rsidP="00226FE6">
            <w:pPr>
              <w:keepNext/>
              <w:jc w:val="center"/>
              <w:rPr>
                <w:rFonts w:ascii="Arial" w:hAnsi="Arial" w:cs="Arial"/>
                <w:sz w:val="20"/>
                <w:szCs w:val="20"/>
              </w:rPr>
            </w:pPr>
          </w:p>
        </w:tc>
        <w:tc>
          <w:tcPr>
            <w:tcW w:w="1085" w:type="dxa"/>
            <w:shd w:val="clear" w:color="auto" w:fill="auto"/>
            <w:noWrap/>
            <w:vAlign w:val="bottom"/>
          </w:tcPr>
          <w:p w:rsidR="00AA19FF" w:rsidRDefault="00AA19FF" w:rsidP="00226FE6">
            <w:pPr>
              <w:keepNext/>
              <w:jc w:val="center"/>
              <w:rPr>
                <w:rFonts w:ascii="Arial" w:hAnsi="Arial" w:cs="Arial"/>
                <w:sz w:val="16"/>
                <w:szCs w:val="16"/>
              </w:rPr>
            </w:pPr>
          </w:p>
        </w:tc>
        <w:tc>
          <w:tcPr>
            <w:tcW w:w="1208" w:type="dxa"/>
            <w:shd w:val="clear" w:color="auto" w:fill="auto"/>
            <w:noWrap/>
            <w:vAlign w:val="bottom"/>
          </w:tcPr>
          <w:p w:rsidR="00AA19FF" w:rsidRDefault="00AA19FF" w:rsidP="00226FE6">
            <w:pPr>
              <w:keepNext/>
              <w:jc w:val="center"/>
              <w:rPr>
                <w:rFonts w:ascii="Arial" w:hAnsi="Arial" w:cs="Arial"/>
                <w:sz w:val="16"/>
                <w:szCs w:val="16"/>
              </w:rPr>
            </w:pPr>
          </w:p>
        </w:tc>
        <w:tc>
          <w:tcPr>
            <w:tcW w:w="1568" w:type="dxa"/>
            <w:shd w:val="clear" w:color="auto" w:fill="auto"/>
            <w:noWrap/>
            <w:vAlign w:val="bottom"/>
          </w:tcPr>
          <w:p w:rsidR="00AA19FF" w:rsidRDefault="00AA19FF" w:rsidP="00226FE6">
            <w:pPr>
              <w:keepNext/>
              <w:jc w:val="center"/>
              <w:rPr>
                <w:rFonts w:ascii="Arial" w:hAnsi="Arial" w:cs="Arial"/>
                <w:sz w:val="16"/>
                <w:szCs w:val="16"/>
              </w:rPr>
            </w:pPr>
          </w:p>
        </w:tc>
        <w:tc>
          <w:tcPr>
            <w:tcW w:w="1037" w:type="dxa"/>
            <w:shd w:val="clear" w:color="auto" w:fill="auto"/>
            <w:vAlign w:val="bottom"/>
          </w:tcPr>
          <w:p w:rsidR="00AA19FF" w:rsidRDefault="00AA19FF" w:rsidP="00226FE6">
            <w:pPr>
              <w:keepNext/>
              <w:jc w:val="center"/>
              <w:rPr>
                <w:rFonts w:ascii="Arial" w:hAnsi="Arial" w:cs="Arial"/>
                <w:sz w:val="16"/>
                <w:szCs w:val="16"/>
              </w:rPr>
            </w:pPr>
          </w:p>
        </w:tc>
      </w:tr>
    </w:tbl>
    <w:p w:rsidR="00AA19FF" w:rsidRPr="00ED16A6" w:rsidRDefault="00AA19FF" w:rsidP="00AA19FF">
      <w:pPr>
        <w:pStyle w:val="Corpodeltesto"/>
        <w:spacing w:before="120" w:after="240" w:line="360" w:lineRule="auto"/>
        <w:ind w:firstLine="284"/>
        <w:jc w:val="center"/>
      </w:pPr>
      <w:r w:rsidRPr="00ED16A6">
        <w:rPr>
          <w:i/>
        </w:rPr>
        <w:t>Tabella G</w:t>
      </w:r>
      <w:r w:rsidRPr="00ED16A6">
        <w:t xml:space="preserve">: Risorse Privati </w:t>
      </w:r>
    </w:p>
    <w:p w:rsidR="00AA19FF" w:rsidRDefault="00AA19FF" w:rsidP="00AA19FF">
      <w:pPr>
        <w:spacing w:line="360" w:lineRule="auto"/>
        <w:jc w:val="center"/>
        <w:rPr>
          <w:b/>
        </w:rPr>
      </w:pPr>
    </w:p>
    <w:p w:rsidR="00AA19FF" w:rsidRPr="00317415" w:rsidRDefault="00AA19FF" w:rsidP="00A05EF2">
      <w:pPr>
        <w:pStyle w:val="Titolo2"/>
        <w:numPr>
          <w:ilvl w:val="2"/>
          <w:numId w:val="32"/>
        </w:numPr>
        <w:spacing w:line="360" w:lineRule="auto"/>
        <w:jc w:val="both"/>
        <w:rPr>
          <w:b/>
          <w:sz w:val="24"/>
          <w:szCs w:val="24"/>
        </w:rPr>
      </w:pPr>
      <w:bookmarkStart w:id="22" w:name="_Toc192658978"/>
      <w:r w:rsidRPr="00317415">
        <w:rPr>
          <w:b/>
          <w:sz w:val="24"/>
          <w:szCs w:val="24"/>
        </w:rPr>
        <w:t>Servizi Essenziali</w:t>
      </w:r>
      <w:bookmarkEnd w:id="22"/>
    </w:p>
    <w:p w:rsidR="00AA19FF" w:rsidRPr="00317415" w:rsidRDefault="00AA19FF" w:rsidP="000E5BF4">
      <w:pPr>
        <w:spacing w:line="360" w:lineRule="auto"/>
        <w:jc w:val="both"/>
      </w:pPr>
      <w:r w:rsidRPr="00317415">
        <w:t xml:space="preserve">Al fine di garantire la piena operatività dei soccorritori e la funzionalità delle aree di emergenza bisogna ridurre al minimo i disagi per la popolazione e stabilire le modalità più rapide ed efficaci per provvedere alla verifica e alla messa in sicurezza delle reti erogatrici dei servizi essenziali e al successivo ripristino mantenendo uno stretto raccordo con le aziende e società erogatrici dei servizi. </w:t>
      </w:r>
    </w:p>
    <w:p w:rsidR="00AA19FF" w:rsidRPr="00317415" w:rsidRDefault="00AA19FF" w:rsidP="000E5BF4">
      <w:pPr>
        <w:spacing w:line="360" w:lineRule="auto"/>
        <w:jc w:val="both"/>
      </w:pPr>
      <w:r w:rsidRPr="00317415">
        <w:lastRenderedPageBreak/>
        <w:t>Si utilizzeranno i codici identificativi riportati nell’Allegato C - Codici Identificativi - tab. 5</w:t>
      </w:r>
    </w:p>
    <w:p w:rsidR="00AA19FF" w:rsidRPr="00ED16A6" w:rsidRDefault="00AA19FF" w:rsidP="000E5BF4">
      <w:pPr>
        <w:spacing w:before="120" w:after="120" w:line="360" w:lineRule="auto"/>
        <w:jc w:val="both"/>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89"/>
        <w:gridCol w:w="1812"/>
        <w:gridCol w:w="1906"/>
        <w:gridCol w:w="1560"/>
        <w:gridCol w:w="1971"/>
      </w:tblGrid>
      <w:tr w:rsidR="00AA19FF" w:rsidRPr="00ED16A6" w:rsidTr="005E0A53">
        <w:trPr>
          <w:trHeight w:val="367"/>
        </w:trPr>
        <w:tc>
          <w:tcPr>
            <w:tcW w:w="2589" w:type="dxa"/>
            <w:vMerge w:val="restart"/>
            <w:shd w:val="clear" w:color="auto" w:fill="C0C0C0"/>
            <w:noWrap/>
            <w:vAlign w:val="center"/>
          </w:tcPr>
          <w:p w:rsidR="00AA19FF" w:rsidRDefault="00AA19FF" w:rsidP="00226FE6">
            <w:pPr>
              <w:keepNext/>
              <w:jc w:val="center"/>
              <w:rPr>
                <w:rFonts w:ascii="Arial" w:hAnsi="Arial" w:cs="Arial"/>
                <w:b/>
                <w:sz w:val="20"/>
                <w:szCs w:val="20"/>
              </w:rPr>
            </w:pPr>
            <w:r w:rsidRPr="00ED16A6">
              <w:rPr>
                <w:rFonts w:ascii="Arial" w:hAnsi="Arial" w:cs="Arial"/>
                <w:b/>
                <w:sz w:val="20"/>
                <w:szCs w:val="20"/>
              </w:rPr>
              <w:t>SOCIETÀ / AZIENDA</w:t>
            </w:r>
          </w:p>
          <w:p w:rsidR="00AA19FF" w:rsidRPr="00ED16A6" w:rsidRDefault="00AA19FF" w:rsidP="00226FE6">
            <w:pPr>
              <w:keepNext/>
              <w:jc w:val="center"/>
              <w:rPr>
                <w:rFonts w:ascii="Arial" w:hAnsi="Arial" w:cs="Arial"/>
                <w:b/>
                <w:sz w:val="20"/>
                <w:szCs w:val="20"/>
              </w:rPr>
            </w:pPr>
            <w:r w:rsidRPr="00ED16A6">
              <w:rPr>
                <w:rFonts w:ascii="Arial" w:hAnsi="Arial" w:cs="Arial"/>
                <w:b/>
                <w:sz w:val="18"/>
                <w:szCs w:val="18"/>
              </w:rPr>
              <w:t xml:space="preserve">(tab. </w:t>
            </w:r>
            <w:r>
              <w:rPr>
                <w:rFonts w:ascii="Arial" w:hAnsi="Arial" w:cs="Arial"/>
                <w:b/>
                <w:sz w:val="18"/>
                <w:szCs w:val="18"/>
              </w:rPr>
              <w:t>5</w:t>
            </w:r>
            <w:r w:rsidRPr="00ED16A6">
              <w:rPr>
                <w:rFonts w:ascii="Arial" w:hAnsi="Arial" w:cs="Arial"/>
                <w:b/>
                <w:sz w:val="18"/>
                <w:szCs w:val="18"/>
              </w:rPr>
              <w:t>)</w:t>
            </w:r>
          </w:p>
        </w:tc>
        <w:tc>
          <w:tcPr>
            <w:tcW w:w="3718" w:type="dxa"/>
            <w:gridSpan w:val="2"/>
            <w:tcBorders>
              <w:bottom w:val="single" w:sz="4" w:space="0" w:color="auto"/>
            </w:tcBorders>
            <w:shd w:val="clear" w:color="auto" w:fill="C0C0C0"/>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SEDE</w:t>
            </w:r>
          </w:p>
        </w:tc>
        <w:tc>
          <w:tcPr>
            <w:tcW w:w="3531" w:type="dxa"/>
            <w:gridSpan w:val="2"/>
            <w:tcBorders>
              <w:bottom w:val="single" w:sz="4" w:space="0" w:color="auto"/>
            </w:tcBorders>
            <w:shd w:val="clear" w:color="auto" w:fill="C0C0C0"/>
            <w:noWrap/>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REFERENTE</w:t>
            </w:r>
          </w:p>
        </w:tc>
      </w:tr>
      <w:tr w:rsidR="00AA19FF" w:rsidRPr="00ED16A6" w:rsidTr="005E0A53">
        <w:trPr>
          <w:trHeight w:val="255"/>
        </w:trPr>
        <w:tc>
          <w:tcPr>
            <w:tcW w:w="2589" w:type="dxa"/>
            <w:vMerge/>
            <w:shd w:val="clear" w:color="auto" w:fill="auto"/>
            <w:noWrap/>
            <w:vAlign w:val="bottom"/>
          </w:tcPr>
          <w:p w:rsidR="00AA19FF" w:rsidRPr="00ED16A6" w:rsidRDefault="00AA19FF" w:rsidP="00226FE6">
            <w:pPr>
              <w:keepNext/>
              <w:jc w:val="center"/>
              <w:rPr>
                <w:rFonts w:ascii="Arial" w:hAnsi="Arial" w:cs="Arial"/>
                <w:b/>
                <w:sz w:val="20"/>
                <w:szCs w:val="20"/>
              </w:rPr>
            </w:pPr>
          </w:p>
        </w:tc>
        <w:tc>
          <w:tcPr>
            <w:tcW w:w="1812" w:type="dxa"/>
            <w:shd w:val="clear" w:color="auto" w:fill="C0C0C0"/>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tel.</w:t>
            </w:r>
          </w:p>
        </w:tc>
        <w:tc>
          <w:tcPr>
            <w:tcW w:w="1906" w:type="dxa"/>
            <w:shd w:val="clear" w:color="auto" w:fill="C0C0C0"/>
            <w:noWrap/>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fax / e-mail</w:t>
            </w:r>
          </w:p>
        </w:tc>
        <w:tc>
          <w:tcPr>
            <w:tcW w:w="1560" w:type="dxa"/>
            <w:shd w:val="clear" w:color="auto" w:fill="C0C0C0"/>
            <w:noWrap/>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nome</w:t>
            </w:r>
          </w:p>
        </w:tc>
        <w:tc>
          <w:tcPr>
            <w:tcW w:w="1971" w:type="dxa"/>
            <w:shd w:val="clear" w:color="auto" w:fill="C0C0C0"/>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tel. / cell</w:t>
            </w:r>
          </w:p>
        </w:tc>
      </w:tr>
      <w:tr w:rsidR="00AA19FF" w:rsidRPr="00ED16A6" w:rsidTr="005E0A53">
        <w:trPr>
          <w:trHeight w:val="255"/>
        </w:trPr>
        <w:tc>
          <w:tcPr>
            <w:tcW w:w="2589"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ACOSET (acquedotto)</w:t>
            </w:r>
          </w:p>
        </w:tc>
        <w:tc>
          <w:tcPr>
            <w:tcW w:w="1812" w:type="dxa"/>
            <w:shd w:val="clear" w:color="auto" w:fill="auto"/>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095-335033/360133</w:t>
            </w:r>
          </w:p>
        </w:tc>
        <w:tc>
          <w:tcPr>
            <w:tcW w:w="1906" w:type="dxa"/>
            <w:shd w:val="clear" w:color="auto" w:fill="auto"/>
            <w:noWrap/>
            <w:vAlign w:val="bottom"/>
          </w:tcPr>
          <w:p w:rsidR="00AA19FF" w:rsidRPr="005E0A53" w:rsidRDefault="00AA19FF" w:rsidP="00226FE6">
            <w:pPr>
              <w:keepNext/>
              <w:jc w:val="center"/>
              <w:rPr>
                <w:rFonts w:ascii="Arial" w:hAnsi="Arial" w:cs="Arial"/>
                <w:sz w:val="18"/>
                <w:szCs w:val="18"/>
              </w:rPr>
            </w:pPr>
          </w:p>
        </w:tc>
        <w:tc>
          <w:tcPr>
            <w:tcW w:w="1560"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 xml:space="preserve">                             </w:t>
            </w:r>
          </w:p>
        </w:tc>
        <w:tc>
          <w:tcPr>
            <w:tcW w:w="1971" w:type="dxa"/>
            <w:shd w:val="clear" w:color="auto" w:fill="auto"/>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095-7312483</w:t>
            </w:r>
          </w:p>
        </w:tc>
      </w:tr>
      <w:tr w:rsidR="00AA19FF" w:rsidRPr="00ED16A6" w:rsidTr="005E0A53">
        <w:trPr>
          <w:trHeight w:val="300"/>
        </w:trPr>
        <w:tc>
          <w:tcPr>
            <w:tcW w:w="2589"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ULTRAGAS</w:t>
            </w:r>
          </w:p>
        </w:tc>
        <w:tc>
          <w:tcPr>
            <w:tcW w:w="1812" w:type="dxa"/>
            <w:shd w:val="clear" w:color="auto" w:fill="auto"/>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095-591343/591106</w:t>
            </w:r>
          </w:p>
        </w:tc>
        <w:tc>
          <w:tcPr>
            <w:tcW w:w="1906" w:type="dxa"/>
            <w:shd w:val="clear" w:color="auto" w:fill="auto"/>
            <w:noWrap/>
            <w:vAlign w:val="bottom"/>
          </w:tcPr>
          <w:p w:rsidR="00AA19FF" w:rsidRPr="005E0A53" w:rsidRDefault="00AA19FF" w:rsidP="00226FE6">
            <w:pPr>
              <w:keepNext/>
              <w:jc w:val="center"/>
              <w:rPr>
                <w:rFonts w:ascii="Arial" w:hAnsi="Arial" w:cs="Arial"/>
                <w:sz w:val="18"/>
                <w:szCs w:val="18"/>
              </w:rPr>
            </w:pPr>
          </w:p>
        </w:tc>
        <w:tc>
          <w:tcPr>
            <w:tcW w:w="1560"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Uggeri Francesco</w:t>
            </w:r>
          </w:p>
        </w:tc>
        <w:tc>
          <w:tcPr>
            <w:tcW w:w="1971" w:type="dxa"/>
            <w:shd w:val="clear" w:color="auto" w:fill="auto"/>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335-7483858</w:t>
            </w:r>
          </w:p>
        </w:tc>
      </w:tr>
      <w:tr w:rsidR="00AA19FF" w:rsidRPr="00ED16A6" w:rsidTr="005E0A53">
        <w:trPr>
          <w:trHeight w:val="300"/>
        </w:trPr>
        <w:tc>
          <w:tcPr>
            <w:tcW w:w="2589"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AGIP PETROLI (zona ind.)</w:t>
            </w:r>
          </w:p>
        </w:tc>
        <w:tc>
          <w:tcPr>
            <w:tcW w:w="1812" w:type="dxa"/>
            <w:shd w:val="clear" w:color="auto" w:fill="auto"/>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095-391020/391928</w:t>
            </w:r>
          </w:p>
        </w:tc>
        <w:tc>
          <w:tcPr>
            <w:tcW w:w="1906" w:type="dxa"/>
            <w:shd w:val="clear" w:color="auto" w:fill="auto"/>
            <w:noWrap/>
            <w:vAlign w:val="bottom"/>
          </w:tcPr>
          <w:p w:rsidR="00AA19FF" w:rsidRPr="005E0A53" w:rsidRDefault="00AA19FF" w:rsidP="00226FE6">
            <w:pPr>
              <w:keepNext/>
              <w:jc w:val="center"/>
              <w:rPr>
                <w:rFonts w:ascii="Arial" w:hAnsi="Arial" w:cs="Arial"/>
                <w:sz w:val="18"/>
                <w:szCs w:val="18"/>
              </w:rPr>
            </w:pPr>
          </w:p>
        </w:tc>
        <w:tc>
          <w:tcPr>
            <w:tcW w:w="1560"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Sig. Memoli</w:t>
            </w:r>
          </w:p>
        </w:tc>
        <w:tc>
          <w:tcPr>
            <w:tcW w:w="1971" w:type="dxa"/>
            <w:shd w:val="clear" w:color="auto" w:fill="auto"/>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095-7563711</w:t>
            </w:r>
          </w:p>
        </w:tc>
      </w:tr>
      <w:tr w:rsidR="00AA19FF" w:rsidRPr="00ED16A6" w:rsidTr="005E0A53">
        <w:trPr>
          <w:trHeight w:val="255"/>
        </w:trPr>
        <w:tc>
          <w:tcPr>
            <w:tcW w:w="2589"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SICIL METANO</w:t>
            </w:r>
          </w:p>
        </w:tc>
        <w:tc>
          <w:tcPr>
            <w:tcW w:w="1812"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095-841362</w:t>
            </w:r>
          </w:p>
        </w:tc>
        <w:tc>
          <w:tcPr>
            <w:tcW w:w="1906" w:type="dxa"/>
            <w:shd w:val="clear" w:color="auto" w:fill="auto"/>
            <w:noWrap/>
            <w:vAlign w:val="bottom"/>
          </w:tcPr>
          <w:p w:rsidR="00AA19FF" w:rsidRPr="005E0A53" w:rsidRDefault="00AA19FF" w:rsidP="00226FE6">
            <w:pPr>
              <w:keepNext/>
              <w:jc w:val="center"/>
              <w:rPr>
                <w:rFonts w:ascii="Arial" w:hAnsi="Arial" w:cs="Arial"/>
                <w:b/>
                <w:sz w:val="18"/>
                <w:szCs w:val="18"/>
              </w:rPr>
            </w:pPr>
          </w:p>
        </w:tc>
        <w:tc>
          <w:tcPr>
            <w:tcW w:w="1560"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Luigi Tagliaferri</w:t>
            </w:r>
          </w:p>
        </w:tc>
        <w:tc>
          <w:tcPr>
            <w:tcW w:w="1971" w:type="dxa"/>
            <w:shd w:val="clear" w:color="auto" w:fill="auto"/>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348-2608507</w:t>
            </w:r>
          </w:p>
        </w:tc>
      </w:tr>
      <w:tr w:rsidR="00AA19FF" w:rsidRPr="00ED16A6" w:rsidTr="005E0A53">
        <w:trPr>
          <w:trHeight w:val="255"/>
        </w:trPr>
        <w:tc>
          <w:tcPr>
            <w:tcW w:w="2589"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BUTANGAS</w:t>
            </w:r>
          </w:p>
        </w:tc>
        <w:tc>
          <w:tcPr>
            <w:tcW w:w="1812"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095-7482011</w:t>
            </w:r>
          </w:p>
        </w:tc>
        <w:tc>
          <w:tcPr>
            <w:tcW w:w="1906" w:type="dxa"/>
            <w:shd w:val="clear" w:color="auto" w:fill="auto"/>
            <w:noWrap/>
            <w:vAlign w:val="bottom"/>
          </w:tcPr>
          <w:p w:rsidR="00AA19FF" w:rsidRPr="005E0A53" w:rsidRDefault="00AA19FF" w:rsidP="00226FE6">
            <w:pPr>
              <w:keepNext/>
              <w:jc w:val="center"/>
              <w:rPr>
                <w:rFonts w:ascii="Arial" w:hAnsi="Arial" w:cs="Arial"/>
                <w:b/>
                <w:sz w:val="18"/>
                <w:szCs w:val="18"/>
              </w:rPr>
            </w:pPr>
          </w:p>
        </w:tc>
        <w:tc>
          <w:tcPr>
            <w:tcW w:w="1560"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Sig. Moschetto</w:t>
            </w:r>
          </w:p>
        </w:tc>
        <w:tc>
          <w:tcPr>
            <w:tcW w:w="1971" w:type="dxa"/>
            <w:shd w:val="clear" w:color="auto" w:fill="auto"/>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095-7482000</w:t>
            </w:r>
          </w:p>
        </w:tc>
      </w:tr>
      <w:tr w:rsidR="00AA19FF" w:rsidRPr="00ED16A6" w:rsidTr="005E0A53">
        <w:trPr>
          <w:trHeight w:val="255"/>
        </w:trPr>
        <w:tc>
          <w:tcPr>
            <w:tcW w:w="2589"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LIQUIGAS</w:t>
            </w:r>
          </w:p>
        </w:tc>
        <w:tc>
          <w:tcPr>
            <w:tcW w:w="1812"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095-391142/43</w:t>
            </w:r>
          </w:p>
        </w:tc>
        <w:tc>
          <w:tcPr>
            <w:tcW w:w="1906" w:type="dxa"/>
            <w:shd w:val="clear" w:color="auto" w:fill="auto"/>
            <w:noWrap/>
            <w:vAlign w:val="bottom"/>
          </w:tcPr>
          <w:p w:rsidR="00AA19FF" w:rsidRPr="005E0A53" w:rsidRDefault="00AA19FF" w:rsidP="00226FE6">
            <w:pPr>
              <w:keepNext/>
              <w:jc w:val="center"/>
              <w:rPr>
                <w:rFonts w:ascii="Arial" w:hAnsi="Arial" w:cs="Arial"/>
                <w:b/>
                <w:sz w:val="18"/>
                <w:szCs w:val="18"/>
              </w:rPr>
            </w:pPr>
          </w:p>
        </w:tc>
        <w:tc>
          <w:tcPr>
            <w:tcW w:w="1560"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P.Mangiavacchi</w:t>
            </w:r>
          </w:p>
        </w:tc>
        <w:tc>
          <w:tcPr>
            <w:tcW w:w="1971" w:type="dxa"/>
            <w:shd w:val="clear" w:color="auto" w:fill="auto"/>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095-591503</w:t>
            </w:r>
          </w:p>
        </w:tc>
      </w:tr>
      <w:tr w:rsidR="00AA19FF" w:rsidRPr="00ED16A6" w:rsidTr="005E0A53">
        <w:trPr>
          <w:trHeight w:val="255"/>
        </w:trPr>
        <w:tc>
          <w:tcPr>
            <w:tcW w:w="2589"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ENEL</w:t>
            </w:r>
          </w:p>
        </w:tc>
        <w:tc>
          <w:tcPr>
            <w:tcW w:w="1812"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095-504434 (H24)</w:t>
            </w:r>
          </w:p>
        </w:tc>
        <w:tc>
          <w:tcPr>
            <w:tcW w:w="1906" w:type="dxa"/>
            <w:shd w:val="clear" w:color="auto" w:fill="auto"/>
            <w:noWrap/>
            <w:vAlign w:val="bottom"/>
          </w:tcPr>
          <w:p w:rsidR="00AA19FF" w:rsidRPr="005E0A53" w:rsidRDefault="005E0A53" w:rsidP="00226FE6">
            <w:pPr>
              <w:keepNext/>
              <w:jc w:val="center"/>
              <w:rPr>
                <w:rFonts w:ascii="Arial" w:hAnsi="Arial" w:cs="Arial"/>
                <w:b/>
                <w:sz w:val="18"/>
                <w:szCs w:val="18"/>
              </w:rPr>
            </w:pPr>
            <w:r w:rsidRPr="005E0A53">
              <w:rPr>
                <w:rFonts w:ascii="Arial" w:hAnsi="Arial" w:cs="Arial"/>
                <w:b/>
                <w:sz w:val="18"/>
                <w:szCs w:val="18"/>
              </w:rPr>
              <w:t>giovanni.simone@e-distribuzione.com</w:t>
            </w:r>
          </w:p>
        </w:tc>
        <w:tc>
          <w:tcPr>
            <w:tcW w:w="1560" w:type="dxa"/>
            <w:shd w:val="clear" w:color="auto" w:fill="auto"/>
            <w:noWrap/>
            <w:vAlign w:val="bottom"/>
          </w:tcPr>
          <w:p w:rsidR="00AA19FF" w:rsidRPr="005E0A53" w:rsidRDefault="005E0A53" w:rsidP="00226FE6">
            <w:pPr>
              <w:keepNext/>
              <w:jc w:val="center"/>
              <w:rPr>
                <w:rFonts w:ascii="Arial" w:hAnsi="Arial" w:cs="Arial"/>
                <w:sz w:val="18"/>
                <w:szCs w:val="18"/>
              </w:rPr>
            </w:pPr>
            <w:r w:rsidRPr="005E0A53">
              <w:rPr>
                <w:rFonts w:ascii="Arial" w:hAnsi="Arial" w:cs="Arial"/>
                <w:sz w:val="18"/>
                <w:szCs w:val="18"/>
              </w:rPr>
              <w:t>Simone Giovanni</w:t>
            </w:r>
          </w:p>
        </w:tc>
        <w:tc>
          <w:tcPr>
            <w:tcW w:w="1971" w:type="dxa"/>
            <w:shd w:val="clear" w:color="auto" w:fill="auto"/>
            <w:vAlign w:val="bottom"/>
          </w:tcPr>
          <w:p w:rsidR="00AA19FF" w:rsidRPr="005E0A53" w:rsidRDefault="005E0A53" w:rsidP="00226FE6">
            <w:pPr>
              <w:keepNext/>
              <w:jc w:val="center"/>
              <w:rPr>
                <w:rFonts w:ascii="Arial" w:hAnsi="Arial" w:cs="Arial"/>
                <w:sz w:val="18"/>
                <w:szCs w:val="18"/>
              </w:rPr>
            </w:pPr>
            <w:r w:rsidRPr="005E0A53">
              <w:rPr>
                <w:rFonts w:ascii="Arial" w:hAnsi="Arial" w:cs="Arial"/>
                <w:sz w:val="18"/>
                <w:szCs w:val="18"/>
              </w:rPr>
              <w:t>3299450706</w:t>
            </w:r>
          </w:p>
        </w:tc>
      </w:tr>
      <w:tr w:rsidR="00871B48" w:rsidRPr="00ED16A6" w:rsidTr="005E0A53">
        <w:trPr>
          <w:trHeight w:val="255"/>
        </w:trPr>
        <w:tc>
          <w:tcPr>
            <w:tcW w:w="2589" w:type="dxa"/>
            <w:shd w:val="clear" w:color="auto" w:fill="auto"/>
            <w:noWrap/>
            <w:vAlign w:val="bottom"/>
          </w:tcPr>
          <w:p w:rsidR="00871B48" w:rsidRPr="005E0A53" w:rsidRDefault="00871B48" w:rsidP="00226FE6">
            <w:pPr>
              <w:keepNext/>
              <w:jc w:val="center"/>
              <w:rPr>
                <w:rFonts w:ascii="Arial" w:hAnsi="Arial" w:cs="Arial"/>
                <w:sz w:val="18"/>
                <w:szCs w:val="18"/>
              </w:rPr>
            </w:pPr>
            <w:r w:rsidRPr="005E0A53">
              <w:rPr>
                <w:rFonts w:ascii="Arial" w:hAnsi="Arial" w:cs="Arial"/>
                <w:sz w:val="18"/>
                <w:szCs w:val="18"/>
              </w:rPr>
              <w:t>ENELGAS</w:t>
            </w:r>
          </w:p>
        </w:tc>
        <w:tc>
          <w:tcPr>
            <w:tcW w:w="1812" w:type="dxa"/>
            <w:shd w:val="clear" w:color="auto" w:fill="auto"/>
            <w:noWrap/>
            <w:vAlign w:val="bottom"/>
          </w:tcPr>
          <w:p w:rsidR="00871B48" w:rsidRPr="005E0A53" w:rsidRDefault="00871B48" w:rsidP="00226FE6">
            <w:pPr>
              <w:keepNext/>
              <w:jc w:val="center"/>
              <w:rPr>
                <w:rFonts w:ascii="Arial" w:hAnsi="Arial" w:cs="Arial"/>
                <w:sz w:val="18"/>
                <w:szCs w:val="18"/>
              </w:rPr>
            </w:pPr>
          </w:p>
        </w:tc>
        <w:tc>
          <w:tcPr>
            <w:tcW w:w="1906" w:type="dxa"/>
            <w:shd w:val="clear" w:color="auto" w:fill="auto"/>
            <w:noWrap/>
            <w:vAlign w:val="bottom"/>
          </w:tcPr>
          <w:p w:rsidR="00871B48" w:rsidRPr="005E0A53" w:rsidRDefault="00871B48" w:rsidP="00226FE6">
            <w:pPr>
              <w:keepNext/>
              <w:jc w:val="center"/>
              <w:rPr>
                <w:rFonts w:ascii="Arial" w:hAnsi="Arial" w:cs="Arial"/>
                <w:b/>
                <w:sz w:val="18"/>
                <w:szCs w:val="18"/>
              </w:rPr>
            </w:pPr>
          </w:p>
        </w:tc>
        <w:tc>
          <w:tcPr>
            <w:tcW w:w="1560" w:type="dxa"/>
            <w:shd w:val="clear" w:color="auto" w:fill="auto"/>
            <w:noWrap/>
            <w:vAlign w:val="bottom"/>
          </w:tcPr>
          <w:p w:rsidR="00871B48" w:rsidRPr="005E0A53" w:rsidRDefault="00871B48" w:rsidP="00226FE6">
            <w:pPr>
              <w:keepNext/>
              <w:jc w:val="center"/>
              <w:rPr>
                <w:rFonts w:ascii="Arial" w:hAnsi="Arial" w:cs="Arial"/>
                <w:sz w:val="18"/>
                <w:szCs w:val="18"/>
              </w:rPr>
            </w:pPr>
          </w:p>
        </w:tc>
        <w:tc>
          <w:tcPr>
            <w:tcW w:w="1971" w:type="dxa"/>
            <w:shd w:val="clear" w:color="auto" w:fill="auto"/>
            <w:vAlign w:val="bottom"/>
          </w:tcPr>
          <w:p w:rsidR="00871B48" w:rsidRPr="005E0A53" w:rsidRDefault="00871B48" w:rsidP="00226FE6">
            <w:pPr>
              <w:keepNext/>
              <w:jc w:val="center"/>
              <w:rPr>
                <w:rFonts w:ascii="Arial" w:hAnsi="Arial" w:cs="Arial"/>
                <w:sz w:val="18"/>
                <w:szCs w:val="18"/>
              </w:rPr>
            </w:pPr>
          </w:p>
        </w:tc>
      </w:tr>
      <w:tr w:rsidR="00AA19FF" w:rsidRPr="00ED16A6" w:rsidTr="005E0A53">
        <w:trPr>
          <w:trHeight w:val="255"/>
        </w:trPr>
        <w:tc>
          <w:tcPr>
            <w:tcW w:w="2589"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TELECOM</w:t>
            </w:r>
          </w:p>
        </w:tc>
        <w:tc>
          <w:tcPr>
            <w:tcW w:w="1812" w:type="dxa"/>
            <w:shd w:val="clear" w:color="auto" w:fill="auto"/>
            <w:noWrap/>
            <w:vAlign w:val="bottom"/>
          </w:tcPr>
          <w:p w:rsidR="00AA19FF" w:rsidRPr="005E0A53" w:rsidRDefault="00AA19FF" w:rsidP="00226FE6">
            <w:pPr>
              <w:keepNext/>
              <w:jc w:val="center"/>
              <w:rPr>
                <w:rFonts w:ascii="Arial" w:hAnsi="Arial" w:cs="Arial"/>
                <w:b/>
                <w:sz w:val="18"/>
                <w:szCs w:val="18"/>
              </w:rPr>
            </w:pPr>
          </w:p>
        </w:tc>
        <w:tc>
          <w:tcPr>
            <w:tcW w:w="1906" w:type="dxa"/>
            <w:shd w:val="clear" w:color="auto" w:fill="auto"/>
            <w:noWrap/>
            <w:vAlign w:val="bottom"/>
          </w:tcPr>
          <w:p w:rsidR="00AA19FF" w:rsidRPr="005E0A53" w:rsidRDefault="00AA19FF" w:rsidP="00226FE6">
            <w:pPr>
              <w:keepNext/>
              <w:jc w:val="center"/>
              <w:rPr>
                <w:rFonts w:ascii="Arial" w:hAnsi="Arial" w:cs="Arial"/>
                <w:b/>
                <w:sz w:val="18"/>
                <w:szCs w:val="18"/>
              </w:rPr>
            </w:pPr>
          </w:p>
        </w:tc>
        <w:tc>
          <w:tcPr>
            <w:tcW w:w="1560" w:type="dxa"/>
            <w:shd w:val="clear" w:color="auto" w:fill="auto"/>
            <w:noWrap/>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Antonio Bertino</w:t>
            </w:r>
          </w:p>
        </w:tc>
        <w:tc>
          <w:tcPr>
            <w:tcW w:w="1971" w:type="dxa"/>
            <w:shd w:val="clear" w:color="auto" w:fill="auto"/>
            <w:vAlign w:val="bottom"/>
          </w:tcPr>
          <w:p w:rsidR="00AA19FF" w:rsidRPr="005E0A53" w:rsidRDefault="00AA19FF" w:rsidP="00226FE6">
            <w:pPr>
              <w:keepNext/>
              <w:jc w:val="center"/>
              <w:rPr>
                <w:rFonts w:ascii="Arial" w:hAnsi="Arial" w:cs="Arial"/>
                <w:sz w:val="18"/>
                <w:szCs w:val="18"/>
              </w:rPr>
            </w:pPr>
            <w:r w:rsidRPr="005E0A53">
              <w:rPr>
                <w:rFonts w:ascii="Arial" w:hAnsi="Arial" w:cs="Arial"/>
                <w:sz w:val="18"/>
                <w:szCs w:val="18"/>
              </w:rPr>
              <w:t>335-7292990</w:t>
            </w:r>
          </w:p>
        </w:tc>
      </w:tr>
    </w:tbl>
    <w:p w:rsidR="00AA19FF" w:rsidRPr="00317415" w:rsidRDefault="00AA19FF" w:rsidP="00AA19FF">
      <w:pPr>
        <w:pStyle w:val="Corpodeltesto"/>
        <w:spacing w:before="120" w:after="240" w:line="360" w:lineRule="auto"/>
        <w:ind w:firstLine="284"/>
        <w:jc w:val="center"/>
        <w:rPr>
          <w:szCs w:val="24"/>
        </w:rPr>
      </w:pPr>
      <w:r w:rsidRPr="00317415">
        <w:rPr>
          <w:i/>
          <w:szCs w:val="24"/>
        </w:rPr>
        <w:t>Tabella H</w:t>
      </w:r>
      <w:r w:rsidRPr="00317415">
        <w:rPr>
          <w:szCs w:val="24"/>
        </w:rPr>
        <w:t xml:space="preserve">: Risorse Privati </w:t>
      </w:r>
    </w:p>
    <w:p w:rsidR="00AA19FF" w:rsidRPr="00317415" w:rsidRDefault="00AA19FF" w:rsidP="00A05EF2">
      <w:pPr>
        <w:pStyle w:val="Titolo2"/>
        <w:numPr>
          <w:ilvl w:val="2"/>
          <w:numId w:val="32"/>
        </w:numPr>
        <w:spacing w:line="360" w:lineRule="auto"/>
        <w:jc w:val="both"/>
        <w:rPr>
          <w:b/>
          <w:sz w:val="24"/>
          <w:szCs w:val="24"/>
        </w:rPr>
      </w:pPr>
      <w:bookmarkStart w:id="23" w:name="_Toc192658979"/>
      <w:r w:rsidRPr="00317415">
        <w:rPr>
          <w:b/>
          <w:sz w:val="24"/>
          <w:szCs w:val="24"/>
        </w:rPr>
        <w:t>Aree di stoccaggio e distribuzione: materiali infiammabili</w:t>
      </w:r>
      <w:bookmarkEnd w:id="23"/>
    </w:p>
    <w:p w:rsidR="00AA19FF" w:rsidRPr="00317415" w:rsidRDefault="00AA19FF" w:rsidP="000E5BF4">
      <w:pPr>
        <w:spacing w:before="120" w:after="120" w:line="360" w:lineRule="auto"/>
        <w:jc w:val="both"/>
      </w:pPr>
      <w:r w:rsidRPr="00317415">
        <w:t xml:space="preserve">Si individueranno i depositi e le aree di stoccaggio di materiali infiammabili (gas, benzina, etc.) esistenti all’interno del territorio comunale con l’indicazione delle aree di distribuzione, l’ente proprietario ed il referente. Si potranno anche censire che potranno essere utilizzate allo scopo in caso di necessità. </w:t>
      </w:r>
    </w:p>
    <w:tbl>
      <w:tblPr>
        <w:tblW w:w="9790" w:type="dxa"/>
        <w:tblLayout w:type="fixed"/>
        <w:tblCellMar>
          <w:left w:w="70" w:type="dxa"/>
          <w:right w:w="70" w:type="dxa"/>
        </w:tblCellMar>
        <w:tblLook w:val="0000"/>
      </w:tblPr>
      <w:tblGrid>
        <w:gridCol w:w="1204"/>
        <w:gridCol w:w="1866"/>
        <w:gridCol w:w="2103"/>
        <w:gridCol w:w="2097"/>
        <w:gridCol w:w="1560"/>
        <w:gridCol w:w="960"/>
      </w:tblGrid>
      <w:tr w:rsidR="00AA19FF" w:rsidRPr="00ED16A6" w:rsidTr="004E1131">
        <w:trPr>
          <w:trHeight w:val="523"/>
        </w:trPr>
        <w:tc>
          <w:tcPr>
            <w:tcW w:w="1204" w:type="dxa"/>
            <w:vMerge w:val="restart"/>
            <w:tcBorders>
              <w:top w:val="single" w:sz="4" w:space="0" w:color="auto"/>
              <w:left w:val="single" w:sz="4" w:space="0" w:color="auto"/>
              <w:bottom w:val="single" w:sz="4" w:space="0" w:color="auto"/>
              <w:right w:val="nil"/>
            </w:tcBorders>
            <w:shd w:val="clear" w:color="auto" w:fill="C0C0C0"/>
            <w:noWrap/>
            <w:vAlign w:val="center"/>
          </w:tcPr>
          <w:p w:rsidR="00AA19FF" w:rsidRPr="00ED16A6" w:rsidRDefault="00AA19FF" w:rsidP="00226FE6">
            <w:pPr>
              <w:keepNext/>
              <w:ind w:right="245"/>
              <w:jc w:val="center"/>
              <w:rPr>
                <w:rFonts w:ascii="Arial" w:hAnsi="Arial" w:cs="Arial"/>
                <w:b/>
                <w:sz w:val="20"/>
                <w:szCs w:val="20"/>
              </w:rPr>
            </w:pPr>
            <w:r w:rsidRPr="00ED16A6">
              <w:rPr>
                <w:rFonts w:ascii="Arial" w:hAnsi="Arial" w:cs="Arial"/>
                <w:b/>
                <w:sz w:val="20"/>
                <w:szCs w:val="20"/>
              </w:rPr>
              <w:t>AREA</w:t>
            </w:r>
            <w:r>
              <w:rPr>
                <w:rFonts w:ascii="Arial" w:hAnsi="Arial" w:cs="Arial"/>
                <w:b/>
                <w:sz w:val="20"/>
                <w:szCs w:val="20"/>
              </w:rPr>
              <w:t>/ DEPOSITO</w:t>
            </w:r>
          </w:p>
        </w:tc>
        <w:tc>
          <w:tcPr>
            <w:tcW w:w="1866" w:type="dxa"/>
            <w:vMerge w:val="restart"/>
            <w:tcBorders>
              <w:top w:val="single" w:sz="4" w:space="0" w:color="auto"/>
              <w:left w:val="single" w:sz="4" w:space="0" w:color="auto"/>
              <w:right w:val="single" w:sz="4" w:space="0" w:color="auto"/>
            </w:tcBorders>
            <w:shd w:val="clear" w:color="auto" w:fill="C0C0C0"/>
            <w:vAlign w:val="center"/>
          </w:tcPr>
          <w:p w:rsidR="00AA19FF" w:rsidRPr="00ED16A6" w:rsidRDefault="00AA19FF" w:rsidP="00226FE6">
            <w:pPr>
              <w:keepNext/>
              <w:ind w:right="245"/>
              <w:jc w:val="center"/>
              <w:rPr>
                <w:rFonts w:ascii="Arial" w:hAnsi="Arial" w:cs="Arial"/>
                <w:b/>
                <w:sz w:val="20"/>
                <w:szCs w:val="20"/>
              </w:rPr>
            </w:pPr>
            <w:r w:rsidRPr="00ED16A6">
              <w:rPr>
                <w:rFonts w:ascii="Arial" w:hAnsi="Arial" w:cs="Arial"/>
                <w:b/>
                <w:sz w:val="20"/>
                <w:szCs w:val="20"/>
              </w:rPr>
              <w:t>UBICAZIONE</w:t>
            </w:r>
          </w:p>
        </w:tc>
        <w:tc>
          <w:tcPr>
            <w:tcW w:w="2103" w:type="dxa"/>
            <w:vMerge w:val="restart"/>
            <w:tcBorders>
              <w:top w:val="single" w:sz="4" w:space="0" w:color="auto"/>
              <w:left w:val="single" w:sz="4" w:space="0" w:color="auto"/>
              <w:right w:val="single" w:sz="4" w:space="0" w:color="auto"/>
            </w:tcBorders>
            <w:shd w:val="clear" w:color="auto" w:fill="C0C0C0"/>
            <w:vAlign w:val="center"/>
          </w:tcPr>
          <w:p w:rsidR="00AA19FF" w:rsidRPr="00ED16A6" w:rsidRDefault="00AA19FF" w:rsidP="00226FE6">
            <w:pPr>
              <w:keepNext/>
              <w:ind w:right="245"/>
              <w:jc w:val="center"/>
              <w:rPr>
                <w:rFonts w:ascii="Arial" w:hAnsi="Arial" w:cs="Arial"/>
                <w:b/>
                <w:sz w:val="20"/>
                <w:szCs w:val="20"/>
              </w:rPr>
            </w:pPr>
            <w:r w:rsidRPr="00ED16A6">
              <w:rPr>
                <w:rFonts w:ascii="Arial" w:hAnsi="Arial" w:cs="Arial"/>
                <w:b/>
                <w:sz w:val="20"/>
                <w:szCs w:val="20"/>
              </w:rPr>
              <w:t>TIPOLOGIA</w:t>
            </w:r>
          </w:p>
          <w:p w:rsidR="00AA19FF" w:rsidRPr="00ED16A6" w:rsidRDefault="00AA19FF" w:rsidP="00226FE6">
            <w:pPr>
              <w:keepNext/>
              <w:ind w:right="245"/>
              <w:jc w:val="center"/>
              <w:rPr>
                <w:rFonts w:ascii="Arial" w:hAnsi="Arial" w:cs="Arial"/>
                <w:b/>
                <w:sz w:val="20"/>
                <w:szCs w:val="20"/>
              </w:rPr>
            </w:pPr>
            <w:r w:rsidRPr="00ED16A6">
              <w:rPr>
                <w:rFonts w:ascii="Arial" w:hAnsi="Arial" w:cs="Arial"/>
                <w:b/>
                <w:sz w:val="18"/>
                <w:szCs w:val="18"/>
              </w:rPr>
              <w:t>(depositi bombole gas, prodotti petroliferi, …)</w:t>
            </w:r>
          </w:p>
        </w:tc>
        <w:tc>
          <w:tcPr>
            <w:tcW w:w="2097" w:type="dxa"/>
            <w:vMerge w:val="restart"/>
            <w:tcBorders>
              <w:top w:val="single" w:sz="4" w:space="0" w:color="auto"/>
              <w:left w:val="single" w:sz="4" w:space="0" w:color="auto"/>
              <w:right w:val="single" w:sz="4" w:space="0" w:color="auto"/>
            </w:tcBorders>
            <w:shd w:val="clear" w:color="auto" w:fill="C0C0C0"/>
            <w:vAlign w:val="center"/>
          </w:tcPr>
          <w:p w:rsidR="00AA19FF" w:rsidRPr="00ED16A6" w:rsidRDefault="00AA19FF" w:rsidP="00226FE6">
            <w:pPr>
              <w:keepNext/>
              <w:ind w:right="245"/>
              <w:jc w:val="center"/>
              <w:rPr>
                <w:rFonts w:ascii="Arial" w:hAnsi="Arial" w:cs="Arial"/>
                <w:b/>
                <w:sz w:val="18"/>
                <w:szCs w:val="18"/>
              </w:rPr>
            </w:pPr>
            <w:r w:rsidRPr="00ED16A6">
              <w:rPr>
                <w:rFonts w:ascii="Arial" w:hAnsi="Arial" w:cs="Arial"/>
                <w:b/>
                <w:sz w:val="18"/>
                <w:szCs w:val="18"/>
              </w:rPr>
              <w:t>ENTE RESPONSABILE</w:t>
            </w:r>
          </w:p>
        </w:tc>
        <w:tc>
          <w:tcPr>
            <w:tcW w:w="2520" w:type="dxa"/>
            <w:gridSpan w:val="2"/>
            <w:tcBorders>
              <w:top w:val="single" w:sz="4" w:space="0" w:color="auto"/>
              <w:left w:val="nil"/>
              <w:bottom w:val="nil"/>
              <w:right w:val="single" w:sz="4" w:space="0" w:color="auto"/>
            </w:tcBorders>
            <w:shd w:val="clear" w:color="auto" w:fill="C0C0C0"/>
            <w:vAlign w:val="center"/>
          </w:tcPr>
          <w:p w:rsidR="00AA19FF" w:rsidRPr="00ED16A6" w:rsidRDefault="00AA19FF" w:rsidP="00226FE6">
            <w:pPr>
              <w:keepNext/>
              <w:ind w:right="245"/>
              <w:jc w:val="center"/>
              <w:rPr>
                <w:rFonts w:ascii="Arial" w:hAnsi="Arial" w:cs="Arial"/>
                <w:b/>
                <w:sz w:val="20"/>
                <w:szCs w:val="20"/>
              </w:rPr>
            </w:pPr>
            <w:r w:rsidRPr="00ED16A6">
              <w:rPr>
                <w:rFonts w:ascii="Arial" w:hAnsi="Arial" w:cs="Arial"/>
                <w:b/>
                <w:sz w:val="20"/>
                <w:szCs w:val="20"/>
              </w:rPr>
              <w:t>REFERENTE</w:t>
            </w:r>
          </w:p>
        </w:tc>
      </w:tr>
      <w:tr w:rsidR="00AA19FF" w:rsidRPr="00ED16A6" w:rsidTr="004E1131">
        <w:trPr>
          <w:trHeight w:val="101"/>
        </w:trPr>
        <w:tc>
          <w:tcPr>
            <w:tcW w:w="1204" w:type="dxa"/>
            <w:vMerge/>
            <w:tcBorders>
              <w:left w:val="single" w:sz="4" w:space="0" w:color="auto"/>
              <w:bottom w:val="single" w:sz="4" w:space="0" w:color="auto"/>
              <w:right w:val="single" w:sz="4" w:space="0" w:color="auto"/>
            </w:tcBorders>
            <w:shd w:val="clear" w:color="auto" w:fill="C0C0C0"/>
            <w:noWrap/>
            <w:vAlign w:val="bottom"/>
          </w:tcPr>
          <w:p w:rsidR="00AA19FF" w:rsidRPr="00ED16A6" w:rsidRDefault="00AA19FF" w:rsidP="00226FE6">
            <w:pPr>
              <w:keepNext/>
              <w:ind w:right="245"/>
              <w:rPr>
                <w:rFonts w:ascii="Arial" w:hAnsi="Arial" w:cs="Arial"/>
                <w:sz w:val="20"/>
                <w:szCs w:val="20"/>
              </w:rPr>
            </w:pPr>
          </w:p>
        </w:tc>
        <w:tc>
          <w:tcPr>
            <w:tcW w:w="1866" w:type="dxa"/>
            <w:vMerge/>
            <w:tcBorders>
              <w:left w:val="single" w:sz="4" w:space="0" w:color="auto"/>
              <w:bottom w:val="single" w:sz="4" w:space="0" w:color="auto"/>
              <w:right w:val="single" w:sz="4" w:space="0" w:color="auto"/>
            </w:tcBorders>
            <w:shd w:val="clear" w:color="auto" w:fill="C0C0C0"/>
          </w:tcPr>
          <w:p w:rsidR="00AA19FF" w:rsidRPr="00ED16A6" w:rsidRDefault="00AA19FF" w:rsidP="00226FE6">
            <w:pPr>
              <w:keepNext/>
              <w:ind w:right="245"/>
              <w:jc w:val="right"/>
              <w:rPr>
                <w:rFonts w:ascii="Arial" w:hAnsi="Arial" w:cs="Arial"/>
                <w:sz w:val="20"/>
                <w:szCs w:val="20"/>
                <w:highlight w:val="lightGray"/>
              </w:rPr>
            </w:pPr>
          </w:p>
        </w:tc>
        <w:tc>
          <w:tcPr>
            <w:tcW w:w="2103" w:type="dxa"/>
            <w:vMerge/>
            <w:tcBorders>
              <w:left w:val="single" w:sz="4" w:space="0" w:color="auto"/>
              <w:bottom w:val="single" w:sz="4" w:space="0" w:color="auto"/>
              <w:right w:val="single" w:sz="4" w:space="0" w:color="auto"/>
            </w:tcBorders>
            <w:shd w:val="clear" w:color="auto" w:fill="C0C0C0"/>
            <w:vAlign w:val="bottom"/>
          </w:tcPr>
          <w:p w:rsidR="00AA19FF" w:rsidRPr="00ED16A6" w:rsidRDefault="00AA19FF" w:rsidP="00226FE6">
            <w:pPr>
              <w:keepNext/>
              <w:ind w:right="245"/>
              <w:jc w:val="right"/>
              <w:rPr>
                <w:rFonts w:ascii="Arial" w:hAnsi="Arial" w:cs="Arial"/>
                <w:sz w:val="20"/>
                <w:szCs w:val="20"/>
                <w:highlight w:val="lightGray"/>
              </w:rPr>
            </w:pPr>
          </w:p>
        </w:tc>
        <w:tc>
          <w:tcPr>
            <w:tcW w:w="2097" w:type="dxa"/>
            <w:vMerge/>
            <w:tcBorders>
              <w:left w:val="single" w:sz="4" w:space="0" w:color="auto"/>
              <w:bottom w:val="single" w:sz="4" w:space="0" w:color="auto"/>
              <w:right w:val="single" w:sz="4" w:space="0" w:color="auto"/>
            </w:tcBorders>
            <w:shd w:val="clear" w:color="auto" w:fill="C0C0C0"/>
            <w:noWrap/>
            <w:vAlign w:val="bottom"/>
          </w:tcPr>
          <w:p w:rsidR="00AA19FF" w:rsidRPr="00ED16A6" w:rsidRDefault="00AA19FF" w:rsidP="00226FE6">
            <w:pPr>
              <w:keepNext/>
              <w:ind w:right="245"/>
              <w:jc w:val="right"/>
              <w:rPr>
                <w:rFonts w:ascii="Arial" w:hAnsi="Arial" w:cs="Arial"/>
                <w:sz w:val="20"/>
                <w:szCs w:val="20"/>
                <w:highlight w:val="lightGray"/>
              </w:rPr>
            </w:pPr>
          </w:p>
        </w:tc>
        <w:tc>
          <w:tcPr>
            <w:tcW w:w="1560" w:type="dxa"/>
            <w:tcBorders>
              <w:top w:val="single" w:sz="4" w:space="0" w:color="auto"/>
              <w:left w:val="nil"/>
              <w:bottom w:val="single" w:sz="4" w:space="0" w:color="auto"/>
              <w:right w:val="single" w:sz="4" w:space="0" w:color="auto"/>
            </w:tcBorders>
            <w:shd w:val="clear" w:color="auto" w:fill="C0C0C0"/>
            <w:noWrap/>
            <w:vAlign w:val="bottom"/>
          </w:tcPr>
          <w:p w:rsidR="00AA19FF" w:rsidRPr="00ED16A6" w:rsidRDefault="00AA19FF" w:rsidP="00226FE6">
            <w:pPr>
              <w:keepNext/>
              <w:ind w:right="245"/>
              <w:rPr>
                <w:rFonts w:ascii="Arial" w:hAnsi="Arial" w:cs="Arial"/>
                <w:b/>
                <w:sz w:val="20"/>
                <w:szCs w:val="20"/>
              </w:rPr>
            </w:pPr>
            <w:r w:rsidRPr="00ED16A6">
              <w:rPr>
                <w:rFonts w:ascii="Arial" w:hAnsi="Arial" w:cs="Arial"/>
                <w:b/>
                <w:sz w:val="20"/>
                <w:szCs w:val="20"/>
              </w:rPr>
              <w:t>nome</w:t>
            </w:r>
          </w:p>
        </w:tc>
        <w:tc>
          <w:tcPr>
            <w:tcW w:w="960" w:type="dxa"/>
            <w:tcBorders>
              <w:top w:val="single" w:sz="4" w:space="0" w:color="auto"/>
              <w:left w:val="nil"/>
              <w:bottom w:val="single" w:sz="4" w:space="0" w:color="auto"/>
              <w:right w:val="single" w:sz="4" w:space="0" w:color="auto"/>
            </w:tcBorders>
            <w:shd w:val="clear" w:color="auto" w:fill="C0C0C0"/>
            <w:vAlign w:val="bottom"/>
          </w:tcPr>
          <w:p w:rsidR="00AA19FF" w:rsidRPr="00ED16A6" w:rsidRDefault="00AA19FF" w:rsidP="00226FE6">
            <w:pPr>
              <w:keepNext/>
              <w:ind w:right="245"/>
              <w:rPr>
                <w:rFonts w:ascii="Arial" w:hAnsi="Arial" w:cs="Arial"/>
                <w:b/>
                <w:sz w:val="20"/>
                <w:szCs w:val="20"/>
              </w:rPr>
            </w:pPr>
            <w:r w:rsidRPr="00ED16A6">
              <w:rPr>
                <w:rFonts w:ascii="Arial" w:hAnsi="Arial" w:cs="Arial"/>
                <w:b/>
                <w:sz w:val="20"/>
                <w:szCs w:val="20"/>
              </w:rPr>
              <w:t>tel. / cell</w:t>
            </w:r>
          </w:p>
        </w:tc>
      </w:tr>
      <w:tr w:rsidR="00AA19FF" w:rsidRPr="00ED16A6" w:rsidTr="004E1131">
        <w:trPr>
          <w:trHeight w:val="255"/>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9FF" w:rsidRPr="00ED16A6" w:rsidRDefault="00AA19FF" w:rsidP="00226FE6">
            <w:pPr>
              <w:keepNext/>
              <w:ind w:right="245"/>
              <w:jc w:val="center"/>
              <w:rPr>
                <w:rFonts w:ascii="Arial" w:hAnsi="Arial" w:cs="Arial"/>
                <w:sz w:val="20"/>
                <w:szCs w:val="20"/>
              </w:rPr>
            </w:pPr>
            <w:r w:rsidRPr="00ED16A6">
              <w:rPr>
                <w:rFonts w:ascii="Arial" w:hAnsi="Arial" w:cs="Arial"/>
                <w:sz w:val="20"/>
                <w:szCs w:val="20"/>
              </w:rPr>
              <w:t>1</w:t>
            </w:r>
          </w:p>
        </w:tc>
        <w:tc>
          <w:tcPr>
            <w:tcW w:w="1866" w:type="dxa"/>
            <w:tcBorders>
              <w:top w:val="single" w:sz="4" w:space="0" w:color="auto"/>
              <w:left w:val="single" w:sz="4" w:space="0" w:color="auto"/>
              <w:bottom w:val="single" w:sz="4" w:space="0" w:color="auto"/>
              <w:right w:val="single" w:sz="4" w:space="0" w:color="auto"/>
            </w:tcBorders>
          </w:tcPr>
          <w:p w:rsidR="00AA19FF" w:rsidRPr="005D567C" w:rsidRDefault="00AA19FF" w:rsidP="00226FE6">
            <w:pPr>
              <w:keepNext/>
              <w:spacing w:before="60" w:after="60"/>
              <w:ind w:right="245"/>
              <w:jc w:val="center"/>
              <w:rPr>
                <w:rFonts w:ascii="Arial" w:hAnsi="Arial" w:cs="Arial"/>
                <w:sz w:val="20"/>
                <w:szCs w:val="20"/>
              </w:rPr>
            </w:pPr>
            <w:r w:rsidRPr="005D567C">
              <w:rPr>
                <w:rFonts w:ascii="Arial" w:hAnsi="Arial" w:cs="Arial"/>
                <w:sz w:val="20"/>
                <w:szCs w:val="20"/>
              </w:rPr>
              <w:t>Strada pr. Nicolosi</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tcPr>
          <w:p w:rsidR="00AA19FF" w:rsidRPr="005D567C" w:rsidRDefault="00AA19FF" w:rsidP="00226FE6">
            <w:pPr>
              <w:keepNext/>
              <w:spacing w:before="60" w:after="60"/>
              <w:ind w:right="245"/>
              <w:jc w:val="center"/>
              <w:rPr>
                <w:rFonts w:ascii="Arial" w:hAnsi="Arial" w:cs="Arial"/>
                <w:sz w:val="20"/>
                <w:szCs w:val="20"/>
              </w:rPr>
            </w:pPr>
            <w:r w:rsidRPr="005D567C">
              <w:rPr>
                <w:rFonts w:ascii="Arial" w:hAnsi="Arial" w:cs="Arial"/>
                <w:sz w:val="20"/>
                <w:szCs w:val="20"/>
              </w:rPr>
              <w:t>Rifornimento ESSO</w:t>
            </w: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9FF" w:rsidRPr="00ED16A6" w:rsidRDefault="004E1131" w:rsidP="00EC1B3C">
            <w:pPr>
              <w:keepNext/>
              <w:ind w:right="245"/>
              <w:jc w:val="right"/>
              <w:rPr>
                <w:rFonts w:ascii="Arial" w:hAnsi="Arial" w:cs="Arial"/>
                <w:sz w:val="20"/>
                <w:szCs w:val="20"/>
              </w:rPr>
            </w:pPr>
            <w:r>
              <w:rPr>
                <w:rFonts w:ascii="Arial" w:hAnsi="Arial" w:cs="Arial"/>
                <w:sz w:val="20"/>
                <w:szCs w:val="20"/>
              </w:rPr>
              <w:t xml:space="preserve">Toscano </w:t>
            </w:r>
            <w:r w:rsidR="00EC1B3C">
              <w:rPr>
                <w:rFonts w:ascii="Arial" w:hAnsi="Arial" w:cs="Arial"/>
                <w:sz w:val="20"/>
                <w:szCs w:val="20"/>
              </w:rPr>
              <w:t>Antonino</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AA19FF" w:rsidRPr="00ED16A6" w:rsidRDefault="00EC1B3C" w:rsidP="00226FE6">
            <w:pPr>
              <w:keepNext/>
              <w:ind w:right="245"/>
              <w:jc w:val="center"/>
              <w:rPr>
                <w:rFonts w:ascii="Arial" w:hAnsi="Arial" w:cs="Arial"/>
                <w:sz w:val="20"/>
                <w:szCs w:val="20"/>
              </w:rPr>
            </w:pPr>
            <w:r>
              <w:rPr>
                <w:rFonts w:ascii="Arial" w:hAnsi="Arial" w:cs="Arial"/>
                <w:sz w:val="20"/>
                <w:szCs w:val="20"/>
              </w:rPr>
              <w:t>Toscano Antonino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AA19FF" w:rsidRPr="00ED16A6" w:rsidRDefault="00EC1B3C" w:rsidP="00226FE6">
            <w:pPr>
              <w:keepNext/>
              <w:ind w:right="245"/>
              <w:jc w:val="right"/>
              <w:rPr>
                <w:rFonts w:ascii="Arial" w:hAnsi="Arial" w:cs="Arial"/>
                <w:sz w:val="20"/>
                <w:szCs w:val="20"/>
              </w:rPr>
            </w:pPr>
            <w:r>
              <w:rPr>
                <w:rFonts w:ascii="Arial" w:hAnsi="Arial" w:cs="Arial"/>
                <w:sz w:val="20"/>
                <w:szCs w:val="20"/>
              </w:rPr>
              <w:t>095620030</w:t>
            </w:r>
          </w:p>
        </w:tc>
      </w:tr>
      <w:tr w:rsidR="00AA19FF" w:rsidRPr="00ED16A6" w:rsidTr="004E1131">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9FF" w:rsidRPr="00ED16A6" w:rsidRDefault="00AA19FF" w:rsidP="00226FE6">
            <w:pPr>
              <w:keepNext/>
              <w:ind w:right="245"/>
              <w:jc w:val="center"/>
              <w:rPr>
                <w:rFonts w:ascii="Arial" w:hAnsi="Arial" w:cs="Arial"/>
                <w:sz w:val="20"/>
                <w:szCs w:val="20"/>
              </w:rPr>
            </w:pPr>
            <w:r w:rsidRPr="00ED16A6">
              <w:rPr>
                <w:rFonts w:ascii="Arial" w:hAnsi="Arial" w:cs="Arial"/>
                <w:sz w:val="20"/>
                <w:szCs w:val="20"/>
              </w:rPr>
              <w:t>2</w:t>
            </w:r>
          </w:p>
        </w:tc>
        <w:tc>
          <w:tcPr>
            <w:tcW w:w="1866" w:type="dxa"/>
            <w:tcBorders>
              <w:top w:val="single" w:sz="4" w:space="0" w:color="auto"/>
              <w:left w:val="single" w:sz="4" w:space="0" w:color="auto"/>
              <w:bottom w:val="single" w:sz="4" w:space="0" w:color="auto"/>
              <w:right w:val="single" w:sz="4" w:space="0" w:color="auto"/>
            </w:tcBorders>
          </w:tcPr>
          <w:p w:rsidR="00AA19FF" w:rsidRPr="00ED16A6" w:rsidRDefault="00AA19FF" w:rsidP="00226FE6">
            <w:pPr>
              <w:keepNext/>
              <w:ind w:right="245"/>
              <w:jc w:val="center"/>
              <w:rPr>
                <w:rFonts w:ascii="Arial" w:hAnsi="Arial" w:cs="Arial"/>
                <w:sz w:val="20"/>
                <w:szCs w:val="20"/>
              </w:rPr>
            </w:pPr>
            <w:r>
              <w:rPr>
                <w:rFonts w:ascii="Arial" w:hAnsi="Arial" w:cs="Arial"/>
                <w:sz w:val="20"/>
                <w:szCs w:val="20"/>
              </w:rPr>
              <w:t>Via Paternò</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tcPr>
          <w:p w:rsidR="00AA19FF" w:rsidRPr="00ED16A6" w:rsidRDefault="00AA19FF" w:rsidP="00226FE6">
            <w:pPr>
              <w:keepNext/>
              <w:ind w:right="245"/>
              <w:jc w:val="center"/>
              <w:rPr>
                <w:rFonts w:ascii="Arial" w:hAnsi="Arial" w:cs="Arial"/>
                <w:sz w:val="20"/>
                <w:szCs w:val="20"/>
              </w:rPr>
            </w:pPr>
            <w:r>
              <w:rPr>
                <w:rFonts w:ascii="Arial" w:hAnsi="Arial" w:cs="Arial"/>
                <w:sz w:val="20"/>
                <w:szCs w:val="20"/>
              </w:rPr>
              <w:t>F.lli Toscano</w:t>
            </w: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9FF" w:rsidRPr="00ED16A6" w:rsidRDefault="00EC1B3C" w:rsidP="00226FE6">
            <w:pPr>
              <w:keepNext/>
              <w:ind w:right="245"/>
              <w:jc w:val="right"/>
              <w:rPr>
                <w:rFonts w:ascii="Arial" w:hAnsi="Arial" w:cs="Arial"/>
                <w:sz w:val="20"/>
                <w:szCs w:val="20"/>
              </w:rPr>
            </w:pPr>
            <w:r>
              <w:rPr>
                <w:rFonts w:ascii="Arial" w:hAnsi="Arial" w:cs="Arial"/>
                <w:sz w:val="20"/>
                <w:szCs w:val="20"/>
              </w:rPr>
              <w:t>Toscano Antonino</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AA19FF" w:rsidRPr="00ED16A6" w:rsidRDefault="00EC1B3C" w:rsidP="00226FE6">
            <w:pPr>
              <w:keepNext/>
              <w:ind w:right="245"/>
              <w:jc w:val="center"/>
              <w:rPr>
                <w:rFonts w:ascii="Arial" w:hAnsi="Arial" w:cs="Arial"/>
                <w:sz w:val="20"/>
                <w:szCs w:val="20"/>
              </w:rPr>
            </w:pPr>
            <w:r>
              <w:rPr>
                <w:rFonts w:ascii="Arial" w:hAnsi="Arial" w:cs="Arial"/>
                <w:sz w:val="20"/>
                <w:szCs w:val="20"/>
              </w:rPr>
              <w:t>Toscano Antonino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AA19FF" w:rsidRPr="00ED16A6" w:rsidRDefault="00AA19FF" w:rsidP="00945E66">
            <w:pPr>
              <w:keepNext/>
              <w:ind w:right="245"/>
              <w:rPr>
                <w:rFonts w:ascii="Arial" w:hAnsi="Arial" w:cs="Arial"/>
                <w:sz w:val="20"/>
                <w:szCs w:val="20"/>
              </w:rPr>
            </w:pPr>
            <w:r>
              <w:rPr>
                <w:rFonts w:ascii="Arial" w:hAnsi="Arial" w:cs="Arial"/>
                <w:sz w:val="20"/>
                <w:szCs w:val="20"/>
              </w:rPr>
              <w:t>095620030</w:t>
            </w:r>
          </w:p>
        </w:tc>
      </w:tr>
    </w:tbl>
    <w:p w:rsidR="00AA19FF" w:rsidRPr="00ED16A6" w:rsidRDefault="00AA19FF" w:rsidP="00AA19FF">
      <w:pPr>
        <w:pStyle w:val="Corpodeltesto"/>
        <w:spacing w:before="120" w:after="240" w:line="360" w:lineRule="auto"/>
        <w:ind w:firstLine="284"/>
        <w:jc w:val="center"/>
      </w:pPr>
      <w:r w:rsidRPr="00ED16A6">
        <w:rPr>
          <w:i/>
        </w:rPr>
        <w:t>Tabella I</w:t>
      </w:r>
      <w:r w:rsidRPr="00ED16A6">
        <w:t>: Aree di stoccaggio</w:t>
      </w:r>
    </w:p>
    <w:p w:rsidR="00AA19FF" w:rsidRPr="00ED16A6" w:rsidRDefault="00AA19FF" w:rsidP="00A05EF2">
      <w:pPr>
        <w:pStyle w:val="Titolo2"/>
        <w:numPr>
          <w:ilvl w:val="2"/>
          <w:numId w:val="32"/>
        </w:numPr>
        <w:spacing w:line="360" w:lineRule="auto"/>
        <w:jc w:val="both"/>
        <w:rPr>
          <w:b/>
          <w:sz w:val="24"/>
          <w:szCs w:val="24"/>
        </w:rPr>
      </w:pPr>
      <w:bookmarkStart w:id="24" w:name="_Toc192658980"/>
      <w:r w:rsidRPr="00ED16A6">
        <w:rPr>
          <w:b/>
          <w:sz w:val="24"/>
          <w:szCs w:val="24"/>
        </w:rPr>
        <w:t>Volontariato e professionalità</w:t>
      </w:r>
      <w:bookmarkEnd w:id="24"/>
    </w:p>
    <w:p w:rsidR="00B2751F" w:rsidRPr="00ED16A6" w:rsidRDefault="00AA19FF" w:rsidP="000E5BF4">
      <w:pPr>
        <w:spacing w:line="360" w:lineRule="auto"/>
        <w:jc w:val="both"/>
      </w:pPr>
      <w:r w:rsidRPr="00ED16A6">
        <w:t xml:space="preserve">La Sezione n. </w:t>
      </w:r>
      <w:r>
        <w:t>3</w:t>
      </w:r>
      <w:r w:rsidRPr="00ED16A6">
        <w:t xml:space="preserve"> della</w:t>
      </w:r>
      <w:r w:rsidRPr="00ED16A6">
        <w:rPr>
          <w:i/>
        </w:rPr>
        <w:t xml:space="preserve"> Scheda speditiva dei dati comunali di protezione civile - </w:t>
      </w:r>
      <w:r w:rsidRPr="00ED16A6">
        <w:t xml:space="preserve">Allegato A contiene già una serie di dati sulle associazioni di volontariato operanti sul territorio comunale. Per le finalità del presente </w:t>
      </w:r>
      <w:r>
        <w:t>P</w:t>
      </w:r>
      <w:r w:rsidRPr="00ED16A6">
        <w:t>iano ci si riferisce prioritariamente alle associazioni che possiedono risorse e professionali</w:t>
      </w:r>
      <w:r>
        <w:t>tà utili in attività  soccorso.-</w:t>
      </w:r>
      <w:r w:rsidRPr="0079379F">
        <w:t xml:space="preserve"> </w:t>
      </w:r>
    </w:p>
    <w:tbl>
      <w:tblPr>
        <w:tblpPr w:leftFromText="141" w:rightFromText="141" w:vertAnchor="text" w:tblpX="-50" w:tblpY="62"/>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4"/>
        <w:gridCol w:w="6"/>
        <w:gridCol w:w="1596"/>
        <w:gridCol w:w="924"/>
        <w:gridCol w:w="1440"/>
        <w:gridCol w:w="1078"/>
        <w:gridCol w:w="722"/>
        <w:gridCol w:w="719"/>
        <w:gridCol w:w="1080"/>
        <w:gridCol w:w="802"/>
        <w:gridCol w:w="9"/>
      </w:tblGrid>
      <w:tr w:rsidR="00AA19FF" w:rsidRPr="00ED16A6">
        <w:trPr>
          <w:trHeight w:val="706"/>
        </w:trPr>
        <w:tc>
          <w:tcPr>
            <w:tcW w:w="1504" w:type="dxa"/>
            <w:vMerge w:val="restart"/>
            <w:shd w:val="clear" w:color="auto" w:fill="auto"/>
            <w:noWrap/>
            <w:vAlign w:val="center"/>
          </w:tcPr>
          <w:p w:rsidR="00AA19FF" w:rsidRPr="00ED16A6" w:rsidRDefault="00AA19FF" w:rsidP="00226FE6">
            <w:pPr>
              <w:keepNext/>
              <w:jc w:val="center"/>
              <w:rPr>
                <w:rFonts w:ascii="Arial" w:hAnsi="Arial" w:cs="Arial"/>
                <w:b/>
                <w:sz w:val="18"/>
                <w:szCs w:val="18"/>
              </w:rPr>
            </w:pPr>
            <w:r w:rsidRPr="00ED16A6">
              <w:rPr>
                <w:rFonts w:ascii="Arial" w:hAnsi="Arial" w:cs="Arial"/>
                <w:b/>
                <w:sz w:val="18"/>
                <w:szCs w:val="18"/>
              </w:rPr>
              <w:t>Denominazione</w:t>
            </w:r>
          </w:p>
        </w:tc>
        <w:tc>
          <w:tcPr>
            <w:tcW w:w="1602" w:type="dxa"/>
            <w:gridSpan w:val="2"/>
            <w:vMerge w:val="restart"/>
            <w:vAlign w:val="center"/>
          </w:tcPr>
          <w:p w:rsidR="00AA19FF" w:rsidRPr="00ED16A6" w:rsidRDefault="00AA19FF" w:rsidP="00226FE6">
            <w:pPr>
              <w:keepNext/>
              <w:spacing w:before="120"/>
              <w:jc w:val="center"/>
              <w:rPr>
                <w:rFonts w:ascii="Arial" w:hAnsi="Arial" w:cs="Arial"/>
                <w:b/>
                <w:sz w:val="18"/>
                <w:szCs w:val="18"/>
              </w:rPr>
            </w:pPr>
            <w:r w:rsidRPr="00ED16A6">
              <w:rPr>
                <w:rFonts w:ascii="Arial" w:hAnsi="Arial" w:cs="Arial"/>
                <w:b/>
                <w:sz w:val="18"/>
                <w:szCs w:val="18"/>
              </w:rPr>
              <w:t>Specializzazione</w:t>
            </w:r>
          </w:p>
        </w:tc>
        <w:tc>
          <w:tcPr>
            <w:tcW w:w="924" w:type="dxa"/>
            <w:vMerge w:val="restart"/>
            <w:shd w:val="clear" w:color="auto" w:fill="CCCCCC"/>
            <w:vAlign w:val="center"/>
          </w:tcPr>
          <w:p w:rsidR="00AA19FF" w:rsidRPr="00ED16A6" w:rsidRDefault="00AA19FF" w:rsidP="00226FE6">
            <w:pPr>
              <w:keepNext/>
              <w:spacing w:before="120"/>
              <w:jc w:val="center"/>
              <w:rPr>
                <w:rFonts w:ascii="Arial" w:hAnsi="Arial" w:cs="Arial"/>
                <w:b/>
                <w:sz w:val="18"/>
                <w:szCs w:val="18"/>
              </w:rPr>
            </w:pPr>
            <w:r w:rsidRPr="00ED16A6">
              <w:rPr>
                <w:rFonts w:ascii="Arial" w:hAnsi="Arial" w:cs="Arial"/>
                <w:b/>
                <w:sz w:val="20"/>
                <w:szCs w:val="20"/>
              </w:rPr>
              <w:t>Risorse Umane</w:t>
            </w:r>
          </w:p>
        </w:tc>
        <w:tc>
          <w:tcPr>
            <w:tcW w:w="1440" w:type="dxa"/>
            <w:vMerge w:val="restart"/>
            <w:shd w:val="clear" w:color="auto" w:fill="CCCCCC"/>
            <w:vAlign w:val="center"/>
          </w:tcPr>
          <w:p w:rsidR="00AA19FF" w:rsidRPr="00ED16A6" w:rsidRDefault="00AA19FF" w:rsidP="00226FE6">
            <w:pPr>
              <w:keepNext/>
              <w:spacing w:before="60"/>
              <w:jc w:val="center"/>
              <w:rPr>
                <w:rFonts w:ascii="Arial" w:hAnsi="Arial" w:cs="Arial"/>
                <w:b/>
                <w:sz w:val="20"/>
                <w:szCs w:val="20"/>
              </w:rPr>
            </w:pPr>
            <w:r w:rsidRPr="00ED16A6">
              <w:rPr>
                <w:rFonts w:ascii="Arial" w:hAnsi="Arial" w:cs="Arial"/>
                <w:b/>
                <w:sz w:val="20"/>
                <w:szCs w:val="20"/>
              </w:rPr>
              <w:t>Tipologia dei mezzi</w:t>
            </w:r>
          </w:p>
          <w:p w:rsidR="00AA19FF" w:rsidRPr="00ED16A6" w:rsidRDefault="00AA19FF" w:rsidP="00226FE6">
            <w:pPr>
              <w:keepNext/>
              <w:spacing w:before="60"/>
              <w:jc w:val="center"/>
              <w:rPr>
                <w:rFonts w:ascii="Arial" w:hAnsi="Arial" w:cs="Arial"/>
                <w:b/>
                <w:sz w:val="18"/>
                <w:szCs w:val="18"/>
                <w:highlight w:val="lightGray"/>
              </w:rPr>
            </w:pPr>
            <w:r w:rsidRPr="00ED16A6">
              <w:rPr>
                <w:rFonts w:ascii="Arial" w:hAnsi="Arial" w:cs="Arial"/>
                <w:b/>
                <w:sz w:val="18"/>
                <w:szCs w:val="18"/>
              </w:rPr>
              <w:t>(tab. 3 col. 4)</w:t>
            </w:r>
          </w:p>
        </w:tc>
        <w:tc>
          <w:tcPr>
            <w:tcW w:w="1078" w:type="dxa"/>
            <w:vMerge w:val="restart"/>
            <w:shd w:val="clear" w:color="auto" w:fill="CCCCCC"/>
            <w:vAlign w:val="center"/>
          </w:tcPr>
          <w:p w:rsidR="00AA19FF" w:rsidRPr="00ED16A6" w:rsidRDefault="00AA19FF" w:rsidP="00226FE6">
            <w:pPr>
              <w:keepNext/>
              <w:jc w:val="center"/>
              <w:rPr>
                <w:rFonts w:ascii="Arial" w:hAnsi="Arial" w:cs="Arial"/>
                <w:b/>
                <w:sz w:val="20"/>
                <w:szCs w:val="20"/>
                <w:highlight w:val="lightGray"/>
              </w:rPr>
            </w:pPr>
            <w:r w:rsidRPr="00ED16A6">
              <w:rPr>
                <w:rFonts w:ascii="Arial" w:hAnsi="Arial" w:cs="Arial"/>
                <w:b/>
                <w:sz w:val="20"/>
                <w:szCs w:val="20"/>
              </w:rPr>
              <w:t>Quantità disponibile</w:t>
            </w:r>
          </w:p>
        </w:tc>
        <w:tc>
          <w:tcPr>
            <w:tcW w:w="1441" w:type="dxa"/>
            <w:gridSpan w:val="2"/>
            <w:shd w:val="clear" w:color="auto" w:fill="auto"/>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SEDE</w:t>
            </w:r>
          </w:p>
        </w:tc>
        <w:tc>
          <w:tcPr>
            <w:tcW w:w="1891" w:type="dxa"/>
            <w:gridSpan w:val="3"/>
            <w:shd w:val="clear" w:color="auto" w:fill="auto"/>
            <w:noWrap/>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REFERENTE</w:t>
            </w:r>
          </w:p>
        </w:tc>
      </w:tr>
      <w:tr w:rsidR="00AA19FF" w:rsidRPr="00ED16A6">
        <w:trPr>
          <w:trHeight w:val="255"/>
        </w:trPr>
        <w:tc>
          <w:tcPr>
            <w:tcW w:w="1504" w:type="dxa"/>
            <w:vMerge/>
            <w:shd w:val="clear" w:color="auto" w:fill="auto"/>
            <w:noWrap/>
            <w:vAlign w:val="bottom"/>
          </w:tcPr>
          <w:p w:rsidR="00AA19FF" w:rsidRPr="00ED16A6" w:rsidRDefault="00AA19FF" w:rsidP="00226FE6">
            <w:pPr>
              <w:keepNext/>
              <w:jc w:val="center"/>
              <w:rPr>
                <w:rFonts w:ascii="Arial" w:hAnsi="Arial" w:cs="Arial"/>
                <w:b/>
                <w:sz w:val="20"/>
                <w:szCs w:val="20"/>
              </w:rPr>
            </w:pPr>
          </w:p>
        </w:tc>
        <w:tc>
          <w:tcPr>
            <w:tcW w:w="1602" w:type="dxa"/>
            <w:gridSpan w:val="2"/>
            <w:vMerge/>
          </w:tcPr>
          <w:p w:rsidR="00AA19FF" w:rsidRPr="00ED16A6" w:rsidRDefault="00AA19FF" w:rsidP="00226FE6">
            <w:pPr>
              <w:keepNext/>
              <w:jc w:val="center"/>
              <w:rPr>
                <w:rFonts w:ascii="Arial" w:hAnsi="Arial" w:cs="Arial"/>
                <w:b/>
                <w:sz w:val="20"/>
                <w:szCs w:val="20"/>
                <w:highlight w:val="lightGray"/>
              </w:rPr>
            </w:pPr>
          </w:p>
        </w:tc>
        <w:tc>
          <w:tcPr>
            <w:tcW w:w="924" w:type="dxa"/>
            <w:vMerge/>
            <w:shd w:val="clear" w:color="auto" w:fill="CCCCCC"/>
            <w:vAlign w:val="bottom"/>
          </w:tcPr>
          <w:p w:rsidR="00AA19FF" w:rsidRPr="00ED16A6" w:rsidRDefault="00AA19FF" w:rsidP="00226FE6">
            <w:pPr>
              <w:keepNext/>
              <w:jc w:val="center"/>
              <w:rPr>
                <w:rFonts w:ascii="Arial" w:hAnsi="Arial" w:cs="Arial"/>
                <w:b/>
                <w:sz w:val="20"/>
                <w:szCs w:val="20"/>
                <w:highlight w:val="lightGray"/>
              </w:rPr>
            </w:pPr>
          </w:p>
        </w:tc>
        <w:tc>
          <w:tcPr>
            <w:tcW w:w="1440" w:type="dxa"/>
            <w:vMerge/>
            <w:shd w:val="clear" w:color="auto" w:fill="CCCCCC"/>
            <w:vAlign w:val="bottom"/>
          </w:tcPr>
          <w:p w:rsidR="00AA19FF" w:rsidRPr="00ED16A6" w:rsidRDefault="00AA19FF" w:rsidP="00226FE6">
            <w:pPr>
              <w:keepNext/>
              <w:jc w:val="center"/>
              <w:rPr>
                <w:rFonts w:ascii="Arial" w:hAnsi="Arial" w:cs="Arial"/>
                <w:b/>
                <w:sz w:val="20"/>
                <w:szCs w:val="20"/>
                <w:highlight w:val="lightGray"/>
              </w:rPr>
            </w:pPr>
          </w:p>
        </w:tc>
        <w:tc>
          <w:tcPr>
            <w:tcW w:w="1078" w:type="dxa"/>
            <w:vMerge/>
            <w:shd w:val="clear" w:color="auto" w:fill="CCCCCC"/>
            <w:vAlign w:val="bottom"/>
          </w:tcPr>
          <w:p w:rsidR="00AA19FF" w:rsidRPr="00ED16A6" w:rsidRDefault="00AA19FF" w:rsidP="00226FE6">
            <w:pPr>
              <w:keepNext/>
              <w:jc w:val="center"/>
              <w:rPr>
                <w:rFonts w:ascii="Arial" w:hAnsi="Arial" w:cs="Arial"/>
                <w:b/>
                <w:sz w:val="20"/>
                <w:szCs w:val="20"/>
                <w:highlight w:val="lightGray"/>
              </w:rPr>
            </w:pPr>
          </w:p>
        </w:tc>
        <w:tc>
          <w:tcPr>
            <w:tcW w:w="722" w:type="dxa"/>
            <w:shd w:val="clear" w:color="auto" w:fill="auto"/>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tel.</w:t>
            </w:r>
          </w:p>
        </w:tc>
        <w:tc>
          <w:tcPr>
            <w:tcW w:w="719" w:type="dxa"/>
            <w:shd w:val="clear" w:color="auto" w:fill="auto"/>
            <w:noWrap/>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 xml:space="preserve">Fax / </w:t>
            </w:r>
          </w:p>
          <w:p w:rsidR="00AA19FF" w:rsidRPr="00ED16A6" w:rsidRDefault="00AA19FF" w:rsidP="00226FE6">
            <w:pPr>
              <w:keepNext/>
              <w:rPr>
                <w:rFonts w:ascii="Arial" w:hAnsi="Arial" w:cs="Arial"/>
                <w:b/>
                <w:sz w:val="20"/>
                <w:szCs w:val="20"/>
              </w:rPr>
            </w:pPr>
            <w:r w:rsidRPr="00ED16A6">
              <w:rPr>
                <w:rFonts w:ascii="Arial" w:hAnsi="Arial" w:cs="Arial"/>
                <w:b/>
                <w:sz w:val="20"/>
                <w:szCs w:val="20"/>
              </w:rPr>
              <w:t>e-mail</w:t>
            </w:r>
          </w:p>
        </w:tc>
        <w:tc>
          <w:tcPr>
            <w:tcW w:w="1080" w:type="dxa"/>
            <w:shd w:val="clear" w:color="auto" w:fill="auto"/>
            <w:noWrap/>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nome</w:t>
            </w:r>
          </w:p>
        </w:tc>
        <w:tc>
          <w:tcPr>
            <w:tcW w:w="811" w:type="dxa"/>
            <w:gridSpan w:val="2"/>
            <w:shd w:val="clear" w:color="auto" w:fill="auto"/>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tel. / cell</w:t>
            </w:r>
          </w:p>
        </w:tc>
      </w:tr>
      <w:tr w:rsidR="00AA19FF" w:rsidRPr="00ED16A6">
        <w:trPr>
          <w:gridAfter w:val="1"/>
          <w:wAfter w:w="9" w:type="dxa"/>
          <w:trHeight w:val="255"/>
        </w:trPr>
        <w:tc>
          <w:tcPr>
            <w:tcW w:w="1510" w:type="dxa"/>
            <w:gridSpan w:val="2"/>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 xml:space="preserve">P.C.A. protezione civile Adrano </w:t>
            </w:r>
          </w:p>
        </w:tc>
        <w:tc>
          <w:tcPr>
            <w:tcW w:w="1596" w:type="dxa"/>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Operatori radio, elettricisti, fuoristradisti</w:t>
            </w:r>
          </w:p>
        </w:tc>
        <w:tc>
          <w:tcPr>
            <w:tcW w:w="924" w:type="dxa"/>
            <w:shd w:val="clear" w:color="auto" w:fill="CCCCCC"/>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10</w:t>
            </w:r>
          </w:p>
        </w:tc>
        <w:tc>
          <w:tcPr>
            <w:tcW w:w="1440" w:type="dxa"/>
            <w:shd w:val="clear" w:color="auto" w:fill="CCCCCC"/>
            <w:vAlign w:val="bottom"/>
          </w:tcPr>
          <w:p w:rsidR="00AA19FF" w:rsidRPr="00ED16A6" w:rsidRDefault="00AA19FF" w:rsidP="00226FE6">
            <w:pPr>
              <w:keepNext/>
              <w:jc w:val="center"/>
              <w:rPr>
                <w:rFonts w:ascii="Arial" w:hAnsi="Arial" w:cs="Arial"/>
                <w:sz w:val="20"/>
                <w:szCs w:val="20"/>
              </w:rPr>
            </w:pPr>
            <w:r>
              <w:rPr>
                <w:rFonts w:ascii="Arial" w:hAnsi="Arial" w:cs="Arial"/>
                <w:sz w:val="20"/>
                <w:szCs w:val="20"/>
              </w:rPr>
              <w:t xml:space="preserve">Apparati radio, fuoristrada Land Rover </w:t>
            </w:r>
          </w:p>
        </w:tc>
        <w:tc>
          <w:tcPr>
            <w:tcW w:w="1078" w:type="dxa"/>
            <w:shd w:val="clear" w:color="auto" w:fill="CCCCCC"/>
            <w:vAlign w:val="bottom"/>
          </w:tcPr>
          <w:p w:rsidR="00AA19FF" w:rsidRPr="00ED16A6" w:rsidRDefault="00AA19FF" w:rsidP="00226FE6">
            <w:pPr>
              <w:keepNext/>
              <w:jc w:val="center"/>
              <w:rPr>
                <w:rFonts w:ascii="Arial" w:hAnsi="Arial" w:cs="Arial"/>
                <w:sz w:val="20"/>
                <w:szCs w:val="20"/>
              </w:rPr>
            </w:pPr>
          </w:p>
        </w:tc>
        <w:tc>
          <w:tcPr>
            <w:tcW w:w="722" w:type="dxa"/>
            <w:shd w:val="clear" w:color="auto" w:fill="auto"/>
            <w:vAlign w:val="bottom"/>
          </w:tcPr>
          <w:p w:rsidR="00AA19FF" w:rsidRPr="00ED16A6" w:rsidRDefault="00AA19FF" w:rsidP="00226FE6">
            <w:pPr>
              <w:keepNext/>
              <w:jc w:val="center"/>
              <w:rPr>
                <w:rFonts w:ascii="Arial" w:hAnsi="Arial" w:cs="Arial"/>
                <w:sz w:val="20"/>
                <w:szCs w:val="20"/>
              </w:rPr>
            </w:pPr>
          </w:p>
        </w:tc>
        <w:tc>
          <w:tcPr>
            <w:tcW w:w="719" w:type="dxa"/>
            <w:shd w:val="clear" w:color="auto" w:fill="auto"/>
            <w:noWrap/>
            <w:vAlign w:val="bottom"/>
          </w:tcPr>
          <w:p w:rsidR="00AA19FF" w:rsidRPr="00ED16A6" w:rsidRDefault="00AA19FF" w:rsidP="00226FE6">
            <w:pPr>
              <w:keepNext/>
              <w:jc w:val="center"/>
              <w:rPr>
                <w:rFonts w:ascii="Arial" w:hAnsi="Arial" w:cs="Arial"/>
                <w:sz w:val="20"/>
                <w:szCs w:val="20"/>
              </w:rPr>
            </w:pPr>
          </w:p>
        </w:tc>
        <w:tc>
          <w:tcPr>
            <w:tcW w:w="108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Marcello Santangelo</w:t>
            </w:r>
          </w:p>
        </w:tc>
        <w:tc>
          <w:tcPr>
            <w:tcW w:w="802"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338/3006840</w:t>
            </w:r>
          </w:p>
        </w:tc>
      </w:tr>
      <w:tr w:rsidR="00AA19FF" w:rsidRPr="00ED16A6">
        <w:trPr>
          <w:gridAfter w:val="1"/>
          <w:wAfter w:w="9" w:type="dxa"/>
          <w:trHeight w:val="300"/>
        </w:trPr>
        <w:tc>
          <w:tcPr>
            <w:tcW w:w="1510" w:type="dxa"/>
            <w:gridSpan w:val="2"/>
            <w:shd w:val="clear" w:color="auto" w:fill="auto"/>
            <w:noWrap/>
            <w:vAlign w:val="bottom"/>
          </w:tcPr>
          <w:p w:rsidR="00AA19FF" w:rsidRPr="00ED16A6" w:rsidRDefault="00AA19FF" w:rsidP="00226FE6">
            <w:pPr>
              <w:keepNext/>
              <w:jc w:val="center"/>
              <w:rPr>
                <w:rFonts w:ascii="Arial" w:hAnsi="Arial" w:cs="Arial"/>
                <w:sz w:val="20"/>
                <w:szCs w:val="20"/>
              </w:rPr>
            </w:pPr>
            <w:r>
              <w:rPr>
                <w:rFonts w:ascii="Arial" w:hAnsi="Arial" w:cs="Arial"/>
                <w:sz w:val="20"/>
                <w:szCs w:val="20"/>
              </w:rPr>
              <w:t xml:space="preserve">Gruppo </w:t>
            </w:r>
            <w:r>
              <w:rPr>
                <w:rFonts w:ascii="Arial" w:hAnsi="Arial" w:cs="Arial"/>
                <w:sz w:val="20"/>
                <w:szCs w:val="20"/>
              </w:rPr>
              <w:lastRenderedPageBreak/>
              <w:t>Comunale Belpasso</w:t>
            </w:r>
          </w:p>
        </w:tc>
        <w:tc>
          <w:tcPr>
            <w:tcW w:w="1596" w:type="dxa"/>
          </w:tcPr>
          <w:p w:rsidR="00AA19FF" w:rsidRPr="00ED16A6" w:rsidRDefault="00AA19FF" w:rsidP="00226FE6">
            <w:pPr>
              <w:keepNext/>
              <w:jc w:val="center"/>
              <w:rPr>
                <w:rFonts w:ascii="Arial" w:hAnsi="Arial" w:cs="Arial"/>
                <w:sz w:val="20"/>
                <w:szCs w:val="20"/>
              </w:rPr>
            </w:pPr>
            <w:r>
              <w:rPr>
                <w:rFonts w:ascii="Arial" w:hAnsi="Arial" w:cs="Arial"/>
                <w:sz w:val="20"/>
                <w:szCs w:val="20"/>
              </w:rPr>
              <w:lastRenderedPageBreak/>
              <w:t xml:space="preserve">Supporto ai </w:t>
            </w:r>
            <w:r>
              <w:rPr>
                <w:rFonts w:ascii="Arial" w:hAnsi="Arial" w:cs="Arial"/>
                <w:sz w:val="20"/>
                <w:szCs w:val="20"/>
              </w:rPr>
              <w:lastRenderedPageBreak/>
              <w:t>cancelli e presidi del traf.</w:t>
            </w:r>
          </w:p>
        </w:tc>
        <w:tc>
          <w:tcPr>
            <w:tcW w:w="924" w:type="dxa"/>
            <w:shd w:val="clear" w:color="auto" w:fill="CCCCCC"/>
            <w:vAlign w:val="bottom"/>
          </w:tcPr>
          <w:p w:rsidR="00AA19FF" w:rsidRPr="00ED16A6" w:rsidRDefault="00AA19FF" w:rsidP="00226FE6">
            <w:pPr>
              <w:keepNext/>
              <w:jc w:val="center"/>
              <w:rPr>
                <w:rFonts w:ascii="Arial" w:hAnsi="Arial" w:cs="Arial"/>
                <w:sz w:val="20"/>
                <w:szCs w:val="20"/>
              </w:rPr>
            </w:pPr>
          </w:p>
        </w:tc>
        <w:tc>
          <w:tcPr>
            <w:tcW w:w="1440" w:type="dxa"/>
            <w:shd w:val="clear" w:color="auto" w:fill="CCCCCC"/>
            <w:vAlign w:val="bottom"/>
          </w:tcPr>
          <w:p w:rsidR="00AA19FF" w:rsidRPr="00ED16A6" w:rsidRDefault="00AA19FF" w:rsidP="00226FE6">
            <w:pPr>
              <w:keepNext/>
              <w:jc w:val="center"/>
              <w:rPr>
                <w:rFonts w:ascii="Arial" w:hAnsi="Arial" w:cs="Arial"/>
                <w:sz w:val="20"/>
                <w:szCs w:val="20"/>
              </w:rPr>
            </w:pPr>
            <w:r>
              <w:rPr>
                <w:rFonts w:ascii="Arial" w:hAnsi="Arial" w:cs="Arial"/>
                <w:sz w:val="20"/>
                <w:szCs w:val="20"/>
              </w:rPr>
              <w:t xml:space="preserve">Apparati </w:t>
            </w:r>
            <w:r>
              <w:rPr>
                <w:rFonts w:ascii="Arial" w:hAnsi="Arial" w:cs="Arial"/>
                <w:sz w:val="20"/>
                <w:szCs w:val="20"/>
              </w:rPr>
              <w:lastRenderedPageBreak/>
              <w:t>radio, vetture private</w:t>
            </w:r>
          </w:p>
        </w:tc>
        <w:tc>
          <w:tcPr>
            <w:tcW w:w="1078" w:type="dxa"/>
            <w:shd w:val="clear" w:color="auto" w:fill="CCCCCC"/>
            <w:vAlign w:val="bottom"/>
          </w:tcPr>
          <w:p w:rsidR="00AA19FF" w:rsidRPr="00ED16A6" w:rsidRDefault="00AA19FF" w:rsidP="00226FE6">
            <w:pPr>
              <w:keepNext/>
              <w:jc w:val="center"/>
              <w:rPr>
                <w:rFonts w:ascii="Arial" w:hAnsi="Arial" w:cs="Arial"/>
                <w:sz w:val="20"/>
                <w:szCs w:val="20"/>
              </w:rPr>
            </w:pPr>
          </w:p>
        </w:tc>
        <w:tc>
          <w:tcPr>
            <w:tcW w:w="722" w:type="dxa"/>
            <w:shd w:val="clear" w:color="auto" w:fill="auto"/>
            <w:vAlign w:val="bottom"/>
          </w:tcPr>
          <w:p w:rsidR="00AA19FF" w:rsidRPr="00ED16A6" w:rsidRDefault="00AA19FF" w:rsidP="00226FE6">
            <w:pPr>
              <w:keepNext/>
              <w:jc w:val="center"/>
              <w:rPr>
                <w:rFonts w:ascii="Arial" w:hAnsi="Arial" w:cs="Arial"/>
                <w:sz w:val="20"/>
                <w:szCs w:val="20"/>
              </w:rPr>
            </w:pPr>
          </w:p>
        </w:tc>
        <w:tc>
          <w:tcPr>
            <w:tcW w:w="719" w:type="dxa"/>
            <w:shd w:val="clear" w:color="auto" w:fill="auto"/>
            <w:noWrap/>
            <w:vAlign w:val="bottom"/>
          </w:tcPr>
          <w:p w:rsidR="00AA19FF" w:rsidRPr="00ED16A6" w:rsidRDefault="00AA19FF" w:rsidP="00226FE6">
            <w:pPr>
              <w:keepNext/>
              <w:jc w:val="center"/>
              <w:rPr>
                <w:rFonts w:ascii="Arial" w:hAnsi="Arial" w:cs="Arial"/>
                <w:sz w:val="20"/>
                <w:szCs w:val="20"/>
              </w:rPr>
            </w:pPr>
          </w:p>
        </w:tc>
        <w:tc>
          <w:tcPr>
            <w:tcW w:w="108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 xml:space="preserve">Carmelo </w:t>
            </w:r>
            <w:r>
              <w:rPr>
                <w:rFonts w:ascii="Arial" w:hAnsi="Arial" w:cs="Arial"/>
                <w:sz w:val="20"/>
                <w:szCs w:val="20"/>
              </w:rPr>
              <w:lastRenderedPageBreak/>
              <w:t>Papale</w:t>
            </w:r>
          </w:p>
        </w:tc>
        <w:tc>
          <w:tcPr>
            <w:tcW w:w="802"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lastRenderedPageBreak/>
              <w:t>338/13</w:t>
            </w:r>
            <w:r>
              <w:rPr>
                <w:rFonts w:ascii="Arial" w:hAnsi="Arial" w:cs="Arial"/>
                <w:sz w:val="20"/>
                <w:szCs w:val="20"/>
              </w:rPr>
              <w:lastRenderedPageBreak/>
              <w:t>09259</w:t>
            </w:r>
          </w:p>
        </w:tc>
      </w:tr>
      <w:tr w:rsidR="00AA19FF" w:rsidRPr="00ED16A6">
        <w:trPr>
          <w:gridAfter w:val="1"/>
          <w:wAfter w:w="9" w:type="dxa"/>
          <w:trHeight w:val="300"/>
        </w:trPr>
        <w:tc>
          <w:tcPr>
            <w:tcW w:w="1510" w:type="dxa"/>
            <w:gridSpan w:val="2"/>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lastRenderedPageBreak/>
              <w:t xml:space="preserve">A.N.C. Italia </w:t>
            </w:r>
          </w:p>
        </w:tc>
        <w:tc>
          <w:tcPr>
            <w:tcW w:w="1596" w:type="dxa"/>
          </w:tcPr>
          <w:p w:rsidR="00AA19FF" w:rsidRPr="00ED16A6" w:rsidRDefault="00AA19FF" w:rsidP="00226FE6">
            <w:pPr>
              <w:keepNext/>
              <w:jc w:val="center"/>
              <w:rPr>
                <w:rFonts w:ascii="Arial" w:hAnsi="Arial" w:cs="Arial"/>
                <w:sz w:val="20"/>
                <w:szCs w:val="20"/>
              </w:rPr>
            </w:pPr>
            <w:r>
              <w:rPr>
                <w:rFonts w:ascii="Arial" w:hAnsi="Arial" w:cs="Arial"/>
                <w:sz w:val="20"/>
                <w:szCs w:val="20"/>
              </w:rPr>
              <w:t>Operatori Radio, montaggio tende</w:t>
            </w:r>
          </w:p>
        </w:tc>
        <w:tc>
          <w:tcPr>
            <w:tcW w:w="924" w:type="dxa"/>
            <w:shd w:val="clear" w:color="auto" w:fill="CCCCCC"/>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10</w:t>
            </w:r>
          </w:p>
        </w:tc>
        <w:tc>
          <w:tcPr>
            <w:tcW w:w="1440" w:type="dxa"/>
            <w:shd w:val="clear" w:color="auto" w:fill="CCCCCC"/>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Auto Alfa Romeo 75</w:t>
            </w:r>
          </w:p>
        </w:tc>
        <w:tc>
          <w:tcPr>
            <w:tcW w:w="1078" w:type="dxa"/>
            <w:shd w:val="clear" w:color="auto" w:fill="CCCCCC"/>
            <w:vAlign w:val="bottom"/>
          </w:tcPr>
          <w:p w:rsidR="00AA19FF" w:rsidRPr="00ED16A6" w:rsidRDefault="00AA19FF" w:rsidP="00226FE6">
            <w:pPr>
              <w:keepNext/>
              <w:jc w:val="center"/>
              <w:rPr>
                <w:rFonts w:ascii="Arial" w:hAnsi="Arial" w:cs="Arial"/>
                <w:sz w:val="20"/>
                <w:szCs w:val="20"/>
              </w:rPr>
            </w:pPr>
          </w:p>
        </w:tc>
        <w:tc>
          <w:tcPr>
            <w:tcW w:w="722" w:type="dxa"/>
            <w:shd w:val="clear" w:color="auto" w:fill="auto"/>
            <w:vAlign w:val="bottom"/>
          </w:tcPr>
          <w:p w:rsidR="00AA19FF" w:rsidRPr="00ED16A6" w:rsidRDefault="00AA19FF" w:rsidP="00226FE6">
            <w:pPr>
              <w:keepNext/>
              <w:jc w:val="center"/>
              <w:rPr>
                <w:rFonts w:ascii="Arial" w:hAnsi="Arial" w:cs="Arial"/>
                <w:sz w:val="20"/>
                <w:szCs w:val="20"/>
              </w:rPr>
            </w:pPr>
          </w:p>
        </w:tc>
        <w:tc>
          <w:tcPr>
            <w:tcW w:w="719" w:type="dxa"/>
            <w:shd w:val="clear" w:color="auto" w:fill="auto"/>
            <w:noWrap/>
            <w:vAlign w:val="bottom"/>
          </w:tcPr>
          <w:p w:rsidR="00AA19FF" w:rsidRPr="00ED16A6" w:rsidRDefault="00AA19FF" w:rsidP="00226FE6">
            <w:pPr>
              <w:keepNext/>
              <w:jc w:val="center"/>
              <w:rPr>
                <w:rFonts w:ascii="Arial" w:hAnsi="Arial" w:cs="Arial"/>
                <w:sz w:val="20"/>
                <w:szCs w:val="20"/>
              </w:rPr>
            </w:pPr>
          </w:p>
        </w:tc>
        <w:tc>
          <w:tcPr>
            <w:tcW w:w="108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Giuseppe Daidone</w:t>
            </w:r>
          </w:p>
        </w:tc>
        <w:tc>
          <w:tcPr>
            <w:tcW w:w="802"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329/6113786</w:t>
            </w:r>
          </w:p>
        </w:tc>
      </w:tr>
      <w:tr w:rsidR="00AA19FF" w:rsidRPr="00ED16A6">
        <w:trPr>
          <w:gridAfter w:val="1"/>
          <w:wAfter w:w="9" w:type="dxa"/>
          <w:trHeight w:val="255"/>
        </w:trPr>
        <w:tc>
          <w:tcPr>
            <w:tcW w:w="1510" w:type="dxa"/>
            <w:gridSpan w:val="2"/>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Rangers International Italia</w:t>
            </w:r>
          </w:p>
        </w:tc>
        <w:tc>
          <w:tcPr>
            <w:tcW w:w="1596" w:type="dxa"/>
            <w:vAlign w:val="center"/>
          </w:tcPr>
          <w:p w:rsidR="00AA19FF" w:rsidRPr="00ED16A6" w:rsidRDefault="00AA19FF" w:rsidP="00226FE6">
            <w:pPr>
              <w:keepNext/>
              <w:jc w:val="center"/>
              <w:rPr>
                <w:rFonts w:ascii="Arial" w:hAnsi="Arial" w:cs="Arial"/>
                <w:b/>
                <w:sz w:val="20"/>
                <w:szCs w:val="20"/>
              </w:rPr>
            </w:pPr>
            <w:r w:rsidRPr="00B620E0">
              <w:rPr>
                <w:rFonts w:ascii="Arial" w:hAnsi="Arial" w:cs="Arial"/>
                <w:sz w:val="20"/>
                <w:szCs w:val="20"/>
              </w:rPr>
              <w:t>Supporto ai cancelli e presidi del traf</w:t>
            </w:r>
            <w:r>
              <w:rPr>
                <w:rFonts w:ascii="Arial" w:hAnsi="Arial" w:cs="Arial"/>
                <w:b/>
                <w:sz w:val="20"/>
                <w:szCs w:val="20"/>
              </w:rPr>
              <w:t>.</w:t>
            </w:r>
          </w:p>
        </w:tc>
        <w:tc>
          <w:tcPr>
            <w:tcW w:w="924" w:type="dxa"/>
            <w:shd w:val="clear" w:color="auto" w:fill="CCCCCC"/>
            <w:noWrap/>
            <w:vAlign w:val="center"/>
          </w:tcPr>
          <w:p w:rsidR="00AA19FF" w:rsidRPr="00ED16A6" w:rsidRDefault="00AA19FF" w:rsidP="00226FE6">
            <w:pPr>
              <w:keepNext/>
              <w:jc w:val="center"/>
              <w:rPr>
                <w:rFonts w:ascii="Arial" w:hAnsi="Arial" w:cs="Arial"/>
                <w:b/>
                <w:sz w:val="20"/>
                <w:szCs w:val="20"/>
              </w:rPr>
            </w:pPr>
            <w:r w:rsidRPr="00B620E0">
              <w:rPr>
                <w:rFonts w:ascii="Arial" w:hAnsi="Arial" w:cs="Arial"/>
                <w:sz w:val="20"/>
                <w:szCs w:val="20"/>
              </w:rPr>
              <w:t>10</w:t>
            </w:r>
          </w:p>
        </w:tc>
        <w:tc>
          <w:tcPr>
            <w:tcW w:w="1440" w:type="dxa"/>
            <w:shd w:val="clear" w:color="auto" w:fill="CCCCCC"/>
            <w:noWrap/>
            <w:vAlign w:val="bottom"/>
          </w:tcPr>
          <w:p w:rsidR="00AA19FF" w:rsidRPr="00ED16A6" w:rsidRDefault="00AA19FF" w:rsidP="00226FE6">
            <w:pPr>
              <w:keepNext/>
              <w:jc w:val="center"/>
              <w:rPr>
                <w:rFonts w:ascii="Arial" w:hAnsi="Arial" w:cs="Arial"/>
                <w:b/>
                <w:sz w:val="20"/>
                <w:szCs w:val="20"/>
              </w:rPr>
            </w:pPr>
            <w:r w:rsidRPr="00B620E0">
              <w:rPr>
                <w:rFonts w:ascii="Arial" w:hAnsi="Arial" w:cs="Arial"/>
                <w:sz w:val="20"/>
                <w:szCs w:val="20"/>
              </w:rPr>
              <w:t>Apparati radio e vetture private</w:t>
            </w:r>
          </w:p>
        </w:tc>
        <w:tc>
          <w:tcPr>
            <w:tcW w:w="1078" w:type="dxa"/>
            <w:shd w:val="clear" w:color="auto" w:fill="CCCCCC"/>
            <w:noWrap/>
            <w:vAlign w:val="bottom"/>
          </w:tcPr>
          <w:p w:rsidR="00AA19FF" w:rsidRPr="00ED16A6" w:rsidRDefault="00AA19FF" w:rsidP="00226FE6">
            <w:pPr>
              <w:keepNext/>
              <w:jc w:val="center"/>
              <w:rPr>
                <w:rFonts w:ascii="Arial" w:hAnsi="Arial" w:cs="Arial"/>
                <w:b/>
                <w:sz w:val="20"/>
                <w:szCs w:val="20"/>
              </w:rPr>
            </w:pPr>
          </w:p>
        </w:tc>
        <w:tc>
          <w:tcPr>
            <w:tcW w:w="722" w:type="dxa"/>
            <w:shd w:val="clear" w:color="auto" w:fill="auto"/>
            <w:noWrap/>
            <w:vAlign w:val="bottom"/>
          </w:tcPr>
          <w:p w:rsidR="00AA19FF" w:rsidRPr="00ED16A6" w:rsidRDefault="00AA19FF" w:rsidP="00226FE6">
            <w:pPr>
              <w:keepNext/>
              <w:jc w:val="center"/>
              <w:rPr>
                <w:rFonts w:ascii="Arial" w:hAnsi="Arial" w:cs="Arial"/>
                <w:b/>
                <w:sz w:val="20"/>
                <w:szCs w:val="20"/>
              </w:rPr>
            </w:pPr>
          </w:p>
        </w:tc>
        <w:tc>
          <w:tcPr>
            <w:tcW w:w="719" w:type="dxa"/>
            <w:shd w:val="clear" w:color="auto" w:fill="auto"/>
            <w:noWrap/>
            <w:vAlign w:val="bottom"/>
          </w:tcPr>
          <w:p w:rsidR="00AA19FF" w:rsidRPr="00ED16A6" w:rsidRDefault="00AA19FF" w:rsidP="00226FE6">
            <w:pPr>
              <w:keepNext/>
              <w:jc w:val="center"/>
              <w:rPr>
                <w:rFonts w:ascii="Arial" w:hAnsi="Arial" w:cs="Arial"/>
                <w:b/>
                <w:sz w:val="20"/>
                <w:szCs w:val="20"/>
              </w:rPr>
            </w:pPr>
          </w:p>
        </w:tc>
        <w:tc>
          <w:tcPr>
            <w:tcW w:w="108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Daniela Mosello</w:t>
            </w:r>
          </w:p>
        </w:tc>
        <w:tc>
          <w:tcPr>
            <w:tcW w:w="802"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328/6981275</w:t>
            </w:r>
          </w:p>
        </w:tc>
      </w:tr>
      <w:tr w:rsidR="00AA19FF" w:rsidRPr="00ED16A6">
        <w:trPr>
          <w:gridAfter w:val="1"/>
          <w:wAfter w:w="9" w:type="dxa"/>
          <w:trHeight w:val="255"/>
        </w:trPr>
        <w:tc>
          <w:tcPr>
            <w:tcW w:w="1510" w:type="dxa"/>
            <w:gridSpan w:val="2"/>
            <w:shd w:val="clear" w:color="auto" w:fill="auto"/>
            <w:noWrap/>
            <w:vAlign w:val="center"/>
          </w:tcPr>
          <w:p w:rsidR="00AA19FF" w:rsidRDefault="00AA19FF" w:rsidP="00226FE6">
            <w:pPr>
              <w:keepNext/>
              <w:jc w:val="center"/>
              <w:rPr>
                <w:rFonts w:ascii="Arial" w:hAnsi="Arial" w:cs="Arial"/>
                <w:sz w:val="20"/>
                <w:szCs w:val="20"/>
              </w:rPr>
            </w:pPr>
            <w:r>
              <w:rPr>
                <w:rFonts w:ascii="Arial" w:hAnsi="Arial" w:cs="Arial"/>
                <w:sz w:val="20"/>
                <w:szCs w:val="20"/>
              </w:rPr>
              <w:t>CIVES Infermieri per l’emergenza</w:t>
            </w:r>
          </w:p>
        </w:tc>
        <w:tc>
          <w:tcPr>
            <w:tcW w:w="1596" w:type="dxa"/>
            <w:vAlign w:val="center"/>
          </w:tcPr>
          <w:p w:rsidR="00AA19FF" w:rsidRPr="00B620E0" w:rsidRDefault="00AA19FF" w:rsidP="00226FE6">
            <w:pPr>
              <w:keepNext/>
              <w:jc w:val="center"/>
              <w:rPr>
                <w:rFonts w:ascii="Arial" w:hAnsi="Arial" w:cs="Arial"/>
                <w:sz w:val="20"/>
                <w:szCs w:val="20"/>
              </w:rPr>
            </w:pPr>
            <w:r>
              <w:rPr>
                <w:rFonts w:ascii="Arial" w:hAnsi="Arial" w:cs="Arial"/>
                <w:sz w:val="20"/>
                <w:szCs w:val="20"/>
              </w:rPr>
              <w:t>Prestazioni Sanitarie</w:t>
            </w:r>
          </w:p>
        </w:tc>
        <w:tc>
          <w:tcPr>
            <w:tcW w:w="924" w:type="dxa"/>
            <w:shd w:val="clear" w:color="auto" w:fill="CCCCCC"/>
            <w:noWrap/>
            <w:vAlign w:val="center"/>
          </w:tcPr>
          <w:p w:rsidR="00AA19FF" w:rsidRPr="00B620E0" w:rsidRDefault="00AA19FF" w:rsidP="00226FE6">
            <w:pPr>
              <w:keepNext/>
              <w:jc w:val="center"/>
              <w:rPr>
                <w:rFonts w:ascii="Arial" w:hAnsi="Arial" w:cs="Arial"/>
                <w:sz w:val="20"/>
                <w:szCs w:val="20"/>
              </w:rPr>
            </w:pPr>
            <w:r w:rsidRPr="00B620E0">
              <w:rPr>
                <w:rFonts w:ascii="Arial" w:hAnsi="Arial" w:cs="Arial"/>
                <w:sz w:val="20"/>
                <w:szCs w:val="20"/>
              </w:rPr>
              <w:t>60</w:t>
            </w:r>
          </w:p>
        </w:tc>
        <w:tc>
          <w:tcPr>
            <w:tcW w:w="1440" w:type="dxa"/>
            <w:shd w:val="clear" w:color="auto" w:fill="CCCCCC"/>
            <w:noWrap/>
            <w:vAlign w:val="bottom"/>
          </w:tcPr>
          <w:p w:rsidR="00AA19FF" w:rsidRPr="00B620E0" w:rsidRDefault="00AA19FF" w:rsidP="00226FE6">
            <w:pPr>
              <w:keepNext/>
              <w:jc w:val="center"/>
              <w:rPr>
                <w:rFonts w:ascii="Arial" w:hAnsi="Arial" w:cs="Arial"/>
                <w:sz w:val="20"/>
                <w:szCs w:val="20"/>
              </w:rPr>
            </w:pPr>
            <w:r>
              <w:rPr>
                <w:rFonts w:ascii="Arial" w:hAnsi="Arial" w:cs="Arial"/>
                <w:sz w:val="20"/>
                <w:szCs w:val="20"/>
              </w:rPr>
              <w:t xml:space="preserve">Porter Piaggio, Fiat Punto , Camion, Gruppo elett. </w:t>
            </w:r>
          </w:p>
        </w:tc>
        <w:tc>
          <w:tcPr>
            <w:tcW w:w="1078" w:type="dxa"/>
            <w:shd w:val="clear" w:color="auto" w:fill="CCCCCC"/>
            <w:noWrap/>
            <w:vAlign w:val="bottom"/>
          </w:tcPr>
          <w:p w:rsidR="00AA19FF" w:rsidRPr="00ED16A6" w:rsidRDefault="00AA19FF" w:rsidP="00226FE6">
            <w:pPr>
              <w:keepNext/>
              <w:jc w:val="center"/>
              <w:rPr>
                <w:rFonts w:ascii="Arial" w:hAnsi="Arial" w:cs="Arial"/>
                <w:b/>
                <w:sz w:val="20"/>
                <w:szCs w:val="20"/>
              </w:rPr>
            </w:pPr>
          </w:p>
        </w:tc>
        <w:tc>
          <w:tcPr>
            <w:tcW w:w="722" w:type="dxa"/>
            <w:shd w:val="clear" w:color="auto" w:fill="auto"/>
            <w:noWrap/>
            <w:vAlign w:val="bottom"/>
          </w:tcPr>
          <w:p w:rsidR="00AA19FF" w:rsidRPr="00ED16A6" w:rsidRDefault="00AA19FF" w:rsidP="00226FE6">
            <w:pPr>
              <w:keepNext/>
              <w:jc w:val="center"/>
              <w:rPr>
                <w:rFonts w:ascii="Arial" w:hAnsi="Arial" w:cs="Arial"/>
                <w:b/>
                <w:sz w:val="20"/>
                <w:szCs w:val="20"/>
              </w:rPr>
            </w:pPr>
          </w:p>
        </w:tc>
        <w:tc>
          <w:tcPr>
            <w:tcW w:w="719" w:type="dxa"/>
            <w:shd w:val="clear" w:color="auto" w:fill="auto"/>
            <w:noWrap/>
            <w:vAlign w:val="bottom"/>
          </w:tcPr>
          <w:p w:rsidR="00AA19FF" w:rsidRPr="00ED16A6" w:rsidRDefault="00AA19FF" w:rsidP="00226FE6">
            <w:pPr>
              <w:keepNext/>
              <w:jc w:val="center"/>
              <w:rPr>
                <w:rFonts w:ascii="Arial" w:hAnsi="Arial" w:cs="Arial"/>
                <w:b/>
                <w:sz w:val="20"/>
                <w:szCs w:val="20"/>
              </w:rPr>
            </w:pPr>
          </w:p>
        </w:tc>
        <w:tc>
          <w:tcPr>
            <w:tcW w:w="1080" w:type="dxa"/>
            <w:shd w:val="clear" w:color="auto" w:fill="auto"/>
            <w:noWrap/>
            <w:vAlign w:val="center"/>
          </w:tcPr>
          <w:p w:rsidR="00AA19FF" w:rsidRDefault="00AA19FF" w:rsidP="00226FE6">
            <w:pPr>
              <w:keepNext/>
              <w:jc w:val="center"/>
              <w:rPr>
                <w:rFonts w:ascii="Arial" w:hAnsi="Arial" w:cs="Arial"/>
                <w:sz w:val="20"/>
                <w:szCs w:val="20"/>
              </w:rPr>
            </w:pPr>
            <w:r>
              <w:rPr>
                <w:rFonts w:ascii="Arial" w:hAnsi="Arial" w:cs="Arial"/>
                <w:sz w:val="20"/>
                <w:szCs w:val="20"/>
              </w:rPr>
              <w:t>Rosario Chiarenza</w:t>
            </w:r>
          </w:p>
        </w:tc>
        <w:tc>
          <w:tcPr>
            <w:tcW w:w="802" w:type="dxa"/>
            <w:shd w:val="clear" w:color="auto" w:fill="auto"/>
            <w:vAlign w:val="center"/>
          </w:tcPr>
          <w:p w:rsidR="00AA19FF" w:rsidRDefault="00AA19FF" w:rsidP="00226FE6">
            <w:pPr>
              <w:keepNext/>
              <w:jc w:val="center"/>
              <w:rPr>
                <w:rFonts w:ascii="Arial" w:hAnsi="Arial" w:cs="Arial"/>
                <w:sz w:val="20"/>
                <w:szCs w:val="20"/>
              </w:rPr>
            </w:pPr>
            <w:r>
              <w:rPr>
                <w:rFonts w:ascii="Arial" w:hAnsi="Arial" w:cs="Arial"/>
                <w:sz w:val="20"/>
                <w:szCs w:val="20"/>
              </w:rPr>
              <w:t>338/8124831</w:t>
            </w:r>
          </w:p>
        </w:tc>
      </w:tr>
      <w:tr w:rsidR="00AA19FF" w:rsidRPr="00ED16A6">
        <w:trPr>
          <w:gridAfter w:val="1"/>
          <w:wAfter w:w="9" w:type="dxa"/>
          <w:trHeight w:val="255"/>
        </w:trPr>
        <w:tc>
          <w:tcPr>
            <w:tcW w:w="1510" w:type="dxa"/>
            <w:gridSpan w:val="2"/>
            <w:shd w:val="clear" w:color="auto" w:fill="auto"/>
            <w:noWrap/>
            <w:vAlign w:val="center"/>
          </w:tcPr>
          <w:p w:rsidR="00AA19FF" w:rsidRDefault="00AA19FF" w:rsidP="00226FE6">
            <w:pPr>
              <w:keepNext/>
              <w:jc w:val="center"/>
              <w:rPr>
                <w:rFonts w:ascii="Arial" w:hAnsi="Arial" w:cs="Arial"/>
                <w:sz w:val="20"/>
                <w:szCs w:val="20"/>
              </w:rPr>
            </w:pPr>
            <w:r>
              <w:rPr>
                <w:rFonts w:ascii="Arial" w:hAnsi="Arial" w:cs="Arial"/>
                <w:sz w:val="20"/>
                <w:szCs w:val="20"/>
              </w:rPr>
              <w:t>Misericordie D’Italia</w:t>
            </w:r>
          </w:p>
        </w:tc>
        <w:tc>
          <w:tcPr>
            <w:tcW w:w="1596" w:type="dxa"/>
            <w:vAlign w:val="center"/>
          </w:tcPr>
          <w:p w:rsidR="00AA19FF" w:rsidRDefault="00AA19FF" w:rsidP="00226FE6">
            <w:pPr>
              <w:keepNext/>
              <w:jc w:val="center"/>
              <w:rPr>
                <w:rFonts w:ascii="Arial" w:hAnsi="Arial" w:cs="Arial"/>
                <w:sz w:val="20"/>
                <w:szCs w:val="20"/>
              </w:rPr>
            </w:pPr>
            <w:r>
              <w:rPr>
                <w:rFonts w:ascii="Arial" w:hAnsi="Arial" w:cs="Arial"/>
                <w:sz w:val="20"/>
                <w:szCs w:val="20"/>
              </w:rPr>
              <w:t>Trasporto Medico,assistenza anziani e disabili,op.radio</w:t>
            </w:r>
          </w:p>
        </w:tc>
        <w:tc>
          <w:tcPr>
            <w:tcW w:w="924" w:type="dxa"/>
            <w:shd w:val="clear" w:color="auto" w:fill="CCCCCC"/>
            <w:noWrap/>
            <w:vAlign w:val="center"/>
          </w:tcPr>
          <w:p w:rsidR="00AA19FF" w:rsidRPr="00B620E0" w:rsidRDefault="00AA19FF" w:rsidP="00226FE6">
            <w:pPr>
              <w:keepNext/>
              <w:jc w:val="center"/>
              <w:rPr>
                <w:rFonts w:ascii="Arial" w:hAnsi="Arial" w:cs="Arial"/>
                <w:sz w:val="20"/>
                <w:szCs w:val="20"/>
              </w:rPr>
            </w:pPr>
            <w:r>
              <w:rPr>
                <w:rFonts w:ascii="Arial" w:hAnsi="Arial" w:cs="Arial"/>
                <w:sz w:val="20"/>
                <w:szCs w:val="20"/>
              </w:rPr>
              <w:t xml:space="preserve">500 </w:t>
            </w:r>
          </w:p>
        </w:tc>
        <w:tc>
          <w:tcPr>
            <w:tcW w:w="1440" w:type="dxa"/>
            <w:shd w:val="clear" w:color="auto" w:fill="CCCCCC"/>
            <w:noWrap/>
            <w:vAlign w:val="bottom"/>
          </w:tcPr>
          <w:p w:rsidR="00AA19FF" w:rsidRDefault="00AA19FF" w:rsidP="00226FE6">
            <w:pPr>
              <w:keepNext/>
              <w:jc w:val="center"/>
              <w:rPr>
                <w:rFonts w:ascii="Arial" w:hAnsi="Arial" w:cs="Arial"/>
                <w:sz w:val="20"/>
                <w:szCs w:val="20"/>
              </w:rPr>
            </w:pPr>
            <w:r>
              <w:rPr>
                <w:rFonts w:ascii="Arial" w:hAnsi="Arial" w:cs="Arial"/>
                <w:sz w:val="20"/>
                <w:szCs w:val="20"/>
              </w:rPr>
              <w:t>n.31 ABZ</w:t>
            </w:r>
          </w:p>
          <w:p w:rsidR="00AA19FF" w:rsidRDefault="00AA19FF" w:rsidP="00226FE6">
            <w:pPr>
              <w:keepNext/>
              <w:jc w:val="center"/>
              <w:rPr>
                <w:rFonts w:ascii="Arial" w:hAnsi="Arial" w:cs="Arial"/>
                <w:sz w:val="20"/>
                <w:szCs w:val="20"/>
              </w:rPr>
            </w:pPr>
            <w:r>
              <w:rPr>
                <w:rFonts w:ascii="Arial" w:hAnsi="Arial" w:cs="Arial"/>
                <w:sz w:val="20"/>
                <w:szCs w:val="20"/>
              </w:rPr>
              <w:t>n.8 auto</w:t>
            </w:r>
          </w:p>
          <w:p w:rsidR="00AA19FF" w:rsidRDefault="00AA19FF" w:rsidP="00226FE6">
            <w:pPr>
              <w:keepNext/>
              <w:jc w:val="center"/>
              <w:rPr>
                <w:rFonts w:ascii="Arial" w:hAnsi="Arial" w:cs="Arial"/>
                <w:sz w:val="20"/>
                <w:szCs w:val="20"/>
              </w:rPr>
            </w:pPr>
            <w:r>
              <w:rPr>
                <w:rFonts w:ascii="Arial" w:hAnsi="Arial" w:cs="Arial"/>
                <w:sz w:val="20"/>
                <w:szCs w:val="20"/>
              </w:rPr>
              <w:t>n.4 fuoristrada</w:t>
            </w:r>
          </w:p>
          <w:p w:rsidR="00AA19FF" w:rsidRDefault="00AA19FF" w:rsidP="00226FE6">
            <w:pPr>
              <w:keepNext/>
              <w:jc w:val="center"/>
              <w:rPr>
                <w:rFonts w:ascii="Arial" w:hAnsi="Arial" w:cs="Arial"/>
                <w:sz w:val="20"/>
                <w:szCs w:val="20"/>
              </w:rPr>
            </w:pPr>
            <w:r>
              <w:rPr>
                <w:rFonts w:ascii="Arial" w:hAnsi="Arial" w:cs="Arial"/>
                <w:sz w:val="20"/>
                <w:szCs w:val="20"/>
              </w:rPr>
              <w:t xml:space="preserve">n.8 pulmini </w:t>
            </w:r>
          </w:p>
          <w:p w:rsidR="00AA19FF" w:rsidRDefault="00AA19FF" w:rsidP="00226FE6">
            <w:pPr>
              <w:keepNext/>
              <w:jc w:val="center"/>
              <w:rPr>
                <w:rFonts w:ascii="Arial" w:hAnsi="Arial" w:cs="Arial"/>
                <w:sz w:val="20"/>
                <w:szCs w:val="20"/>
              </w:rPr>
            </w:pPr>
            <w:r>
              <w:rPr>
                <w:rFonts w:ascii="Arial" w:hAnsi="Arial" w:cs="Arial"/>
                <w:sz w:val="20"/>
                <w:szCs w:val="20"/>
              </w:rPr>
              <w:t>n.5 gruppi elet</w:t>
            </w:r>
          </w:p>
          <w:p w:rsidR="00AA19FF" w:rsidRDefault="00AA19FF" w:rsidP="00226FE6">
            <w:pPr>
              <w:keepNext/>
              <w:jc w:val="center"/>
              <w:rPr>
                <w:rFonts w:ascii="Arial" w:hAnsi="Arial" w:cs="Arial"/>
                <w:sz w:val="20"/>
                <w:szCs w:val="20"/>
              </w:rPr>
            </w:pPr>
            <w:r>
              <w:rPr>
                <w:rFonts w:ascii="Arial" w:hAnsi="Arial" w:cs="Arial"/>
                <w:sz w:val="20"/>
                <w:szCs w:val="20"/>
              </w:rPr>
              <w:t>Apparati radio</w:t>
            </w:r>
          </w:p>
        </w:tc>
        <w:tc>
          <w:tcPr>
            <w:tcW w:w="1078" w:type="dxa"/>
            <w:shd w:val="clear" w:color="auto" w:fill="CCCCCC"/>
            <w:noWrap/>
            <w:vAlign w:val="bottom"/>
          </w:tcPr>
          <w:p w:rsidR="00AA19FF" w:rsidRPr="00ED16A6" w:rsidRDefault="00AA19FF" w:rsidP="00226FE6">
            <w:pPr>
              <w:keepNext/>
              <w:jc w:val="center"/>
              <w:rPr>
                <w:rFonts w:ascii="Arial" w:hAnsi="Arial" w:cs="Arial"/>
                <w:b/>
                <w:sz w:val="20"/>
                <w:szCs w:val="20"/>
              </w:rPr>
            </w:pPr>
          </w:p>
        </w:tc>
        <w:tc>
          <w:tcPr>
            <w:tcW w:w="722" w:type="dxa"/>
            <w:shd w:val="clear" w:color="auto" w:fill="auto"/>
            <w:noWrap/>
            <w:vAlign w:val="bottom"/>
          </w:tcPr>
          <w:p w:rsidR="00AA19FF" w:rsidRPr="00ED16A6" w:rsidRDefault="00AA19FF" w:rsidP="00226FE6">
            <w:pPr>
              <w:keepNext/>
              <w:jc w:val="center"/>
              <w:rPr>
                <w:rFonts w:ascii="Arial" w:hAnsi="Arial" w:cs="Arial"/>
                <w:b/>
                <w:sz w:val="20"/>
                <w:szCs w:val="20"/>
              </w:rPr>
            </w:pPr>
          </w:p>
        </w:tc>
        <w:tc>
          <w:tcPr>
            <w:tcW w:w="719" w:type="dxa"/>
            <w:shd w:val="clear" w:color="auto" w:fill="auto"/>
            <w:noWrap/>
            <w:vAlign w:val="bottom"/>
          </w:tcPr>
          <w:p w:rsidR="00AA19FF" w:rsidRPr="00ED16A6" w:rsidRDefault="00AA19FF" w:rsidP="00226FE6">
            <w:pPr>
              <w:keepNext/>
              <w:jc w:val="center"/>
              <w:rPr>
                <w:rFonts w:ascii="Arial" w:hAnsi="Arial" w:cs="Arial"/>
                <w:b/>
                <w:sz w:val="20"/>
                <w:szCs w:val="20"/>
              </w:rPr>
            </w:pPr>
          </w:p>
        </w:tc>
        <w:tc>
          <w:tcPr>
            <w:tcW w:w="1080" w:type="dxa"/>
            <w:shd w:val="clear" w:color="auto" w:fill="auto"/>
            <w:noWrap/>
            <w:vAlign w:val="center"/>
          </w:tcPr>
          <w:p w:rsidR="00AA19FF" w:rsidRDefault="00871B48" w:rsidP="00226FE6">
            <w:pPr>
              <w:keepNext/>
              <w:jc w:val="center"/>
              <w:rPr>
                <w:rFonts w:ascii="Arial" w:hAnsi="Arial" w:cs="Arial"/>
                <w:sz w:val="20"/>
                <w:szCs w:val="20"/>
              </w:rPr>
            </w:pPr>
            <w:r>
              <w:rPr>
                <w:rFonts w:ascii="Arial" w:hAnsi="Arial" w:cs="Arial"/>
                <w:sz w:val="20"/>
                <w:szCs w:val="20"/>
              </w:rPr>
              <w:t>Nastasi Leone</w:t>
            </w:r>
          </w:p>
        </w:tc>
        <w:tc>
          <w:tcPr>
            <w:tcW w:w="802" w:type="dxa"/>
            <w:shd w:val="clear" w:color="auto" w:fill="auto"/>
            <w:vAlign w:val="center"/>
          </w:tcPr>
          <w:p w:rsidR="00AA19FF" w:rsidRDefault="00871B48" w:rsidP="00226FE6">
            <w:pPr>
              <w:keepNext/>
              <w:jc w:val="center"/>
              <w:rPr>
                <w:rFonts w:ascii="Arial" w:hAnsi="Arial" w:cs="Arial"/>
                <w:sz w:val="20"/>
                <w:szCs w:val="20"/>
              </w:rPr>
            </w:pPr>
            <w:r>
              <w:rPr>
                <w:rFonts w:ascii="Arial" w:hAnsi="Arial" w:cs="Arial"/>
                <w:sz w:val="20"/>
                <w:szCs w:val="20"/>
              </w:rPr>
              <w:t>3494020344</w:t>
            </w:r>
          </w:p>
        </w:tc>
      </w:tr>
      <w:tr w:rsidR="00AA19FF" w:rsidRPr="00ED16A6">
        <w:trPr>
          <w:gridAfter w:val="1"/>
          <w:wAfter w:w="9" w:type="dxa"/>
          <w:trHeight w:val="255"/>
        </w:trPr>
        <w:tc>
          <w:tcPr>
            <w:tcW w:w="1510" w:type="dxa"/>
            <w:gridSpan w:val="2"/>
            <w:shd w:val="clear" w:color="auto" w:fill="auto"/>
            <w:noWrap/>
            <w:vAlign w:val="center"/>
          </w:tcPr>
          <w:p w:rsidR="00AA19FF" w:rsidRDefault="00AA19FF" w:rsidP="00226FE6">
            <w:pPr>
              <w:keepNext/>
              <w:jc w:val="center"/>
              <w:rPr>
                <w:rFonts w:ascii="Arial" w:hAnsi="Arial" w:cs="Arial"/>
                <w:sz w:val="20"/>
                <w:szCs w:val="20"/>
              </w:rPr>
            </w:pPr>
            <w:r>
              <w:rPr>
                <w:rFonts w:ascii="Arial" w:hAnsi="Arial" w:cs="Arial"/>
                <w:sz w:val="20"/>
                <w:szCs w:val="20"/>
              </w:rPr>
              <w:t>C.P.C.V.S.</w:t>
            </w:r>
          </w:p>
        </w:tc>
        <w:tc>
          <w:tcPr>
            <w:tcW w:w="1596" w:type="dxa"/>
            <w:vAlign w:val="center"/>
          </w:tcPr>
          <w:p w:rsidR="00AA19FF" w:rsidRDefault="00AA19FF" w:rsidP="00226FE6">
            <w:pPr>
              <w:keepNext/>
              <w:jc w:val="center"/>
              <w:rPr>
                <w:rFonts w:ascii="Arial" w:hAnsi="Arial" w:cs="Arial"/>
                <w:sz w:val="20"/>
                <w:szCs w:val="20"/>
              </w:rPr>
            </w:pPr>
            <w:r>
              <w:rPr>
                <w:rFonts w:ascii="Arial" w:hAnsi="Arial" w:cs="Arial"/>
                <w:sz w:val="20"/>
                <w:szCs w:val="20"/>
              </w:rPr>
              <w:t>Preparazione e trasporto pasti, autisti mezzi</w:t>
            </w:r>
          </w:p>
        </w:tc>
        <w:tc>
          <w:tcPr>
            <w:tcW w:w="924" w:type="dxa"/>
            <w:shd w:val="clear" w:color="auto" w:fill="CCCCCC"/>
            <w:noWrap/>
            <w:vAlign w:val="center"/>
          </w:tcPr>
          <w:p w:rsidR="00AA19FF" w:rsidRDefault="00AA19FF" w:rsidP="00226FE6">
            <w:pPr>
              <w:keepNext/>
              <w:jc w:val="center"/>
              <w:rPr>
                <w:rFonts w:ascii="Arial" w:hAnsi="Arial" w:cs="Arial"/>
                <w:sz w:val="20"/>
                <w:szCs w:val="20"/>
              </w:rPr>
            </w:pPr>
            <w:r>
              <w:rPr>
                <w:rFonts w:ascii="Arial" w:hAnsi="Arial" w:cs="Arial"/>
                <w:sz w:val="20"/>
                <w:szCs w:val="20"/>
              </w:rPr>
              <w:t>150</w:t>
            </w:r>
          </w:p>
        </w:tc>
        <w:tc>
          <w:tcPr>
            <w:tcW w:w="1440" w:type="dxa"/>
            <w:shd w:val="clear" w:color="auto" w:fill="CCCCCC"/>
            <w:noWrap/>
            <w:vAlign w:val="bottom"/>
          </w:tcPr>
          <w:p w:rsidR="00AA19FF" w:rsidRDefault="00AA19FF" w:rsidP="00226FE6">
            <w:pPr>
              <w:keepNext/>
              <w:jc w:val="center"/>
              <w:rPr>
                <w:rFonts w:ascii="Arial" w:hAnsi="Arial" w:cs="Arial"/>
                <w:sz w:val="20"/>
                <w:szCs w:val="20"/>
              </w:rPr>
            </w:pPr>
            <w:r>
              <w:rPr>
                <w:rFonts w:ascii="Arial" w:hAnsi="Arial" w:cs="Arial"/>
                <w:sz w:val="20"/>
                <w:szCs w:val="20"/>
              </w:rPr>
              <w:t>Fuoristrada,camion Fiat, tende , gruppi elett. e apparati radio</w:t>
            </w:r>
          </w:p>
        </w:tc>
        <w:tc>
          <w:tcPr>
            <w:tcW w:w="1078" w:type="dxa"/>
            <w:shd w:val="clear" w:color="auto" w:fill="CCCCCC"/>
            <w:noWrap/>
            <w:vAlign w:val="bottom"/>
          </w:tcPr>
          <w:p w:rsidR="00AA19FF" w:rsidRPr="00ED16A6" w:rsidRDefault="00AA19FF" w:rsidP="00226FE6">
            <w:pPr>
              <w:keepNext/>
              <w:jc w:val="center"/>
              <w:rPr>
                <w:rFonts w:ascii="Arial" w:hAnsi="Arial" w:cs="Arial"/>
                <w:b/>
                <w:sz w:val="20"/>
                <w:szCs w:val="20"/>
              </w:rPr>
            </w:pPr>
          </w:p>
        </w:tc>
        <w:tc>
          <w:tcPr>
            <w:tcW w:w="722" w:type="dxa"/>
            <w:shd w:val="clear" w:color="auto" w:fill="auto"/>
            <w:noWrap/>
            <w:vAlign w:val="bottom"/>
          </w:tcPr>
          <w:p w:rsidR="00AA19FF" w:rsidRPr="00ED16A6" w:rsidRDefault="00AA19FF" w:rsidP="00226FE6">
            <w:pPr>
              <w:keepNext/>
              <w:jc w:val="center"/>
              <w:rPr>
                <w:rFonts w:ascii="Arial" w:hAnsi="Arial" w:cs="Arial"/>
                <w:b/>
                <w:sz w:val="20"/>
                <w:szCs w:val="20"/>
              </w:rPr>
            </w:pPr>
          </w:p>
        </w:tc>
        <w:tc>
          <w:tcPr>
            <w:tcW w:w="719" w:type="dxa"/>
            <w:shd w:val="clear" w:color="auto" w:fill="auto"/>
            <w:noWrap/>
            <w:vAlign w:val="bottom"/>
          </w:tcPr>
          <w:p w:rsidR="00AA19FF" w:rsidRPr="00ED16A6" w:rsidRDefault="00AA19FF" w:rsidP="00226FE6">
            <w:pPr>
              <w:keepNext/>
              <w:jc w:val="center"/>
              <w:rPr>
                <w:rFonts w:ascii="Arial" w:hAnsi="Arial" w:cs="Arial"/>
                <w:b/>
                <w:sz w:val="20"/>
                <w:szCs w:val="20"/>
              </w:rPr>
            </w:pPr>
          </w:p>
        </w:tc>
        <w:tc>
          <w:tcPr>
            <w:tcW w:w="1080" w:type="dxa"/>
            <w:shd w:val="clear" w:color="auto" w:fill="auto"/>
            <w:noWrap/>
            <w:vAlign w:val="center"/>
          </w:tcPr>
          <w:p w:rsidR="00AA19FF" w:rsidRDefault="00AA19FF" w:rsidP="00226FE6">
            <w:pPr>
              <w:keepNext/>
              <w:jc w:val="center"/>
              <w:rPr>
                <w:rFonts w:ascii="Arial" w:hAnsi="Arial" w:cs="Arial"/>
                <w:sz w:val="20"/>
                <w:szCs w:val="20"/>
              </w:rPr>
            </w:pPr>
            <w:r>
              <w:rPr>
                <w:rFonts w:ascii="Arial" w:hAnsi="Arial" w:cs="Arial"/>
                <w:sz w:val="20"/>
                <w:szCs w:val="20"/>
              </w:rPr>
              <w:t>Santo Grasso</w:t>
            </w:r>
          </w:p>
        </w:tc>
        <w:tc>
          <w:tcPr>
            <w:tcW w:w="802" w:type="dxa"/>
            <w:shd w:val="clear" w:color="auto" w:fill="auto"/>
            <w:vAlign w:val="center"/>
          </w:tcPr>
          <w:p w:rsidR="00AA19FF" w:rsidRDefault="00AA19FF" w:rsidP="00226FE6">
            <w:pPr>
              <w:keepNext/>
              <w:jc w:val="center"/>
              <w:rPr>
                <w:rFonts w:ascii="Arial" w:hAnsi="Arial" w:cs="Arial"/>
                <w:sz w:val="20"/>
                <w:szCs w:val="20"/>
              </w:rPr>
            </w:pPr>
            <w:r>
              <w:rPr>
                <w:rFonts w:ascii="Arial" w:hAnsi="Arial" w:cs="Arial"/>
                <w:sz w:val="20"/>
                <w:szCs w:val="20"/>
              </w:rPr>
              <w:t>348/7706670</w:t>
            </w:r>
          </w:p>
        </w:tc>
      </w:tr>
      <w:tr w:rsidR="00AA19FF" w:rsidRPr="00351EE0">
        <w:trPr>
          <w:gridAfter w:val="1"/>
          <w:wAfter w:w="9" w:type="dxa"/>
          <w:trHeight w:val="255"/>
        </w:trPr>
        <w:tc>
          <w:tcPr>
            <w:tcW w:w="1510" w:type="dxa"/>
            <w:gridSpan w:val="2"/>
            <w:shd w:val="clear" w:color="auto" w:fill="auto"/>
            <w:noWrap/>
            <w:vAlign w:val="center"/>
          </w:tcPr>
          <w:p w:rsidR="00AA19FF" w:rsidRDefault="00AA19FF" w:rsidP="00226FE6">
            <w:pPr>
              <w:keepNext/>
              <w:jc w:val="center"/>
              <w:rPr>
                <w:rFonts w:ascii="Arial" w:hAnsi="Arial" w:cs="Arial"/>
                <w:sz w:val="20"/>
                <w:szCs w:val="20"/>
              </w:rPr>
            </w:pPr>
            <w:r>
              <w:rPr>
                <w:rFonts w:ascii="Arial" w:hAnsi="Arial" w:cs="Arial"/>
                <w:sz w:val="20"/>
                <w:szCs w:val="20"/>
              </w:rPr>
              <w:t>Gruppo Comunale Mascalucia</w:t>
            </w:r>
          </w:p>
        </w:tc>
        <w:tc>
          <w:tcPr>
            <w:tcW w:w="1596" w:type="dxa"/>
            <w:vAlign w:val="center"/>
          </w:tcPr>
          <w:p w:rsidR="00AA19FF" w:rsidRDefault="00AA19FF" w:rsidP="00226FE6">
            <w:pPr>
              <w:keepNext/>
              <w:jc w:val="center"/>
              <w:rPr>
                <w:rFonts w:ascii="Arial" w:hAnsi="Arial" w:cs="Arial"/>
                <w:sz w:val="20"/>
                <w:szCs w:val="20"/>
              </w:rPr>
            </w:pPr>
            <w:r>
              <w:rPr>
                <w:rFonts w:ascii="Arial" w:hAnsi="Arial" w:cs="Arial"/>
                <w:sz w:val="20"/>
                <w:szCs w:val="20"/>
              </w:rPr>
              <w:t>Servizio antincendio, radiocomunicazioni</w:t>
            </w:r>
          </w:p>
        </w:tc>
        <w:tc>
          <w:tcPr>
            <w:tcW w:w="924" w:type="dxa"/>
            <w:shd w:val="clear" w:color="auto" w:fill="CCCCCC"/>
            <w:noWrap/>
            <w:vAlign w:val="center"/>
          </w:tcPr>
          <w:p w:rsidR="00AA19FF" w:rsidRDefault="00AA19FF" w:rsidP="00226FE6">
            <w:pPr>
              <w:keepNext/>
              <w:jc w:val="center"/>
              <w:rPr>
                <w:rFonts w:ascii="Arial" w:hAnsi="Arial" w:cs="Arial"/>
                <w:sz w:val="20"/>
                <w:szCs w:val="20"/>
              </w:rPr>
            </w:pPr>
            <w:r>
              <w:rPr>
                <w:rFonts w:ascii="Arial" w:hAnsi="Arial" w:cs="Arial"/>
                <w:sz w:val="20"/>
                <w:szCs w:val="20"/>
              </w:rPr>
              <w:t>15</w:t>
            </w:r>
          </w:p>
        </w:tc>
        <w:tc>
          <w:tcPr>
            <w:tcW w:w="1440" w:type="dxa"/>
            <w:shd w:val="clear" w:color="auto" w:fill="CCCCCC"/>
            <w:noWrap/>
            <w:vAlign w:val="bottom"/>
          </w:tcPr>
          <w:p w:rsidR="00AA19FF" w:rsidRPr="00351EE0" w:rsidRDefault="00AA19FF" w:rsidP="00226FE6">
            <w:pPr>
              <w:keepNext/>
              <w:jc w:val="center"/>
              <w:rPr>
                <w:rFonts w:ascii="Arial" w:hAnsi="Arial" w:cs="Arial"/>
                <w:sz w:val="20"/>
                <w:szCs w:val="20"/>
              </w:rPr>
            </w:pPr>
            <w:r w:rsidRPr="00351EE0">
              <w:rPr>
                <w:rFonts w:ascii="Arial" w:hAnsi="Arial" w:cs="Arial"/>
                <w:sz w:val="20"/>
                <w:szCs w:val="20"/>
              </w:rPr>
              <w:t xml:space="preserve">A.P.S, bobcat, jeep,furgone, panda e apparati radio </w:t>
            </w:r>
          </w:p>
        </w:tc>
        <w:tc>
          <w:tcPr>
            <w:tcW w:w="1078" w:type="dxa"/>
            <w:shd w:val="clear" w:color="auto" w:fill="CCCCCC"/>
            <w:noWrap/>
            <w:vAlign w:val="bottom"/>
          </w:tcPr>
          <w:p w:rsidR="00AA19FF" w:rsidRPr="00351EE0" w:rsidRDefault="00AA19FF" w:rsidP="00226FE6">
            <w:pPr>
              <w:keepNext/>
              <w:jc w:val="center"/>
              <w:rPr>
                <w:rFonts w:ascii="Arial" w:hAnsi="Arial" w:cs="Arial"/>
                <w:b/>
                <w:sz w:val="20"/>
                <w:szCs w:val="20"/>
              </w:rPr>
            </w:pPr>
          </w:p>
        </w:tc>
        <w:tc>
          <w:tcPr>
            <w:tcW w:w="722" w:type="dxa"/>
            <w:shd w:val="clear" w:color="auto" w:fill="auto"/>
            <w:noWrap/>
            <w:vAlign w:val="bottom"/>
          </w:tcPr>
          <w:p w:rsidR="00AA19FF" w:rsidRPr="00351EE0" w:rsidRDefault="00AA19FF" w:rsidP="00226FE6">
            <w:pPr>
              <w:keepNext/>
              <w:jc w:val="center"/>
              <w:rPr>
                <w:rFonts w:ascii="Arial" w:hAnsi="Arial" w:cs="Arial"/>
                <w:b/>
                <w:sz w:val="20"/>
                <w:szCs w:val="20"/>
              </w:rPr>
            </w:pPr>
          </w:p>
        </w:tc>
        <w:tc>
          <w:tcPr>
            <w:tcW w:w="719" w:type="dxa"/>
            <w:shd w:val="clear" w:color="auto" w:fill="auto"/>
            <w:noWrap/>
            <w:vAlign w:val="bottom"/>
          </w:tcPr>
          <w:p w:rsidR="00AA19FF" w:rsidRPr="00351EE0" w:rsidRDefault="00AA19FF" w:rsidP="00226FE6">
            <w:pPr>
              <w:keepNext/>
              <w:jc w:val="center"/>
              <w:rPr>
                <w:rFonts w:ascii="Arial" w:hAnsi="Arial" w:cs="Arial"/>
                <w:b/>
                <w:sz w:val="20"/>
                <w:szCs w:val="20"/>
              </w:rPr>
            </w:pPr>
          </w:p>
        </w:tc>
        <w:tc>
          <w:tcPr>
            <w:tcW w:w="1080" w:type="dxa"/>
            <w:shd w:val="clear" w:color="auto" w:fill="auto"/>
            <w:noWrap/>
            <w:vAlign w:val="center"/>
          </w:tcPr>
          <w:p w:rsidR="00AA19FF" w:rsidRPr="00351EE0" w:rsidRDefault="00AA19FF" w:rsidP="00226FE6">
            <w:pPr>
              <w:keepNext/>
              <w:jc w:val="center"/>
              <w:rPr>
                <w:rFonts w:ascii="Arial" w:hAnsi="Arial" w:cs="Arial"/>
                <w:sz w:val="20"/>
                <w:szCs w:val="20"/>
              </w:rPr>
            </w:pPr>
            <w:r>
              <w:rPr>
                <w:rFonts w:ascii="Arial" w:hAnsi="Arial" w:cs="Arial"/>
                <w:sz w:val="20"/>
                <w:szCs w:val="20"/>
              </w:rPr>
              <w:t>Filippo Bonvenga</w:t>
            </w:r>
          </w:p>
        </w:tc>
        <w:tc>
          <w:tcPr>
            <w:tcW w:w="802" w:type="dxa"/>
            <w:shd w:val="clear" w:color="auto" w:fill="auto"/>
            <w:vAlign w:val="center"/>
          </w:tcPr>
          <w:p w:rsidR="00AA19FF" w:rsidRPr="00351EE0" w:rsidRDefault="00AA19FF" w:rsidP="00226FE6">
            <w:pPr>
              <w:keepNext/>
              <w:jc w:val="center"/>
              <w:rPr>
                <w:rFonts w:ascii="Arial" w:hAnsi="Arial" w:cs="Arial"/>
                <w:sz w:val="20"/>
                <w:szCs w:val="20"/>
              </w:rPr>
            </w:pPr>
            <w:r>
              <w:rPr>
                <w:rFonts w:ascii="Arial" w:hAnsi="Arial" w:cs="Arial"/>
                <w:sz w:val="20"/>
                <w:szCs w:val="20"/>
              </w:rPr>
              <w:t>338/8253891</w:t>
            </w:r>
          </w:p>
        </w:tc>
      </w:tr>
    </w:tbl>
    <w:p w:rsidR="00AA19FF" w:rsidRPr="00ED16A6" w:rsidRDefault="00AA19FF" w:rsidP="00AA19FF">
      <w:pPr>
        <w:pStyle w:val="Corpodeltesto"/>
        <w:spacing w:before="120" w:after="240" w:line="360" w:lineRule="auto"/>
        <w:ind w:left="-480" w:firstLine="764"/>
        <w:jc w:val="center"/>
      </w:pPr>
      <w:r w:rsidRPr="00ED16A6">
        <w:rPr>
          <w:i/>
        </w:rPr>
        <w:t>Tabella L</w:t>
      </w:r>
      <w:r w:rsidRPr="00ED16A6">
        <w:t xml:space="preserve">: Volontariato e professionalità </w:t>
      </w:r>
    </w:p>
    <w:p w:rsidR="00AA19FF" w:rsidRPr="00ED16A6" w:rsidRDefault="00AA19FF" w:rsidP="00A05EF2">
      <w:pPr>
        <w:pStyle w:val="Titolo2"/>
        <w:numPr>
          <w:ilvl w:val="2"/>
          <w:numId w:val="32"/>
        </w:numPr>
        <w:spacing w:line="360" w:lineRule="auto"/>
        <w:jc w:val="both"/>
        <w:rPr>
          <w:b/>
          <w:sz w:val="24"/>
          <w:szCs w:val="24"/>
        </w:rPr>
      </w:pPr>
      <w:bookmarkStart w:id="25" w:name="_Toc192658981"/>
      <w:r w:rsidRPr="00ED16A6">
        <w:rPr>
          <w:b/>
          <w:sz w:val="24"/>
          <w:szCs w:val="24"/>
        </w:rPr>
        <w:t>Strutture sanitarie</w:t>
      </w:r>
      <w:bookmarkEnd w:id="25"/>
      <w:r w:rsidRPr="00ED16A6">
        <w:rPr>
          <w:b/>
          <w:sz w:val="24"/>
          <w:szCs w:val="24"/>
        </w:rPr>
        <w:t xml:space="preserve"> </w:t>
      </w:r>
    </w:p>
    <w:p w:rsidR="00AA19FF" w:rsidRPr="00ED16A6" w:rsidRDefault="00AA19FF" w:rsidP="000E5BF4">
      <w:pPr>
        <w:spacing w:line="360" w:lineRule="auto"/>
        <w:jc w:val="both"/>
      </w:pPr>
      <w:r w:rsidRPr="00ED16A6">
        <w:t xml:space="preserve">Si riporterà un elenco delle Strutture sanitarie (anche specialistiche) presenti in zone NON esposte a rischio sia all’interno del territorio comunale </w:t>
      </w:r>
      <w:r>
        <w:t>sia</w:t>
      </w:r>
      <w:r w:rsidRPr="00ED16A6">
        <w:t xml:space="preserve"> nelle aree limitrofe.</w:t>
      </w:r>
    </w:p>
    <w:p w:rsidR="00AA19FF" w:rsidRPr="00ED16A6" w:rsidRDefault="00AA19FF" w:rsidP="000E5BF4">
      <w:pPr>
        <w:spacing w:line="360" w:lineRule="auto"/>
        <w:jc w:val="both"/>
      </w:pPr>
      <w:r w:rsidRPr="00ED16A6">
        <w:t>Si utilizzeranno i codici identificativi riportati nell’Allegato C: Codici Identificativi - tab. 1</w:t>
      </w:r>
    </w:p>
    <w:tbl>
      <w:tblPr>
        <w:tblpPr w:leftFromText="141" w:rightFromText="141" w:vertAnchor="text" w:tblpY="62"/>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2040"/>
        <w:gridCol w:w="1560"/>
        <w:gridCol w:w="1320"/>
        <w:gridCol w:w="1000"/>
        <w:gridCol w:w="1680"/>
        <w:gridCol w:w="1560"/>
      </w:tblGrid>
      <w:tr w:rsidR="00AA19FF" w:rsidRPr="00ED16A6">
        <w:trPr>
          <w:trHeight w:val="527"/>
        </w:trPr>
        <w:tc>
          <w:tcPr>
            <w:tcW w:w="790" w:type="dxa"/>
            <w:vMerge w:val="restart"/>
            <w:shd w:val="clear" w:color="auto" w:fill="C0C0C0"/>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n. progr.</w:t>
            </w:r>
          </w:p>
        </w:tc>
        <w:tc>
          <w:tcPr>
            <w:tcW w:w="2040" w:type="dxa"/>
            <w:vMerge w:val="restart"/>
            <w:shd w:val="clear" w:color="auto" w:fill="C0C0C0"/>
            <w:noWrap/>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DENOMINAZIONE</w:t>
            </w:r>
          </w:p>
        </w:tc>
        <w:tc>
          <w:tcPr>
            <w:tcW w:w="1560" w:type="dxa"/>
            <w:vMerge w:val="restart"/>
            <w:shd w:val="clear" w:color="auto" w:fill="C0C0C0"/>
            <w:vAlign w:val="center"/>
          </w:tcPr>
          <w:p w:rsidR="00AA19FF" w:rsidRPr="00ED16A6" w:rsidRDefault="00AA19FF" w:rsidP="00226FE6">
            <w:pPr>
              <w:keepNext/>
              <w:ind w:right="245"/>
              <w:jc w:val="center"/>
              <w:rPr>
                <w:rFonts w:ascii="Arial" w:hAnsi="Arial" w:cs="Arial"/>
                <w:b/>
                <w:sz w:val="20"/>
                <w:szCs w:val="20"/>
              </w:rPr>
            </w:pPr>
            <w:r w:rsidRPr="00ED16A6">
              <w:rPr>
                <w:rFonts w:ascii="Arial" w:hAnsi="Arial" w:cs="Arial"/>
                <w:b/>
                <w:sz w:val="20"/>
                <w:szCs w:val="20"/>
              </w:rPr>
              <w:t>TIPOLOGIA</w:t>
            </w:r>
          </w:p>
          <w:p w:rsidR="00AA19FF" w:rsidRPr="00ED16A6" w:rsidRDefault="00AA19FF" w:rsidP="00226FE6">
            <w:pPr>
              <w:keepNext/>
              <w:spacing w:before="120"/>
              <w:jc w:val="center"/>
              <w:rPr>
                <w:rFonts w:ascii="Arial" w:hAnsi="Arial" w:cs="Arial"/>
                <w:sz w:val="18"/>
                <w:szCs w:val="18"/>
              </w:rPr>
            </w:pPr>
            <w:r w:rsidRPr="00ED16A6">
              <w:rPr>
                <w:rFonts w:ascii="Arial" w:hAnsi="Arial" w:cs="Arial"/>
                <w:sz w:val="18"/>
                <w:szCs w:val="18"/>
              </w:rPr>
              <w:t>(tab. 1)</w:t>
            </w:r>
          </w:p>
        </w:tc>
        <w:tc>
          <w:tcPr>
            <w:tcW w:w="1320" w:type="dxa"/>
            <w:vMerge w:val="restart"/>
            <w:shd w:val="clear" w:color="auto" w:fill="C0C0C0"/>
            <w:vAlign w:val="center"/>
          </w:tcPr>
          <w:p w:rsidR="00AA19FF" w:rsidRPr="00ED16A6" w:rsidRDefault="00AA19FF" w:rsidP="00226FE6">
            <w:pPr>
              <w:keepNext/>
              <w:spacing w:before="120"/>
              <w:jc w:val="center"/>
              <w:rPr>
                <w:rFonts w:ascii="Arial" w:hAnsi="Arial" w:cs="Arial"/>
                <w:b/>
                <w:sz w:val="20"/>
                <w:szCs w:val="20"/>
              </w:rPr>
            </w:pPr>
            <w:r w:rsidRPr="00ED16A6">
              <w:rPr>
                <w:rFonts w:ascii="Arial" w:hAnsi="Arial" w:cs="Arial"/>
                <w:b/>
                <w:sz w:val="20"/>
                <w:szCs w:val="20"/>
              </w:rPr>
              <w:t>Ubicazione</w:t>
            </w:r>
          </w:p>
          <w:p w:rsidR="00AA19FF" w:rsidRPr="00ED16A6" w:rsidRDefault="00AA19FF" w:rsidP="00226FE6">
            <w:pPr>
              <w:keepNext/>
              <w:spacing w:before="120"/>
              <w:jc w:val="center"/>
              <w:rPr>
                <w:rFonts w:ascii="Arial" w:hAnsi="Arial" w:cs="Arial"/>
                <w:sz w:val="16"/>
                <w:szCs w:val="16"/>
              </w:rPr>
            </w:pPr>
            <w:r w:rsidRPr="00ED16A6">
              <w:rPr>
                <w:rFonts w:ascii="Arial" w:hAnsi="Arial" w:cs="Arial"/>
                <w:sz w:val="16"/>
                <w:szCs w:val="16"/>
              </w:rPr>
              <w:t>(Comune, indirizzo)</w:t>
            </w:r>
          </w:p>
        </w:tc>
        <w:tc>
          <w:tcPr>
            <w:tcW w:w="1000" w:type="dxa"/>
            <w:vMerge w:val="restart"/>
            <w:shd w:val="clear" w:color="auto" w:fill="C0C0C0"/>
            <w:vAlign w:val="center"/>
          </w:tcPr>
          <w:p w:rsidR="00AA19FF" w:rsidRPr="00ED16A6" w:rsidRDefault="00AA19FF" w:rsidP="00226FE6">
            <w:pPr>
              <w:keepNext/>
              <w:spacing w:before="120"/>
              <w:jc w:val="center"/>
              <w:rPr>
                <w:rFonts w:ascii="Arial" w:hAnsi="Arial" w:cs="Arial"/>
                <w:b/>
                <w:sz w:val="18"/>
                <w:szCs w:val="18"/>
              </w:rPr>
            </w:pPr>
            <w:r w:rsidRPr="00ED16A6">
              <w:rPr>
                <w:rFonts w:ascii="Arial" w:hAnsi="Arial" w:cs="Arial"/>
                <w:b/>
                <w:sz w:val="20"/>
                <w:szCs w:val="20"/>
              </w:rPr>
              <w:t>Posti letto</w:t>
            </w:r>
          </w:p>
        </w:tc>
        <w:tc>
          <w:tcPr>
            <w:tcW w:w="3240" w:type="dxa"/>
            <w:gridSpan w:val="2"/>
            <w:shd w:val="clear" w:color="auto" w:fill="C0C0C0"/>
            <w:noWrap/>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REFERENTE</w:t>
            </w:r>
          </w:p>
        </w:tc>
      </w:tr>
      <w:tr w:rsidR="00AA19FF" w:rsidRPr="00ED16A6">
        <w:trPr>
          <w:trHeight w:val="301"/>
        </w:trPr>
        <w:tc>
          <w:tcPr>
            <w:tcW w:w="790" w:type="dxa"/>
            <w:vMerge/>
            <w:shd w:val="clear" w:color="auto" w:fill="C0C0C0"/>
          </w:tcPr>
          <w:p w:rsidR="00AA19FF" w:rsidRPr="00ED16A6" w:rsidRDefault="00AA19FF" w:rsidP="00226FE6">
            <w:pPr>
              <w:keepNext/>
              <w:jc w:val="center"/>
              <w:rPr>
                <w:rFonts w:ascii="Arial" w:hAnsi="Arial" w:cs="Arial"/>
                <w:b/>
                <w:sz w:val="20"/>
                <w:szCs w:val="20"/>
              </w:rPr>
            </w:pPr>
          </w:p>
        </w:tc>
        <w:tc>
          <w:tcPr>
            <w:tcW w:w="2040" w:type="dxa"/>
            <w:vMerge/>
            <w:shd w:val="clear" w:color="auto" w:fill="C0C0C0"/>
            <w:noWrap/>
            <w:vAlign w:val="bottom"/>
          </w:tcPr>
          <w:p w:rsidR="00AA19FF" w:rsidRPr="00ED16A6" w:rsidRDefault="00AA19FF" w:rsidP="00226FE6">
            <w:pPr>
              <w:keepNext/>
              <w:jc w:val="center"/>
              <w:rPr>
                <w:rFonts w:ascii="Arial" w:hAnsi="Arial" w:cs="Arial"/>
                <w:b/>
                <w:sz w:val="20"/>
                <w:szCs w:val="20"/>
              </w:rPr>
            </w:pPr>
          </w:p>
        </w:tc>
        <w:tc>
          <w:tcPr>
            <w:tcW w:w="1560" w:type="dxa"/>
            <w:vMerge/>
            <w:shd w:val="clear" w:color="auto" w:fill="C0C0C0"/>
          </w:tcPr>
          <w:p w:rsidR="00AA19FF" w:rsidRPr="00ED16A6" w:rsidRDefault="00AA19FF" w:rsidP="00226FE6">
            <w:pPr>
              <w:keepNext/>
              <w:jc w:val="center"/>
              <w:rPr>
                <w:rFonts w:ascii="Arial" w:hAnsi="Arial" w:cs="Arial"/>
                <w:b/>
                <w:sz w:val="20"/>
                <w:szCs w:val="20"/>
                <w:highlight w:val="lightGray"/>
              </w:rPr>
            </w:pPr>
          </w:p>
        </w:tc>
        <w:tc>
          <w:tcPr>
            <w:tcW w:w="1320" w:type="dxa"/>
            <w:vMerge/>
            <w:shd w:val="clear" w:color="auto" w:fill="C0C0C0"/>
          </w:tcPr>
          <w:p w:rsidR="00AA19FF" w:rsidRPr="00ED16A6" w:rsidRDefault="00AA19FF" w:rsidP="00226FE6">
            <w:pPr>
              <w:keepNext/>
              <w:jc w:val="center"/>
              <w:rPr>
                <w:rFonts w:ascii="Arial" w:hAnsi="Arial" w:cs="Arial"/>
                <w:b/>
                <w:sz w:val="20"/>
                <w:szCs w:val="20"/>
                <w:highlight w:val="lightGray"/>
              </w:rPr>
            </w:pPr>
          </w:p>
        </w:tc>
        <w:tc>
          <w:tcPr>
            <w:tcW w:w="1000" w:type="dxa"/>
            <w:vMerge/>
            <w:shd w:val="clear" w:color="auto" w:fill="C0C0C0"/>
            <w:vAlign w:val="bottom"/>
          </w:tcPr>
          <w:p w:rsidR="00AA19FF" w:rsidRPr="00ED16A6" w:rsidRDefault="00AA19FF" w:rsidP="00226FE6">
            <w:pPr>
              <w:keepNext/>
              <w:jc w:val="center"/>
              <w:rPr>
                <w:rFonts w:ascii="Arial" w:hAnsi="Arial" w:cs="Arial"/>
                <w:b/>
                <w:sz w:val="20"/>
                <w:szCs w:val="20"/>
                <w:highlight w:val="lightGray"/>
              </w:rPr>
            </w:pPr>
          </w:p>
        </w:tc>
        <w:tc>
          <w:tcPr>
            <w:tcW w:w="1680" w:type="dxa"/>
            <w:shd w:val="clear" w:color="auto" w:fill="C0C0C0"/>
            <w:noWrap/>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Nome</w:t>
            </w:r>
          </w:p>
        </w:tc>
        <w:tc>
          <w:tcPr>
            <w:tcW w:w="1560" w:type="dxa"/>
            <w:shd w:val="clear" w:color="auto" w:fill="C0C0C0"/>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tel. / cell</w:t>
            </w:r>
          </w:p>
        </w:tc>
      </w:tr>
      <w:tr w:rsidR="00AA19FF" w:rsidRPr="00ED16A6">
        <w:trPr>
          <w:trHeight w:val="255"/>
        </w:trPr>
        <w:tc>
          <w:tcPr>
            <w:tcW w:w="790" w:type="dxa"/>
          </w:tcPr>
          <w:p w:rsidR="00AA19FF" w:rsidRPr="00ED16A6" w:rsidRDefault="00AA19FF" w:rsidP="00226FE6">
            <w:pPr>
              <w:keepNext/>
              <w:jc w:val="center"/>
              <w:rPr>
                <w:rFonts w:ascii="Arial" w:hAnsi="Arial" w:cs="Arial"/>
                <w:sz w:val="20"/>
                <w:szCs w:val="20"/>
              </w:rPr>
            </w:pPr>
            <w:r>
              <w:rPr>
                <w:rFonts w:ascii="Arial" w:hAnsi="Arial" w:cs="Arial"/>
                <w:sz w:val="20"/>
                <w:szCs w:val="20"/>
              </w:rPr>
              <w:t>1</w:t>
            </w:r>
          </w:p>
        </w:tc>
        <w:tc>
          <w:tcPr>
            <w:tcW w:w="204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Cenacolo Cristo Re</w:t>
            </w:r>
          </w:p>
        </w:tc>
        <w:tc>
          <w:tcPr>
            <w:tcW w:w="1560" w:type="dxa"/>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 xml:space="preserve">Centro terapeutico per anziani </w:t>
            </w:r>
          </w:p>
        </w:tc>
        <w:tc>
          <w:tcPr>
            <w:tcW w:w="1320" w:type="dxa"/>
            <w:shd w:val="clear" w:color="auto" w:fill="auto"/>
          </w:tcPr>
          <w:p w:rsidR="00AA19FF" w:rsidRPr="00ED16A6" w:rsidRDefault="00AA19FF" w:rsidP="00226FE6">
            <w:pPr>
              <w:keepNext/>
              <w:jc w:val="center"/>
              <w:rPr>
                <w:rFonts w:ascii="Arial" w:hAnsi="Arial" w:cs="Arial"/>
                <w:sz w:val="20"/>
                <w:szCs w:val="20"/>
              </w:rPr>
            </w:pPr>
            <w:r>
              <w:rPr>
                <w:rFonts w:ascii="Arial" w:hAnsi="Arial" w:cs="Arial"/>
                <w:sz w:val="20"/>
                <w:szCs w:val="20"/>
              </w:rPr>
              <w:t>Biancavilla, via Seminario 1</w:t>
            </w:r>
          </w:p>
        </w:tc>
        <w:tc>
          <w:tcPr>
            <w:tcW w:w="100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100</w:t>
            </w:r>
          </w:p>
        </w:tc>
        <w:tc>
          <w:tcPr>
            <w:tcW w:w="168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Rag. Greco</w:t>
            </w:r>
          </w:p>
        </w:tc>
        <w:tc>
          <w:tcPr>
            <w:tcW w:w="156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095/687533</w:t>
            </w:r>
          </w:p>
        </w:tc>
      </w:tr>
      <w:tr w:rsidR="00AA19FF" w:rsidRPr="00ED16A6">
        <w:trPr>
          <w:trHeight w:val="300"/>
        </w:trPr>
        <w:tc>
          <w:tcPr>
            <w:tcW w:w="790" w:type="dxa"/>
          </w:tcPr>
          <w:p w:rsidR="00AA19FF" w:rsidRPr="00ED16A6" w:rsidRDefault="00AA19FF" w:rsidP="00226FE6">
            <w:pPr>
              <w:keepNext/>
              <w:jc w:val="center"/>
              <w:rPr>
                <w:rFonts w:ascii="Arial" w:hAnsi="Arial" w:cs="Arial"/>
                <w:sz w:val="20"/>
                <w:szCs w:val="20"/>
              </w:rPr>
            </w:pPr>
            <w:r>
              <w:rPr>
                <w:rFonts w:ascii="Arial" w:hAnsi="Arial" w:cs="Arial"/>
                <w:sz w:val="20"/>
                <w:szCs w:val="20"/>
              </w:rPr>
              <w:t>2</w:t>
            </w:r>
          </w:p>
        </w:tc>
        <w:tc>
          <w:tcPr>
            <w:tcW w:w="204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Croce Al Vallone</w:t>
            </w:r>
          </w:p>
        </w:tc>
        <w:tc>
          <w:tcPr>
            <w:tcW w:w="1560" w:type="dxa"/>
            <w:vAlign w:val="center"/>
          </w:tcPr>
          <w:p w:rsidR="00AA19FF" w:rsidRPr="00ED16A6" w:rsidRDefault="00AA19FF" w:rsidP="00226FE6">
            <w:pPr>
              <w:keepNext/>
              <w:rPr>
                <w:rFonts w:ascii="Arial" w:hAnsi="Arial" w:cs="Arial"/>
                <w:sz w:val="20"/>
                <w:szCs w:val="20"/>
              </w:rPr>
            </w:pPr>
            <w:r>
              <w:rPr>
                <w:rFonts w:ascii="Arial" w:hAnsi="Arial" w:cs="Arial"/>
                <w:sz w:val="20"/>
                <w:szCs w:val="20"/>
              </w:rPr>
              <w:t>Centro terapeutico per anziani</w:t>
            </w:r>
          </w:p>
        </w:tc>
        <w:tc>
          <w:tcPr>
            <w:tcW w:w="1320" w:type="dxa"/>
            <w:shd w:val="clear" w:color="auto" w:fill="auto"/>
          </w:tcPr>
          <w:p w:rsidR="00AA19FF" w:rsidRPr="00ED16A6" w:rsidRDefault="00AA19FF" w:rsidP="00226FE6">
            <w:pPr>
              <w:keepNext/>
              <w:jc w:val="center"/>
              <w:rPr>
                <w:rFonts w:ascii="Arial" w:hAnsi="Arial" w:cs="Arial"/>
                <w:sz w:val="20"/>
                <w:szCs w:val="20"/>
              </w:rPr>
            </w:pPr>
            <w:r>
              <w:rPr>
                <w:rFonts w:ascii="Arial" w:hAnsi="Arial" w:cs="Arial"/>
                <w:sz w:val="20"/>
                <w:szCs w:val="20"/>
              </w:rPr>
              <w:t>Biancavilla, C/da croce Vallone</w:t>
            </w:r>
          </w:p>
        </w:tc>
        <w:tc>
          <w:tcPr>
            <w:tcW w:w="100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100</w:t>
            </w:r>
          </w:p>
        </w:tc>
        <w:tc>
          <w:tcPr>
            <w:tcW w:w="1680" w:type="dxa"/>
            <w:shd w:val="clear" w:color="auto" w:fill="auto"/>
            <w:noWrap/>
            <w:vAlign w:val="bottom"/>
          </w:tcPr>
          <w:p w:rsidR="00AA19FF" w:rsidRPr="00ED16A6" w:rsidRDefault="00AA19FF" w:rsidP="00226FE6">
            <w:pPr>
              <w:keepNext/>
              <w:jc w:val="center"/>
              <w:rPr>
                <w:rFonts w:ascii="Arial" w:hAnsi="Arial" w:cs="Arial"/>
                <w:sz w:val="20"/>
                <w:szCs w:val="20"/>
              </w:rPr>
            </w:pPr>
          </w:p>
        </w:tc>
        <w:tc>
          <w:tcPr>
            <w:tcW w:w="156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095/688224</w:t>
            </w:r>
          </w:p>
        </w:tc>
      </w:tr>
      <w:tr w:rsidR="00AA19FF" w:rsidRPr="00ED16A6">
        <w:trPr>
          <w:trHeight w:val="300"/>
        </w:trPr>
        <w:tc>
          <w:tcPr>
            <w:tcW w:w="790" w:type="dxa"/>
          </w:tcPr>
          <w:p w:rsidR="00AA19FF" w:rsidRPr="00ED16A6" w:rsidRDefault="00AA19FF" w:rsidP="00226FE6">
            <w:pPr>
              <w:keepNext/>
              <w:jc w:val="center"/>
              <w:rPr>
                <w:rFonts w:ascii="Arial" w:hAnsi="Arial" w:cs="Arial"/>
                <w:sz w:val="20"/>
                <w:szCs w:val="20"/>
              </w:rPr>
            </w:pPr>
            <w:r>
              <w:rPr>
                <w:rFonts w:ascii="Arial" w:hAnsi="Arial" w:cs="Arial"/>
                <w:sz w:val="20"/>
                <w:szCs w:val="20"/>
              </w:rPr>
              <w:t>3</w:t>
            </w:r>
          </w:p>
        </w:tc>
        <w:tc>
          <w:tcPr>
            <w:tcW w:w="204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Villa Azzurra</w:t>
            </w:r>
          </w:p>
        </w:tc>
        <w:tc>
          <w:tcPr>
            <w:tcW w:w="1560" w:type="dxa"/>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 xml:space="preserve">Casa Protetta per anziani </w:t>
            </w:r>
          </w:p>
        </w:tc>
        <w:tc>
          <w:tcPr>
            <w:tcW w:w="1320" w:type="dxa"/>
            <w:shd w:val="clear" w:color="auto" w:fill="auto"/>
          </w:tcPr>
          <w:p w:rsidR="00AA19FF" w:rsidRPr="00ED16A6" w:rsidRDefault="00AA19FF" w:rsidP="00226FE6">
            <w:pPr>
              <w:keepNext/>
              <w:jc w:val="center"/>
              <w:rPr>
                <w:rFonts w:ascii="Arial" w:hAnsi="Arial" w:cs="Arial"/>
                <w:sz w:val="20"/>
                <w:szCs w:val="20"/>
              </w:rPr>
            </w:pPr>
            <w:r>
              <w:rPr>
                <w:rFonts w:ascii="Arial" w:hAnsi="Arial" w:cs="Arial"/>
                <w:sz w:val="20"/>
                <w:szCs w:val="20"/>
              </w:rPr>
              <w:t>Nicolosi, via G. Leopardi</w:t>
            </w:r>
          </w:p>
        </w:tc>
        <w:tc>
          <w:tcPr>
            <w:tcW w:w="100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60</w:t>
            </w:r>
          </w:p>
        </w:tc>
        <w:tc>
          <w:tcPr>
            <w:tcW w:w="1680" w:type="dxa"/>
            <w:shd w:val="clear" w:color="auto" w:fill="auto"/>
            <w:noWrap/>
            <w:vAlign w:val="bottom"/>
          </w:tcPr>
          <w:p w:rsidR="00AA19FF" w:rsidRPr="00ED16A6" w:rsidRDefault="00AA19FF" w:rsidP="00226FE6">
            <w:pPr>
              <w:keepNext/>
              <w:jc w:val="center"/>
              <w:rPr>
                <w:rFonts w:ascii="Arial" w:hAnsi="Arial" w:cs="Arial"/>
                <w:sz w:val="20"/>
                <w:szCs w:val="20"/>
              </w:rPr>
            </w:pPr>
          </w:p>
        </w:tc>
        <w:tc>
          <w:tcPr>
            <w:tcW w:w="156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095/910564</w:t>
            </w:r>
          </w:p>
        </w:tc>
      </w:tr>
      <w:tr w:rsidR="00AA19FF" w:rsidRPr="00ED16A6">
        <w:trPr>
          <w:trHeight w:val="300"/>
        </w:trPr>
        <w:tc>
          <w:tcPr>
            <w:tcW w:w="790" w:type="dxa"/>
          </w:tcPr>
          <w:p w:rsidR="00AA19FF" w:rsidRPr="00ED16A6" w:rsidRDefault="00AA19FF" w:rsidP="00226FE6">
            <w:pPr>
              <w:keepNext/>
              <w:jc w:val="center"/>
              <w:rPr>
                <w:rFonts w:ascii="Arial" w:hAnsi="Arial" w:cs="Arial"/>
                <w:sz w:val="20"/>
                <w:szCs w:val="20"/>
              </w:rPr>
            </w:pPr>
            <w:r>
              <w:rPr>
                <w:rFonts w:ascii="Arial" w:hAnsi="Arial" w:cs="Arial"/>
                <w:sz w:val="20"/>
                <w:szCs w:val="20"/>
              </w:rPr>
              <w:t>4</w:t>
            </w:r>
          </w:p>
        </w:tc>
        <w:tc>
          <w:tcPr>
            <w:tcW w:w="204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Oasi S. Bernado</w:t>
            </w:r>
          </w:p>
        </w:tc>
        <w:tc>
          <w:tcPr>
            <w:tcW w:w="1560" w:type="dxa"/>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Casa Protetta per anziani</w:t>
            </w:r>
          </w:p>
        </w:tc>
        <w:tc>
          <w:tcPr>
            <w:tcW w:w="1320" w:type="dxa"/>
            <w:shd w:val="clear" w:color="auto" w:fill="auto"/>
          </w:tcPr>
          <w:p w:rsidR="00AA19FF" w:rsidRPr="00ED16A6" w:rsidRDefault="00AA19FF" w:rsidP="00226FE6">
            <w:pPr>
              <w:keepNext/>
              <w:jc w:val="center"/>
              <w:rPr>
                <w:rFonts w:ascii="Arial" w:hAnsi="Arial" w:cs="Arial"/>
                <w:sz w:val="20"/>
                <w:szCs w:val="20"/>
              </w:rPr>
            </w:pPr>
            <w:r>
              <w:rPr>
                <w:rFonts w:ascii="Arial" w:hAnsi="Arial" w:cs="Arial"/>
                <w:sz w:val="20"/>
                <w:szCs w:val="20"/>
              </w:rPr>
              <w:t>Nicolosi, via Oasi S. Bersardo 2</w:t>
            </w:r>
          </w:p>
        </w:tc>
        <w:tc>
          <w:tcPr>
            <w:tcW w:w="100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58</w:t>
            </w:r>
          </w:p>
        </w:tc>
        <w:tc>
          <w:tcPr>
            <w:tcW w:w="1680" w:type="dxa"/>
            <w:shd w:val="clear" w:color="auto" w:fill="auto"/>
            <w:noWrap/>
            <w:vAlign w:val="bottom"/>
          </w:tcPr>
          <w:p w:rsidR="00AA19FF" w:rsidRPr="00ED16A6" w:rsidRDefault="00AA19FF" w:rsidP="00226FE6">
            <w:pPr>
              <w:keepNext/>
              <w:jc w:val="center"/>
              <w:rPr>
                <w:rFonts w:ascii="Arial" w:hAnsi="Arial" w:cs="Arial"/>
                <w:sz w:val="20"/>
                <w:szCs w:val="20"/>
              </w:rPr>
            </w:pPr>
          </w:p>
        </w:tc>
        <w:tc>
          <w:tcPr>
            <w:tcW w:w="156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095/911555</w:t>
            </w:r>
          </w:p>
        </w:tc>
      </w:tr>
      <w:tr w:rsidR="00AA19FF" w:rsidRPr="00ED16A6">
        <w:trPr>
          <w:trHeight w:val="300"/>
        </w:trPr>
        <w:tc>
          <w:tcPr>
            <w:tcW w:w="790" w:type="dxa"/>
          </w:tcPr>
          <w:p w:rsidR="00AA19FF" w:rsidRPr="00ED16A6" w:rsidRDefault="00AA19FF" w:rsidP="00226FE6">
            <w:pPr>
              <w:keepNext/>
              <w:jc w:val="center"/>
              <w:rPr>
                <w:rFonts w:ascii="Arial" w:hAnsi="Arial" w:cs="Arial"/>
                <w:sz w:val="20"/>
                <w:szCs w:val="20"/>
              </w:rPr>
            </w:pPr>
            <w:r>
              <w:rPr>
                <w:rFonts w:ascii="Arial" w:hAnsi="Arial" w:cs="Arial"/>
                <w:sz w:val="20"/>
                <w:szCs w:val="20"/>
              </w:rPr>
              <w:t>5</w:t>
            </w:r>
          </w:p>
        </w:tc>
        <w:tc>
          <w:tcPr>
            <w:tcW w:w="204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Dusmet</w:t>
            </w:r>
          </w:p>
        </w:tc>
        <w:tc>
          <w:tcPr>
            <w:tcW w:w="1560" w:type="dxa"/>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Istituto</w:t>
            </w:r>
          </w:p>
        </w:tc>
        <w:tc>
          <w:tcPr>
            <w:tcW w:w="1320" w:type="dxa"/>
            <w:shd w:val="clear" w:color="auto" w:fill="auto"/>
          </w:tcPr>
          <w:p w:rsidR="00AA19FF" w:rsidRPr="00ED16A6" w:rsidRDefault="00AA19FF" w:rsidP="00226FE6">
            <w:pPr>
              <w:keepNext/>
              <w:jc w:val="center"/>
              <w:rPr>
                <w:rFonts w:ascii="Arial" w:hAnsi="Arial" w:cs="Arial"/>
                <w:sz w:val="20"/>
                <w:szCs w:val="20"/>
              </w:rPr>
            </w:pPr>
            <w:r>
              <w:rPr>
                <w:rFonts w:ascii="Arial" w:hAnsi="Arial" w:cs="Arial"/>
                <w:sz w:val="20"/>
                <w:szCs w:val="20"/>
              </w:rPr>
              <w:t>Belpasso, Piazza Municipio</w:t>
            </w:r>
          </w:p>
        </w:tc>
        <w:tc>
          <w:tcPr>
            <w:tcW w:w="100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5</w:t>
            </w:r>
          </w:p>
        </w:tc>
        <w:tc>
          <w:tcPr>
            <w:tcW w:w="1680" w:type="dxa"/>
            <w:shd w:val="clear" w:color="auto" w:fill="auto"/>
            <w:noWrap/>
            <w:vAlign w:val="bottom"/>
          </w:tcPr>
          <w:p w:rsidR="00AA19FF" w:rsidRPr="00ED16A6" w:rsidRDefault="00AA19FF" w:rsidP="00226FE6">
            <w:pPr>
              <w:keepNext/>
              <w:jc w:val="center"/>
              <w:rPr>
                <w:rFonts w:ascii="Arial" w:hAnsi="Arial" w:cs="Arial"/>
                <w:sz w:val="20"/>
                <w:szCs w:val="20"/>
              </w:rPr>
            </w:pPr>
          </w:p>
        </w:tc>
        <w:tc>
          <w:tcPr>
            <w:tcW w:w="156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095/912221</w:t>
            </w:r>
          </w:p>
        </w:tc>
      </w:tr>
      <w:tr w:rsidR="00AA19FF" w:rsidRPr="00ED16A6">
        <w:trPr>
          <w:trHeight w:val="255"/>
        </w:trPr>
        <w:tc>
          <w:tcPr>
            <w:tcW w:w="790" w:type="dxa"/>
          </w:tcPr>
          <w:p w:rsidR="00AA19FF" w:rsidRPr="00ED16A6" w:rsidRDefault="00AA19FF" w:rsidP="00226FE6">
            <w:pPr>
              <w:keepNext/>
              <w:jc w:val="center"/>
              <w:rPr>
                <w:rFonts w:ascii="Arial" w:hAnsi="Arial" w:cs="Arial"/>
                <w:sz w:val="20"/>
                <w:szCs w:val="20"/>
              </w:rPr>
            </w:pPr>
            <w:r>
              <w:rPr>
                <w:rFonts w:ascii="Arial" w:hAnsi="Arial" w:cs="Arial"/>
                <w:sz w:val="20"/>
                <w:szCs w:val="20"/>
              </w:rPr>
              <w:t>6</w:t>
            </w:r>
          </w:p>
        </w:tc>
        <w:tc>
          <w:tcPr>
            <w:tcW w:w="204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Villa Serena</w:t>
            </w:r>
          </w:p>
        </w:tc>
        <w:tc>
          <w:tcPr>
            <w:tcW w:w="1560" w:type="dxa"/>
            <w:vAlign w:val="center"/>
          </w:tcPr>
          <w:p w:rsidR="00AA19FF" w:rsidRPr="00941885" w:rsidRDefault="00AA19FF" w:rsidP="00226FE6">
            <w:pPr>
              <w:keepNext/>
              <w:jc w:val="center"/>
              <w:rPr>
                <w:rFonts w:ascii="Arial" w:hAnsi="Arial" w:cs="Arial"/>
                <w:sz w:val="20"/>
                <w:szCs w:val="20"/>
              </w:rPr>
            </w:pPr>
            <w:r w:rsidRPr="00941885">
              <w:rPr>
                <w:rFonts w:ascii="Arial" w:hAnsi="Arial" w:cs="Arial"/>
                <w:sz w:val="20"/>
                <w:szCs w:val="20"/>
              </w:rPr>
              <w:t>Istituto</w:t>
            </w:r>
          </w:p>
        </w:tc>
        <w:tc>
          <w:tcPr>
            <w:tcW w:w="1320" w:type="dxa"/>
            <w:shd w:val="clear" w:color="auto" w:fill="auto"/>
          </w:tcPr>
          <w:p w:rsidR="00AA19FF" w:rsidRPr="00941885" w:rsidRDefault="00AA19FF" w:rsidP="00226FE6">
            <w:pPr>
              <w:keepNext/>
              <w:jc w:val="center"/>
              <w:rPr>
                <w:rFonts w:ascii="Arial" w:hAnsi="Arial" w:cs="Arial"/>
                <w:sz w:val="20"/>
                <w:szCs w:val="20"/>
              </w:rPr>
            </w:pPr>
            <w:r>
              <w:rPr>
                <w:rFonts w:ascii="Arial" w:hAnsi="Arial" w:cs="Arial"/>
                <w:sz w:val="20"/>
                <w:szCs w:val="20"/>
              </w:rPr>
              <w:t>Belpasso. C/da Palazzolo</w:t>
            </w:r>
          </w:p>
        </w:tc>
        <w:tc>
          <w:tcPr>
            <w:tcW w:w="1000" w:type="dxa"/>
            <w:shd w:val="clear" w:color="auto" w:fill="auto"/>
            <w:noWrap/>
            <w:vAlign w:val="center"/>
          </w:tcPr>
          <w:p w:rsidR="00AA19FF" w:rsidRPr="00941885" w:rsidRDefault="00AA19FF" w:rsidP="00226FE6">
            <w:pPr>
              <w:keepNext/>
              <w:jc w:val="center"/>
              <w:rPr>
                <w:rFonts w:ascii="Arial" w:hAnsi="Arial" w:cs="Arial"/>
                <w:sz w:val="20"/>
                <w:szCs w:val="20"/>
              </w:rPr>
            </w:pPr>
            <w:r w:rsidRPr="00941885">
              <w:rPr>
                <w:rFonts w:ascii="Arial" w:hAnsi="Arial" w:cs="Arial"/>
                <w:sz w:val="20"/>
                <w:szCs w:val="20"/>
              </w:rPr>
              <w:t>15</w:t>
            </w:r>
          </w:p>
        </w:tc>
        <w:tc>
          <w:tcPr>
            <w:tcW w:w="1680" w:type="dxa"/>
            <w:shd w:val="clear" w:color="auto" w:fill="auto"/>
            <w:noWrap/>
            <w:vAlign w:val="bottom"/>
          </w:tcPr>
          <w:p w:rsidR="00AA19FF" w:rsidRPr="00ED16A6" w:rsidRDefault="00AA19FF" w:rsidP="00226FE6">
            <w:pPr>
              <w:keepNext/>
              <w:jc w:val="center"/>
              <w:rPr>
                <w:rFonts w:ascii="Arial" w:hAnsi="Arial" w:cs="Arial"/>
                <w:sz w:val="20"/>
                <w:szCs w:val="20"/>
              </w:rPr>
            </w:pPr>
          </w:p>
        </w:tc>
        <w:tc>
          <w:tcPr>
            <w:tcW w:w="156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095/7913059</w:t>
            </w:r>
          </w:p>
        </w:tc>
      </w:tr>
      <w:tr w:rsidR="00AA19FF" w:rsidRPr="00ED16A6">
        <w:trPr>
          <w:trHeight w:val="255"/>
        </w:trPr>
        <w:tc>
          <w:tcPr>
            <w:tcW w:w="790" w:type="dxa"/>
          </w:tcPr>
          <w:p w:rsidR="00AA19FF" w:rsidRDefault="00AA19FF" w:rsidP="00226FE6">
            <w:pPr>
              <w:keepNext/>
              <w:jc w:val="center"/>
              <w:rPr>
                <w:rFonts w:ascii="Arial" w:hAnsi="Arial" w:cs="Arial"/>
                <w:sz w:val="20"/>
                <w:szCs w:val="20"/>
              </w:rPr>
            </w:pPr>
            <w:r>
              <w:rPr>
                <w:rFonts w:ascii="Arial" w:hAnsi="Arial" w:cs="Arial"/>
                <w:sz w:val="20"/>
                <w:szCs w:val="20"/>
              </w:rPr>
              <w:t>7</w:t>
            </w:r>
          </w:p>
        </w:tc>
        <w:tc>
          <w:tcPr>
            <w:tcW w:w="2040" w:type="dxa"/>
            <w:shd w:val="clear" w:color="auto" w:fill="auto"/>
            <w:noWrap/>
            <w:vAlign w:val="center"/>
          </w:tcPr>
          <w:p w:rsidR="00AA19FF" w:rsidRDefault="00AA19FF" w:rsidP="00226FE6">
            <w:pPr>
              <w:keepNext/>
              <w:jc w:val="center"/>
              <w:rPr>
                <w:rFonts w:ascii="Arial" w:hAnsi="Arial" w:cs="Arial"/>
                <w:sz w:val="20"/>
                <w:szCs w:val="20"/>
              </w:rPr>
            </w:pPr>
            <w:r>
              <w:rPr>
                <w:rFonts w:ascii="Arial" w:hAnsi="Arial" w:cs="Arial"/>
                <w:sz w:val="20"/>
                <w:szCs w:val="20"/>
              </w:rPr>
              <w:t xml:space="preserve">Casa di Ospitalità S.Bellia </w:t>
            </w:r>
          </w:p>
        </w:tc>
        <w:tc>
          <w:tcPr>
            <w:tcW w:w="1560" w:type="dxa"/>
            <w:vAlign w:val="center"/>
          </w:tcPr>
          <w:p w:rsidR="00AA19FF" w:rsidRPr="00941885" w:rsidRDefault="00AA19FF" w:rsidP="00226FE6">
            <w:pPr>
              <w:keepNext/>
              <w:jc w:val="center"/>
              <w:rPr>
                <w:rFonts w:ascii="Arial" w:hAnsi="Arial" w:cs="Arial"/>
                <w:sz w:val="20"/>
                <w:szCs w:val="20"/>
              </w:rPr>
            </w:pPr>
            <w:r>
              <w:rPr>
                <w:rFonts w:ascii="Arial" w:hAnsi="Arial" w:cs="Arial"/>
                <w:sz w:val="20"/>
                <w:szCs w:val="20"/>
              </w:rPr>
              <w:t>Istituto</w:t>
            </w:r>
          </w:p>
        </w:tc>
        <w:tc>
          <w:tcPr>
            <w:tcW w:w="1320" w:type="dxa"/>
            <w:shd w:val="clear" w:color="auto" w:fill="auto"/>
          </w:tcPr>
          <w:p w:rsidR="00AA19FF" w:rsidRDefault="00AA19FF" w:rsidP="00226FE6">
            <w:pPr>
              <w:keepNext/>
              <w:jc w:val="center"/>
              <w:rPr>
                <w:rFonts w:ascii="Arial" w:hAnsi="Arial" w:cs="Arial"/>
                <w:sz w:val="20"/>
                <w:szCs w:val="20"/>
              </w:rPr>
            </w:pPr>
            <w:r>
              <w:rPr>
                <w:rFonts w:ascii="Arial" w:hAnsi="Arial" w:cs="Arial"/>
                <w:sz w:val="20"/>
                <w:szCs w:val="20"/>
              </w:rPr>
              <w:t>Paternò, Via nicolosi 47</w:t>
            </w:r>
          </w:p>
        </w:tc>
        <w:tc>
          <w:tcPr>
            <w:tcW w:w="1000" w:type="dxa"/>
            <w:shd w:val="clear" w:color="auto" w:fill="auto"/>
            <w:noWrap/>
            <w:vAlign w:val="center"/>
          </w:tcPr>
          <w:p w:rsidR="00AA19FF" w:rsidRPr="00941885" w:rsidRDefault="00AA19FF" w:rsidP="00226FE6">
            <w:pPr>
              <w:keepNext/>
              <w:jc w:val="center"/>
              <w:rPr>
                <w:rFonts w:ascii="Arial" w:hAnsi="Arial" w:cs="Arial"/>
                <w:sz w:val="20"/>
                <w:szCs w:val="20"/>
              </w:rPr>
            </w:pPr>
            <w:r>
              <w:rPr>
                <w:rFonts w:ascii="Arial" w:hAnsi="Arial" w:cs="Arial"/>
                <w:sz w:val="20"/>
                <w:szCs w:val="20"/>
              </w:rPr>
              <w:t>52</w:t>
            </w:r>
          </w:p>
        </w:tc>
        <w:tc>
          <w:tcPr>
            <w:tcW w:w="1680" w:type="dxa"/>
            <w:shd w:val="clear" w:color="auto" w:fill="auto"/>
            <w:noWrap/>
            <w:vAlign w:val="bottom"/>
          </w:tcPr>
          <w:p w:rsidR="00AA19FF" w:rsidRPr="00ED16A6" w:rsidRDefault="00AA19FF" w:rsidP="00226FE6">
            <w:pPr>
              <w:keepNext/>
              <w:jc w:val="center"/>
              <w:rPr>
                <w:rFonts w:ascii="Arial" w:hAnsi="Arial" w:cs="Arial"/>
                <w:sz w:val="20"/>
                <w:szCs w:val="20"/>
              </w:rPr>
            </w:pPr>
          </w:p>
        </w:tc>
        <w:tc>
          <w:tcPr>
            <w:tcW w:w="1560" w:type="dxa"/>
            <w:shd w:val="clear" w:color="auto" w:fill="auto"/>
            <w:vAlign w:val="center"/>
          </w:tcPr>
          <w:p w:rsidR="00AA19FF" w:rsidRDefault="00AA19FF" w:rsidP="00226FE6">
            <w:pPr>
              <w:keepNext/>
              <w:jc w:val="center"/>
              <w:rPr>
                <w:rFonts w:ascii="Arial" w:hAnsi="Arial" w:cs="Arial"/>
                <w:sz w:val="20"/>
                <w:szCs w:val="20"/>
              </w:rPr>
            </w:pPr>
            <w:r>
              <w:rPr>
                <w:rFonts w:ascii="Arial" w:hAnsi="Arial" w:cs="Arial"/>
                <w:sz w:val="20"/>
                <w:szCs w:val="20"/>
              </w:rPr>
              <w:t>095/846304</w:t>
            </w:r>
          </w:p>
        </w:tc>
      </w:tr>
    </w:tbl>
    <w:p w:rsidR="00AA19FF" w:rsidRDefault="00AA19FF" w:rsidP="00AA19FF">
      <w:pPr>
        <w:pStyle w:val="Corpodeltesto"/>
        <w:spacing w:before="120" w:after="240" w:line="360" w:lineRule="auto"/>
        <w:ind w:firstLine="284"/>
        <w:jc w:val="center"/>
      </w:pPr>
      <w:r w:rsidRPr="00ED16A6">
        <w:rPr>
          <w:i/>
        </w:rPr>
        <w:lastRenderedPageBreak/>
        <w:t>Tabella M</w:t>
      </w:r>
      <w:r w:rsidRPr="00ED16A6">
        <w:t>: Strutture sanitarie</w:t>
      </w:r>
    </w:p>
    <w:p w:rsidR="000E5BF4" w:rsidRPr="00ED16A6" w:rsidRDefault="000E5BF4" w:rsidP="000E5BF4">
      <w:pPr>
        <w:pStyle w:val="Titolo2"/>
        <w:numPr>
          <w:ilvl w:val="2"/>
          <w:numId w:val="32"/>
        </w:numPr>
        <w:spacing w:line="360" w:lineRule="auto"/>
        <w:jc w:val="both"/>
        <w:rPr>
          <w:b/>
          <w:sz w:val="24"/>
          <w:szCs w:val="24"/>
        </w:rPr>
      </w:pPr>
      <w:r w:rsidRPr="00ED16A6">
        <w:rPr>
          <w:b/>
          <w:sz w:val="24"/>
          <w:szCs w:val="24"/>
        </w:rPr>
        <w:t>Aree di protezione civile</w:t>
      </w:r>
    </w:p>
    <w:p w:rsidR="000E5BF4" w:rsidRDefault="000E5BF4" w:rsidP="000E5BF4">
      <w:pPr>
        <w:spacing w:line="360" w:lineRule="auto"/>
        <w:jc w:val="both"/>
      </w:pPr>
      <w:r>
        <w:t>Una corretta pianificazione di protezione civile prevede l’individuazione, all’interno del territorio comunale, destinate a scopi di protezione civile - aree di attesa, di accoglienza e di ammassamento -</w:t>
      </w:r>
    </w:p>
    <w:p w:rsidR="000E5BF4" w:rsidRPr="00ED16A6" w:rsidRDefault="000E5BF4" w:rsidP="000E5BF4">
      <w:pPr>
        <w:spacing w:line="360" w:lineRule="auto"/>
        <w:jc w:val="both"/>
      </w:pPr>
      <w:r w:rsidRPr="00ED16A6">
        <w:t>Il DRPC ha promosso</w:t>
      </w:r>
      <w:r>
        <w:t xml:space="preserve"> </w:t>
      </w:r>
      <w:r w:rsidRPr="00ED16A6">
        <w:t>in que</w:t>
      </w:r>
      <w:r>
        <w:t xml:space="preserve">sti anni, nei comuni dell’Isola, </w:t>
      </w:r>
      <w:r w:rsidRPr="00ED16A6">
        <w:t xml:space="preserve">campagne </w:t>
      </w:r>
      <w:r>
        <w:t xml:space="preserve">finalizzate all’individuazione e al </w:t>
      </w:r>
      <w:r w:rsidRPr="00ED16A6">
        <w:t xml:space="preserve">rilievo delle aree di protezione civile comunali </w:t>
      </w:r>
      <w:r>
        <w:t xml:space="preserve">ed ha messo a punto a tale scopo </w:t>
      </w:r>
      <w:r w:rsidRPr="00ED16A6">
        <w:t xml:space="preserve">una scheda di censimento </w:t>
      </w:r>
      <w:r w:rsidRPr="002A708A">
        <w:rPr>
          <w:i/>
        </w:rPr>
        <w:t>Aree di emergenza comunali</w:t>
      </w:r>
      <w:r>
        <w:t xml:space="preserve"> </w:t>
      </w:r>
      <w:r w:rsidRPr="00ED16A6">
        <w:t xml:space="preserve">- Allegato B -. </w:t>
      </w:r>
    </w:p>
    <w:p w:rsidR="000E5BF4" w:rsidRPr="00ED16A6" w:rsidRDefault="000E5BF4" w:rsidP="000E5BF4">
      <w:pPr>
        <w:spacing w:before="120" w:after="120"/>
        <w:jc w:val="both"/>
      </w:pPr>
      <w:r w:rsidRPr="00ED16A6">
        <w:t xml:space="preserve">Per le finalità del presente </w:t>
      </w:r>
      <w:r>
        <w:t>P</w:t>
      </w:r>
      <w:r w:rsidRPr="00ED16A6">
        <w:t xml:space="preserve">iano ci si riferisce prioritariamente alle </w:t>
      </w:r>
      <w:r w:rsidRPr="00ED16A6">
        <w:rPr>
          <w:b/>
        </w:rPr>
        <w:t xml:space="preserve">Aree/strutture di accoglienza della popolazione cioè i luoghi </w:t>
      </w:r>
      <w:r w:rsidRPr="00ED16A6">
        <w:rPr>
          <w:i/>
        </w:rPr>
        <w:t>in grado di accogliere ed assistere la popolazione allontanata dalle proprie abitazioni.</w:t>
      </w:r>
      <w:r w:rsidRPr="00F101E5">
        <w:t xml:space="preserve"> </w:t>
      </w:r>
    </w:p>
    <w:tbl>
      <w:tblPr>
        <w:tblpPr w:leftFromText="141" w:rightFromText="141" w:vertAnchor="text" w:tblpY="62"/>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1589"/>
        <w:gridCol w:w="1480"/>
        <w:gridCol w:w="1491"/>
        <w:gridCol w:w="1440"/>
        <w:gridCol w:w="629"/>
        <w:gridCol w:w="1185"/>
        <w:gridCol w:w="1294"/>
      </w:tblGrid>
      <w:tr w:rsidR="000E5BF4" w:rsidRPr="00ED16A6">
        <w:trPr>
          <w:trHeight w:val="527"/>
        </w:trPr>
        <w:tc>
          <w:tcPr>
            <w:tcW w:w="790" w:type="dxa"/>
            <w:vMerge w:val="restart"/>
            <w:shd w:val="clear" w:color="auto" w:fill="C0C0C0"/>
            <w:vAlign w:val="center"/>
          </w:tcPr>
          <w:p w:rsidR="000E5BF4" w:rsidRPr="00ED16A6" w:rsidRDefault="000E5BF4" w:rsidP="000F3DDA">
            <w:pPr>
              <w:keepNext/>
              <w:jc w:val="center"/>
              <w:rPr>
                <w:rFonts w:ascii="Arial" w:hAnsi="Arial" w:cs="Arial"/>
                <w:b/>
                <w:sz w:val="20"/>
                <w:szCs w:val="20"/>
              </w:rPr>
            </w:pPr>
            <w:r w:rsidRPr="00ED16A6">
              <w:rPr>
                <w:rFonts w:ascii="Arial" w:hAnsi="Arial" w:cs="Arial"/>
                <w:b/>
                <w:sz w:val="20"/>
                <w:szCs w:val="20"/>
              </w:rPr>
              <w:t>n. progr.</w:t>
            </w:r>
          </w:p>
        </w:tc>
        <w:tc>
          <w:tcPr>
            <w:tcW w:w="1589" w:type="dxa"/>
            <w:vMerge w:val="restart"/>
            <w:shd w:val="clear" w:color="auto" w:fill="C0C0C0"/>
            <w:noWrap/>
            <w:vAlign w:val="center"/>
          </w:tcPr>
          <w:p w:rsidR="000E5BF4" w:rsidRPr="00ED16A6" w:rsidRDefault="000E5BF4" w:rsidP="000F3DDA">
            <w:pPr>
              <w:keepNext/>
              <w:jc w:val="center"/>
              <w:rPr>
                <w:rFonts w:ascii="Arial" w:hAnsi="Arial" w:cs="Arial"/>
                <w:b/>
                <w:sz w:val="16"/>
                <w:szCs w:val="16"/>
              </w:rPr>
            </w:pPr>
            <w:r w:rsidRPr="00ED16A6">
              <w:rPr>
                <w:rFonts w:ascii="Arial" w:hAnsi="Arial" w:cs="Arial"/>
                <w:b/>
                <w:sz w:val="16"/>
                <w:szCs w:val="16"/>
              </w:rPr>
              <w:t>DENOMINAZIONE</w:t>
            </w:r>
          </w:p>
        </w:tc>
        <w:tc>
          <w:tcPr>
            <w:tcW w:w="1480" w:type="dxa"/>
            <w:vMerge w:val="restart"/>
            <w:shd w:val="clear" w:color="auto" w:fill="C0C0C0"/>
            <w:vAlign w:val="center"/>
          </w:tcPr>
          <w:p w:rsidR="000E5BF4" w:rsidRPr="00ED16A6" w:rsidRDefault="000E5BF4" w:rsidP="000F3DDA">
            <w:pPr>
              <w:keepNext/>
              <w:ind w:right="245"/>
              <w:jc w:val="center"/>
              <w:rPr>
                <w:rFonts w:ascii="Arial" w:hAnsi="Arial" w:cs="Arial"/>
                <w:b/>
                <w:sz w:val="20"/>
                <w:szCs w:val="20"/>
              </w:rPr>
            </w:pPr>
            <w:r w:rsidRPr="00ED16A6">
              <w:rPr>
                <w:rFonts w:ascii="Arial" w:hAnsi="Arial" w:cs="Arial"/>
                <w:b/>
                <w:sz w:val="20"/>
                <w:szCs w:val="20"/>
              </w:rPr>
              <w:t>Ubicazione</w:t>
            </w:r>
          </w:p>
        </w:tc>
        <w:tc>
          <w:tcPr>
            <w:tcW w:w="1491" w:type="dxa"/>
            <w:vMerge w:val="restart"/>
            <w:shd w:val="clear" w:color="auto" w:fill="C0C0C0"/>
            <w:vAlign w:val="center"/>
          </w:tcPr>
          <w:p w:rsidR="000E5BF4" w:rsidRPr="00ED16A6" w:rsidRDefault="000E5BF4" w:rsidP="000F3DDA">
            <w:pPr>
              <w:keepNext/>
              <w:spacing w:before="120"/>
              <w:jc w:val="center"/>
              <w:rPr>
                <w:rFonts w:ascii="Arial" w:hAnsi="Arial" w:cs="Arial"/>
                <w:b/>
                <w:sz w:val="20"/>
                <w:szCs w:val="20"/>
              </w:rPr>
            </w:pPr>
            <w:r w:rsidRPr="00ED16A6">
              <w:rPr>
                <w:rFonts w:ascii="Arial" w:hAnsi="Arial" w:cs="Arial"/>
                <w:b/>
                <w:sz w:val="20"/>
                <w:szCs w:val="20"/>
              </w:rPr>
              <w:t xml:space="preserve">Ricettività </w:t>
            </w:r>
          </w:p>
        </w:tc>
        <w:tc>
          <w:tcPr>
            <w:tcW w:w="1440" w:type="dxa"/>
            <w:vMerge w:val="restart"/>
            <w:shd w:val="clear" w:color="auto" w:fill="C0C0C0"/>
          </w:tcPr>
          <w:p w:rsidR="000E5BF4" w:rsidRPr="00ED16A6" w:rsidRDefault="000E5BF4" w:rsidP="000F3DDA">
            <w:pPr>
              <w:keepNext/>
              <w:spacing w:before="120"/>
              <w:jc w:val="center"/>
              <w:rPr>
                <w:rFonts w:ascii="Arial" w:hAnsi="Arial" w:cs="Arial"/>
                <w:b/>
                <w:sz w:val="20"/>
                <w:szCs w:val="20"/>
              </w:rPr>
            </w:pPr>
            <w:r w:rsidRPr="00ED16A6">
              <w:rPr>
                <w:rFonts w:ascii="Arial" w:hAnsi="Arial" w:cs="Arial"/>
                <w:b/>
                <w:sz w:val="20"/>
                <w:szCs w:val="20"/>
              </w:rPr>
              <w:t>Possibilità di ricovero di persone diversamente abili</w:t>
            </w:r>
          </w:p>
        </w:tc>
        <w:tc>
          <w:tcPr>
            <w:tcW w:w="629" w:type="dxa"/>
            <w:vMerge w:val="restart"/>
            <w:shd w:val="clear" w:color="auto" w:fill="C0C0C0"/>
            <w:vAlign w:val="center"/>
          </w:tcPr>
          <w:p w:rsidR="000E5BF4" w:rsidRPr="00ED16A6" w:rsidRDefault="000E5BF4" w:rsidP="000F3DDA">
            <w:pPr>
              <w:keepNext/>
              <w:spacing w:before="120"/>
              <w:jc w:val="center"/>
              <w:rPr>
                <w:rFonts w:ascii="Arial" w:hAnsi="Arial" w:cs="Arial"/>
                <w:b/>
                <w:sz w:val="18"/>
                <w:szCs w:val="18"/>
              </w:rPr>
            </w:pPr>
            <w:r w:rsidRPr="00ED16A6">
              <w:rPr>
                <w:rFonts w:ascii="Arial" w:hAnsi="Arial" w:cs="Arial"/>
                <w:b/>
                <w:sz w:val="20"/>
                <w:szCs w:val="20"/>
              </w:rPr>
              <w:t>Posti letto</w:t>
            </w:r>
          </w:p>
        </w:tc>
        <w:tc>
          <w:tcPr>
            <w:tcW w:w="2479" w:type="dxa"/>
            <w:gridSpan w:val="2"/>
            <w:shd w:val="clear" w:color="auto" w:fill="C0C0C0"/>
            <w:noWrap/>
            <w:vAlign w:val="center"/>
          </w:tcPr>
          <w:p w:rsidR="000E5BF4" w:rsidRPr="00ED16A6" w:rsidRDefault="000E5BF4" w:rsidP="000F3DDA">
            <w:pPr>
              <w:keepNext/>
              <w:jc w:val="center"/>
              <w:rPr>
                <w:rFonts w:ascii="Arial" w:hAnsi="Arial" w:cs="Arial"/>
                <w:b/>
                <w:sz w:val="20"/>
                <w:szCs w:val="20"/>
              </w:rPr>
            </w:pPr>
            <w:r w:rsidRPr="00ED16A6">
              <w:rPr>
                <w:rFonts w:ascii="Arial" w:hAnsi="Arial" w:cs="Arial"/>
                <w:b/>
                <w:sz w:val="20"/>
                <w:szCs w:val="20"/>
              </w:rPr>
              <w:t>REFERENTE</w:t>
            </w:r>
          </w:p>
        </w:tc>
      </w:tr>
      <w:tr w:rsidR="000E5BF4" w:rsidRPr="00ED16A6">
        <w:trPr>
          <w:trHeight w:val="301"/>
        </w:trPr>
        <w:tc>
          <w:tcPr>
            <w:tcW w:w="790" w:type="dxa"/>
            <w:vMerge/>
            <w:shd w:val="clear" w:color="auto" w:fill="C0C0C0"/>
          </w:tcPr>
          <w:p w:rsidR="000E5BF4" w:rsidRPr="00ED16A6" w:rsidRDefault="000E5BF4" w:rsidP="000F3DDA">
            <w:pPr>
              <w:keepNext/>
              <w:jc w:val="center"/>
              <w:rPr>
                <w:rFonts w:ascii="Arial" w:hAnsi="Arial" w:cs="Arial"/>
                <w:b/>
                <w:sz w:val="20"/>
                <w:szCs w:val="20"/>
              </w:rPr>
            </w:pPr>
          </w:p>
        </w:tc>
        <w:tc>
          <w:tcPr>
            <w:tcW w:w="1589" w:type="dxa"/>
            <w:vMerge/>
            <w:shd w:val="clear" w:color="auto" w:fill="C0C0C0"/>
            <w:noWrap/>
            <w:vAlign w:val="bottom"/>
          </w:tcPr>
          <w:p w:rsidR="000E5BF4" w:rsidRPr="00ED16A6" w:rsidRDefault="000E5BF4" w:rsidP="000F3DDA">
            <w:pPr>
              <w:keepNext/>
              <w:jc w:val="center"/>
              <w:rPr>
                <w:rFonts w:ascii="Arial" w:hAnsi="Arial" w:cs="Arial"/>
                <w:b/>
                <w:sz w:val="20"/>
                <w:szCs w:val="20"/>
              </w:rPr>
            </w:pPr>
          </w:p>
        </w:tc>
        <w:tc>
          <w:tcPr>
            <w:tcW w:w="1480" w:type="dxa"/>
            <w:vMerge/>
            <w:shd w:val="clear" w:color="auto" w:fill="C0C0C0"/>
          </w:tcPr>
          <w:p w:rsidR="000E5BF4" w:rsidRPr="00ED16A6" w:rsidRDefault="000E5BF4" w:rsidP="000F3DDA">
            <w:pPr>
              <w:keepNext/>
              <w:jc w:val="center"/>
              <w:rPr>
                <w:rFonts w:ascii="Arial" w:hAnsi="Arial" w:cs="Arial"/>
                <w:b/>
                <w:sz w:val="20"/>
                <w:szCs w:val="20"/>
                <w:highlight w:val="lightGray"/>
              </w:rPr>
            </w:pPr>
          </w:p>
        </w:tc>
        <w:tc>
          <w:tcPr>
            <w:tcW w:w="1491" w:type="dxa"/>
            <w:vMerge/>
            <w:shd w:val="clear" w:color="auto" w:fill="C0C0C0"/>
          </w:tcPr>
          <w:p w:rsidR="000E5BF4" w:rsidRPr="00ED16A6" w:rsidRDefault="000E5BF4" w:rsidP="000F3DDA">
            <w:pPr>
              <w:keepNext/>
              <w:jc w:val="center"/>
              <w:rPr>
                <w:rFonts w:ascii="Arial" w:hAnsi="Arial" w:cs="Arial"/>
                <w:b/>
                <w:sz w:val="20"/>
                <w:szCs w:val="20"/>
                <w:highlight w:val="lightGray"/>
              </w:rPr>
            </w:pPr>
          </w:p>
        </w:tc>
        <w:tc>
          <w:tcPr>
            <w:tcW w:w="1440" w:type="dxa"/>
            <w:vMerge/>
            <w:shd w:val="clear" w:color="auto" w:fill="C0C0C0"/>
          </w:tcPr>
          <w:p w:rsidR="000E5BF4" w:rsidRPr="00ED16A6" w:rsidRDefault="000E5BF4" w:rsidP="000F3DDA">
            <w:pPr>
              <w:keepNext/>
              <w:jc w:val="center"/>
              <w:rPr>
                <w:rFonts w:ascii="Arial" w:hAnsi="Arial" w:cs="Arial"/>
                <w:b/>
                <w:sz w:val="20"/>
                <w:szCs w:val="20"/>
                <w:highlight w:val="lightGray"/>
              </w:rPr>
            </w:pPr>
          </w:p>
        </w:tc>
        <w:tc>
          <w:tcPr>
            <w:tcW w:w="629" w:type="dxa"/>
            <w:vMerge/>
            <w:shd w:val="clear" w:color="auto" w:fill="C0C0C0"/>
            <w:vAlign w:val="bottom"/>
          </w:tcPr>
          <w:p w:rsidR="000E5BF4" w:rsidRPr="00ED16A6" w:rsidRDefault="000E5BF4" w:rsidP="000F3DDA">
            <w:pPr>
              <w:keepNext/>
              <w:jc w:val="center"/>
              <w:rPr>
                <w:rFonts w:ascii="Arial" w:hAnsi="Arial" w:cs="Arial"/>
                <w:b/>
                <w:sz w:val="20"/>
                <w:szCs w:val="20"/>
                <w:highlight w:val="lightGray"/>
              </w:rPr>
            </w:pPr>
          </w:p>
        </w:tc>
        <w:tc>
          <w:tcPr>
            <w:tcW w:w="1185" w:type="dxa"/>
            <w:shd w:val="clear" w:color="auto" w:fill="C0C0C0"/>
            <w:noWrap/>
            <w:vAlign w:val="bottom"/>
          </w:tcPr>
          <w:p w:rsidR="000E5BF4" w:rsidRPr="00ED16A6" w:rsidRDefault="000E5BF4" w:rsidP="000F3DDA">
            <w:pPr>
              <w:keepNext/>
              <w:rPr>
                <w:rFonts w:ascii="Arial" w:hAnsi="Arial" w:cs="Arial"/>
                <w:b/>
                <w:sz w:val="20"/>
                <w:szCs w:val="20"/>
              </w:rPr>
            </w:pPr>
            <w:r w:rsidRPr="00ED16A6">
              <w:rPr>
                <w:rFonts w:ascii="Arial" w:hAnsi="Arial" w:cs="Arial"/>
                <w:b/>
                <w:sz w:val="20"/>
                <w:szCs w:val="20"/>
              </w:rPr>
              <w:t>nome</w:t>
            </w:r>
          </w:p>
        </w:tc>
        <w:tc>
          <w:tcPr>
            <w:tcW w:w="1294" w:type="dxa"/>
            <w:shd w:val="clear" w:color="auto" w:fill="C0C0C0"/>
            <w:vAlign w:val="bottom"/>
          </w:tcPr>
          <w:p w:rsidR="000E5BF4" w:rsidRPr="00ED16A6" w:rsidRDefault="000E5BF4" w:rsidP="000F3DDA">
            <w:pPr>
              <w:keepNext/>
              <w:rPr>
                <w:rFonts w:ascii="Arial" w:hAnsi="Arial" w:cs="Arial"/>
                <w:b/>
                <w:sz w:val="20"/>
                <w:szCs w:val="20"/>
              </w:rPr>
            </w:pPr>
            <w:r w:rsidRPr="00ED16A6">
              <w:rPr>
                <w:rFonts w:ascii="Arial" w:hAnsi="Arial" w:cs="Arial"/>
                <w:b/>
                <w:sz w:val="20"/>
                <w:szCs w:val="20"/>
              </w:rPr>
              <w:t>tel. / cell</w:t>
            </w:r>
          </w:p>
        </w:tc>
      </w:tr>
      <w:tr w:rsidR="000E5BF4" w:rsidRPr="00ED16A6">
        <w:trPr>
          <w:trHeight w:val="255"/>
        </w:trPr>
        <w:tc>
          <w:tcPr>
            <w:tcW w:w="790" w:type="dxa"/>
            <w:vAlign w:val="center"/>
          </w:tcPr>
          <w:p w:rsidR="000E5BF4" w:rsidRPr="00ED16A6" w:rsidRDefault="000E5BF4" w:rsidP="000F3DDA">
            <w:pPr>
              <w:keepNext/>
              <w:jc w:val="center"/>
              <w:rPr>
                <w:rFonts w:ascii="Arial" w:hAnsi="Arial" w:cs="Arial"/>
                <w:sz w:val="20"/>
                <w:szCs w:val="20"/>
              </w:rPr>
            </w:pPr>
            <w:r>
              <w:rPr>
                <w:rFonts w:ascii="Arial" w:hAnsi="Arial" w:cs="Arial"/>
                <w:sz w:val="20"/>
                <w:szCs w:val="20"/>
              </w:rPr>
              <w:t>1</w:t>
            </w:r>
          </w:p>
        </w:tc>
        <w:tc>
          <w:tcPr>
            <w:tcW w:w="1589" w:type="dxa"/>
            <w:shd w:val="clear" w:color="auto" w:fill="auto"/>
            <w:noWrap/>
            <w:vAlign w:val="center"/>
          </w:tcPr>
          <w:p w:rsidR="000E5BF4" w:rsidRPr="00ED16A6" w:rsidRDefault="000E5BF4" w:rsidP="000F3DDA">
            <w:pPr>
              <w:keepNext/>
              <w:jc w:val="center"/>
              <w:rPr>
                <w:rFonts w:ascii="Arial" w:hAnsi="Arial" w:cs="Arial"/>
                <w:sz w:val="20"/>
                <w:szCs w:val="20"/>
              </w:rPr>
            </w:pPr>
            <w:r>
              <w:rPr>
                <w:rFonts w:ascii="Arial" w:hAnsi="Arial" w:cs="Arial"/>
                <w:sz w:val="20"/>
                <w:szCs w:val="20"/>
              </w:rPr>
              <w:t>Campo Sportivo</w:t>
            </w:r>
          </w:p>
        </w:tc>
        <w:tc>
          <w:tcPr>
            <w:tcW w:w="1480" w:type="dxa"/>
            <w:vAlign w:val="center"/>
          </w:tcPr>
          <w:p w:rsidR="000E5BF4" w:rsidRPr="00ED16A6" w:rsidRDefault="000E5BF4" w:rsidP="000F3DDA">
            <w:pPr>
              <w:keepNext/>
              <w:jc w:val="center"/>
              <w:rPr>
                <w:rFonts w:ascii="Arial" w:hAnsi="Arial" w:cs="Arial"/>
                <w:sz w:val="20"/>
                <w:szCs w:val="20"/>
              </w:rPr>
            </w:pPr>
            <w:r>
              <w:rPr>
                <w:rFonts w:ascii="Arial" w:hAnsi="Arial" w:cs="Arial"/>
                <w:sz w:val="20"/>
                <w:szCs w:val="20"/>
              </w:rPr>
              <w:t>Via dello Stadio</w:t>
            </w:r>
          </w:p>
        </w:tc>
        <w:tc>
          <w:tcPr>
            <w:tcW w:w="1491" w:type="dxa"/>
            <w:shd w:val="clear" w:color="auto" w:fill="auto"/>
          </w:tcPr>
          <w:p w:rsidR="000E5BF4" w:rsidRPr="00ED16A6" w:rsidRDefault="000E5BF4" w:rsidP="000F3DDA">
            <w:pPr>
              <w:keepNext/>
              <w:jc w:val="center"/>
              <w:rPr>
                <w:rFonts w:ascii="Arial" w:hAnsi="Arial" w:cs="Arial"/>
                <w:sz w:val="20"/>
                <w:szCs w:val="20"/>
              </w:rPr>
            </w:pPr>
          </w:p>
        </w:tc>
        <w:tc>
          <w:tcPr>
            <w:tcW w:w="1440" w:type="dxa"/>
          </w:tcPr>
          <w:p w:rsidR="000E5BF4" w:rsidRPr="00ED16A6" w:rsidRDefault="00871B48" w:rsidP="000F3DDA">
            <w:pPr>
              <w:keepNext/>
              <w:jc w:val="center"/>
              <w:rPr>
                <w:rFonts w:ascii="Arial" w:hAnsi="Arial" w:cs="Arial"/>
                <w:sz w:val="20"/>
                <w:szCs w:val="20"/>
              </w:rPr>
            </w:pPr>
            <w:r>
              <w:rPr>
                <w:rFonts w:ascii="Arial" w:hAnsi="Arial" w:cs="Arial"/>
                <w:sz w:val="20"/>
                <w:szCs w:val="20"/>
              </w:rPr>
              <w:t>NO</w:t>
            </w:r>
          </w:p>
        </w:tc>
        <w:tc>
          <w:tcPr>
            <w:tcW w:w="629" w:type="dxa"/>
            <w:shd w:val="clear" w:color="auto" w:fill="auto"/>
            <w:vAlign w:val="bottom"/>
          </w:tcPr>
          <w:p w:rsidR="000E5BF4" w:rsidRPr="00ED16A6" w:rsidRDefault="000E5BF4" w:rsidP="000F3DDA">
            <w:pPr>
              <w:keepNext/>
              <w:jc w:val="center"/>
              <w:rPr>
                <w:rFonts w:ascii="Arial" w:hAnsi="Arial" w:cs="Arial"/>
                <w:sz w:val="20"/>
                <w:szCs w:val="20"/>
              </w:rPr>
            </w:pPr>
          </w:p>
        </w:tc>
        <w:tc>
          <w:tcPr>
            <w:tcW w:w="1185" w:type="dxa"/>
            <w:shd w:val="clear" w:color="auto" w:fill="auto"/>
            <w:noWrap/>
            <w:vAlign w:val="bottom"/>
          </w:tcPr>
          <w:p w:rsidR="000E5BF4" w:rsidRPr="00ED16A6" w:rsidRDefault="00871B48" w:rsidP="000F3DDA">
            <w:pPr>
              <w:keepNext/>
              <w:jc w:val="center"/>
              <w:rPr>
                <w:rFonts w:ascii="Arial" w:hAnsi="Arial" w:cs="Arial"/>
                <w:sz w:val="20"/>
                <w:szCs w:val="20"/>
              </w:rPr>
            </w:pPr>
            <w:r>
              <w:rPr>
                <w:rFonts w:ascii="Arial" w:hAnsi="Arial" w:cs="Arial"/>
                <w:sz w:val="20"/>
                <w:szCs w:val="20"/>
              </w:rPr>
              <w:t>Costanzo</w:t>
            </w:r>
          </w:p>
        </w:tc>
        <w:tc>
          <w:tcPr>
            <w:tcW w:w="1294" w:type="dxa"/>
            <w:shd w:val="clear" w:color="auto" w:fill="auto"/>
            <w:vAlign w:val="bottom"/>
          </w:tcPr>
          <w:p w:rsidR="000E5BF4" w:rsidRPr="00ED16A6" w:rsidRDefault="00945E66" w:rsidP="00945E66">
            <w:pPr>
              <w:keepNext/>
              <w:rPr>
                <w:rFonts w:ascii="Arial" w:hAnsi="Arial" w:cs="Arial"/>
                <w:sz w:val="20"/>
                <w:szCs w:val="20"/>
              </w:rPr>
            </w:pPr>
            <w:r>
              <w:rPr>
                <w:rFonts w:ascii="Arial" w:hAnsi="Arial" w:cs="Arial"/>
                <w:sz w:val="20"/>
                <w:szCs w:val="20"/>
              </w:rPr>
              <w:t>3351046280</w:t>
            </w:r>
          </w:p>
        </w:tc>
      </w:tr>
      <w:tr w:rsidR="000E5BF4" w:rsidRPr="00ED16A6">
        <w:trPr>
          <w:trHeight w:val="452"/>
        </w:trPr>
        <w:tc>
          <w:tcPr>
            <w:tcW w:w="790" w:type="dxa"/>
            <w:vAlign w:val="center"/>
          </w:tcPr>
          <w:p w:rsidR="000E5BF4" w:rsidRDefault="00871B48" w:rsidP="000F3DDA">
            <w:pPr>
              <w:keepNext/>
              <w:jc w:val="center"/>
              <w:rPr>
                <w:rFonts w:ascii="Arial" w:hAnsi="Arial" w:cs="Arial"/>
                <w:sz w:val="20"/>
                <w:szCs w:val="20"/>
              </w:rPr>
            </w:pPr>
            <w:r>
              <w:rPr>
                <w:rFonts w:ascii="Arial" w:hAnsi="Arial" w:cs="Arial"/>
                <w:sz w:val="20"/>
                <w:szCs w:val="20"/>
              </w:rPr>
              <w:t>2</w:t>
            </w:r>
          </w:p>
        </w:tc>
        <w:tc>
          <w:tcPr>
            <w:tcW w:w="1589" w:type="dxa"/>
            <w:shd w:val="clear" w:color="auto" w:fill="auto"/>
            <w:noWrap/>
            <w:vAlign w:val="center"/>
          </w:tcPr>
          <w:p w:rsidR="000E5BF4" w:rsidRDefault="00871B48" w:rsidP="000F3DDA">
            <w:pPr>
              <w:keepNext/>
              <w:jc w:val="center"/>
              <w:rPr>
                <w:rFonts w:ascii="Arial" w:hAnsi="Arial" w:cs="Arial"/>
                <w:sz w:val="20"/>
                <w:szCs w:val="20"/>
              </w:rPr>
            </w:pPr>
            <w:r>
              <w:rPr>
                <w:rFonts w:ascii="Arial" w:hAnsi="Arial" w:cs="Arial"/>
                <w:sz w:val="20"/>
                <w:szCs w:val="20"/>
              </w:rPr>
              <w:t>Palazzotto dello Sport</w:t>
            </w:r>
          </w:p>
        </w:tc>
        <w:tc>
          <w:tcPr>
            <w:tcW w:w="1480" w:type="dxa"/>
            <w:vAlign w:val="center"/>
          </w:tcPr>
          <w:p w:rsidR="000E5BF4" w:rsidRDefault="00871B48" w:rsidP="000F3DDA">
            <w:pPr>
              <w:keepNext/>
              <w:jc w:val="center"/>
              <w:rPr>
                <w:rFonts w:ascii="Arial" w:hAnsi="Arial" w:cs="Arial"/>
                <w:sz w:val="20"/>
                <w:szCs w:val="20"/>
              </w:rPr>
            </w:pPr>
            <w:r>
              <w:rPr>
                <w:rFonts w:ascii="Arial" w:hAnsi="Arial" w:cs="Arial"/>
                <w:sz w:val="20"/>
                <w:szCs w:val="20"/>
              </w:rPr>
              <w:t>Via Paternò</w:t>
            </w:r>
          </w:p>
        </w:tc>
        <w:tc>
          <w:tcPr>
            <w:tcW w:w="1491" w:type="dxa"/>
            <w:shd w:val="clear" w:color="auto" w:fill="auto"/>
          </w:tcPr>
          <w:p w:rsidR="000E5BF4" w:rsidRPr="00ED16A6" w:rsidRDefault="000E5BF4" w:rsidP="000F3DDA">
            <w:pPr>
              <w:keepNext/>
              <w:jc w:val="center"/>
              <w:rPr>
                <w:rFonts w:ascii="Arial" w:hAnsi="Arial" w:cs="Arial"/>
                <w:sz w:val="20"/>
                <w:szCs w:val="20"/>
              </w:rPr>
            </w:pPr>
          </w:p>
        </w:tc>
        <w:tc>
          <w:tcPr>
            <w:tcW w:w="1440" w:type="dxa"/>
          </w:tcPr>
          <w:p w:rsidR="000E5BF4" w:rsidRPr="00ED16A6" w:rsidRDefault="00871B48" w:rsidP="000F3DDA">
            <w:pPr>
              <w:keepNext/>
              <w:jc w:val="center"/>
              <w:rPr>
                <w:rFonts w:ascii="Arial" w:hAnsi="Arial" w:cs="Arial"/>
                <w:sz w:val="20"/>
                <w:szCs w:val="20"/>
              </w:rPr>
            </w:pPr>
            <w:r>
              <w:rPr>
                <w:rFonts w:ascii="Arial" w:hAnsi="Arial" w:cs="Arial"/>
                <w:sz w:val="20"/>
                <w:szCs w:val="20"/>
              </w:rPr>
              <w:t>SI</w:t>
            </w:r>
          </w:p>
        </w:tc>
        <w:tc>
          <w:tcPr>
            <w:tcW w:w="629" w:type="dxa"/>
            <w:shd w:val="clear" w:color="auto" w:fill="auto"/>
            <w:vAlign w:val="bottom"/>
          </w:tcPr>
          <w:p w:rsidR="000E5BF4" w:rsidRPr="00ED16A6" w:rsidRDefault="000E5BF4" w:rsidP="000F3DDA">
            <w:pPr>
              <w:keepNext/>
              <w:jc w:val="center"/>
              <w:rPr>
                <w:rFonts w:ascii="Arial" w:hAnsi="Arial" w:cs="Arial"/>
                <w:sz w:val="20"/>
                <w:szCs w:val="20"/>
              </w:rPr>
            </w:pPr>
          </w:p>
        </w:tc>
        <w:tc>
          <w:tcPr>
            <w:tcW w:w="1185" w:type="dxa"/>
            <w:shd w:val="clear" w:color="auto" w:fill="auto"/>
            <w:noWrap/>
            <w:vAlign w:val="bottom"/>
          </w:tcPr>
          <w:p w:rsidR="000E5BF4" w:rsidRPr="00ED16A6" w:rsidRDefault="00871B48" w:rsidP="000F3DDA">
            <w:pPr>
              <w:keepNext/>
              <w:jc w:val="center"/>
              <w:rPr>
                <w:rFonts w:ascii="Arial" w:hAnsi="Arial" w:cs="Arial"/>
                <w:sz w:val="20"/>
                <w:szCs w:val="20"/>
              </w:rPr>
            </w:pPr>
            <w:r>
              <w:rPr>
                <w:rFonts w:ascii="Arial" w:hAnsi="Arial" w:cs="Arial"/>
                <w:sz w:val="20"/>
                <w:szCs w:val="20"/>
              </w:rPr>
              <w:t>Costanzo</w:t>
            </w:r>
          </w:p>
        </w:tc>
        <w:tc>
          <w:tcPr>
            <w:tcW w:w="1294" w:type="dxa"/>
            <w:shd w:val="clear" w:color="auto" w:fill="auto"/>
            <w:vAlign w:val="bottom"/>
          </w:tcPr>
          <w:p w:rsidR="00871B48" w:rsidRPr="00ED16A6" w:rsidRDefault="00871B48" w:rsidP="003A08B0">
            <w:pPr>
              <w:keepNext/>
              <w:rPr>
                <w:rFonts w:ascii="Arial" w:hAnsi="Arial" w:cs="Arial"/>
                <w:sz w:val="20"/>
                <w:szCs w:val="20"/>
              </w:rPr>
            </w:pPr>
            <w:r>
              <w:rPr>
                <w:rFonts w:ascii="Arial" w:hAnsi="Arial" w:cs="Arial"/>
                <w:sz w:val="20"/>
                <w:szCs w:val="20"/>
              </w:rPr>
              <w:t>09579851</w:t>
            </w:r>
            <w:r w:rsidR="003A08B0">
              <w:rPr>
                <w:rFonts w:ascii="Arial" w:hAnsi="Arial" w:cs="Arial"/>
                <w:sz w:val="20"/>
                <w:szCs w:val="20"/>
              </w:rPr>
              <w:t>18</w:t>
            </w:r>
          </w:p>
        </w:tc>
      </w:tr>
      <w:tr w:rsidR="00871B48" w:rsidRPr="00ED16A6">
        <w:trPr>
          <w:trHeight w:val="611"/>
        </w:trPr>
        <w:tc>
          <w:tcPr>
            <w:tcW w:w="790" w:type="dxa"/>
            <w:vAlign w:val="center"/>
          </w:tcPr>
          <w:p w:rsidR="00871B48" w:rsidRDefault="00871B48" w:rsidP="000F3DDA">
            <w:pPr>
              <w:keepNext/>
              <w:jc w:val="center"/>
              <w:rPr>
                <w:rFonts w:ascii="Arial" w:hAnsi="Arial" w:cs="Arial"/>
                <w:sz w:val="20"/>
                <w:szCs w:val="20"/>
              </w:rPr>
            </w:pPr>
            <w:r>
              <w:rPr>
                <w:rFonts w:ascii="Arial" w:hAnsi="Arial" w:cs="Arial"/>
                <w:sz w:val="20"/>
                <w:szCs w:val="20"/>
              </w:rPr>
              <w:t>3</w:t>
            </w:r>
          </w:p>
        </w:tc>
        <w:tc>
          <w:tcPr>
            <w:tcW w:w="1589" w:type="dxa"/>
            <w:shd w:val="clear" w:color="auto" w:fill="auto"/>
            <w:noWrap/>
            <w:vAlign w:val="center"/>
          </w:tcPr>
          <w:p w:rsidR="00871B48" w:rsidRDefault="00871B48" w:rsidP="000F3DDA">
            <w:pPr>
              <w:keepNext/>
              <w:jc w:val="center"/>
              <w:rPr>
                <w:rFonts w:ascii="Arial" w:hAnsi="Arial" w:cs="Arial"/>
                <w:sz w:val="20"/>
                <w:szCs w:val="20"/>
              </w:rPr>
            </w:pPr>
            <w:r>
              <w:rPr>
                <w:rFonts w:ascii="Arial" w:hAnsi="Arial" w:cs="Arial"/>
                <w:sz w:val="20"/>
                <w:szCs w:val="20"/>
              </w:rPr>
              <w:t>Piazza Traccia dell’acqua</w:t>
            </w:r>
          </w:p>
        </w:tc>
        <w:tc>
          <w:tcPr>
            <w:tcW w:w="1480" w:type="dxa"/>
            <w:vAlign w:val="center"/>
          </w:tcPr>
          <w:p w:rsidR="00871B48" w:rsidRDefault="00871B48" w:rsidP="000F3DDA">
            <w:pPr>
              <w:keepNext/>
              <w:jc w:val="center"/>
              <w:rPr>
                <w:rFonts w:ascii="Arial" w:hAnsi="Arial" w:cs="Arial"/>
                <w:sz w:val="20"/>
                <w:szCs w:val="20"/>
              </w:rPr>
            </w:pPr>
            <w:r>
              <w:rPr>
                <w:rFonts w:ascii="Arial" w:hAnsi="Arial" w:cs="Arial"/>
                <w:sz w:val="20"/>
                <w:szCs w:val="20"/>
              </w:rPr>
              <w:t>Via Paternò</w:t>
            </w:r>
          </w:p>
        </w:tc>
        <w:tc>
          <w:tcPr>
            <w:tcW w:w="1491" w:type="dxa"/>
            <w:shd w:val="clear" w:color="auto" w:fill="auto"/>
          </w:tcPr>
          <w:p w:rsidR="00871B48" w:rsidRPr="00ED16A6" w:rsidRDefault="00871B48" w:rsidP="000F3DDA">
            <w:pPr>
              <w:keepNext/>
              <w:jc w:val="center"/>
              <w:rPr>
                <w:rFonts w:ascii="Arial" w:hAnsi="Arial" w:cs="Arial"/>
                <w:sz w:val="20"/>
                <w:szCs w:val="20"/>
              </w:rPr>
            </w:pPr>
          </w:p>
        </w:tc>
        <w:tc>
          <w:tcPr>
            <w:tcW w:w="1440" w:type="dxa"/>
          </w:tcPr>
          <w:p w:rsidR="00871B48" w:rsidRDefault="00871B48" w:rsidP="000F3DDA">
            <w:pPr>
              <w:keepNext/>
              <w:jc w:val="center"/>
              <w:rPr>
                <w:rFonts w:ascii="Arial" w:hAnsi="Arial" w:cs="Arial"/>
                <w:sz w:val="20"/>
                <w:szCs w:val="20"/>
              </w:rPr>
            </w:pPr>
            <w:r>
              <w:rPr>
                <w:rFonts w:ascii="Arial" w:hAnsi="Arial" w:cs="Arial"/>
                <w:sz w:val="20"/>
                <w:szCs w:val="20"/>
              </w:rPr>
              <w:t>NO</w:t>
            </w:r>
          </w:p>
        </w:tc>
        <w:tc>
          <w:tcPr>
            <w:tcW w:w="629" w:type="dxa"/>
            <w:shd w:val="clear" w:color="auto" w:fill="auto"/>
            <w:vAlign w:val="bottom"/>
          </w:tcPr>
          <w:p w:rsidR="00871B48" w:rsidRPr="00ED16A6" w:rsidRDefault="00871B48" w:rsidP="000F3DDA">
            <w:pPr>
              <w:keepNext/>
              <w:jc w:val="center"/>
              <w:rPr>
                <w:rFonts w:ascii="Arial" w:hAnsi="Arial" w:cs="Arial"/>
                <w:sz w:val="20"/>
                <w:szCs w:val="20"/>
              </w:rPr>
            </w:pPr>
          </w:p>
        </w:tc>
        <w:tc>
          <w:tcPr>
            <w:tcW w:w="1185" w:type="dxa"/>
            <w:shd w:val="clear" w:color="auto" w:fill="auto"/>
            <w:noWrap/>
            <w:vAlign w:val="bottom"/>
          </w:tcPr>
          <w:p w:rsidR="00871B48" w:rsidRDefault="00871B48" w:rsidP="000F3DDA">
            <w:pPr>
              <w:keepNext/>
              <w:jc w:val="center"/>
              <w:rPr>
                <w:rFonts w:ascii="Arial" w:hAnsi="Arial" w:cs="Arial"/>
                <w:sz w:val="20"/>
                <w:szCs w:val="20"/>
              </w:rPr>
            </w:pPr>
            <w:r>
              <w:rPr>
                <w:rFonts w:ascii="Arial" w:hAnsi="Arial" w:cs="Arial"/>
                <w:sz w:val="20"/>
                <w:szCs w:val="20"/>
              </w:rPr>
              <w:t>Costanzo</w:t>
            </w:r>
          </w:p>
        </w:tc>
        <w:tc>
          <w:tcPr>
            <w:tcW w:w="1294" w:type="dxa"/>
            <w:shd w:val="clear" w:color="auto" w:fill="auto"/>
            <w:vAlign w:val="bottom"/>
          </w:tcPr>
          <w:p w:rsidR="00871B48" w:rsidRDefault="00871B48" w:rsidP="003A08B0">
            <w:pPr>
              <w:keepNext/>
              <w:rPr>
                <w:rFonts w:ascii="Arial" w:hAnsi="Arial" w:cs="Arial"/>
                <w:sz w:val="20"/>
                <w:szCs w:val="20"/>
              </w:rPr>
            </w:pPr>
            <w:r>
              <w:rPr>
                <w:rFonts w:ascii="Arial" w:hAnsi="Arial" w:cs="Arial"/>
                <w:sz w:val="20"/>
                <w:szCs w:val="20"/>
              </w:rPr>
              <w:t>09579851</w:t>
            </w:r>
            <w:r w:rsidR="003A08B0">
              <w:rPr>
                <w:rFonts w:ascii="Arial" w:hAnsi="Arial" w:cs="Arial"/>
                <w:sz w:val="20"/>
                <w:szCs w:val="20"/>
              </w:rPr>
              <w:t>18</w:t>
            </w:r>
          </w:p>
        </w:tc>
      </w:tr>
      <w:tr w:rsidR="003A08B0" w:rsidRPr="00ED16A6">
        <w:trPr>
          <w:trHeight w:val="611"/>
        </w:trPr>
        <w:tc>
          <w:tcPr>
            <w:tcW w:w="790" w:type="dxa"/>
            <w:vAlign w:val="center"/>
          </w:tcPr>
          <w:p w:rsidR="003A08B0" w:rsidRDefault="003A08B0" w:rsidP="000F3DDA">
            <w:pPr>
              <w:keepNext/>
              <w:jc w:val="center"/>
              <w:rPr>
                <w:rFonts w:ascii="Arial" w:hAnsi="Arial" w:cs="Arial"/>
                <w:sz w:val="20"/>
                <w:szCs w:val="20"/>
              </w:rPr>
            </w:pPr>
            <w:r>
              <w:rPr>
                <w:rFonts w:ascii="Arial" w:hAnsi="Arial" w:cs="Arial"/>
                <w:sz w:val="20"/>
                <w:szCs w:val="20"/>
              </w:rPr>
              <w:t>4</w:t>
            </w:r>
          </w:p>
        </w:tc>
        <w:tc>
          <w:tcPr>
            <w:tcW w:w="1589" w:type="dxa"/>
            <w:shd w:val="clear" w:color="auto" w:fill="auto"/>
            <w:noWrap/>
            <w:vAlign w:val="center"/>
          </w:tcPr>
          <w:p w:rsidR="003A08B0" w:rsidRDefault="003A08B0" w:rsidP="000F3DDA">
            <w:pPr>
              <w:keepNext/>
              <w:jc w:val="center"/>
              <w:rPr>
                <w:rFonts w:ascii="Arial" w:hAnsi="Arial" w:cs="Arial"/>
                <w:sz w:val="20"/>
                <w:szCs w:val="20"/>
              </w:rPr>
            </w:pPr>
            <w:r>
              <w:rPr>
                <w:rFonts w:ascii="Arial" w:hAnsi="Arial" w:cs="Arial"/>
                <w:sz w:val="20"/>
                <w:szCs w:val="20"/>
              </w:rPr>
              <w:t>Piscina Comunale</w:t>
            </w:r>
          </w:p>
        </w:tc>
        <w:tc>
          <w:tcPr>
            <w:tcW w:w="1480" w:type="dxa"/>
            <w:vAlign w:val="center"/>
          </w:tcPr>
          <w:p w:rsidR="003A08B0" w:rsidRDefault="003A08B0" w:rsidP="000F3DDA">
            <w:pPr>
              <w:keepNext/>
              <w:jc w:val="center"/>
              <w:rPr>
                <w:rFonts w:ascii="Arial" w:hAnsi="Arial" w:cs="Arial"/>
                <w:sz w:val="20"/>
                <w:szCs w:val="20"/>
              </w:rPr>
            </w:pPr>
            <w:r>
              <w:rPr>
                <w:rFonts w:ascii="Arial" w:hAnsi="Arial" w:cs="Arial"/>
                <w:sz w:val="20"/>
                <w:szCs w:val="20"/>
              </w:rPr>
              <w:t>Via dello Stadio</w:t>
            </w:r>
          </w:p>
        </w:tc>
        <w:tc>
          <w:tcPr>
            <w:tcW w:w="1491" w:type="dxa"/>
            <w:shd w:val="clear" w:color="auto" w:fill="auto"/>
          </w:tcPr>
          <w:p w:rsidR="003A08B0" w:rsidRPr="00ED16A6" w:rsidRDefault="003A08B0" w:rsidP="000F3DDA">
            <w:pPr>
              <w:keepNext/>
              <w:jc w:val="center"/>
              <w:rPr>
                <w:rFonts w:ascii="Arial" w:hAnsi="Arial" w:cs="Arial"/>
                <w:sz w:val="20"/>
                <w:szCs w:val="20"/>
              </w:rPr>
            </w:pPr>
          </w:p>
        </w:tc>
        <w:tc>
          <w:tcPr>
            <w:tcW w:w="1440" w:type="dxa"/>
          </w:tcPr>
          <w:p w:rsidR="003A08B0" w:rsidRDefault="003A08B0" w:rsidP="000F3DDA">
            <w:pPr>
              <w:keepNext/>
              <w:jc w:val="center"/>
              <w:rPr>
                <w:rFonts w:ascii="Arial" w:hAnsi="Arial" w:cs="Arial"/>
                <w:sz w:val="20"/>
                <w:szCs w:val="20"/>
              </w:rPr>
            </w:pPr>
            <w:r>
              <w:rPr>
                <w:rFonts w:ascii="Arial" w:hAnsi="Arial" w:cs="Arial"/>
                <w:sz w:val="20"/>
                <w:szCs w:val="20"/>
              </w:rPr>
              <w:t>SI</w:t>
            </w:r>
          </w:p>
        </w:tc>
        <w:tc>
          <w:tcPr>
            <w:tcW w:w="629" w:type="dxa"/>
            <w:shd w:val="clear" w:color="auto" w:fill="auto"/>
            <w:vAlign w:val="bottom"/>
          </w:tcPr>
          <w:p w:rsidR="003A08B0" w:rsidRPr="00ED16A6" w:rsidRDefault="003A08B0" w:rsidP="000F3DDA">
            <w:pPr>
              <w:keepNext/>
              <w:jc w:val="center"/>
              <w:rPr>
                <w:rFonts w:ascii="Arial" w:hAnsi="Arial" w:cs="Arial"/>
                <w:sz w:val="20"/>
                <w:szCs w:val="20"/>
              </w:rPr>
            </w:pPr>
          </w:p>
        </w:tc>
        <w:tc>
          <w:tcPr>
            <w:tcW w:w="1185" w:type="dxa"/>
            <w:shd w:val="clear" w:color="auto" w:fill="auto"/>
            <w:noWrap/>
            <w:vAlign w:val="bottom"/>
          </w:tcPr>
          <w:p w:rsidR="003A08B0" w:rsidRDefault="003A08B0" w:rsidP="000F3DDA">
            <w:pPr>
              <w:keepNext/>
              <w:jc w:val="center"/>
              <w:rPr>
                <w:rFonts w:ascii="Arial" w:hAnsi="Arial" w:cs="Arial"/>
                <w:sz w:val="20"/>
                <w:szCs w:val="20"/>
              </w:rPr>
            </w:pPr>
            <w:r>
              <w:rPr>
                <w:rFonts w:ascii="Arial" w:hAnsi="Arial" w:cs="Arial"/>
                <w:sz w:val="20"/>
                <w:szCs w:val="20"/>
              </w:rPr>
              <w:t>Costanzo</w:t>
            </w:r>
          </w:p>
        </w:tc>
        <w:tc>
          <w:tcPr>
            <w:tcW w:w="1294" w:type="dxa"/>
            <w:shd w:val="clear" w:color="auto" w:fill="auto"/>
            <w:vAlign w:val="bottom"/>
          </w:tcPr>
          <w:p w:rsidR="003A08B0" w:rsidRDefault="003A08B0" w:rsidP="00945E66">
            <w:pPr>
              <w:keepNext/>
              <w:rPr>
                <w:rFonts w:ascii="Arial" w:hAnsi="Arial" w:cs="Arial"/>
                <w:sz w:val="20"/>
                <w:szCs w:val="20"/>
              </w:rPr>
            </w:pPr>
            <w:r>
              <w:rPr>
                <w:rFonts w:ascii="Arial" w:hAnsi="Arial" w:cs="Arial"/>
                <w:sz w:val="20"/>
                <w:szCs w:val="20"/>
              </w:rPr>
              <w:t>3351046280</w:t>
            </w:r>
          </w:p>
        </w:tc>
      </w:tr>
      <w:tr w:rsidR="003A08B0" w:rsidRPr="00ED16A6">
        <w:trPr>
          <w:trHeight w:val="611"/>
        </w:trPr>
        <w:tc>
          <w:tcPr>
            <w:tcW w:w="790" w:type="dxa"/>
            <w:vAlign w:val="center"/>
          </w:tcPr>
          <w:p w:rsidR="003A08B0" w:rsidRDefault="003A08B0" w:rsidP="003A08B0">
            <w:pPr>
              <w:keepNext/>
              <w:jc w:val="center"/>
              <w:rPr>
                <w:rFonts w:ascii="Arial" w:hAnsi="Arial" w:cs="Arial"/>
                <w:sz w:val="20"/>
                <w:szCs w:val="20"/>
              </w:rPr>
            </w:pPr>
            <w:r>
              <w:rPr>
                <w:rFonts w:ascii="Arial" w:hAnsi="Arial" w:cs="Arial"/>
                <w:sz w:val="20"/>
                <w:szCs w:val="20"/>
              </w:rPr>
              <w:t>5</w:t>
            </w:r>
          </w:p>
        </w:tc>
        <w:tc>
          <w:tcPr>
            <w:tcW w:w="1589" w:type="dxa"/>
            <w:shd w:val="clear" w:color="auto" w:fill="auto"/>
            <w:noWrap/>
            <w:vAlign w:val="center"/>
          </w:tcPr>
          <w:p w:rsidR="003A08B0" w:rsidRDefault="003A08B0" w:rsidP="003A08B0">
            <w:pPr>
              <w:keepNext/>
              <w:jc w:val="center"/>
              <w:rPr>
                <w:rFonts w:ascii="Arial" w:hAnsi="Arial" w:cs="Arial"/>
                <w:sz w:val="20"/>
                <w:szCs w:val="20"/>
              </w:rPr>
            </w:pPr>
            <w:r>
              <w:rPr>
                <w:rFonts w:ascii="Arial" w:hAnsi="Arial" w:cs="Arial"/>
                <w:sz w:val="20"/>
                <w:szCs w:val="20"/>
              </w:rPr>
              <w:t>Area Attr. Di Prot. Civile</w:t>
            </w:r>
          </w:p>
        </w:tc>
        <w:tc>
          <w:tcPr>
            <w:tcW w:w="1480" w:type="dxa"/>
            <w:vAlign w:val="center"/>
          </w:tcPr>
          <w:p w:rsidR="003A08B0" w:rsidRDefault="003A08B0" w:rsidP="003A08B0">
            <w:pPr>
              <w:keepNext/>
              <w:jc w:val="center"/>
              <w:rPr>
                <w:rFonts w:ascii="Arial" w:hAnsi="Arial" w:cs="Arial"/>
                <w:sz w:val="20"/>
                <w:szCs w:val="20"/>
              </w:rPr>
            </w:pPr>
            <w:r>
              <w:rPr>
                <w:rFonts w:ascii="Arial" w:hAnsi="Arial" w:cs="Arial"/>
                <w:sz w:val="20"/>
                <w:szCs w:val="20"/>
              </w:rPr>
              <w:t>Via dello Stadio</w:t>
            </w:r>
          </w:p>
        </w:tc>
        <w:tc>
          <w:tcPr>
            <w:tcW w:w="1491" w:type="dxa"/>
            <w:shd w:val="clear" w:color="auto" w:fill="auto"/>
          </w:tcPr>
          <w:p w:rsidR="003A08B0" w:rsidRPr="00ED16A6" w:rsidRDefault="003A08B0" w:rsidP="003A08B0">
            <w:pPr>
              <w:keepNext/>
              <w:jc w:val="center"/>
              <w:rPr>
                <w:rFonts w:ascii="Arial" w:hAnsi="Arial" w:cs="Arial"/>
                <w:sz w:val="20"/>
                <w:szCs w:val="20"/>
              </w:rPr>
            </w:pPr>
          </w:p>
        </w:tc>
        <w:tc>
          <w:tcPr>
            <w:tcW w:w="1440" w:type="dxa"/>
          </w:tcPr>
          <w:p w:rsidR="003A08B0" w:rsidRDefault="003A08B0" w:rsidP="003A08B0">
            <w:pPr>
              <w:keepNext/>
              <w:jc w:val="center"/>
              <w:rPr>
                <w:rFonts w:ascii="Arial" w:hAnsi="Arial" w:cs="Arial"/>
                <w:sz w:val="20"/>
                <w:szCs w:val="20"/>
              </w:rPr>
            </w:pPr>
            <w:r>
              <w:rPr>
                <w:rFonts w:ascii="Arial" w:hAnsi="Arial" w:cs="Arial"/>
                <w:sz w:val="20"/>
                <w:szCs w:val="20"/>
              </w:rPr>
              <w:t>SI</w:t>
            </w:r>
          </w:p>
        </w:tc>
        <w:tc>
          <w:tcPr>
            <w:tcW w:w="629" w:type="dxa"/>
            <w:shd w:val="clear" w:color="auto" w:fill="auto"/>
            <w:vAlign w:val="bottom"/>
          </w:tcPr>
          <w:p w:rsidR="003A08B0" w:rsidRPr="00ED16A6" w:rsidRDefault="003A08B0" w:rsidP="003A08B0">
            <w:pPr>
              <w:keepNext/>
              <w:jc w:val="center"/>
              <w:rPr>
                <w:rFonts w:ascii="Arial" w:hAnsi="Arial" w:cs="Arial"/>
                <w:sz w:val="20"/>
                <w:szCs w:val="20"/>
              </w:rPr>
            </w:pPr>
          </w:p>
        </w:tc>
        <w:tc>
          <w:tcPr>
            <w:tcW w:w="1185" w:type="dxa"/>
            <w:shd w:val="clear" w:color="auto" w:fill="auto"/>
            <w:noWrap/>
            <w:vAlign w:val="bottom"/>
          </w:tcPr>
          <w:p w:rsidR="003A08B0" w:rsidRDefault="003A08B0" w:rsidP="003A08B0">
            <w:pPr>
              <w:keepNext/>
              <w:jc w:val="center"/>
              <w:rPr>
                <w:rFonts w:ascii="Arial" w:hAnsi="Arial" w:cs="Arial"/>
                <w:sz w:val="20"/>
                <w:szCs w:val="20"/>
              </w:rPr>
            </w:pPr>
            <w:r>
              <w:rPr>
                <w:rFonts w:ascii="Arial" w:hAnsi="Arial" w:cs="Arial"/>
                <w:sz w:val="20"/>
                <w:szCs w:val="20"/>
              </w:rPr>
              <w:t>Costanzo</w:t>
            </w:r>
          </w:p>
        </w:tc>
        <w:tc>
          <w:tcPr>
            <w:tcW w:w="1294" w:type="dxa"/>
            <w:shd w:val="clear" w:color="auto" w:fill="auto"/>
            <w:vAlign w:val="bottom"/>
          </w:tcPr>
          <w:p w:rsidR="003A08B0" w:rsidRDefault="003A08B0" w:rsidP="003A08B0">
            <w:pPr>
              <w:keepNext/>
              <w:rPr>
                <w:rFonts w:ascii="Arial" w:hAnsi="Arial" w:cs="Arial"/>
                <w:sz w:val="20"/>
                <w:szCs w:val="20"/>
              </w:rPr>
            </w:pPr>
            <w:r>
              <w:rPr>
                <w:rFonts w:ascii="Arial" w:hAnsi="Arial" w:cs="Arial"/>
                <w:sz w:val="20"/>
                <w:szCs w:val="20"/>
              </w:rPr>
              <w:t>3351046280</w:t>
            </w:r>
          </w:p>
        </w:tc>
      </w:tr>
    </w:tbl>
    <w:p w:rsidR="000E5BF4" w:rsidRDefault="000E5BF4" w:rsidP="000E5BF4">
      <w:pPr>
        <w:pStyle w:val="Corpodeltesto"/>
        <w:spacing w:before="120" w:after="240" w:line="360" w:lineRule="auto"/>
        <w:ind w:firstLine="284"/>
        <w:jc w:val="center"/>
      </w:pPr>
      <w:r w:rsidRPr="00ED16A6">
        <w:rPr>
          <w:i/>
        </w:rPr>
        <w:t>Tabella N</w:t>
      </w:r>
      <w:r w:rsidRPr="00ED16A6">
        <w:t xml:space="preserve">: Aree di ricovero della popolazione </w:t>
      </w:r>
    </w:p>
    <w:p w:rsidR="00046AFA" w:rsidRPr="00ED16A6" w:rsidRDefault="00046AFA" w:rsidP="00046AFA">
      <w:pPr>
        <w:pStyle w:val="Corpodeltesto"/>
        <w:spacing w:before="120" w:after="240" w:line="360" w:lineRule="auto"/>
        <w:ind w:firstLine="0"/>
      </w:pPr>
    </w:p>
    <w:p w:rsidR="000E5BF4" w:rsidRPr="00ED16A6" w:rsidRDefault="000E5BF4" w:rsidP="000E5BF4">
      <w:pPr>
        <w:pStyle w:val="Titolo2"/>
        <w:numPr>
          <w:ilvl w:val="2"/>
          <w:numId w:val="32"/>
        </w:numPr>
        <w:spacing w:line="360" w:lineRule="auto"/>
        <w:jc w:val="both"/>
        <w:rPr>
          <w:b/>
          <w:sz w:val="24"/>
          <w:szCs w:val="24"/>
        </w:rPr>
      </w:pPr>
      <w:bookmarkStart w:id="26" w:name="_Toc192658983"/>
      <w:r>
        <w:rPr>
          <w:b/>
          <w:sz w:val="24"/>
          <w:szCs w:val="24"/>
        </w:rPr>
        <w:t>Viabilità di e</w:t>
      </w:r>
      <w:r w:rsidRPr="00ED16A6">
        <w:rPr>
          <w:b/>
          <w:sz w:val="24"/>
          <w:szCs w:val="24"/>
        </w:rPr>
        <w:t>mergenza</w:t>
      </w:r>
      <w:bookmarkEnd w:id="26"/>
      <w:r w:rsidRPr="00ED16A6">
        <w:rPr>
          <w:b/>
          <w:sz w:val="24"/>
          <w:szCs w:val="24"/>
        </w:rPr>
        <w:t xml:space="preserve"> </w:t>
      </w:r>
      <w:r w:rsidR="00046AFA">
        <w:rPr>
          <w:b/>
          <w:sz w:val="24"/>
          <w:szCs w:val="24"/>
        </w:rPr>
        <w:t>- Cancelli</w:t>
      </w:r>
    </w:p>
    <w:p w:rsidR="000E5BF4" w:rsidRPr="00ED16A6" w:rsidRDefault="000E5BF4" w:rsidP="000E5BF4">
      <w:pPr>
        <w:spacing w:line="360" w:lineRule="auto"/>
        <w:jc w:val="both"/>
      </w:pPr>
      <w:r w:rsidRPr="00ED16A6">
        <w:t>Si tratta di individuare</w:t>
      </w:r>
      <w:r>
        <w:t>, su opportuna cartografia, la viabilità principale e secondaria ed</w:t>
      </w:r>
      <w:r w:rsidRPr="00ED16A6">
        <w:t xml:space="preserve"> i principali nodi viari</w:t>
      </w:r>
      <w:r>
        <w:t xml:space="preserve">, </w:t>
      </w:r>
      <w:r w:rsidRPr="00ED16A6">
        <w:t xml:space="preserve">e </w:t>
      </w:r>
      <w:r>
        <w:t xml:space="preserve">di </w:t>
      </w:r>
      <w:r w:rsidRPr="00ED16A6">
        <w:t xml:space="preserve">redigere il </w:t>
      </w:r>
      <w:r>
        <w:t>P</w:t>
      </w:r>
      <w:r w:rsidRPr="00ED16A6">
        <w:t xml:space="preserve">iano della viabilità di emergenza sulla base degli scenari ipotizzati per il rischio </w:t>
      </w:r>
      <w:r>
        <w:t>sismico</w:t>
      </w:r>
      <w:r w:rsidRPr="00ED16A6">
        <w:t>.</w:t>
      </w:r>
    </w:p>
    <w:p w:rsidR="000E5BF4" w:rsidRPr="00ED16A6" w:rsidRDefault="000E5BF4" w:rsidP="000E5BF4">
      <w:pPr>
        <w:spacing w:line="360" w:lineRule="auto"/>
        <w:jc w:val="both"/>
      </w:pPr>
      <w:r w:rsidRPr="00ED16A6">
        <w:t xml:space="preserve">Il </w:t>
      </w:r>
      <w:r>
        <w:t>P</w:t>
      </w:r>
      <w:r w:rsidRPr="00ED16A6">
        <w:t>iano di emergenza</w:t>
      </w:r>
      <w:r>
        <w:t>,</w:t>
      </w:r>
      <w:r w:rsidRPr="00ED16A6">
        <w:t xml:space="preserve"> finalizzato prioritariamente ad assicurare una percorribilità in emergenza ai soccorritori, deve contenere almeno i seguenti elementi:</w:t>
      </w:r>
    </w:p>
    <w:p w:rsidR="000E5BF4" w:rsidRDefault="000E5BF4" w:rsidP="000E5BF4">
      <w:pPr>
        <w:numPr>
          <w:ilvl w:val="0"/>
          <w:numId w:val="1"/>
        </w:numPr>
        <w:tabs>
          <w:tab w:val="clear" w:pos="720"/>
          <w:tab w:val="num" w:pos="360"/>
        </w:tabs>
        <w:spacing w:line="360" w:lineRule="auto"/>
        <w:ind w:left="360" w:hanging="240"/>
        <w:jc w:val="both"/>
        <w:rPr>
          <w:i/>
          <w:iCs/>
        </w:rPr>
      </w:pPr>
      <w:r w:rsidRPr="00ED16A6">
        <w:rPr>
          <w:b/>
          <w:iCs/>
        </w:rPr>
        <w:t>viabilità di emergenza</w:t>
      </w:r>
      <w:r>
        <w:rPr>
          <w:b/>
          <w:iCs/>
        </w:rPr>
        <w:t xml:space="preserve">: </w:t>
      </w:r>
      <w:r w:rsidRPr="00ED16A6">
        <w:rPr>
          <w:i/>
          <w:iCs/>
        </w:rPr>
        <w:t>principali arterie stradali riserva</w:t>
      </w:r>
      <w:r>
        <w:rPr>
          <w:i/>
          <w:iCs/>
        </w:rPr>
        <w:t xml:space="preserve">te </w:t>
      </w:r>
      <w:r w:rsidRPr="00ED16A6">
        <w:rPr>
          <w:i/>
          <w:iCs/>
        </w:rPr>
        <w:t>al transito prioritario dei mezzi di soccorso</w:t>
      </w:r>
      <w:r>
        <w:rPr>
          <w:i/>
          <w:iCs/>
        </w:rPr>
        <w:t xml:space="preserve"> e </w:t>
      </w:r>
      <w:r w:rsidRPr="00ED16A6">
        <w:rPr>
          <w:i/>
          <w:iCs/>
        </w:rPr>
        <w:t xml:space="preserve">percorsi alternativi </w:t>
      </w:r>
      <w:r>
        <w:rPr>
          <w:i/>
          <w:iCs/>
        </w:rPr>
        <w:t xml:space="preserve">per la popolazione </w:t>
      </w:r>
    </w:p>
    <w:p w:rsidR="000E5BF4" w:rsidRDefault="000E5BF4" w:rsidP="000E5BF4">
      <w:pPr>
        <w:numPr>
          <w:ilvl w:val="0"/>
          <w:numId w:val="1"/>
        </w:numPr>
        <w:tabs>
          <w:tab w:val="clear" w:pos="720"/>
          <w:tab w:val="num" w:pos="360"/>
        </w:tabs>
        <w:spacing w:line="360" w:lineRule="auto"/>
        <w:ind w:left="360" w:hanging="240"/>
        <w:jc w:val="both"/>
        <w:rPr>
          <w:i/>
          <w:iCs/>
        </w:rPr>
      </w:pPr>
      <w:r w:rsidRPr="00ED16A6">
        <w:rPr>
          <w:b/>
          <w:iCs/>
        </w:rPr>
        <w:t>cancelli</w:t>
      </w:r>
      <w:r>
        <w:rPr>
          <w:b/>
          <w:iCs/>
        </w:rPr>
        <w:t>:</w:t>
      </w:r>
      <w:r w:rsidRPr="00ED16A6">
        <w:rPr>
          <w:i/>
          <w:iCs/>
        </w:rPr>
        <w:t xml:space="preserve"> luoghi </w:t>
      </w:r>
      <w:r>
        <w:rPr>
          <w:i/>
          <w:iCs/>
        </w:rPr>
        <w:t xml:space="preserve">presidiati dalle </w:t>
      </w:r>
      <w:r w:rsidRPr="00ED16A6">
        <w:rPr>
          <w:i/>
          <w:iCs/>
        </w:rPr>
        <w:t xml:space="preserve">componenti delle FF.OO. </w:t>
      </w:r>
      <w:r>
        <w:rPr>
          <w:i/>
          <w:iCs/>
        </w:rPr>
        <w:t xml:space="preserve">ed eventualmente del Volontariato che </w:t>
      </w:r>
      <w:r w:rsidRPr="00ED16A6">
        <w:rPr>
          <w:i/>
          <w:iCs/>
        </w:rPr>
        <w:t xml:space="preserve">assicurano con la loro presenza il filtro necessario per garantire la sicurezza delle aree esposte al rischio e per assicurare la percorribilità delle strade riservate ai soccorritori </w:t>
      </w:r>
    </w:p>
    <w:p w:rsidR="000E5BF4" w:rsidRPr="00FE3D0A" w:rsidRDefault="000E5BF4" w:rsidP="000E5BF4">
      <w:pPr>
        <w:numPr>
          <w:ilvl w:val="0"/>
          <w:numId w:val="1"/>
        </w:numPr>
        <w:tabs>
          <w:tab w:val="clear" w:pos="720"/>
          <w:tab w:val="num" w:pos="360"/>
        </w:tabs>
        <w:spacing w:line="360" w:lineRule="auto"/>
        <w:ind w:left="360" w:hanging="240"/>
        <w:jc w:val="both"/>
        <w:rPr>
          <w:i/>
          <w:iCs/>
        </w:rPr>
      </w:pPr>
      <w:r w:rsidRPr="00FE3D0A">
        <w:rPr>
          <w:b/>
          <w:i/>
          <w:iCs/>
        </w:rPr>
        <w:lastRenderedPageBreak/>
        <w:t>aree/strutture ricettive di accoglienza</w:t>
      </w:r>
      <w:r w:rsidRPr="00FE3D0A">
        <w:rPr>
          <w:i/>
          <w:iCs/>
        </w:rPr>
        <w:t xml:space="preserve"> volte ad assicurare un primo ricovero per la popolazione allontanata dalla zona a rischio</w:t>
      </w:r>
    </w:p>
    <w:p w:rsidR="000E5BF4" w:rsidRDefault="000E5BF4" w:rsidP="00802113">
      <w:pPr>
        <w:numPr>
          <w:ilvl w:val="0"/>
          <w:numId w:val="1"/>
        </w:numPr>
        <w:tabs>
          <w:tab w:val="clear" w:pos="720"/>
          <w:tab w:val="num" w:pos="360"/>
          <w:tab w:val="left" w:pos="3900"/>
        </w:tabs>
        <w:spacing w:line="360" w:lineRule="auto"/>
        <w:ind w:left="360" w:hanging="240"/>
        <w:jc w:val="both"/>
        <w:rPr>
          <w:i/>
          <w:iCs/>
        </w:rPr>
      </w:pPr>
      <w:r w:rsidRPr="00FE3D0A">
        <w:rPr>
          <w:b/>
          <w:i/>
          <w:iCs/>
        </w:rPr>
        <w:t>strutture sanitarie di soccorso</w:t>
      </w:r>
      <w:r w:rsidRPr="00FE3D0A">
        <w:rPr>
          <w:i/>
          <w:iCs/>
        </w:rPr>
        <w:t xml:space="preserve"> adibite al ricovero della popolazione, </w:t>
      </w:r>
      <w:r>
        <w:rPr>
          <w:i/>
          <w:iCs/>
        </w:rPr>
        <w:t xml:space="preserve">che dovranno essere dotate del </w:t>
      </w:r>
      <w:r w:rsidRPr="00FE3D0A">
        <w:rPr>
          <w:i/>
          <w:iCs/>
        </w:rPr>
        <w:t xml:space="preserve">PEMAF </w:t>
      </w:r>
      <w:r>
        <w:rPr>
          <w:i/>
          <w:iCs/>
        </w:rPr>
        <w:t>(</w:t>
      </w:r>
      <w:r w:rsidRPr="00FE3D0A">
        <w:rPr>
          <w:i/>
          <w:iCs/>
        </w:rPr>
        <w:t>Piano di emergenza di massiccio afflusso</w:t>
      </w:r>
      <w:r>
        <w:rPr>
          <w:i/>
          <w:iCs/>
        </w:rPr>
        <w:t>)</w:t>
      </w:r>
      <w:r w:rsidRPr="00FE3D0A">
        <w:rPr>
          <w:i/>
          <w:iCs/>
        </w:rPr>
        <w:t>.</w:t>
      </w:r>
    </w:p>
    <w:p w:rsidR="006A14AB" w:rsidRDefault="006A14AB" w:rsidP="006A14AB">
      <w:pPr>
        <w:pStyle w:val="Corpodeltesto"/>
        <w:spacing w:before="120" w:after="240" w:line="360" w:lineRule="auto"/>
        <w:ind w:firstLine="0"/>
        <w:rPr>
          <w:b/>
          <w:i/>
          <w:iCs/>
        </w:rPr>
      </w:pPr>
    </w:p>
    <w:tbl>
      <w:tblPr>
        <w:tblW w:w="7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0"/>
        <w:gridCol w:w="2400"/>
        <w:gridCol w:w="1870"/>
        <w:gridCol w:w="2265"/>
      </w:tblGrid>
      <w:tr w:rsidR="006A14AB" w:rsidRPr="00ED16A6">
        <w:trPr>
          <w:trHeight w:val="527"/>
          <w:jc w:val="center"/>
        </w:trPr>
        <w:tc>
          <w:tcPr>
            <w:tcW w:w="1150" w:type="dxa"/>
            <w:vMerge w:val="restart"/>
            <w:shd w:val="clear" w:color="auto" w:fill="C0C0C0"/>
            <w:vAlign w:val="center"/>
          </w:tcPr>
          <w:p w:rsidR="006A14AB" w:rsidRPr="00ED16A6" w:rsidRDefault="006A14AB" w:rsidP="0088135C">
            <w:pPr>
              <w:keepNext/>
              <w:jc w:val="center"/>
              <w:rPr>
                <w:rFonts w:ascii="Arial" w:hAnsi="Arial" w:cs="Arial"/>
                <w:b/>
                <w:sz w:val="20"/>
                <w:szCs w:val="20"/>
              </w:rPr>
            </w:pPr>
            <w:r w:rsidRPr="00ED16A6">
              <w:rPr>
                <w:rFonts w:ascii="Arial" w:hAnsi="Arial" w:cs="Arial"/>
                <w:b/>
                <w:sz w:val="20"/>
                <w:szCs w:val="20"/>
              </w:rPr>
              <w:t>n. progr.</w:t>
            </w:r>
          </w:p>
        </w:tc>
        <w:tc>
          <w:tcPr>
            <w:tcW w:w="2400" w:type="dxa"/>
            <w:vMerge w:val="restart"/>
            <w:shd w:val="clear" w:color="auto" w:fill="C0C0C0"/>
            <w:vAlign w:val="center"/>
          </w:tcPr>
          <w:p w:rsidR="006A14AB" w:rsidRPr="00ED16A6" w:rsidRDefault="006A14AB" w:rsidP="0088135C">
            <w:pPr>
              <w:keepNext/>
              <w:ind w:right="245"/>
              <w:jc w:val="center"/>
              <w:rPr>
                <w:rFonts w:ascii="Arial" w:hAnsi="Arial" w:cs="Arial"/>
                <w:b/>
                <w:sz w:val="20"/>
                <w:szCs w:val="20"/>
              </w:rPr>
            </w:pPr>
            <w:r w:rsidRPr="00ED16A6">
              <w:rPr>
                <w:rFonts w:ascii="Arial" w:hAnsi="Arial" w:cs="Arial"/>
                <w:b/>
                <w:sz w:val="20"/>
                <w:szCs w:val="20"/>
              </w:rPr>
              <w:t>Ubicazione</w:t>
            </w:r>
          </w:p>
        </w:tc>
        <w:tc>
          <w:tcPr>
            <w:tcW w:w="4135" w:type="dxa"/>
            <w:gridSpan w:val="2"/>
            <w:shd w:val="clear" w:color="auto" w:fill="C0C0C0"/>
            <w:noWrap/>
            <w:vAlign w:val="center"/>
          </w:tcPr>
          <w:p w:rsidR="006A14AB" w:rsidRPr="00ED16A6" w:rsidRDefault="006A14AB" w:rsidP="0088135C">
            <w:pPr>
              <w:keepNext/>
              <w:jc w:val="center"/>
              <w:rPr>
                <w:rFonts w:ascii="Arial" w:hAnsi="Arial" w:cs="Arial"/>
                <w:b/>
                <w:sz w:val="20"/>
                <w:szCs w:val="20"/>
              </w:rPr>
            </w:pPr>
            <w:r w:rsidRPr="00ED16A6">
              <w:rPr>
                <w:rFonts w:ascii="Arial" w:hAnsi="Arial" w:cs="Arial"/>
                <w:b/>
                <w:sz w:val="20"/>
                <w:szCs w:val="20"/>
              </w:rPr>
              <w:t>REFERENTE delle FF.OO.</w:t>
            </w:r>
          </w:p>
        </w:tc>
      </w:tr>
      <w:tr w:rsidR="006A14AB" w:rsidRPr="00ED16A6">
        <w:trPr>
          <w:trHeight w:val="301"/>
          <w:jc w:val="center"/>
        </w:trPr>
        <w:tc>
          <w:tcPr>
            <w:tcW w:w="1150" w:type="dxa"/>
            <w:vMerge/>
            <w:shd w:val="clear" w:color="auto" w:fill="C0C0C0"/>
          </w:tcPr>
          <w:p w:rsidR="006A14AB" w:rsidRPr="00ED16A6" w:rsidRDefault="006A14AB" w:rsidP="0088135C">
            <w:pPr>
              <w:keepNext/>
              <w:jc w:val="center"/>
              <w:rPr>
                <w:rFonts w:ascii="Arial" w:hAnsi="Arial" w:cs="Arial"/>
                <w:b/>
                <w:sz w:val="20"/>
                <w:szCs w:val="20"/>
              </w:rPr>
            </w:pPr>
          </w:p>
        </w:tc>
        <w:tc>
          <w:tcPr>
            <w:tcW w:w="2400" w:type="dxa"/>
            <w:vMerge/>
            <w:shd w:val="clear" w:color="auto" w:fill="C0C0C0"/>
          </w:tcPr>
          <w:p w:rsidR="006A14AB" w:rsidRPr="00ED16A6" w:rsidRDefault="006A14AB" w:rsidP="0088135C">
            <w:pPr>
              <w:keepNext/>
              <w:jc w:val="center"/>
              <w:rPr>
                <w:rFonts w:ascii="Arial" w:hAnsi="Arial" w:cs="Arial"/>
                <w:b/>
                <w:sz w:val="20"/>
                <w:szCs w:val="20"/>
                <w:highlight w:val="lightGray"/>
              </w:rPr>
            </w:pPr>
          </w:p>
        </w:tc>
        <w:tc>
          <w:tcPr>
            <w:tcW w:w="1870" w:type="dxa"/>
            <w:shd w:val="clear" w:color="auto" w:fill="C0C0C0"/>
            <w:noWrap/>
            <w:vAlign w:val="bottom"/>
          </w:tcPr>
          <w:p w:rsidR="006A14AB" w:rsidRPr="00ED16A6" w:rsidRDefault="006A14AB" w:rsidP="0088135C">
            <w:pPr>
              <w:keepNext/>
              <w:rPr>
                <w:rFonts w:ascii="Arial" w:hAnsi="Arial" w:cs="Arial"/>
                <w:b/>
                <w:sz w:val="20"/>
                <w:szCs w:val="20"/>
              </w:rPr>
            </w:pPr>
            <w:r w:rsidRPr="00ED16A6">
              <w:rPr>
                <w:rFonts w:ascii="Arial" w:hAnsi="Arial" w:cs="Arial"/>
                <w:b/>
                <w:sz w:val="20"/>
                <w:szCs w:val="20"/>
              </w:rPr>
              <w:t>Nome</w:t>
            </w:r>
          </w:p>
        </w:tc>
        <w:tc>
          <w:tcPr>
            <w:tcW w:w="2265" w:type="dxa"/>
            <w:shd w:val="clear" w:color="auto" w:fill="C0C0C0"/>
            <w:vAlign w:val="bottom"/>
          </w:tcPr>
          <w:p w:rsidR="006A14AB" w:rsidRPr="00ED16A6" w:rsidRDefault="006A14AB" w:rsidP="0088135C">
            <w:pPr>
              <w:keepNext/>
              <w:rPr>
                <w:rFonts w:ascii="Arial" w:hAnsi="Arial" w:cs="Arial"/>
                <w:b/>
                <w:sz w:val="20"/>
                <w:szCs w:val="20"/>
              </w:rPr>
            </w:pPr>
            <w:r w:rsidRPr="00ED16A6">
              <w:rPr>
                <w:rFonts w:ascii="Arial" w:hAnsi="Arial" w:cs="Arial"/>
                <w:b/>
                <w:sz w:val="20"/>
                <w:szCs w:val="20"/>
              </w:rPr>
              <w:t>tel. / cell</w:t>
            </w:r>
          </w:p>
        </w:tc>
      </w:tr>
      <w:tr w:rsidR="006A14AB" w:rsidRPr="00ED16A6">
        <w:trPr>
          <w:trHeight w:val="255"/>
          <w:jc w:val="center"/>
        </w:trPr>
        <w:tc>
          <w:tcPr>
            <w:tcW w:w="1150" w:type="dxa"/>
          </w:tcPr>
          <w:p w:rsidR="006A14AB" w:rsidRPr="00ED16A6" w:rsidRDefault="006A14AB" w:rsidP="0088135C">
            <w:pPr>
              <w:keepNext/>
              <w:jc w:val="center"/>
              <w:rPr>
                <w:rFonts w:ascii="Arial" w:hAnsi="Arial" w:cs="Arial"/>
                <w:sz w:val="20"/>
                <w:szCs w:val="20"/>
              </w:rPr>
            </w:pPr>
            <w:r>
              <w:rPr>
                <w:rFonts w:ascii="Arial" w:hAnsi="Arial" w:cs="Arial"/>
                <w:sz w:val="20"/>
                <w:szCs w:val="20"/>
              </w:rPr>
              <w:t>C1</w:t>
            </w:r>
          </w:p>
        </w:tc>
        <w:tc>
          <w:tcPr>
            <w:tcW w:w="2400" w:type="dxa"/>
          </w:tcPr>
          <w:p w:rsidR="006A14AB" w:rsidRPr="00B74453" w:rsidRDefault="006A14AB" w:rsidP="0088135C">
            <w:pPr>
              <w:keepNext/>
              <w:jc w:val="center"/>
              <w:rPr>
                <w:rFonts w:ascii="Arial" w:hAnsi="Arial" w:cs="Arial"/>
                <w:sz w:val="20"/>
                <w:szCs w:val="20"/>
              </w:rPr>
            </w:pPr>
            <w:r w:rsidRPr="00B74453">
              <w:rPr>
                <w:rFonts w:ascii="Arial" w:hAnsi="Arial" w:cs="Arial"/>
                <w:sz w:val="20"/>
                <w:szCs w:val="20"/>
              </w:rPr>
              <w:t>S.P. 92 BIS-Via bosco</w:t>
            </w:r>
          </w:p>
        </w:tc>
        <w:tc>
          <w:tcPr>
            <w:tcW w:w="1870" w:type="dxa"/>
            <w:shd w:val="clear" w:color="auto" w:fill="auto"/>
            <w:noWrap/>
            <w:vAlign w:val="bottom"/>
          </w:tcPr>
          <w:p w:rsidR="006A14AB" w:rsidRPr="00ED16A6" w:rsidRDefault="003A08B0" w:rsidP="003A08B0">
            <w:pPr>
              <w:keepNext/>
              <w:jc w:val="center"/>
              <w:rPr>
                <w:rFonts w:ascii="Arial" w:hAnsi="Arial" w:cs="Arial"/>
                <w:sz w:val="20"/>
                <w:szCs w:val="20"/>
              </w:rPr>
            </w:pPr>
            <w:r>
              <w:rPr>
                <w:rFonts w:ascii="Arial" w:hAnsi="Arial" w:cs="Arial"/>
                <w:sz w:val="20"/>
                <w:szCs w:val="20"/>
              </w:rPr>
              <w:t>Puleo</w:t>
            </w:r>
            <w:r w:rsidR="00E07B15">
              <w:rPr>
                <w:rFonts w:ascii="Arial" w:hAnsi="Arial" w:cs="Arial"/>
                <w:sz w:val="20"/>
                <w:szCs w:val="20"/>
              </w:rPr>
              <w:t xml:space="preserve"> </w:t>
            </w:r>
            <w:r w:rsidR="00FA7EF9">
              <w:rPr>
                <w:rFonts w:ascii="Arial" w:hAnsi="Arial" w:cs="Arial"/>
                <w:sz w:val="20"/>
                <w:szCs w:val="20"/>
              </w:rPr>
              <w:t>Salvatore</w:t>
            </w:r>
          </w:p>
        </w:tc>
        <w:tc>
          <w:tcPr>
            <w:tcW w:w="2265" w:type="dxa"/>
            <w:shd w:val="clear" w:color="auto" w:fill="auto"/>
            <w:vAlign w:val="bottom"/>
          </w:tcPr>
          <w:p w:rsidR="006A14AB" w:rsidRPr="00ED16A6" w:rsidRDefault="00FA7EF9" w:rsidP="0088135C">
            <w:pPr>
              <w:keepNext/>
              <w:jc w:val="center"/>
              <w:rPr>
                <w:rFonts w:ascii="Arial" w:hAnsi="Arial" w:cs="Arial"/>
                <w:sz w:val="20"/>
                <w:szCs w:val="20"/>
              </w:rPr>
            </w:pPr>
            <w:r>
              <w:rPr>
                <w:rFonts w:ascii="Arial" w:hAnsi="Arial" w:cs="Arial"/>
                <w:sz w:val="20"/>
                <w:szCs w:val="20"/>
              </w:rPr>
              <w:t>3497630450</w:t>
            </w:r>
          </w:p>
        </w:tc>
      </w:tr>
      <w:tr w:rsidR="00945E66" w:rsidRPr="00ED16A6">
        <w:trPr>
          <w:trHeight w:val="300"/>
          <w:jc w:val="center"/>
        </w:trPr>
        <w:tc>
          <w:tcPr>
            <w:tcW w:w="1150" w:type="dxa"/>
          </w:tcPr>
          <w:p w:rsidR="00945E66" w:rsidRPr="00ED16A6" w:rsidRDefault="00945E66" w:rsidP="0088135C">
            <w:pPr>
              <w:keepNext/>
              <w:jc w:val="center"/>
              <w:rPr>
                <w:rFonts w:ascii="Arial" w:hAnsi="Arial" w:cs="Arial"/>
                <w:sz w:val="20"/>
                <w:szCs w:val="20"/>
              </w:rPr>
            </w:pPr>
            <w:r>
              <w:rPr>
                <w:rFonts w:ascii="Arial" w:hAnsi="Arial" w:cs="Arial"/>
                <w:sz w:val="20"/>
                <w:szCs w:val="20"/>
              </w:rPr>
              <w:t>C2</w:t>
            </w:r>
          </w:p>
        </w:tc>
        <w:tc>
          <w:tcPr>
            <w:tcW w:w="2400" w:type="dxa"/>
          </w:tcPr>
          <w:p w:rsidR="00945E66" w:rsidRPr="00B74453" w:rsidRDefault="00945E66" w:rsidP="0088135C">
            <w:pPr>
              <w:keepNext/>
              <w:jc w:val="center"/>
              <w:rPr>
                <w:rFonts w:ascii="Arial" w:hAnsi="Arial" w:cs="Arial"/>
                <w:sz w:val="20"/>
                <w:szCs w:val="20"/>
              </w:rPr>
            </w:pPr>
            <w:r w:rsidRPr="00B74453">
              <w:rPr>
                <w:rFonts w:ascii="Arial" w:hAnsi="Arial" w:cs="Arial"/>
                <w:sz w:val="20"/>
                <w:szCs w:val="20"/>
              </w:rPr>
              <w:t>S.P. 160/a-Cimitero</w:t>
            </w:r>
          </w:p>
        </w:tc>
        <w:tc>
          <w:tcPr>
            <w:tcW w:w="1870" w:type="dxa"/>
            <w:shd w:val="clear" w:color="auto" w:fill="auto"/>
            <w:noWrap/>
            <w:vAlign w:val="bottom"/>
          </w:tcPr>
          <w:p w:rsidR="00945E66" w:rsidRPr="00ED16A6" w:rsidRDefault="003A08B0" w:rsidP="0088135C">
            <w:pPr>
              <w:keepNext/>
              <w:jc w:val="center"/>
              <w:rPr>
                <w:rFonts w:ascii="Arial" w:hAnsi="Arial" w:cs="Arial"/>
                <w:sz w:val="20"/>
                <w:szCs w:val="20"/>
              </w:rPr>
            </w:pPr>
            <w:r>
              <w:rPr>
                <w:rFonts w:ascii="Arial" w:hAnsi="Arial" w:cs="Arial"/>
                <w:sz w:val="20"/>
                <w:szCs w:val="20"/>
              </w:rPr>
              <w:t>Puleo</w:t>
            </w:r>
            <w:r w:rsidR="00FA7EF9">
              <w:rPr>
                <w:rFonts w:ascii="Arial" w:hAnsi="Arial" w:cs="Arial"/>
                <w:sz w:val="20"/>
                <w:szCs w:val="20"/>
              </w:rPr>
              <w:t xml:space="preserve"> Salvatore</w:t>
            </w:r>
          </w:p>
        </w:tc>
        <w:tc>
          <w:tcPr>
            <w:tcW w:w="2265" w:type="dxa"/>
            <w:shd w:val="clear" w:color="auto" w:fill="auto"/>
          </w:tcPr>
          <w:p w:rsidR="00945E66" w:rsidRDefault="00FA7EF9" w:rsidP="00945E66">
            <w:pPr>
              <w:jc w:val="center"/>
            </w:pPr>
            <w:r>
              <w:rPr>
                <w:rFonts w:ascii="Arial" w:hAnsi="Arial" w:cs="Arial"/>
                <w:sz w:val="20"/>
                <w:szCs w:val="20"/>
              </w:rPr>
              <w:t>3497630450</w:t>
            </w:r>
          </w:p>
        </w:tc>
      </w:tr>
      <w:tr w:rsidR="00945E66" w:rsidRPr="00ED16A6">
        <w:trPr>
          <w:trHeight w:val="300"/>
          <w:jc w:val="center"/>
        </w:trPr>
        <w:tc>
          <w:tcPr>
            <w:tcW w:w="1150" w:type="dxa"/>
          </w:tcPr>
          <w:p w:rsidR="00945E66" w:rsidRPr="00ED16A6" w:rsidRDefault="00945E66" w:rsidP="0088135C">
            <w:pPr>
              <w:keepNext/>
              <w:jc w:val="center"/>
              <w:rPr>
                <w:rFonts w:ascii="Arial" w:hAnsi="Arial" w:cs="Arial"/>
                <w:sz w:val="20"/>
                <w:szCs w:val="20"/>
              </w:rPr>
            </w:pPr>
            <w:r>
              <w:rPr>
                <w:rFonts w:ascii="Arial" w:hAnsi="Arial" w:cs="Arial"/>
                <w:sz w:val="20"/>
                <w:szCs w:val="20"/>
              </w:rPr>
              <w:t>C3</w:t>
            </w:r>
          </w:p>
        </w:tc>
        <w:tc>
          <w:tcPr>
            <w:tcW w:w="2400" w:type="dxa"/>
          </w:tcPr>
          <w:p w:rsidR="00945E66" w:rsidRPr="00B74453" w:rsidRDefault="00945E66" w:rsidP="0088135C">
            <w:pPr>
              <w:keepNext/>
              <w:jc w:val="center"/>
              <w:rPr>
                <w:rFonts w:ascii="Arial" w:hAnsi="Arial" w:cs="Arial"/>
                <w:sz w:val="20"/>
                <w:szCs w:val="20"/>
              </w:rPr>
            </w:pPr>
            <w:r w:rsidRPr="00B74453">
              <w:rPr>
                <w:rFonts w:ascii="Arial" w:hAnsi="Arial" w:cs="Arial"/>
                <w:sz w:val="20"/>
                <w:szCs w:val="20"/>
              </w:rPr>
              <w:t>Via Paternò - Strada Valle lunga</w:t>
            </w:r>
          </w:p>
        </w:tc>
        <w:tc>
          <w:tcPr>
            <w:tcW w:w="1870" w:type="dxa"/>
            <w:shd w:val="clear" w:color="auto" w:fill="auto"/>
            <w:noWrap/>
            <w:vAlign w:val="bottom"/>
          </w:tcPr>
          <w:p w:rsidR="00945E66" w:rsidRPr="00ED16A6" w:rsidRDefault="003A08B0" w:rsidP="0088135C">
            <w:pPr>
              <w:keepNext/>
              <w:jc w:val="center"/>
              <w:rPr>
                <w:rFonts w:ascii="Arial" w:hAnsi="Arial" w:cs="Arial"/>
                <w:sz w:val="20"/>
                <w:szCs w:val="20"/>
              </w:rPr>
            </w:pPr>
            <w:r>
              <w:rPr>
                <w:rFonts w:ascii="Arial" w:hAnsi="Arial" w:cs="Arial"/>
                <w:sz w:val="20"/>
                <w:szCs w:val="20"/>
              </w:rPr>
              <w:t>Puleo</w:t>
            </w:r>
            <w:r w:rsidR="00FA7EF9">
              <w:rPr>
                <w:rFonts w:ascii="Arial" w:hAnsi="Arial" w:cs="Arial"/>
                <w:sz w:val="20"/>
                <w:szCs w:val="20"/>
              </w:rPr>
              <w:t xml:space="preserve"> Salvatore</w:t>
            </w:r>
          </w:p>
        </w:tc>
        <w:tc>
          <w:tcPr>
            <w:tcW w:w="2265" w:type="dxa"/>
            <w:shd w:val="clear" w:color="auto" w:fill="auto"/>
          </w:tcPr>
          <w:p w:rsidR="00945E66" w:rsidRDefault="00FA7EF9" w:rsidP="00945E66">
            <w:pPr>
              <w:jc w:val="center"/>
            </w:pPr>
            <w:r>
              <w:rPr>
                <w:rFonts w:ascii="Arial" w:hAnsi="Arial" w:cs="Arial"/>
                <w:sz w:val="20"/>
                <w:szCs w:val="20"/>
              </w:rPr>
              <w:t>3497630450</w:t>
            </w:r>
          </w:p>
        </w:tc>
      </w:tr>
      <w:tr w:rsidR="00945E66" w:rsidRPr="00ED16A6">
        <w:trPr>
          <w:trHeight w:val="255"/>
          <w:jc w:val="center"/>
        </w:trPr>
        <w:tc>
          <w:tcPr>
            <w:tcW w:w="1150" w:type="dxa"/>
          </w:tcPr>
          <w:p w:rsidR="00945E66" w:rsidRPr="00ED16A6" w:rsidRDefault="00945E66" w:rsidP="0088135C">
            <w:pPr>
              <w:keepNext/>
              <w:jc w:val="center"/>
              <w:rPr>
                <w:rFonts w:ascii="Arial" w:hAnsi="Arial" w:cs="Arial"/>
                <w:sz w:val="20"/>
                <w:szCs w:val="20"/>
              </w:rPr>
            </w:pPr>
            <w:r>
              <w:rPr>
                <w:rFonts w:ascii="Arial" w:hAnsi="Arial" w:cs="Arial"/>
                <w:sz w:val="20"/>
                <w:szCs w:val="20"/>
              </w:rPr>
              <w:t>C4</w:t>
            </w:r>
          </w:p>
        </w:tc>
        <w:tc>
          <w:tcPr>
            <w:tcW w:w="2400" w:type="dxa"/>
          </w:tcPr>
          <w:p w:rsidR="00945E66" w:rsidRPr="00B74453" w:rsidRDefault="00945E66" w:rsidP="0088135C">
            <w:pPr>
              <w:keepNext/>
              <w:jc w:val="center"/>
              <w:rPr>
                <w:rFonts w:ascii="Arial" w:hAnsi="Arial" w:cs="Arial"/>
                <w:sz w:val="20"/>
                <w:szCs w:val="20"/>
              </w:rPr>
            </w:pPr>
            <w:r w:rsidRPr="00B74453">
              <w:rPr>
                <w:rFonts w:ascii="Arial" w:hAnsi="Arial" w:cs="Arial"/>
                <w:sz w:val="20"/>
                <w:szCs w:val="20"/>
              </w:rPr>
              <w:t>S.P. 57 – S.P. 4/11</w:t>
            </w:r>
          </w:p>
        </w:tc>
        <w:tc>
          <w:tcPr>
            <w:tcW w:w="1870" w:type="dxa"/>
            <w:shd w:val="clear" w:color="auto" w:fill="auto"/>
            <w:noWrap/>
            <w:vAlign w:val="bottom"/>
          </w:tcPr>
          <w:p w:rsidR="00945E66" w:rsidRPr="00ED16A6" w:rsidRDefault="003A08B0" w:rsidP="0088135C">
            <w:pPr>
              <w:keepNext/>
              <w:jc w:val="center"/>
              <w:rPr>
                <w:rFonts w:ascii="Arial" w:hAnsi="Arial" w:cs="Arial"/>
                <w:sz w:val="20"/>
                <w:szCs w:val="20"/>
              </w:rPr>
            </w:pPr>
            <w:r>
              <w:rPr>
                <w:rFonts w:ascii="Arial" w:hAnsi="Arial" w:cs="Arial"/>
                <w:sz w:val="20"/>
                <w:szCs w:val="20"/>
              </w:rPr>
              <w:t>Puleo</w:t>
            </w:r>
            <w:r w:rsidR="00FA7EF9">
              <w:rPr>
                <w:rFonts w:ascii="Arial" w:hAnsi="Arial" w:cs="Arial"/>
                <w:sz w:val="20"/>
                <w:szCs w:val="20"/>
              </w:rPr>
              <w:t xml:space="preserve"> Salvatore</w:t>
            </w:r>
          </w:p>
        </w:tc>
        <w:tc>
          <w:tcPr>
            <w:tcW w:w="2265" w:type="dxa"/>
            <w:shd w:val="clear" w:color="auto" w:fill="auto"/>
          </w:tcPr>
          <w:p w:rsidR="00945E66" w:rsidRDefault="00FA7EF9" w:rsidP="00945E66">
            <w:pPr>
              <w:jc w:val="center"/>
            </w:pPr>
            <w:r>
              <w:rPr>
                <w:rFonts w:ascii="Arial" w:hAnsi="Arial" w:cs="Arial"/>
                <w:sz w:val="20"/>
                <w:szCs w:val="20"/>
              </w:rPr>
              <w:t>3497630450</w:t>
            </w:r>
          </w:p>
        </w:tc>
      </w:tr>
      <w:tr w:rsidR="00945E66" w:rsidRPr="00ED16A6">
        <w:trPr>
          <w:trHeight w:val="255"/>
          <w:jc w:val="center"/>
        </w:trPr>
        <w:tc>
          <w:tcPr>
            <w:tcW w:w="1150" w:type="dxa"/>
          </w:tcPr>
          <w:p w:rsidR="00945E66" w:rsidRDefault="00945E66" w:rsidP="0088135C">
            <w:pPr>
              <w:keepNext/>
              <w:jc w:val="center"/>
              <w:rPr>
                <w:rFonts w:ascii="Arial" w:hAnsi="Arial" w:cs="Arial"/>
                <w:sz w:val="20"/>
                <w:szCs w:val="20"/>
              </w:rPr>
            </w:pPr>
            <w:r>
              <w:rPr>
                <w:rFonts w:ascii="Arial" w:hAnsi="Arial" w:cs="Arial"/>
                <w:sz w:val="20"/>
                <w:szCs w:val="20"/>
              </w:rPr>
              <w:t>C5</w:t>
            </w:r>
          </w:p>
        </w:tc>
        <w:tc>
          <w:tcPr>
            <w:tcW w:w="2400" w:type="dxa"/>
          </w:tcPr>
          <w:p w:rsidR="00945E66" w:rsidRPr="00B74453" w:rsidRDefault="00945E66" w:rsidP="0088135C">
            <w:pPr>
              <w:keepNext/>
              <w:jc w:val="center"/>
              <w:rPr>
                <w:rFonts w:ascii="Arial" w:hAnsi="Arial" w:cs="Arial"/>
                <w:sz w:val="20"/>
                <w:szCs w:val="20"/>
              </w:rPr>
            </w:pPr>
            <w:r w:rsidRPr="00B74453">
              <w:rPr>
                <w:rFonts w:ascii="Arial" w:hAnsi="Arial" w:cs="Arial"/>
                <w:sz w:val="20"/>
                <w:szCs w:val="20"/>
              </w:rPr>
              <w:t>Via Pietro Micca – S.P. 4/11</w:t>
            </w:r>
          </w:p>
        </w:tc>
        <w:tc>
          <w:tcPr>
            <w:tcW w:w="1870" w:type="dxa"/>
            <w:shd w:val="clear" w:color="auto" w:fill="auto"/>
            <w:noWrap/>
            <w:vAlign w:val="bottom"/>
          </w:tcPr>
          <w:p w:rsidR="00945E66" w:rsidRPr="00ED16A6" w:rsidRDefault="003A08B0" w:rsidP="0088135C">
            <w:pPr>
              <w:keepNext/>
              <w:jc w:val="center"/>
              <w:rPr>
                <w:rFonts w:ascii="Arial" w:hAnsi="Arial" w:cs="Arial"/>
                <w:sz w:val="20"/>
                <w:szCs w:val="20"/>
              </w:rPr>
            </w:pPr>
            <w:r>
              <w:rPr>
                <w:rFonts w:ascii="Arial" w:hAnsi="Arial" w:cs="Arial"/>
                <w:sz w:val="20"/>
                <w:szCs w:val="20"/>
              </w:rPr>
              <w:t>Puleo</w:t>
            </w:r>
            <w:r w:rsidR="00FA7EF9">
              <w:rPr>
                <w:rFonts w:ascii="Arial" w:hAnsi="Arial" w:cs="Arial"/>
                <w:sz w:val="20"/>
                <w:szCs w:val="20"/>
              </w:rPr>
              <w:t xml:space="preserve"> Salvatore</w:t>
            </w:r>
          </w:p>
        </w:tc>
        <w:tc>
          <w:tcPr>
            <w:tcW w:w="2265" w:type="dxa"/>
            <w:shd w:val="clear" w:color="auto" w:fill="auto"/>
          </w:tcPr>
          <w:p w:rsidR="00945E66" w:rsidRDefault="00FA7EF9" w:rsidP="00945E66">
            <w:pPr>
              <w:jc w:val="center"/>
            </w:pPr>
            <w:r>
              <w:rPr>
                <w:rFonts w:ascii="Arial" w:hAnsi="Arial" w:cs="Arial"/>
                <w:sz w:val="20"/>
                <w:szCs w:val="20"/>
              </w:rPr>
              <w:t>3497630450</w:t>
            </w:r>
          </w:p>
        </w:tc>
      </w:tr>
      <w:tr w:rsidR="00945E66" w:rsidRPr="00ED16A6">
        <w:trPr>
          <w:trHeight w:val="255"/>
          <w:jc w:val="center"/>
        </w:trPr>
        <w:tc>
          <w:tcPr>
            <w:tcW w:w="1150" w:type="dxa"/>
          </w:tcPr>
          <w:p w:rsidR="00945E66" w:rsidRDefault="00945E66" w:rsidP="0088135C">
            <w:pPr>
              <w:keepNext/>
              <w:jc w:val="center"/>
              <w:rPr>
                <w:rFonts w:ascii="Arial" w:hAnsi="Arial" w:cs="Arial"/>
                <w:sz w:val="20"/>
                <w:szCs w:val="20"/>
              </w:rPr>
            </w:pPr>
            <w:r>
              <w:rPr>
                <w:rFonts w:ascii="Arial" w:hAnsi="Arial" w:cs="Arial"/>
                <w:sz w:val="20"/>
                <w:szCs w:val="20"/>
              </w:rPr>
              <w:t>C6</w:t>
            </w:r>
          </w:p>
        </w:tc>
        <w:tc>
          <w:tcPr>
            <w:tcW w:w="2400" w:type="dxa"/>
          </w:tcPr>
          <w:p w:rsidR="00945E66" w:rsidRPr="00B74453" w:rsidRDefault="00945E66" w:rsidP="0088135C">
            <w:pPr>
              <w:keepNext/>
              <w:jc w:val="center"/>
              <w:rPr>
                <w:rFonts w:ascii="Arial" w:hAnsi="Arial" w:cs="Arial"/>
                <w:sz w:val="20"/>
                <w:szCs w:val="20"/>
              </w:rPr>
            </w:pPr>
            <w:r w:rsidRPr="00B74453">
              <w:rPr>
                <w:rFonts w:ascii="Arial" w:hAnsi="Arial" w:cs="Arial"/>
                <w:sz w:val="20"/>
                <w:szCs w:val="20"/>
              </w:rPr>
              <w:t>Deposito comunale</w:t>
            </w:r>
          </w:p>
        </w:tc>
        <w:tc>
          <w:tcPr>
            <w:tcW w:w="1870" w:type="dxa"/>
            <w:shd w:val="clear" w:color="auto" w:fill="auto"/>
            <w:noWrap/>
            <w:vAlign w:val="bottom"/>
          </w:tcPr>
          <w:p w:rsidR="00945E66" w:rsidRPr="00ED16A6" w:rsidRDefault="003A08B0" w:rsidP="0088135C">
            <w:pPr>
              <w:keepNext/>
              <w:jc w:val="center"/>
              <w:rPr>
                <w:rFonts w:ascii="Arial" w:hAnsi="Arial" w:cs="Arial"/>
                <w:sz w:val="20"/>
                <w:szCs w:val="20"/>
              </w:rPr>
            </w:pPr>
            <w:r>
              <w:rPr>
                <w:rFonts w:ascii="Arial" w:hAnsi="Arial" w:cs="Arial"/>
                <w:sz w:val="20"/>
                <w:szCs w:val="20"/>
              </w:rPr>
              <w:t>Puleo</w:t>
            </w:r>
            <w:r w:rsidR="00FA7EF9">
              <w:rPr>
                <w:rFonts w:ascii="Arial" w:hAnsi="Arial" w:cs="Arial"/>
                <w:sz w:val="20"/>
                <w:szCs w:val="20"/>
              </w:rPr>
              <w:t xml:space="preserve"> Salvatore</w:t>
            </w:r>
          </w:p>
        </w:tc>
        <w:tc>
          <w:tcPr>
            <w:tcW w:w="2265" w:type="dxa"/>
            <w:shd w:val="clear" w:color="auto" w:fill="auto"/>
          </w:tcPr>
          <w:p w:rsidR="00945E66" w:rsidRDefault="00FA7EF9" w:rsidP="00945E66">
            <w:pPr>
              <w:jc w:val="center"/>
            </w:pPr>
            <w:r>
              <w:rPr>
                <w:rFonts w:ascii="Arial" w:hAnsi="Arial" w:cs="Arial"/>
                <w:sz w:val="20"/>
                <w:szCs w:val="20"/>
              </w:rPr>
              <w:t>3497630450</w:t>
            </w:r>
          </w:p>
        </w:tc>
      </w:tr>
      <w:tr w:rsidR="00945E66" w:rsidRPr="00ED16A6">
        <w:trPr>
          <w:trHeight w:val="255"/>
          <w:jc w:val="center"/>
        </w:trPr>
        <w:tc>
          <w:tcPr>
            <w:tcW w:w="1150" w:type="dxa"/>
          </w:tcPr>
          <w:p w:rsidR="00945E66" w:rsidRDefault="00945E66" w:rsidP="0088135C">
            <w:pPr>
              <w:keepNext/>
              <w:jc w:val="center"/>
              <w:rPr>
                <w:rFonts w:ascii="Arial" w:hAnsi="Arial" w:cs="Arial"/>
                <w:sz w:val="20"/>
                <w:szCs w:val="20"/>
              </w:rPr>
            </w:pPr>
            <w:r>
              <w:rPr>
                <w:rFonts w:ascii="Arial" w:hAnsi="Arial" w:cs="Arial"/>
                <w:sz w:val="20"/>
                <w:szCs w:val="20"/>
              </w:rPr>
              <w:t>C7</w:t>
            </w:r>
          </w:p>
        </w:tc>
        <w:tc>
          <w:tcPr>
            <w:tcW w:w="2400" w:type="dxa"/>
          </w:tcPr>
          <w:p w:rsidR="00945E66" w:rsidRPr="00B74453" w:rsidRDefault="00945E66" w:rsidP="0088135C">
            <w:pPr>
              <w:keepNext/>
              <w:jc w:val="center"/>
              <w:rPr>
                <w:rFonts w:ascii="Arial" w:hAnsi="Arial" w:cs="Arial"/>
                <w:sz w:val="20"/>
                <w:szCs w:val="20"/>
              </w:rPr>
            </w:pPr>
            <w:r w:rsidRPr="00B74453">
              <w:rPr>
                <w:rFonts w:ascii="Arial" w:hAnsi="Arial" w:cs="Arial"/>
                <w:sz w:val="20"/>
                <w:szCs w:val="20"/>
              </w:rPr>
              <w:t>Villaggio S. Francesco</w:t>
            </w:r>
          </w:p>
        </w:tc>
        <w:tc>
          <w:tcPr>
            <w:tcW w:w="1870" w:type="dxa"/>
            <w:shd w:val="clear" w:color="auto" w:fill="auto"/>
            <w:noWrap/>
            <w:vAlign w:val="bottom"/>
          </w:tcPr>
          <w:p w:rsidR="00945E66" w:rsidRPr="00ED16A6" w:rsidRDefault="003A08B0" w:rsidP="0088135C">
            <w:pPr>
              <w:keepNext/>
              <w:jc w:val="center"/>
              <w:rPr>
                <w:rFonts w:ascii="Arial" w:hAnsi="Arial" w:cs="Arial"/>
                <w:sz w:val="20"/>
                <w:szCs w:val="20"/>
              </w:rPr>
            </w:pPr>
            <w:r>
              <w:rPr>
                <w:rFonts w:ascii="Arial" w:hAnsi="Arial" w:cs="Arial"/>
                <w:sz w:val="20"/>
                <w:szCs w:val="20"/>
              </w:rPr>
              <w:t>Puleo</w:t>
            </w:r>
            <w:r w:rsidR="00FA7EF9">
              <w:rPr>
                <w:rFonts w:ascii="Arial" w:hAnsi="Arial" w:cs="Arial"/>
                <w:sz w:val="20"/>
                <w:szCs w:val="20"/>
              </w:rPr>
              <w:t xml:space="preserve"> Salvatore</w:t>
            </w:r>
          </w:p>
        </w:tc>
        <w:tc>
          <w:tcPr>
            <w:tcW w:w="2265" w:type="dxa"/>
            <w:shd w:val="clear" w:color="auto" w:fill="auto"/>
          </w:tcPr>
          <w:p w:rsidR="00945E66" w:rsidRDefault="00FA7EF9" w:rsidP="00945E66">
            <w:pPr>
              <w:jc w:val="center"/>
            </w:pPr>
            <w:r>
              <w:rPr>
                <w:rFonts w:ascii="Arial" w:hAnsi="Arial" w:cs="Arial"/>
                <w:sz w:val="20"/>
                <w:szCs w:val="20"/>
              </w:rPr>
              <w:t>3497630450</w:t>
            </w:r>
          </w:p>
        </w:tc>
      </w:tr>
    </w:tbl>
    <w:p w:rsidR="006A14AB" w:rsidRDefault="006A14AB" w:rsidP="006A14AB">
      <w:pPr>
        <w:pStyle w:val="Corpodeltesto"/>
        <w:spacing w:before="120" w:after="240" w:line="360" w:lineRule="auto"/>
        <w:ind w:firstLine="284"/>
        <w:jc w:val="center"/>
      </w:pPr>
      <w:r w:rsidRPr="00DA0169">
        <w:rPr>
          <w:i/>
        </w:rPr>
        <w:t>Tabella O</w:t>
      </w:r>
      <w:r w:rsidRPr="00DA0169">
        <w:t xml:space="preserve">: Cancelli </w:t>
      </w:r>
    </w:p>
    <w:p w:rsidR="00287264" w:rsidRDefault="00287264" w:rsidP="00287264">
      <w:pPr>
        <w:pStyle w:val="Corpodeltesto"/>
        <w:spacing w:before="120" w:after="240" w:line="360" w:lineRule="auto"/>
        <w:ind w:left="1212" w:firstLine="0"/>
        <w:rPr>
          <w:b/>
        </w:rPr>
      </w:pPr>
    </w:p>
    <w:p w:rsidR="00FF36A3" w:rsidRDefault="00FF36A3" w:rsidP="00287264">
      <w:pPr>
        <w:pStyle w:val="Corpodeltesto"/>
        <w:spacing w:before="120" w:after="240" w:line="360" w:lineRule="auto"/>
        <w:ind w:left="1212" w:firstLine="0"/>
        <w:rPr>
          <w:b/>
        </w:rPr>
      </w:pPr>
    </w:p>
    <w:p w:rsidR="00FF36A3" w:rsidRDefault="00FF36A3" w:rsidP="00287264">
      <w:pPr>
        <w:pStyle w:val="Corpodeltesto"/>
        <w:spacing w:before="120" w:after="240" w:line="360" w:lineRule="auto"/>
        <w:ind w:left="1212" w:firstLine="0"/>
        <w:rPr>
          <w:b/>
        </w:rPr>
      </w:pPr>
    </w:p>
    <w:p w:rsidR="00FF36A3" w:rsidRDefault="00FF36A3" w:rsidP="00FF36A3">
      <w:pPr>
        <w:pStyle w:val="Corpodeltesto"/>
        <w:spacing w:before="120" w:after="240" w:line="360" w:lineRule="auto"/>
        <w:ind w:firstLine="0"/>
        <w:rPr>
          <w:b/>
          <w:i/>
          <w:iCs/>
        </w:rPr>
      </w:pPr>
    </w:p>
    <w:p w:rsidR="00FF36A3" w:rsidRDefault="00FF36A3" w:rsidP="00FF36A3">
      <w:pPr>
        <w:pStyle w:val="Corpodeltesto"/>
        <w:spacing w:before="120" w:after="240" w:line="360" w:lineRule="auto"/>
        <w:ind w:firstLine="0"/>
        <w:rPr>
          <w:b/>
          <w:i/>
          <w:iCs/>
        </w:rPr>
      </w:pPr>
    </w:p>
    <w:p w:rsidR="00FF36A3" w:rsidRDefault="00523048" w:rsidP="00FF36A3">
      <w:pPr>
        <w:pStyle w:val="Corpodeltesto"/>
        <w:spacing w:before="120" w:after="240" w:line="360" w:lineRule="auto"/>
        <w:ind w:firstLine="0"/>
        <w:rPr>
          <w:b/>
          <w:i/>
          <w:iCs/>
        </w:rPr>
      </w:pPr>
      <w:r w:rsidRPr="00FB6EB9">
        <w:rPr>
          <w:b/>
          <w:i/>
          <w:iCs/>
        </w:rPr>
        <w:lastRenderedPageBreak/>
        <w:pict>
          <v:shape id="_x0000_i1028" type="#_x0000_t75" style="width:482.1pt;height:691.85pt">
            <v:imagedata r:id="rId11" o:title="tav2_com5"/>
          </v:shape>
        </w:pict>
      </w:r>
    </w:p>
    <w:p w:rsidR="00FF36A3" w:rsidRDefault="00FF36A3" w:rsidP="00FF36A3">
      <w:pPr>
        <w:pStyle w:val="Corpodeltesto"/>
        <w:spacing w:before="120" w:after="240" w:line="360" w:lineRule="auto"/>
        <w:ind w:firstLine="0"/>
        <w:rPr>
          <w:b/>
          <w:i/>
          <w:iCs/>
        </w:rPr>
      </w:pPr>
    </w:p>
    <w:p w:rsidR="00657739" w:rsidRDefault="00657739" w:rsidP="00B2751F">
      <w:pPr>
        <w:numPr>
          <w:ilvl w:val="0"/>
          <w:numId w:val="32"/>
        </w:numPr>
        <w:spacing w:line="360" w:lineRule="auto"/>
        <w:jc w:val="both"/>
        <w:rPr>
          <w:b/>
        </w:rPr>
      </w:pPr>
      <w:r>
        <w:rPr>
          <w:b/>
        </w:rPr>
        <w:lastRenderedPageBreak/>
        <w:t>ANALISI E SCENARIO DEI RISCHI</w:t>
      </w:r>
    </w:p>
    <w:p w:rsidR="002A7E60" w:rsidRDefault="002A7E60" w:rsidP="00FF36A3">
      <w:pPr>
        <w:autoSpaceDE w:val="0"/>
        <w:autoSpaceDN w:val="0"/>
        <w:adjustRightInd w:val="0"/>
        <w:spacing w:line="360" w:lineRule="auto"/>
        <w:ind w:left="284"/>
        <w:outlineLvl w:val="0"/>
        <w:rPr>
          <w:b/>
          <w:bCs/>
        </w:rPr>
      </w:pPr>
      <w:r>
        <w:rPr>
          <w:b/>
          <w:bCs/>
        </w:rPr>
        <w:t>2.1. Analisi dei rischi</w:t>
      </w:r>
    </w:p>
    <w:p w:rsidR="002A7E60" w:rsidRDefault="002A7E60" w:rsidP="00FF36A3">
      <w:pPr>
        <w:autoSpaceDE w:val="0"/>
        <w:autoSpaceDN w:val="0"/>
        <w:adjustRightInd w:val="0"/>
        <w:spacing w:line="360" w:lineRule="auto"/>
        <w:ind w:left="644"/>
      </w:pPr>
      <w:r>
        <w:t>Per potere fare una stima e potere fare una descrizi</w:t>
      </w:r>
      <w:r w:rsidR="00CB3DC8">
        <w:t xml:space="preserve">one dei potenziali scenari di un </w:t>
      </w:r>
      <w:r>
        <w:t>determinato evento , quale appunto il rischio, si è voluto raccogliere quante più notizie riguardo</w:t>
      </w:r>
      <w:r w:rsidR="00CB3DC8">
        <w:t xml:space="preserve"> </w:t>
      </w:r>
      <w:r>
        <w:t>la conoscenza dei pericoli sul territorio, conoscere la distribuzione della popolazione, delle</w:t>
      </w:r>
      <w:r w:rsidR="00CB3DC8">
        <w:t xml:space="preserve"> </w:t>
      </w:r>
      <w:r>
        <w:t>strutture e dei servizi. Certi che il rischio è la combinazione tra la probabilità di accadimento di</w:t>
      </w:r>
      <w:r w:rsidR="00CB3DC8">
        <w:t xml:space="preserve"> </w:t>
      </w:r>
      <w:r>
        <w:t>un determinato evento calamitoso (pericolosità) ed il valore esposto dell’area soggetta a</w:t>
      </w:r>
      <w:r w:rsidR="00CB3DC8">
        <w:t xml:space="preserve"> </w:t>
      </w:r>
      <w:r>
        <w:t>pericolo (vulnerabilità)</w:t>
      </w:r>
    </w:p>
    <w:p w:rsidR="002A7E60" w:rsidRDefault="002A7E60" w:rsidP="00FF36A3">
      <w:pPr>
        <w:autoSpaceDE w:val="0"/>
        <w:autoSpaceDN w:val="0"/>
        <w:adjustRightInd w:val="0"/>
        <w:spacing w:line="360" w:lineRule="auto"/>
        <w:ind w:left="644"/>
        <w:jc w:val="center"/>
        <w:outlineLvl w:val="0"/>
        <w:rPr>
          <w:b/>
          <w:bCs/>
        </w:rPr>
      </w:pPr>
      <w:r>
        <w:rPr>
          <w:b/>
          <w:bCs/>
        </w:rPr>
        <w:t>R= P x V x V</w:t>
      </w:r>
    </w:p>
    <w:p w:rsidR="00CB3DC8" w:rsidRDefault="002A7E60" w:rsidP="00FF36A3">
      <w:pPr>
        <w:autoSpaceDE w:val="0"/>
        <w:autoSpaceDN w:val="0"/>
        <w:adjustRightInd w:val="0"/>
        <w:spacing w:line="360" w:lineRule="auto"/>
        <w:ind w:left="644"/>
        <w:outlineLvl w:val="0"/>
      </w:pPr>
      <w:r>
        <w:rPr>
          <w:b/>
          <w:bCs/>
        </w:rPr>
        <w:t>R</w:t>
      </w:r>
      <w:r>
        <w:t>= rischio</w:t>
      </w:r>
    </w:p>
    <w:p w:rsidR="00CB3DC8" w:rsidRDefault="002A7E60" w:rsidP="00FF36A3">
      <w:pPr>
        <w:autoSpaceDE w:val="0"/>
        <w:autoSpaceDN w:val="0"/>
        <w:adjustRightInd w:val="0"/>
        <w:spacing w:line="360" w:lineRule="auto"/>
        <w:ind w:left="644"/>
      </w:pPr>
      <w:r>
        <w:rPr>
          <w:b/>
          <w:bCs/>
        </w:rPr>
        <w:t>P</w:t>
      </w:r>
      <w:r>
        <w:t>= pericolosità di accadimento dell’evento calamitoso</w:t>
      </w:r>
    </w:p>
    <w:p w:rsidR="002A7E60" w:rsidRDefault="002A7E60" w:rsidP="00FF36A3">
      <w:pPr>
        <w:autoSpaceDE w:val="0"/>
        <w:autoSpaceDN w:val="0"/>
        <w:adjustRightInd w:val="0"/>
        <w:spacing w:line="360" w:lineRule="auto"/>
        <w:ind w:left="644"/>
      </w:pPr>
      <w:r>
        <w:rPr>
          <w:b/>
          <w:bCs/>
        </w:rPr>
        <w:t>V</w:t>
      </w:r>
      <w:r>
        <w:t>=vulnerabilità</w:t>
      </w:r>
    </w:p>
    <w:p w:rsidR="002A7E60" w:rsidRDefault="002A7E60" w:rsidP="00FF36A3">
      <w:pPr>
        <w:autoSpaceDE w:val="0"/>
        <w:autoSpaceDN w:val="0"/>
        <w:adjustRightInd w:val="0"/>
        <w:spacing w:line="360" w:lineRule="auto"/>
        <w:ind w:left="644"/>
      </w:pPr>
      <w:r>
        <w:rPr>
          <w:b/>
          <w:bCs/>
        </w:rPr>
        <w:t>V</w:t>
      </w:r>
      <w:r>
        <w:t>=valore</w:t>
      </w:r>
    </w:p>
    <w:p w:rsidR="00CB3DC8" w:rsidRDefault="00CB3DC8" w:rsidP="00FF36A3">
      <w:pPr>
        <w:autoSpaceDE w:val="0"/>
        <w:autoSpaceDN w:val="0"/>
        <w:adjustRightInd w:val="0"/>
        <w:spacing w:line="360" w:lineRule="auto"/>
        <w:ind w:left="644"/>
      </w:pPr>
    </w:p>
    <w:p w:rsidR="002A7E60" w:rsidRDefault="002A7E60" w:rsidP="00802113">
      <w:pPr>
        <w:autoSpaceDE w:val="0"/>
        <w:autoSpaceDN w:val="0"/>
        <w:adjustRightInd w:val="0"/>
        <w:spacing w:line="360" w:lineRule="auto"/>
        <w:ind w:left="644"/>
        <w:jc w:val="both"/>
      </w:pPr>
      <w:r>
        <w:t>il censimento e la descrizione degli elementi ricadenti nella zona di dissesto consentiranno di</w:t>
      </w:r>
      <w:r w:rsidR="00802113">
        <w:t xml:space="preserve"> </w:t>
      </w:r>
      <w:r>
        <w:t>potere stimare le conseguenze di un determinato evento.</w:t>
      </w:r>
    </w:p>
    <w:p w:rsidR="00CB3DC8" w:rsidRDefault="00CB3DC8" w:rsidP="00FF36A3">
      <w:pPr>
        <w:autoSpaceDE w:val="0"/>
        <w:autoSpaceDN w:val="0"/>
        <w:adjustRightInd w:val="0"/>
        <w:spacing w:line="360" w:lineRule="auto"/>
        <w:ind w:left="644"/>
      </w:pPr>
    </w:p>
    <w:p w:rsidR="002A7E60" w:rsidRDefault="002A7E60" w:rsidP="00802113">
      <w:pPr>
        <w:autoSpaceDE w:val="0"/>
        <w:autoSpaceDN w:val="0"/>
        <w:adjustRightInd w:val="0"/>
        <w:spacing w:line="360" w:lineRule="auto"/>
        <w:ind w:left="644"/>
        <w:jc w:val="both"/>
      </w:pPr>
      <w:r>
        <w:t xml:space="preserve">La </w:t>
      </w:r>
      <w:r>
        <w:rPr>
          <w:b/>
          <w:bCs/>
        </w:rPr>
        <w:t xml:space="preserve">pericolosità </w:t>
      </w:r>
      <w:r>
        <w:t>esprime la probabilità che in una zona si verifichi un evento dannoso di una</w:t>
      </w:r>
      <w:r w:rsidR="00802113">
        <w:t xml:space="preserve"> </w:t>
      </w:r>
      <w:r>
        <w:t>determinata intensità entro un determinato periodo di tempo (che può essere il “tempo di</w:t>
      </w:r>
      <w:r w:rsidR="00802113">
        <w:t xml:space="preserve"> </w:t>
      </w:r>
      <w:r w:rsidR="00CB3DC8">
        <w:t>r</w:t>
      </w:r>
      <w:r>
        <w:t>itorno”). La pericolosità è dunque funzione della frequenza dell’evento. In certi casi (come per</w:t>
      </w:r>
      <w:r w:rsidR="00CB3DC8">
        <w:t xml:space="preserve"> </w:t>
      </w:r>
      <w:r>
        <w:t>le alluvioni) è possibile stimare, con una approssimazione accettabile, la probabilità di</w:t>
      </w:r>
      <w:r w:rsidR="00CB3DC8">
        <w:t xml:space="preserve"> </w:t>
      </w:r>
      <w:r>
        <w:t>accadimento per un determinato evento entro il periodo di ritorno. In altri casi, come per alcuni</w:t>
      </w:r>
      <w:r w:rsidR="00CB3DC8">
        <w:t xml:space="preserve"> </w:t>
      </w:r>
      <w:r>
        <w:t>tipi di frane, tale stima è di gran lunga più difficile da ottenere.</w:t>
      </w:r>
    </w:p>
    <w:p w:rsidR="00CB3DC8" w:rsidRDefault="00CB3DC8" w:rsidP="00FF36A3">
      <w:pPr>
        <w:autoSpaceDE w:val="0"/>
        <w:autoSpaceDN w:val="0"/>
        <w:adjustRightInd w:val="0"/>
        <w:spacing w:line="360" w:lineRule="auto"/>
        <w:ind w:left="644"/>
      </w:pPr>
    </w:p>
    <w:p w:rsidR="002A7E60" w:rsidRDefault="002A7E60" w:rsidP="00802113">
      <w:pPr>
        <w:autoSpaceDE w:val="0"/>
        <w:autoSpaceDN w:val="0"/>
        <w:adjustRightInd w:val="0"/>
        <w:spacing w:line="360" w:lineRule="auto"/>
        <w:ind w:left="644"/>
        <w:jc w:val="both"/>
      </w:pPr>
      <w:r>
        <w:t xml:space="preserve">La </w:t>
      </w:r>
      <w:r>
        <w:rPr>
          <w:b/>
          <w:bCs/>
        </w:rPr>
        <w:t xml:space="preserve">vulnerabilità </w:t>
      </w:r>
      <w:r>
        <w:t>invece indica l’attitudine di una determinata “componente ambientale</w:t>
      </w:r>
      <w:r w:rsidR="00CB3DC8">
        <w:t>”</w:t>
      </w:r>
      <w:r w:rsidR="00802113">
        <w:t xml:space="preserve"> </w:t>
      </w:r>
      <w:r>
        <w:t>(popolazione umana, edifici, servizi, infrastrutture, etc.) a sopportare gli effetti in funzione</w:t>
      </w:r>
      <w:r w:rsidR="00802113">
        <w:t xml:space="preserve"> </w:t>
      </w:r>
      <w:r w:rsidR="00CB3DC8">
        <w:t>d</w:t>
      </w:r>
      <w:r>
        <w:t>ell’intensità dell’evento.</w:t>
      </w:r>
      <w:r w:rsidR="00CB3DC8">
        <w:t xml:space="preserve"> </w:t>
      </w:r>
      <w:r>
        <w:t xml:space="preserve"> La vulnerabilità esprime il grado di perdite di un dato elemento o di</w:t>
      </w:r>
      <w:r w:rsidR="00CB3DC8">
        <w:t xml:space="preserve"> </w:t>
      </w:r>
      <w:r>
        <w:t>una serie di elementi risultante dal verificarsi di un fenomeno di una data “magnitudo”</w:t>
      </w:r>
      <w:r w:rsidR="00CB3DC8">
        <w:t xml:space="preserve">, espressa </w:t>
      </w:r>
      <w:r>
        <w:t>in una scala da zero (nessun danno) a uno (distruzione totale).</w:t>
      </w:r>
    </w:p>
    <w:p w:rsidR="00CB3DC8" w:rsidRDefault="00CB3DC8" w:rsidP="00FF36A3">
      <w:pPr>
        <w:autoSpaceDE w:val="0"/>
        <w:autoSpaceDN w:val="0"/>
        <w:adjustRightInd w:val="0"/>
        <w:spacing w:line="360" w:lineRule="auto"/>
        <w:ind w:left="644"/>
      </w:pPr>
    </w:p>
    <w:p w:rsidR="002A7E60" w:rsidRDefault="002A7E60" w:rsidP="00802113">
      <w:pPr>
        <w:autoSpaceDE w:val="0"/>
        <w:autoSpaceDN w:val="0"/>
        <w:adjustRightInd w:val="0"/>
        <w:spacing w:line="360" w:lineRule="auto"/>
        <w:ind w:left="644"/>
        <w:jc w:val="both"/>
      </w:pPr>
      <w:r>
        <w:t xml:space="preserve">Il </w:t>
      </w:r>
      <w:r>
        <w:rPr>
          <w:b/>
          <w:bCs/>
        </w:rPr>
        <w:t xml:space="preserve">valore </w:t>
      </w:r>
      <w:r>
        <w:t>esposto o esposizione indica l’elemento che deve sopportare l’evento e può essere</w:t>
      </w:r>
      <w:r w:rsidR="00802113">
        <w:t xml:space="preserve"> </w:t>
      </w:r>
      <w:r>
        <w:t>espresso o dal numero di presenze umane o dal valore delle risorse naturali ed economiche</w:t>
      </w:r>
      <w:r w:rsidR="00802113">
        <w:t xml:space="preserve"> </w:t>
      </w:r>
      <w:r>
        <w:t>presenti, esposte ad un determinato pericolo.</w:t>
      </w:r>
    </w:p>
    <w:p w:rsidR="002A7E60" w:rsidRDefault="002A7E60" w:rsidP="00802113">
      <w:pPr>
        <w:autoSpaceDE w:val="0"/>
        <w:autoSpaceDN w:val="0"/>
        <w:adjustRightInd w:val="0"/>
        <w:spacing w:line="360" w:lineRule="auto"/>
        <w:ind w:left="644"/>
        <w:jc w:val="both"/>
      </w:pPr>
      <w:r>
        <w:t>Il prodotto vulnerabilità per valore indica quindi le conseguenze derivanti all’</w:t>
      </w:r>
      <w:r w:rsidR="00CB3DC8">
        <w:t>uomo, in termin</w:t>
      </w:r>
      <w:r w:rsidR="00802113">
        <w:t xml:space="preserve">i </w:t>
      </w:r>
      <w:r>
        <w:t>sia di perdite di vite umane, che di danni materiali agli edifici, alle infrastrutture ed al sistema</w:t>
      </w:r>
      <w:r w:rsidR="00802113">
        <w:t xml:space="preserve"> </w:t>
      </w:r>
      <w:r>
        <w:t>produttivo.</w:t>
      </w:r>
    </w:p>
    <w:p w:rsidR="00CB3DC8" w:rsidRDefault="00CB3DC8" w:rsidP="00FF36A3">
      <w:pPr>
        <w:autoSpaceDE w:val="0"/>
        <w:autoSpaceDN w:val="0"/>
        <w:adjustRightInd w:val="0"/>
        <w:spacing w:line="360" w:lineRule="auto"/>
        <w:ind w:left="644"/>
      </w:pPr>
    </w:p>
    <w:p w:rsidR="002A7E60" w:rsidRDefault="002A7E60" w:rsidP="00802113">
      <w:pPr>
        <w:autoSpaceDE w:val="0"/>
        <w:autoSpaceDN w:val="0"/>
        <w:adjustRightInd w:val="0"/>
        <w:spacing w:line="360" w:lineRule="auto"/>
        <w:ind w:left="644"/>
        <w:jc w:val="both"/>
      </w:pPr>
      <w:r>
        <w:t xml:space="preserve">Il </w:t>
      </w:r>
      <w:r>
        <w:rPr>
          <w:b/>
          <w:bCs/>
        </w:rPr>
        <w:t xml:space="preserve">rischio </w:t>
      </w:r>
      <w:r>
        <w:t>esprime dunque il numero atteso di perdite di vite umane, di feriti, di danni a</w:t>
      </w:r>
      <w:r w:rsidR="00CB3DC8">
        <w:t xml:space="preserve"> </w:t>
      </w:r>
      <w:r>
        <w:t>proprietà, di distruzione di attività economiche o di risorse naturali, dovuti ad un particolare</w:t>
      </w:r>
      <w:r w:rsidR="00802113">
        <w:t xml:space="preserve"> </w:t>
      </w:r>
      <w:r>
        <w:t>evento dannoso; in altre parole il rischio è il prodotto della probabilità di accadimento di un</w:t>
      </w:r>
      <w:r w:rsidR="00802113">
        <w:t xml:space="preserve"> </w:t>
      </w:r>
      <w:r>
        <w:t>evento per le dimensioni del danno atteso.</w:t>
      </w:r>
    </w:p>
    <w:p w:rsidR="002A7E60" w:rsidRDefault="002A7E60" w:rsidP="00802113">
      <w:pPr>
        <w:autoSpaceDE w:val="0"/>
        <w:autoSpaceDN w:val="0"/>
        <w:adjustRightInd w:val="0"/>
        <w:spacing w:line="360" w:lineRule="auto"/>
        <w:ind w:left="644"/>
        <w:jc w:val="both"/>
        <w:rPr>
          <w:b/>
          <w:bCs/>
        </w:rPr>
      </w:pPr>
      <w:r>
        <w:t xml:space="preserve">Pertanto è stabilito che il rischio è generato da due classi di eventi; quelli di </w:t>
      </w:r>
      <w:r>
        <w:rPr>
          <w:b/>
          <w:bCs/>
        </w:rPr>
        <w:t xml:space="preserve">origine Naturale </w:t>
      </w:r>
      <w:r>
        <w:t>e</w:t>
      </w:r>
      <w:r w:rsidR="00FF36A3">
        <w:t xml:space="preserve"> </w:t>
      </w:r>
      <w:r>
        <w:t xml:space="preserve">quelli di </w:t>
      </w:r>
      <w:r>
        <w:rPr>
          <w:b/>
          <w:bCs/>
        </w:rPr>
        <w:t>origine Antropica.</w:t>
      </w:r>
    </w:p>
    <w:p w:rsidR="00275794" w:rsidRDefault="0007568F" w:rsidP="00802113">
      <w:pPr>
        <w:autoSpaceDE w:val="0"/>
        <w:autoSpaceDN w:val="0"/>
        <w:adjustRightInd w:val="0"/>
        <w:spacing w:line="360" w:lineRule="auto"/>
        <w:ind w:left="644"/>
        <w:jc w:val="both"/>
      </w:pPr>
      <w:r>
        <w:t>L</w:t>
      </w:r>
      <w:r w:rsidR="002A7E60">
        <w:t>’analisi dei rischi contenuta in questo paragrafo ha come obiettivo l’elaborazione di scenari</w:t>
      </w:r>
      <w:r w:rsidR="00802113">
        <w:t xml:space="preserve"> </w:t>
      </w:r>
      <w:r w:rsidR="002A7E60">
        <w:t>per i diversi rischi presenti nel territorio del</w:t>
      </w:r>
      <w:r w:rsidR="00CB3DC8">
        <w:t xml:space="preserve"> Comune</w:t>
      </w:r>
      <w:r w:rsidR="002A7E60">
        <w:t xml:space="preserve"> di </w:t>
      </w:r>
      <w:r w:rsidR="00CB3DC8">
        <w:t>Ragalna</w:t>
      </w:r>
      <w:r w:rsidR="002A7E60">
        <w:t xml:space="preserve">. </w:t>
      </w:r>
    </w:p>
    <w:p w:rsidR="00275794" w:rsidRDefault="00275794" w:rsidP="00FF36A3">
      <w:pPr>
        <w:autoSpaceDE w:val="0"/>
        <w:autoSpaceDN w:val="0"/>
        <w:adjustRightInd w:val="0"/>
        <w:spacing w:line="360" w:lineRule="auto"/>
      </w:pPr>
    </w:p>
    <w:p w:rsidR="002A7E60" w:rsidRDefault="00217464" w:rsidP="00802113">
      <w:pPr>
        <w:autoSpaceDE w:val="0"/>
        <w:autoSpaceDN w:val="0"/>
        <w:adjustRightInd w:val="0"/>
        <w:spacing w:line="360" w:lineRule="auto"/>
        <w:jc w:val="both"/>
      </w:pPr>
      <w:r>
        <w:t>Attraverso l’analisi storico-statistica degli eventi accaduti in passato coadiuvata da un dettagliato studio del territorio si è giunti alla individuazione dei principali</w:t>
      </w:r>
      <w:r w:rsidR="0007568F">
        <w:t xml:space="preserve"> rischi a cui il territorio di R</w:t>
      </w:r>
      <w:r>
        <w:t>agalna è soggetto ed alla loro classificazione per natura e gravità. In linea di massima possiamo classificare i principali rischi sul territorio in studio in</w:t>
      </w:r>
      <w:r w:rsidR="00287264">
        <w:t>:</w:t>
      </w:r>
    </w:p>
    <w:p w:rsidR="0007568F" w:rsidRDefault="00217464" w:rsidP="00FF36A3">
      <w:pPr>
        <w:numPr>
          <w:ilvl w:val="0"/>
          <w:numId w:val="26"/>
        </w:numPr>
        <w:autoSpaceDE w:val="0"/>
        <w:autoSpaceDN w:val="0"/>
        <w:adjustRightInd w:val="0"/>
        <w:spacing w:line="360" w:lineRule="auto"/>
      </w:pPr>
      <w:r>
        <w:t>Rischio s</w:t>
      </w:r>
      <w:r w:rsidR="00275794">
        <w:t>i</w:t>
      </w:r>
      <w:r w:rsidR="002A7E60">
        <w:t>smico</w:t>
      </w:r>
      <w:r w:rsidR="002152D9">
        <w:t>,</w:t>
      </w:r>
      <w:r w:rsidR="002A7E60">
        <w:t xml:space="preserve"> </w:t>
      </w:r>
    </w:p>
    <w:p w:rsidR="0007568F" w:rsidRDefault="00217464" w:rsidP="00FF36A3">
      <w:pPr>
        <w:numPr>
          <w:ilvl w:val="0"/>
          <w:numId w:val="26"/>
        </w:numPr>
        <w:autoSpaceDE w:val="0"/>
        <w:autoSpaceDN w:val="0"/>
        <w:adjustRightInd w:val="0"/>
        <w:spacing w:line="360" w:lineRule="auto"/>
      </w:pPr>
      <w:r>
        <w:t xml:space="preserve">Rischio </w:t>
      </w:r>
      <w:r w:rsidR="00821CA5">
        <w:t>vulcanico e caduta cenere</w:t>
      </w:r>
      <w:r w:rsidR="002152D9">
        <w:t xml:space="preserve">, </w:t>
      </w:r>
    </w:p>
    <w:p w:rsidR="0007568F" w:rsidRDefault="00217464" w:rsidP="00FF36A3">
      <w:pPr>
        <w:numPr>
          <w:ilvl w:val="0"/>
          <w:numId w:val="26"/>
        </w:numPr>
        <w:autoSpaceDE w:val="0"/>
        <w:autoSpaceDN w:val="0"/>
        <w:adjustRightInd w:val="0"/>
        <w:spacing w:line="360" w:lineRule="auto"/>
      </w:pPr>
      <w:r>
        <w:t xml:space="preserve">Rischio </w:t>
      </w:r>
      <w:r w:rsidR="002A7E60">
        <w:t xml:space="preserve">idrogeologico </w:t>
      </w:r>
    </w:p>
    <w:p w:rsidR="002A7E60" w:rsidRDefault="00217464" w:rsidP="00FF36A3">
      <w:pPr>
        <w:numPr>
          <w:ilvl w:val="0"/>
          <w:numId w:val="26"/>
        </w:numPr>
        <w:autoSpaceDE w:val="0"/>
        <w:autoSpaceDN w:val="0"/>
        <w:adjustRightInd w:val="0"/>
        <w:spacing w:line="360" w:lineRule="auto"/>
      </w:pPr>
      <w:r>
        <w:t xml:space="preserve">Rischio </w:t>
      </w:r>
      <w:r w:rsidR="002A7E60">
        <w:t>incendio boschivo</w:t>
      </w:r>
    </w:p>
    <w:p w:rsidR="002152D9" w:rsidRDefault="002152D9" w:rsidP="00FF36A3">
      <w:pPr>
        <w:autoSpaceDE w:val="0"/>
        <w:autoSpaceDN w:val="0"/>
        <w:adjustRightInd w:val="0"/>
        <w:spacing w:line="360" w:lineRule="auto"/>
      </w:pPr>
    </w:p>
    <w:p w:rsidR="002A7E60" w:rsidRDefault="002A7E60" w:rsidP="00FF36A3">
      <w:pPr>
        <w:autoSpaceDE w:val="0"/>
        <w:autoSpaceDN w:val="0"/>
        <w:adjustRightInd w:val="0"/>
        <w:spacing w:line="360" w:lineRule="auto"/>
        <w:ind w:left="600"/>
      </w:pPr>
      <w:r>
        <w:t>Per ogni evento si sono stabiliti:</w:t>
      </w:r>
    </w:p>
    <w:p w:rsidR="002A7E60" w:rsidRDefault="002A7E60" w:rsidP="00FF36A3">
      <w:pPr>
        <w:autoSpaceDE w:val="0"/>
        <w:autoSpaceDN w:val="0"/>
        <w:adjustRightInd w:val="0"/>
        <w:spacing w:line="360" w:lineRule="auto"/>
        <w:ind w:left="600"/>
      </w:pPr>
      <w:r>
        <w:t xml:space="preserve">- gli </w:t>
      </w:r>
      <w:r>
        <w:rPr>
          <w:i/>
          <w:iCs/>
        </w:rPr>
        <w:t xml:space="preserve">obiettivi </w:t>
      </w:r>
      <w:r>
        <w:t>da perseguire</w:t>
      </w:r>
    </w:p>
    <w:p w:rsidR="002A7E60" w:rsidRDefault="002A7E60" w:rsidP="00FF36A3">
      <w:pPr>
        <w:autoSpaceDE w:val="0"/>
        <w:autoSpaceDN w:val="0"/>
        <w:adjustRightInd w:val="0"/>
        <w:spacing w:line="360" w:lineRule="auto"/>
        <w:ind w:left="600"/>
      </w:pPr>
      <w:r>
        <w:t xml:space="preserve">- le </w:t>
      </w:r>
      <w:r>
        <w:rPr>
          <w:i/>
          <w:iCs/>
        </w:rPr>
        <w:t xml:space="preserve">procedure </w:t>
      </w:r>
      <w:r>
        <w:t>da attivare da parte degli organi preposti</w:t>
      </w:r>
    </w:p>
    <w:p w:rsidR="002A7E60" w:rsidRDefault="002A7E60" w:rsidP="00FF36A3">
      <w:pPr>
        <w:autoSpaceDE w:val="0"/>
        <w:autoSpaceDN w:val="0"/>
        <w:adjustRightInd w:val="0"/>
        <w:spacing w:line="360" w:lineRule="auto"/>
        <w:ind w:left="600"/>
      </w:pPr>
      <w:r>
        <w:t xml:space="preserve">- le </w:t>
      </w:r>
      <w:r>
        <w:rPr>
          <w:i/>
          <w:iCs/>
        </w:rPr>
        <w:t xml:space="preserve">raccomandazioni </w:t>
      </w:r>
      <w:r>
        <w:t>rivolte alla popolazione</w:t>
      </w:r>
    </w:p>
    <w:p w:rsidR="002152D9" w:rsidRDefault="002152D9" w:rsidP="002152D9">
      <w:pPr>
        <w:autoSpaceDE w:val="0"/>
        <w:autoSpaceDN w:val="0"/>
        <w:adjustRightInd w:val="0"/>
        <w:rPr>
          <w:b/>
          <w:bCs/>
          <w:i/>
          <w:iCs/>
          <w:sz w:val="22"/>
          <w:szCs w:val="22"/>
        </w:rPr>
      </w:pPr>
    </w:p>
    <w:p w:rsidR="00046AFA" w:rsidRDefault="00046AFA" w:rsidP="002152D9">
      <w:pPr>
        <w:autoSpaceDE w:val="0"/>
        <w:autoSpaceDN w:val="0"/>
        <w:adjustRightInd w:val="0"/>
        <w:rPr>
          <w:b/>
          <w:bCs/>
          <w:i/>
          <w:iCs/>
          <w:sz w:val="22"/>
          <w:szCs w:val="22"/>
        </w:rPr>
      </w:pPr>
    </w:p>
    <w:p w:rsidR="00821CA5" w:rsidRDefault="00821CA5" w:rsidP="002152D9">
      <w:pPr>
        <w:autoSpaceDE w:val="0"/>
        <w:autoSpaceDN w:val="0"/>
        <w:adjustRightInd w:val="0"/>
        <w:rPr>
          <w:b/>
          <w:bCs/>
          <w:i/>
          <w:iCs/>
          <w:sz w:val="22"/>
          <w:szCs w:val="22"/>
        </w:rPr>
      </w:pPr>
    </w:p>
    <w:p w:rsidR="00821CA5" w:rsidRDefault="00821CA5" w:rsidP="002152D9">
      <w:pPr>
        <w:autoSpaceDE w:val="0"/>
        <w:autoSpaceDN w:val="0"/>
        <w:adjustRightInd w:val="0"/>
        <w:rPr>
          <w:b/>
          <w:bCs/>
          <w:i/>
          <w:iCs/>
          <w:sz w:val="22"/>
          <w:szCs w:val="22"/>
        </w:rPr>
      </w:pPr>
    </w:p>
    <w:p w:rsidR="00821CA5" w:rsidRDefault="00821CA5" w:rsidP="002152D9">
      <w:pPr>
        <w:autoSpaceDE w:val="0"/>
        <w:autoSpaceDN w:val="0"/>
        <w:adjustRightInd w:val="0"/>
        <w:rPr>
          <w:b/>
          <w:bCs/>
          <w:i/>
          <w:iCs/>
          <w:sz w:val="22"/>
          <w:szCs w:val="22"/>
        </w:rPr>
      </w:pPr>
    </w:p>
    <w:p w:rsidR="00821CA5" w:rsidRDefault="00821CA5" w:rsidP="002152D9">
      <w:pPr>
        <w:autoSpaceDE w:val="0"/>
        <w:autoSpaceDN w:val="0"/>
        <w:adjustRightInd w:val="0"/>
        <w:rPr>
          <w:b/>
          <w:bCs/>
          <w:i/>
          <w:iCs/>
          <w:sz w:val="22"/>
          <w:szCs w:val="22"/>
        </w:rPr>
      </w:pPr>
    </w:p>
    <w:p w:rsidR="00821CA5" w:rsidRDefault="00821CA5" w:rsidP="002152D9">
      <w:pPr>
        <w:autoSpaceDE w:val="0"/>
        <w:autoSpaceDN w:val="0"/>
        <w:adjustRightInd w:val="0"/>
        <w:rPr>
          <w:b/>
          <w:bCs/>
          <w:i/>
          <w:iCs/>
          <w:sz w:val="22"/>
          <w:szCs w:val="22"/>
        </w:rPr>
      </w:pPr>
    </w:p>
    <w:p w:rsidR="00821CA5" w:rsidRDefault="00821CA5" w:rsidP="002152D9">
      <w:pPr>
        <w:autoSpaceDE w:val="0"/>
        <w:autoSpaceDN w:val="0"/>
        <w:adjustRightInd w:val="0"/>
        <w:rPr>
          <w:b/>
          <w:bCs/>
          <w:i/>
          <w:iCs/>
          <w:sz w:val="22"/>
          <w:szCs w:val="22"/>
        </w:rPr>
      </w:pPr>
    </w:p>
    <w:p w:rsidR="00821CA5" w:rsidRDefault="00821CA5" w:rsidP="002152D9">
      <w:pPr>
        <w:autoSpaceDE w:val="0"/>
        <w:autoSpaceDN w:val="0"/>
        <w:adjustRightInd w:val="0"/>
        <w:rPr>
          <w:b/>
          <w:bCs/>
          <w:i/>
          <w:iCs/>
          <w:sz w:val="22"/>
          <w:szCs w:val="22"/>
        </w:rPr>
      </w:pPr>
    </w:p>
    <w:p w:rsidR="00821CA5" w:rsidRDefault="00821CA5" w:rsidP="002152D9">
      <w:pPr>
        <w:autoSpaceDE w:val="0"/>
        <w:autoSpaceDN w:val="0"/>
        <w:adjustRightInd w:val="0"/>
        <w:rPr>
          <w:b/>
          <w:bCs/>
          <w:i/>
          <w:iCs/>
          <w:sz w:val="22"/>
          <w:szCs w:val="22"/>
        </w:rPr>
      </w:pPr>
    </w:p>
    <w:p w:rsidR="00821CA5" w:rsidRDefault="00821CA5" w:rsidP="002152D9">
      <w:pPr>
        <w:autoSpaceDE w:val="0"/>
        <w:autoSpaceDN w:val="0"/>
        <w:adjustRightInd w:val="0"/>
        <w:rPr>
          <w:b/>
          <w:bCs/>
          <w:i/>
          <w:iCs/>
          <w:sz w:val="22"/>
          <w:szCs w:val="22"/>
        </w:rPr>
      </w:pPr>
    </w:p>
    <w:p w:rsidR="00821CA5" w:rsidRDefault="00821CA5" w:rsidP="002152D9">
      <w:pPr>
        <w:autoSpaceDE w:val="0"/>
        <w:autoSpaceDN w:val="0"/>
        <w:adjustRightInd w:val="0"/>
        <w:rPr>
          <w:b/>
          <w:bCs/>
          <w:i/>
          <w:iCs/>
          <w:sz w:val="22"/>
          <w:szCs w:val="22"/>
        </w:rPr>
      </w:pPr>
    </w:p>
    <w:p w:rsidR="00821CA5" w:rsidRDefault="00821CA5" w:rsidP="002152D9">
      <w:pPr>
        <w:autoSpaceDE w:val="0"/>
        <w:autoSpaceDN w:val="0"/>
        <w:adjustRightInd w:val="0"/>
        <w:rPr>
          <w:b/>
          <w:bCs/>
          <w:i/>
          <w:iCs/>
          <w:sz w:val="22"/>
          <w:szCs w:val="22"/>
        </w:rPr>
      </w:pPr>
    </w:p>
    <w:p w:rsidR="00821CA5" w:rsidRDefault="00821CA5" w:rsidP="002152D9">
      <w:pPr>
        <w:autoSpaceDE w:val="0"/>
        <w:autoSpaceDN w:val="0"/>
        <w:adjustRightInd w:val="0"/>
        <w:rPr>
          <w:b/>
          <w:bCs/>
          <w:i/>
          <w:iCs/>
          <w:sz w:val="22"/>
          <w:szCs w:val="22"/>
        </w:rPr>
      </w:pPr>
    </w:p>
    <w:p w:rsidR="00AA19FF" w:rsidRPr="00046AFA" w:rsidRDefault="005B4FF9" w:rsidP="00046AFA">
      <w:pPr>
        <w:pStyle w:val="Corpodeltesto"/>
        <w:spacing w:before="120" w:after="240" w:line="360" w:lineRule="auto"/>
        <w:ind w:firstLine="0"/>
        <w:jc w:val="center"/>
        <w:rPr>
          <w:b/>
          <w:bCs/>
          <w:iCs/>
          <w:sz w:val="28"/>
          <w:szCs w:val="28"/>
        </w:rPr>
      </w:pPr>
      <w:r>
        <w:rPr>
          <w:b/>
          <w:bCs/>
          <w:iCs/>
          <w:sz w:val="28"/>
          <w:szCs w:val="28"/>
        </w:rPr>
        <w:t xml:space="preserve">2.2 </w:t>
      </w:r>
      <w:r w:rsidR="0007568F" w:rsidRPr="00046AFA">
        <w:rPr>
          <w:b/>
          <w:bCs/>
          <w:iCs/>
          <w:sz w:val="28"/>
          <w:szCs w:val="28"/>
        </w:rPr>
        <w:t>RISCHIO SISMICO</w:t>
      </w:r>
    </w:p>
    <w:p w:rsidR="0007568F" w:rsidRPr="00802113" w:rsidRDefault="00217464" w:rsidP="0007568F">
      <w:pPr>
        <w:pStyle w:val="Corpodeltesto"/>
        <w:spacing w:line="360" w:lineRule="auto"/>
        <w:ind w:firstLine="0"/>
        <w:rPr>
          <w:bCs/>
          <w:iCs/>
          <w:szCs w:val="24"/>
        </w:rPr>
      </w:pPr>
      <w:r w:rsidRPr="00802113">
        <w:rPr>
          <w:bCs/>
          <w:iCs/>
          <w:szCs w:val="24"/>
        </w:rPr>
        <w:t xml:space="preserve">Il territorio di Ragalna secondo la Classificazione Sismica è stato individuato all’interno della zona 2 (S=9) e si trova in un’area in cui si prevede possano verificarsi eventi di intensità variabile fra il </w:t>
      </w:r>
      <w:r w:rsidR="00233F92" w:rsidRPr="00802113">
        <w:rPr>
          <w:bCs/>
          <w:iCs/>
          <w:szCs w:val="24"/>
        </w:rPr>
        <w:lastRenderedPageBreak/>
        <w:t>VI</w:t>
      </w:r>
      <w:r w:rsidRPr="00802113">
        <w:rPr>
          <w:bCs/>
          <w:iCs/>
          <w:szCs w:val="24"/>
        </w:rPr>
        <w:t xml:space="preserve">° ed il </w:t>
      </w:r>
      <w:r w:rsidR="00233F92" w:rsidRPr="00802113">
        <w:rPr>
          <w:bCs/>
          <w:iCs/>
          <w:szCs w:val="24"/>
        </w:rPr>
        <w:t>VIII</w:t>
      </w:r>
      <w:r w:rsidRPr="00802113">
        <w:rPr>
          <w:bCs/>
          <w:iCs/>
          <w:szCs w:val="24"/>
        </w:rPr>
        <w:t>° grado della scala Mercalli</w:t>
      </w:r>
      <w:r w:rsidR="00931563" w:rsidRPr="00802113">
        <w:rPr>
          <w:bCs/>
          <w:iCs/>
          <w:szCs w:val="24"/>
        </w:rPr>
        <w:t>. Il presente piano è stato redatto per far fronte alle emergenze che potrebbero verificarsi in occasione di eventi sismici, con particolare attenzione agli agglomerati urbani che risultano edificati prevalentemente su un unico asse viario, che per alcuni tratti risultano essere di modesta larghezza, oltre all’individuazione di alcuni tratti edificati non di recente.</w:t>
      </w:r>
      <w:r w:rsidR="00287264" w:rsidRPr="00802113">
        <w:rPr>
          <w:bCs/>
          <w:iCs/>
          <w:szCs w:val="24"/>
        </w:rPr>
        <w:t xml:space="preserve"> </w:t>
      </w:r>
    </w:p>
    <w:p w:rsidR="00931563" w:rsidRPr="00802113" w:rsidRDefault="00931563" w:rsidP="0007568F">
      <w:pPr>
        <w:pStyle w:val="Corpodeltesto"/>
        <w:spacing w:line="360" w:lineRule="auto"/>
        <w:ind w:firstLine="0"/>
        <w:rPr>
          <w:szCs w:val="24"/>
        </w:rPr>
      </w:pPr>
      <w:r w:rsidRPr="00802113">
        <w:rPr>
          <w:b/>
          <w:bCs/>
          <w:szCs w:val="24"/>
        </w:rPr>
        <w:t>Il</w:t>
      </w:r>
      <w:r w:rsidRPr="00802113">
        <w:rPr>
          <w:b/>
          <w:bCs/>
          <w:spacing w:val="13"/>
          <w:szCs w:val="24"/>
        </w:rPr>
        <w:t xml:space="preserve"> </w:t>
      </w:r>
      <w:r w:rsidRPr="00802113">
        <w:rPr>
          <w:b/>
          <w:bCs/>
          <w:szCs w:val="24"/>
        </w:rPr>
        <w:t>Rischio</w:t>
      </w:r>
      <w:r w:rsidRPr="00802113">
        <w:rPr>
          <w:b/>
          <w:bCs/>
          <w:spacing w:val="13"/>
          <w:szCs w:val="24"/>
        </w:rPr>
        <w:t xml:space="preserve"> </w:t>
      </w:r>
      <w:r w:rsidRPr="00802113">
        <w:rPr>
          <w:b/>
          <w:bCs/>
          <w:szCs w:val="24"/>
        </w:rPr>
        <w:t xml:space="preserve">Sismico </w:t>
      </w:r>
      <w:r w:rsidRPr="00802113">
        <w:rPr>
          <w:b/>
          <w:bCs/>
          <w:spacing w:val="-26"/>
          <w:szCs w:val="24"/>
        </w:rPr>
        <w:t xml:space="preserve"> </w:t>
      </w:r>
      <w:r w:rsidRPr="00802113">
        <w:rPr>
          <w:szCs w:val="24"/>
        </w:rPr>
        <w:t>sul</w:t>
      </w:r>
      <w:r w:rsidRPr="00802113">
        <w:rPr>
          <w:spacing w:val="13"/>
          <w:szCs w:val="24"/>
        </w:rPr>
        <w:t xml:space="preserve"> </w:t>
      </w:r>
      <w:r w:rsidRPr="00802113">
        <w:rPr>
          <w:szCs w:val="24"/>
        </w:rPr>
        <w:t>territorio</w:t>
      </w:r>
      <w:r w:rsidRPr="00802113">
        <w:rPr>
          <w:spacing w:val="13"/>
          <w:szCs w:val="24"/>
        </w:rPr>
        <w:t xml:space="preserve"> </w:t>
      </w:r>
      <w:r w:rsidRPr="00802113">
        <w:rPr>
          <w:szCs w:val="24"/>
        </w:rPr>
        <w:t>Comunale,</w:t>
      </w:r>
      <w:r w:rsidRPr="00802113">
        <w:rPr>
          <w:spacing w:val="13"/>
          <w:szCs w:val="24"/>
        </w:rPr>
        <w:t xml:space="preserve"> </w:t>
      </w:r>
      <w:r w:rsidRPr="00802113">
        <w:rPr>
          <w:szCs w:val="24"/>
        </w:rPr>
        <w:t>considerando</w:t>
      </w:r>
      <w:r w:rsidRPr="00802113">
        <w:rPr>
          <w:spacing w:val="13"/>
          <w:szCs w:val="24"/>
        </w:rPr>
        <w:t xml:space="preserve"> </w:t>
      </w:r>
      <w:r w:rsidRPr="00802113">
        <w:rPr>
          <w:szCs w:val="24"/>
        </w:rPr>
        <w:t>i</w:t>
      </w:r>
      <w:r w:rsidRPr="00802113">
        <w:rPr>
          <w:spacing w:val="13"/>
          <w:szCs w:val="24"/>
        </w:rPr>
        <w:t xml:space="preserve"> </w:t>
      </w:r>
      <w:r w:rsidRPr="00802113">
        <w:rPr>
          <w:szCs w:val="24"/>
        </w:rPr>
        <w:t>vari</w:t>
      </w:r>
      <w:r w:rsidRPr="00802113">
        <w:rPr>
          <w:spacing w:val="13"/>
          <w:szCs w:val="24"/>
        </w:rPr>
        <w:t xml:space="preserve"> </w:t>
      </w:r>
      <w:r w:rsidRPr="00802113">
        <w:rPr>
          <w:szCs w:val="24"/>
        </w:rPr>
        <w:t>agglomerati</w:t>
      </w:r>
      <w:r w:rsidRPr="00802113">
        <w:rPr>
          <w:spacing w:val="13"/>
          <w:szCs w:val="24"/>
        </w:rPr>
        <w:t xml:space="preserve"> </w:t>
      </w:r>
      <w:r w:rsidRPr="00802113">
        <w:rPr>
          <w:szCs w:val="24"/>
        </w:rPr>
        <w:t>urbani,</w:t>
      </w:r>
      <w:r w:rsidRPr="00802113">
        <w:rPr>
          <w:spacing w:val="13"/>
          <w:szCs w:val="24"/>
        </w:rPr>
        <w:t xml:space="preserve"> </w:t>
      </w:r>
      <w:r w:rsidRPr="00802113">
        <w:rPr>
          <w:szCs w:val="24"/>
        </w:rPr>
        <w:t>è</w:t>
      </w:r>
      <w:r w:rsidRPr="00802113">
        <w:rPr>
          <w:spacing w:val="13"/>
          <w:szCs w:val="24"/>
        </w:rPr>
        <w:t xml:space="preserve"> </w:t>
      </w:r>
      <w:r w:rsidRPr="00802113">
        <w:rPr>
          <w:szCs w:val="24"/>
        </w:rPr>
        <w:t>dato</w:t>
      </w:r>
      <w:r w:rsidRPr="00802113">
        <w:rPr>
          <w:spacing w:val="13"/>
          <w:szCs w:val="24"/>
        </w:rPr>
        <w:t xml:space="preserve"> </w:t>
      </w:r>
      <w:r w:rsidRPr="00802113">
        <w:rPr>
          <w:szCs w:val="24"/>
        </w:rPr>
        <w:t>da due</w:t>
      </w:r>
      <w:r w:rsidRPr="00802113">
        <w:rPr>
          <w:spacing w:val="12"/>
          <w:szCs w:val="24"/>
        </w:rPr>
        <w:t xml:space="preserve"> </w:t>
      </w:r>
      <w:r w:rsidRPr="00802113">
        <w:rPr>
          <w:szCs w:val="24"/>
        </w:rPr>
        <w:t>fattori:</w:t>
      </w:r>
    </w:p>
    <w:p w:rsidR="00931563" w:rsidRPr="00802113" w:rsidRDefault="00931563" w:rsidP="0007568F">
      <w:pPr>
        <w:pStyle w:val="Corpodeltesto"/>
        <w:spacing w:line="360" w:lineRule="auto"/>
        <w:ind w:firstLine="0"/>
        <w:rPr>
          <w:szCs w:val="24"/>
        </w:rPr>
      </w:pPr>
      <w:r w:rsidRPr="00802113">
        <w:rPr>
          <w:b/>
          <w:bCs/>
          <w:szCs w:val="24"/>
        </w:rPr>
        <w:t>Livello</w:t>
      </w:r>
      <w:r w:rsidRPr="00802113">
        <w:rPr>
          <w:b/>
          <w:bCs/>
          <w:spacing w:val="13"/>
          <w:szCs w:val="24"/>
        </w:rPr>
        <w:t xml:space="preserve"> </w:t>
      </w:r>
      <w:r w:rsidRPr="00802113">
        <w:rPr>
          <w:b/>
          <w:bCs/>
          <w:szCs w:val="24"/>
        </w:rPr>
        <w:t>base</w:t>
      </w:r>
      <w:r w:rsidRPr="00802113">
        <w:rPr>
          <w:b/>
          <w:bCs/>
          <w:spacing w:val="13"/>
          <w:szCs w:val="24"/>
        </w:rPr>
        <w:t xml:space="preserve"> </w:t>
      </w:r>
      <w:r w:rsidRPr="00802113">
        <w:rPr>
          <w:b/>
          <w:bCs/>
          <w:szCs w:val="24"/>
        </w:rPr>
        <w:t>di</w:t>
      </w:r>
      <w:r w:rsidRPr="00802113">
        <w:rPr>
          <w:b/>
          <w:bCs/>
          <w:spacing w:val="13"/>
          <w:szCs w:val="24"/>
        </w:rPr>
        <w:t xml:space="preserve"> </w:t>
      </w:r>
      <w:r w:rsidRPr="00802113">
        <w:rPr>
          <w:b/>
          <w:bCs/>
          <w:szCs w:val="24"/>
        </w:rPr>
        <w:t xml:space="preserve">pericolosità: </w:t>
      </w:r>
      <w:r w:rsidRPr="00802113">
        <w:rPr>
          <w:szCs w:val="24"/>
        </w:rPr>
        <w:t>consiste</w:t>
      </w:r>
      <w:r w:rsidRPr="00802113">
        <w:rPr>
          <w:spacing w:val="13"/>
          <w:szCs w:val="24"/>
        </w:rPr>
        <w:t xml:space="preserve"> </w:t>
      </w:r>
      <w:r w:rsidRPr="00802113">
        <w:rPr>
          <w:szCs w:val="24"/>
        </w:rPr>
        <w:t>nella</w:t>
      </w:r>
      <w:r w:rsidRPr="00802113">
        <w:rPr>
          <w:spacing w:val="13"/>
          <w:szCs w:val="24"/>
        </w:rPr>
        <w:t xml:space="preserve"> </w:t>
      </w:r>
      <w:r w:rsidRPr="00802113">
        <w:rPr>
          <w:szCs w:val="24"/>
        </w:rPr>
        <w:t>probabilità</w:t>
      </w:r>
      <w:r w:rsidRPr="00802113">
        <w:rPr>
          <w:spacing w:val="13"/>
          <w:szCs w:val="24"/>
        </w:rPr>
        <w:t xml:space="preserve"> </w:t>
      </w:r>
      <w:r w:rsidRPr="00802113">
        <w:rPr>
          <w:szCs w:val="24"/>
        </w:rPr>
        <w:t>che</w:t>
      </w:r>
      <w:r w:rsidRPr="00802113">
        <w:rPr>
          <w:spacing w:val="13"/>
          <w:szCs w:val="24"/>
        </w:rPr>
        <w:t xml:space="preserve"> </w:t>
      </w:r>
      <w:r w:rsidRPr="00802113">
        <w:rPr>
          <w:szCs w:val="24"/>
        </w:rPr>
        <w:t>un</w:t>
      </w:r>
      <w:r w:rsidRPr="00802113">
        <w:rPr>
          <w:spacing w:val="13"/>
          <w:szCs w:val="24"/>
        </w:rPr>
        <w:t xml:space="preserve"> </w:t>
      </w:r>
      <w:r w:rsidRPr="00802113">
        <w:rPr>
          <w:szCs w:val="24"/>
        </w:rPr>
        <w:t>determinato</w:t>
      </w:r>
      <w:r w:rsidRPr="00802113">
        <w:rPr>
          <w:spacing w:val="13"/>
          <w:szCs w:val="24"/>
        </w:rPr>
        <w:t xml:space="preserve"> </w:t>
      </w:r>
      <w:r w:rsidRPr="00802113">
        <w:rPr>
          <w:szCs w:val="24"/>
        </w:rPr>
        <w:t>evento,</w:t>
      </w:r>
      <w:r w:rsidRPr="00802113">
        <w:rPr>
          <w:spacing w:val="13"/>
          <w:szCs w:val="24"/>
        </w:rPr>
        <w:t xml:space="preserve"> </w:t>
      </w:r>
      <w:r w:rsidRPr="00802113">
        <w:rPr>
          <w:szCs w:val="24"/>
        </w:rPr>
        <w:t>di una</w:t>
      </w:r>
      <w:r w:rsidRPr="00802113">
        <w:rPr>
          <w:spacing w:val="12"/>
          <w:szCs w:val="24"/>
        </w:rPr>
        <w:t xml:space="preserve"> </w:t>
      </w:r>
      <w:r w:rsidRPr="00802113">
        <w:rPr>
          <w:szCs w:val="24"/>
        </w:rPr>
        <w:t>certa</w:t>
      </w:r>
      <w:r w:rsidRPr="00802113">
        <w:rPr>
          <w:spacing w:val="12"/>
          <w:szCs w:val="24"/>
        </w:rPr>
        <w:t xml:space="preserve"> </w:t>
      </w:r>
      <w:r w:rsidRPr="00802113">
        <w:rPr>
          <w:szCs w:val="24"/>
        </w:rPr>
        <w:t>intensità,</w:t>
      </w:r>
      <w:r w:rsidRPr="00802113">
        <w:rPr>
          <w:spacing w:val="12"/>
          <w:szCs w:val="24"/>
        </w:rPr>
        <w:t xml:space="preserve"> </w:t>
      </w:r>
      <w:r w:rsidRPr="00802113">
        <w:rPr>
          <w:szCs w:val="24"/>
        </w:rPr>
        <w:t>avvenga</w:t>
      </w:r>
      <w:r w:rsidRPr="00802113">
        <w:rPr>
          <w:spacing w:val="12"/>
          <w:szCs w:val="24"/>
        </w:rPr>
        <w:t xml:space="preserve"> </w:t>
      </w:r>
      <w:r w:rsidRPr="00802113">
        <w:rPr>
          <w:szCs w:val="24"/>
        </w:rPr>
        <w:t>in</w:t>
      </w:r>
      <w:r w:rsidRPr="00802113">
        <w:rPr>
          <w:spacing w:val="12"/>
          <w:szCs w:val="24"/>
        </w:rPr>
        <w:t xml:space="preserve"> </w:t>
      </w:r>
      <w:r w:rsidRPr="00802113">
        <w:rPr>
          <w:szCs w:val="24"/>
        </w:rPr>
        <w:t>quel</w:t>
      </w:r>
      <w:r w:rsidRPr="00802113">
        <w:rPr>
          <w:spacing w:val="12"/>
          <w:szCs w:val="24"/>
        </w:rPr>
        <w:t xml:space="preserve"> </w:t>
      </w:r>
      <w:r w:rsidRPr="00802113">
        <w:rPr>
          <w:szCs w:val="24"/>
        </w:rPr>
        <w:t>territorio</w:t>
      </w:r>
      <w:r w:rsidRPr="00802113">
        <w:rPr>
          <w:spacing w:val="12"/>
          <w:szCs w:val="24"/>
        </w:rPr>
        <w:t xml:space="preserve"> </w:t>
      </w:r>
      <w:r w:rsidRPr="00802113">
        <w:rPr>
          <w:szCs w:val="24"/>
        </w:rPr>
        <w:t>in</w:t>
      </w:r>
      <w:r w:rsidRPr="00802113">
        <w:rPr>
          <w:spacing w:val="12"/>
          <w:szCs w:val="24"/>
        </w:rPr>
        <w:t xml:space="preserve"> </w:t>
      </w:r>
      <w:r w:rsidRPr="00802113">
        <w:rPr>
          <w:szCs w:val="24"/>
        </w:rPr>
        <w:t>un</w:t>
      </w:r>
      <w:r w:rsidRPr="00802113">
        <w:rPr>
          <w:spacing w:val="12"/>
          <w:szCs w:val="24"/>
        </w:rPr>
        <w:t xml:space="preserve"> </w:t>
      </w:r>
      <w:r w:rsidRPr="00802113">
        <w:rPr>
          <w:szCs w:val="24"/>
        </w:rPr>
        <w:t>determinato</w:t>
      </w:r>
      <w:r w:rsidRPr="00802113">
        <w:rPr>
          <w:spacing w:val="12"/>
          <w:szCs w:val="24"/>
        </w:rPr>
        <w:t xml:space="preserve"> </w:t>
      </w:r>
      <w:r w:rsidRPr="00802113">
        <w:rPr>
          <w:szCs w:val="24"/>
        </w:rPr>
        <w:t>tempo</w:t>
      </w:r>
      <w:r w:rsidRPr="00802113">
        <w:rPr>
          <w:spacing w:val="12"/>
          <w:szCs w:val="24"/>
        </w:rPr>
        <w:t xml:space="preserve"> </w:t>
      </w:r>
      <w:r w:rsidRPr="00802113">
        <w:rPr>
          <w:szCs w:val="24"/>
        </w:rPr>
        <w:t>di</w:t>
      </w:r>
      <w:r w:rsidRPr="00802113">
        <w:rPr>
          <w:spacing w:val="12"/>
          <w:szCs w:val="24"/>
        </w:rPr>
        <w:t xml:space="preserve"> </w:t>
      </w:r>
      <w:r w:rsidRPr="00802113">
        <w:rPr>
          <w:szCs w:val="24"/>
        </w:rPr>
        <w:t>ritorno.</w:t>
      </w:r>
    </w:p>
    <w:p w:rsidR="00931563" w:rsidRPr="00802113" w:rsidRDefault="00931563" w:rsidP="00802113">
      <w:pPr>
        <w:widowControl w:val="0"/>
        <w:autoSpaceDE w:val="0"/>
        <w:autoSpaceDN w:val="0"/>
        <w:adjustRightInd w:val="0"/>
        <w:spacing w:line="360" w:lineRule="auto"/>
        <w:ind w:right="44"/>
        <w:jc w:val="both"/>
      </w:pPr>
      <w:r w:rsidRPr="00802113">
        <w:rPr>
          <w:b/>
          <w:bCs/>
        </w:rPr>
        <w:t>Livello</w:t>
      </w:r>
      <w:r w:rsidRPr="00802113">
        <w:rPr>
          <w:b/>
          <w:bCs/>
          <w:spacing w:val="16"/>
        </w:rPr>
        <w:t xml:space="preserve"> </w:t>
      </w:r>
      <w:r w:rsidRPr="00802113">
        <w:rPr>
          <w:b/>
          <w:bCs/>
        </w:rPr>
        <w:t>locale</w:t>
      </w:r>
      <w:r w:rsidRPr="00802113">
        <w:rPr>
          <w:b/>
          <w:bCs/>
          <w:spacing w:val="16"/>
        </w:rPr>
        <w:t xml:space="preserve"> </w:t>
      </w:r>
      <w:r w:rsidRPr="00802113">
        <w:rPr>
          <w:b/>
          <w:bCs/>
        </w:rPr>
        <w:t>di</w:t>
      </w:r>
      <w:r w:rsidRPr="00802113">
        <w:rPr>
          <w:b/>
          <w:bCs/>
          <w:spacing w:val="16"/>
        </w:rPr>
        <w:t xml:space="preserve"> </w:t>
      </w:r>
      <w:r w:rsidRPr="00802113">
        <w:rPr>
          <w:b/>
          <w:bCs/>
        </w:rPr>
        <w:t xml:space="preserve">vulnerabilità: </w:t>
      </w:r>
      <w:r w:rsidRPr="00802113">
        <w:t>è</w:t>
      </w:r>
      <w:r w:rsidRPr="00802113">
        <w:rPr>
          <w:spacing w:val="15"/>
        </w:rPr>
        <w:t xml:space="preserve"> </w:t>
      </w:r>
      <w:r w:rsidRPr="00802113">
        <w:t>determinato</w:t>
      </w:r>
      <w:r w:rsidRPr="00802113">
        <w:rPr>
          <w:spacing w:val="15"/>
        </w:rPr>
        <w:t xml:space="preserve"> </w:t>
      </w:r>
      <w:r w:rsidRPr="00802113">
        <w:t>dalle</w:t>
      </w:r>
      <w:r w:rsidRPr="00802113">
        <w:rPr>
          <w:spacing w:val="16"/>
        </w:rPr>
        <w:t xml:space="preserve"> </w:t>
      </w:r>
      <w:r w:rsidRPr="00802113">
        <w:t>caratteristiche</w:t>
      </w:r>
      <w:r w:rsidRPr="00802113">
        <w:rPr>
          <w:spacing w:val="15"/>
        </w:rPr>
        <w:t xml:space="preserve"> </w:t>
      </w:r>
      <w:r w:rsidRPr="00802113">
        <w:t>del</w:t>
      </w:r>
      <w:r w:rsidRPr="00802113">
        <w:rPr>
          <w:spacing w:val="15"/>
        </w:rPr>
        <w:t xml:space="preserve"> </w:t>
      </w:r>
      <w:r w:rsidRPr="00802113">
        <w:t>patrimonio edilizio</w:t>
      </w:r>
      <w:r w:rsidRPr="00802113">
        <w:rPr>
          <w:spacing w:val="12"/>
        </w:rPr>
        <w:t xml:space="preserve"> </w:t>
      </w:r>
      <w:r w:rsidRPr="00802113">
        <w:t>esistente,</w:t>
      </w:r>
      <w:r w:rsidRPr="00802113">
        <w:rPr>
          <w:spacing w:val="12"/>
        </w:rPr>
        <w:t xml:space="preserve"> </w:t>
      </w:r>
      <w:r w:rsidRPr="00802113">
        <w:t>dall’esposizione</w:t>
      </w:r>
      <w:r w:rsidRPr="00802113">
        <w:rPr>
          <w:spacing w:val="12"/>
        </w:rPr>
        <w:t xml:space="preserve"> </w:t>
      </w:r>
      <w:r w:rsidRPr="00802113">
        <w:t>urbanistica</w:t>
      </w:r>
      <w:r w:rsidRPr="00802113">
        <w:rPr>
          <w:spacing w:val="12"/>
        </w:rPr>
        <w:t xml:space="preserve"> </w:t>
      </w:r>
      <w:r w:rsidRPr="00802113">
        <w:t>e</w:t>
      </w:r>
      <w:r w:rsidRPr="00802113">
        <w:rPr>
          <w:spacing w:val="12"/>
        </w:rPr>
        <w:t xml:space="preserve"> </w:t>
      </w:r>
      <w:r w:rsidRPr="00802113">
        <w:t>dalle</w:t>
      </w:r>
      <w:r w:rsidRPr="00802113">
        <w:rPr>
          <w:spacing w:val="12"/>
        </w:rPr>
        <w:t xml:space="preserve"> </w:t>
      </w:r>
      <w:r w:rsidRPr="00802113">
        <w:t>caratteristiche</w:t>
      </w:r>
      <w:r w:rsidRPr="00802113">
        <w:rPr>
          <w:spacing w:val="12"/>
        </w:rPr>
        <w:t xml:space="preserve"> </w:t>
      </w:r>
      <w:r w:rsidRPr="00802113">
        <w:t>dei</w:t>
      </w:r>
      <w:r w:rsidRPr="00802113">
        <w:rPr>
          <w:spacing w:val="12"/>
        </w:rPr>
        <w:t xml:space="preserve"> </w:t>
      </w:r>
      <w:r w:rsidRPr="00802113">
        <w:t>terreni.</w:t>
      </w:r>
    </w:p>
    <w:p w:rsidR="00931563" w:rsidRPr="00802113" w:rsidRDefault="00931563" w:rsidP="00802113">
      <w:pPr>
        <w:widowControl w:val="0"/>
        <w:autoSpaceDE w:val="0"/>
        <w:autoSpaceDN w:val="0"/>
        <w:adjustRightInd w:val="0"/>
        <w:spacing w:line="360" w:lineRule="auto"/>
        <w:ind w:right="44"/>
        <w:jc w:val="both"/>
      </w:pPr>
      <w:r w:rsidRPr="00802113">
        <w:t xml:space="preserve">Il territorio comunale si può suddividere in zone a differente pericolosità sismica, in base alla risposta locale del terreno: </w:t>
      </w:r>
      <w:r w:rsidR="00814008">
        <w:rPr>
          <w:b/>
        </w:rPr>
        <w:t>Elevato, Medio, B</w:t>
      </w:r>
      <w:r w:rsidR="00430F09" w:rsidRPr="00802113">
        <w:rPr>
          <w:b/>
        </w:rPr>
        <w:t>asso, Molto basso o assente</w:t>
      </w:r>
      <w:r w:rsidR="00430F09" w:rsidRPr="00802113">
        <w:t xml:space="preserve"> (Vedi </w:t>
      </w:r>
      <w:r w:rsidR="00814008">
        <w:t xml:space="preserve">allegato grafico </w:t>
      </w:r>
      <w:r w:rsidR="00430F09" w:rsidRPr="00802113">
        <w:t>tav. E1)</w:t>
      </w:r>
      <w:r w:rsidR="00430F09" w:rsidRPr="00802113">
        <w:rPr>
          <w:b/>
        </w:rPr>
        <w:t xml:space="preserve"> </w:t>
      </w:r>
      <w:r w:rsidRPr="00802113">
        <w:rPr>
          <w:b/>
        </w:rPr>
        <w:t>.</w:t>
      </w:r>
    </w:p>
    <w:p w:rsidR="0009022B" w:rsidRPr="00802113" w:rsidRDefault="0009022B" w:rsidP="00802113">
      <w:pPr>
        <w:widowControl w:val="0"/>
        <w:autoSpaceDE w:val="0"/>
        <w:autoSpaceDN w:val="0"/>
        <w:adjustRightInd w:val="0"/>
        <w:spacing w:line="360" w:lineRule="auto"/>
        <w:ind w:right="44"/>
        <w:jc w:val="both"/>
        <w:rPr>
          <w:w w:val="99"/>
        </w:rPr>
      </w:pPr>
    </w:p>
    <w:p w:rsidR="00FE6B9C" w:rsidRPr="00802113" w:rsidRDefault="0007568F" w:rsidP="00802113">
      <w:pPr>
        <w:widowControl w:val="0"/>
        <w:autoSpaceDE w:val="0"/>
        <w:autoSpaceDN w:val="0"/>
        <w:adjustRightInd w:val="0"/>
        <w:spacing w:line="400" w:lineRule="exact"/>
        <w:jc w:val="both"/>
        <w:outlineLvl w:val="0"/>
        <w:rPr>
          <w:b/>
        </w:rPr>
      </w:pPr>
      <w:r w:rsidRPr="00802113">
        <w:rPr>
          <w:b/>
        </w:rPr>
        <w:t>2.2.1</w:t>
      </w:r>
      <w:r w:rsidR="00430F09" w:rsidRPr="00802113">
        <w:rPr>
          <w:b/>
        </w:rPr>
        <w:t xml:space="preserve"> Misura </w:t>
      </w:r>
      <w:r w:rsidR="00931563" w:rsidRPr="00802113">
        <w:rPr>
          <w:b/>
        </w:rPr>
        <w:t xml:space="preserve">di un </w:t>
      </w:r>
      <w:r w:rsidR="00430F09" w:rsidRPr="00802113">
        <w:rPr>
          <w:b/>
        </w:rPr>
        <w:t>T</w:t>
      </w:r>
      <w:r w:rsidR="00931563" w:rsidRPr="00802113">
        <w:rPr>
          <w:b/>
        </w:rPr>
        <w:t>erremoto</w:t>
      </w:r>
    </w:p>
    <w:p w:rsidR="00931563" w:rsidRPr="00802113" w:rsidRDefault="00430F09" w:rsidP="00802113">
      <w:pPr>
        <w:widowControl w:val="0"/>
        <w:autoSpaceDE w:val="0"/>
        <w:autoSpaceDN w:val="0"/>
        <w:adjustRightInd w:val="0"/>
        <w:spacing w:line="400" w:lineRule="exact"/>
        <w:jc w:val="both"/>
        <w:outlineLvl w:val="0"/>
      </w:pPr>
      <w:r w:rsidRPr="00802113">
        <w:rPr>
          <w:b/>
        </w:rPr>
        <w:t>I</w:t>
      </w:r>
      <w:r w:rsidR="00931563" w:rsidRPr="00802113">
        <w:rPr>
          <w:b/>
        </w:rPr>
        <w:t>ntensità (scala Mercalli)</w:t>
      </w:r>
      <w:r w:rsidR="00931563" w:rsidRPr="00802113">
        <w:t xml:space="preserve"> - il terremoto viene misurato attraverso gli effetti sull'uomo, sulle costruzioni e sull'ambiente. Tali effetti sono suddivisi in livelli: I, II, III, … fino a XII, secondo i gradi della scala introdotta all'inizio del XX secolo dal sismologo Giuseppe Mercalli</w:t>
      </w:r>
    </w:p>
    <w:p w:rsidR="00931563" w:rsidRPr="00802113" w:rsidRDefault="00430F09" w:rsidP="00802113">
      <w:pPr>
        <w:widowControl w:val="0"/>
        <w:autoSpaceDE w:val="0"/>
        <w:autoSpaceDN w:val="0"/>
        <w:adjustRightInd w:val="0"/>
        <w:spacing w:line="390" w:lineRule="exact"/>
        <w:jc w:val="both"/>
      </w:pPr>
      <w:r w:rsidRPr="00802113">
        <w:rPr>
          <w:b/>
        </w:rPr>
        <w:t>M</w:t>
      </w:r>
      <w:r w:rsidR="00931563" w:rsidRPr="00802113">
        <w:rPr>
          <w:b/>
        </w:rPr>
        <w:t xml:space="preserve">agnitudo (scala Richter) </w:t>
      </w:r>
      <w:r w:rsidR="00931563" w:rsidRPr="00802113">
        <w:t>- si misura attraverso le registrazioni degli strumenti</w:t>
      </w:r>
      <w:r w:rsidR="00FE6B9C" w:rsidRPr="00802113">
        <w:t xml:space="preserve"> </w:t>
      </w:r>
      <w:r w:rsidR="00931563" w:rsidRPr="00802113">
        <w:t xml:space="preserve">(sismogrammi) ed esprime l'energia sprigionata da u   n terremoto. La scala fu introdotta negli anni '30 dal </w:t>
      </w:r>
      <w:r w:rsidR="00FE6B9C" w:rsidRPr="00802113">
        <w:t>si</w:t>
      </w:r>
      <w:r w:rsidR="00931563" w:rsidRPr="00802113">
        <w:t>smologo americano Charles Richter.</w:t>
      </w:r>
    </w:p>
    <w:p w:rsidR="00FE6B9C" w:rsidRDefault="00FE6B9C" w:rsidP="00931563">
      <w:pPr>
        <w:widowControl w:val="0"/>
        <w:autoSpaceDE w:val="0"/>
        <w:autoSpaceDN w:val="0"/>
        <w:adjustRightInd w:val="0"/>
        <w:spacing w:line="270" w:lineRule="exact"/>
        <w:ind w:left="1416" w:right="1421"/>
      </w:pPr>
    </w:p>
    <w:p w:rsidR="00931563" w:rsidRDefault="00931563" w:rsidP="00931563">
      <w:pPr>
        <w:widowControl w:val="0"/>
        <w:autoSpaceDE w:val="0"/>
        <w:autoSpaceDN w:val="0"/>
        <w:adjustRightInd w:val="0"/>
        <w:spacing w:line="127" w:lineRule="exact"/>
        <w:rPr>
          <w:sz w:val="12"/>
          <w:szCs w:val="12"/>
        </w:rPr>
      </w:pPr>
    </w:p>
    <w:p w:rsidR="00931563" w:rsidRDefault="00523048" w:rsidP="00FE6B9C">
      <w:pPr>
        <w:widowControl w:val="0"/>
        <w:autoSpaceDE w:val="0"/>
        <w:autoSpaceDN w:val="0"/>
        <w:adjustRightInd w:val="0"/>
        <w:ind w:left="1276"/>
        <w:rPr>
          <w:sz w:val="12"/>
          <w:szCs w:val="12"/>
        </w:rPr>
      </w:pPr>
      <w:r w:rsidRPr="00FB6EB9">
        <w:rPr>
          <w:sz w:val="12"/>
          <w:szCs w:val="12"/>
        </w:rPr>
        <w:pict>
          <v:shape id="_x0000_i1029" type="#_x0000_t75" style="width:297.4pt;height:159.05pt">
            <v:imagedata r:id="rId12" o:title=""/>
          </v:shape>
        </w:pict>
      </w:r>
    </w:p>
    <w:p w:rsidR="00430F09" w:rsidRDefault="00430F09" w:rsidP="00FE6B9C">
      <w:pPr>
        <w:widowControl w:val="0"/>
        <w:autoSpaceDE w:val="0"/>
        <w:autoSpaceDN w:val="0"/>
        <w:adjustRightInd w:val="0"/>
        <w:ind w:left="1276"/>
        <w:rPr>
          <w:sz w:val="12"/>
          <w:szCs w:val="12"/>
        </w:rPr>
      </w:pPr>
    </w:p>
    <w:p w:rsidR="00217464" w:rsidRPr="00CA2B6A" w:rsidRDefault="00430F09" w:rsidP="00430F09">
      <w:pPr>
        <w:pStyle w:val="Corpodeltesto"/>
        <w:spacing w:before="120" w:line="360" w:lineRule="auto"/>
        <w:ind w:firstLine="0"/>
        <w:rPr>
          <w:b/>
          <w:bCs/>
          <w:iCs/>
          <w:szCs w:val="24"/>
        </w:rPr>
      </w:pPr>
      <w:r w:rsidRPr="00CA2B6A">
        <w:rPr>
          <w:b/>
          <w:bCs/>
          <w:iCs/>
          <w:szCs w:val="24"/>
        </w:rPr>
        <w:t>2.2.2</w:t>
      </w:r>
      <w:r w:rsidR="00287264" w:rsidRPr="00CA2B6A">
        <w:rPr>
          <w:b/>
          <w:bCs/>
          <w:iCs/>
          <w:szCs w:val="24"/>
        </w:rPr>
        <w:t xml:space="preserve"> S</w:t>
      </w:r>
      <w:r w:rsidR="00233F92" w:rsidRPr="00CA2B6A">
        <w:rPr>
          <w:b/>
          <w:bCs/>
          <w:iCs/>
          <w:szCs w:val="24"/>
        </w:rPr>
        <w:t>cenario di rischio sismico</w:t>
      </w:r>
      <w:r w:rsidRPr="00CA2B6A">
        <w:rPr>
          <w:b/>
          <w:bCs/>
          <w:iCs/>
          <w:szCs w:val="24"/>
        </w:rPr>
        <w:t xml:space="preserve"> (vedi allegato </w:t>
      </w:r>
      <w:r w:rsidR="006A14AB" w:rsidRPr="00CA2B6A">
        <w:rPr>
          <w:b/>
          <w:bCs/>
          <w:iCs/>
          <w:szCs w:val="24"/>
        </w:rPr>
        <w:t>M.1</w:t>
      </w:r>
      <w:r w:rsidRPr="00CA2B6A">
        <w:rPr>
          <w:b/>
          <w:bCs/>
          <w:iCs/>
          <w:szCs w:val="24"/>
        </w:rPr>
        <w:t>)</w:t>
      </w:r>
    </w:p>
    <w:p w:rsidR="00233F92" w:rsidRPr="00CA2B6A" w:rsidRDefault="00233F92" w:rsidP="006A14AB">
      <w:pPr>
        <w:widowControl w:val="0"/>
        <w:autoSpaceDE w:val="0"/>
        <w:autoSpaceDN w:val="0"/>
        <w:adjustRightInd w:val="0"/>
        <w:spacing w:line="360" w:lineRule="auto"/>
        <w:ind w:right="-1"/>
        <w:jc w:val="both"/>
      </w:pPr>
      <w:r w:rsidRPr="00CA2B6A">
        <w:t>In</w:t>
      </w:r>
      <w:r w:rsidRPr="00CA2B6A">
        <w:rPr>
          <w:spacing w:val="12"/>
        </w:rPr>
        <w:t xml:space="preserve"> </w:t>
      </w:r>
      <w:r w:rsidRPr="00CA2B6A">
        <w:t>relazione</w:t>
      </w:r>
      <w:r w:rsidRPr="00CA2B6A">
        <w:rPr>
          <w:spacing w:val="12"/>
        </w:rPr>
        <w:t xml:space="preserve"> </w:t>
      </w:r>
      <w:r w:rsidRPr="00CA2B6A">
        <w:t>al</w:t>
      </w:r>
      <w:r w:rsidRPr="00CA2B6A">
        <w:rPr>
          <w:spacing w:val="12"/>
        </w:rPr>
        <w:t xml:space="preserve"> </w:t>
      </w:r>
      <w:r w:rsidRPr="00CA2B6A">
        <w:t>verificarsi</w:t>
      </w:r>
      <w:r w:rsidRPr="00CA2B6A">
        <w:rPr>
          <w:spacing w:val="12"/>
        </w:rPr>
        <w:t xml:space="preserve"> </w:t>
      </w:r>
      <w:r w:rsidRPr="00CA2B6A">
        <w:t>dell’evento</w:t>
      </w:r>
      <w:r w:rsidRPr="00CA2B6A">
        <w:rPr>
          <w:spacing w:val="12"/>
        </w:rPr>
        <w:t xml:space="preserve"> </w:t>
      </w:r>
      <w:r w:rsidRPr="00CA2B6A">
        <w:t>di</w:t>
      </w:r>
      <w:r w:rsidRPr="00CA2B6A">
        <w:rPr>
          <w:spacing w:val="12"/>
        </w:rPr>
        <w:t xml:space="preserve"> </w:t>
      </w:r>
      <w:r w:rsidRPr="00CA2B6A">
        <w:t>riferimento</w:t>
      </w:r>
      <w:r w:rsidRPr="00CA2B6A">
        <w:rPr>
          <w:spacing w:val="12"/>
        </w:rPr>
        <w:t xml:space="preserve"> </w:t>
      </w:r>
      <w:r w:rsidR="00430F09" w:rsidRPr="00CA2B6A">
        <w:rPr>
          <w:spacing w:val="12"/>
        </w:rPr>
        <w:t>(</w:t>
      </w:r>
      <w:r w:rsidRPr="00CA2B6A">
        <w:rPr>
          <w:b/>
          <w:spacing w:val="12"/>
        </w:rPr>
        <w:t xml:space="preserve">è atteso un evento sismico pari al </w:t>
      </w:r>
      <w:r w:rsidR="001F7095" w:rsidRPr="00CA2B6A">
        <w:rPr>
          <w:b/>
          <w:spacing w:val="12"/>
        </w:rPr>
        <w:t>VI</w:t>
      </w:r>
      <w:r w:rsidRPr="00CA2B6A">
        <w:rPr>
          <w:b/>
          <w:spacing w:val="12"/>
        </w:rPr>
        <w:t xml:space="preserve"> grado della scala MCS)</w:t>
      </w:r>
      <w:r w:rsidRPr="00CA2B6A">
        <w:rPr>
          <w:spacing w:val="12"/>
        </w:rPr>
        <w:t xml:space="preserve"> </w:t>
      </w:r>
      <w:r w:rsidRPr="00CA2B6A">
        <w:t>si</w:t>
      </w:r>
      <w:r w:rsidRPr="00CA2B6A">
        <w:rPr>
          <w:spacing w:val="12"/>
        </w:rPr>
        <w:t xml:space="preserve"> </w:t>
      </w:r>
      <w:r w:rsidRPr="00CA2B6A">
        <w:t>può</w:t>
      </w:r>
      <w:r w:rsidRPr="00CA2B6A">
        <w:rPr>
          <w:spacing w:val="12"/>
        </w:rPr>
        <w:t xml:space="preserve"> </w:t>
      </w:r>
      <w:r w:rsidRPr="00CA2B6A">
        <w:t>ipotizzare</w:t>
      </w:r>
      <w:r w:rsidRPr="00CA2B6A">
        <w:rPr>
          <w:spacing w:val="12"/>
        </w:rPr>
        <w:t xml:space="preserve"> </w:t>
      </w:r>
      <w:r w:rsidRPr="00CA2B6A">
        <w:t>il</w:t>
      </w:r>
      <w:r w:rsidRPr="00CA2B6A">
        <w:rPr>
          <w:spacing w:val="12"/>
        </w:rPr>
        <w:t xml:space="preserve"> </w:t>
      </w:r>
      <w:r w:rsidRPr="00CA2B6A">
        <w:t>seguente</w:t>
      </w:r>
      <w:r w:rsidRPr="00CA2B6A">
        <w:rPr>
          <w:spacing w:val="12"/>
        </w:rPr>
        <w:t xml:space="preserve"> </w:t>
      </w:r>
      <w:r w:rsidRPr="00CA2B6A">
        <w:t xml:space="preserve">scenario: </w:t>
      </w:r>
    </w:p>
    <w:p w:rsidR="00233F92" w:rsidRPr="00CA2B6A" w:rsidRDefault="00233F92" w:rsidP="006A14AB">
      <w:pPr>
        <w:widowControl w:val="0"/>
        <w:autoSpaceDE w:val="0"/>
        <w:autoSpaceDN w:val="0"/>
        <w:adjustRightInd w:val="0"/>
        <w:spacing w:line="360" w:lineRule="auto"/>
        <w:ind w:right="-1"/>
        <w:jc w:val="both"/>
      </w:pPr>
      <w:r w:rsidRPr="00CA2B6A">
        <w:t>Per</w:t>
      </w:r>
      <w:r w:rsidRPr="00CA2B6A">
        <w:rPr>
          <w:spacing w:val="15"/>
        </w:rPr>
        <w:t xml:space="preserve"> </w:t>
      </w:r>
      <w:r w:rsidRPr="00CA2B6A">
        <w:t>quanto</w:t>
      </w:r>
      <w:r w:rsidRPr="00CA2B6A">
        <w:rPr>
          <w:spacing w:val="15"/>
        </w:rPr>
        <w:t xml:space="preserve"> </w:t>
      </w:r>
      <w:r w:rsidRPr="00CA2B6A">
        <w:t>riguarda</w:t>
      </w:r>
      <w:r w:rsidRPr="00CA2B6A">
        <w:rPr>
          <w:spacing w:val="15"/>
        </w:rPr>
        <w:t xml:space="preserve"> </w:t>
      </w:r>
      <w:r w:rsidRPr="00CA2B6A">
        <w:t xml:space="preserve">la </w:t>
      </w:r>
      <w:r w:rsidRPr="00CA2B6A">
        <w:rPr>
          <w:b/>
          <w:bCs/>
        </w:rPr>
        <w:t>rete</w:t>
      </w:r>
      <w:r w:rsidRPr="00CA2B6A">
        <w:rPr>
          <w:b/>
          <w:bCs/>
          <w:spacing w:val="15"/>
        </w:rPr>
        <w:t xml:space="preserve"> </w:t>
      </w:r>
      <w:r w:rsidRPr="00CA2B6A">
        <w:rPr>
          <w:b/>
          <w:bCs/>
        </w:rPr>
        <w:t>delle</w:t>
      </w:r>
      <w:r w:rsidRPr="00CA2B6A">
        <w:rPr>
          <w:b/>
          <w:bCs/>
          <w:spacing w:val="15"/>
        </w:rPr>
        <w:t xml:space="preserve"> </w:t>
      </w:r>
      <w:r w:rsidRPr="00CA2B6A">
        <w:rPr>
          <w:b/>
          <w:bCs/>
        </w:rPr>
        <w:t>infrastrutture</w:t>
      </w:r>
      <w:r w:rsidRPr="00CA2B6A">
        <w:rPr>
          <w:b/>
          <w:bCs/>
          <w:spacing w:val="15"/>
        </w:rPr>
        <w:t xml:space="preserve"> </w:t>
      </w:r>
      <w:r w:rsidRPr="00CA2B6A">
        <w:rPr>
          <w:b/>
          <w:bCs/>
        </w:rPr>
        <w:t>e</w:t>
      </w:r>
      <w:r w:rsidRPr="00CA2B6A">
        <w:rPr>
          <w:b/>
          <w:bCs/>
          <w:spacing w:val="15"/>
        </w:rPr>
        <w:t xml:space="preserve"> </w:t>
      </w:r>
      <w:r w:rsidRPr="00CA2B6A">
        <w:rPr>
          <w:b/>
          <w:bCs/>
        </w:rPr>
        <w:t>di</w:t>
      </w:r>
      <w:r w:rsidRPr="00CA2B6A">
        <w:rPr>
          <w:b/>
          <w:bCs/>
          <w:spacing w:val="15"/>
        </w:rPr>
        <w:t xml:space="preserve"> </w:t>
      </w:r>
      <w:r w:rsidRPr="00CA2B6A">
        <w:rPr>
          <w:b/>
          <w:bCs/>
        </w:rPr>
        <w:t xml:space="preserve">trasporto </w:t>
      </w:r>
      <w:r w:rsidRPr="00CA2B6A">
        <w:t>si</w:t>
      </w:r>
      <w:r w:rsidRPr="00CA2B6A">
        <w:rPr>
          <w:spacing w:val="15"/>
        </w:rPr>
        <w:t xml:space="preserve"> </w:t>
      </w:r>
      <w:r w:rsidRPr="00CA2B6A">
        <w:t>ipotizza</w:t>
      </w:r>
      <w:r w:rsidRPr="00CA2B6A">
        <w:rPr>
          <w:spacing w:val="15"/>
        </w:rPr>
        <w:t xml:space="preserve"> </w:t>
      </w:r>
      <w:r w:rsidRPr="00CA2B6A">
        <w:t>una</w:t>
      </w:r>
      <w:r w:rsidRPr="00CA2B6A">
        <w:rPr>
          <w:spacing w:val="15"/>
        </w:rPr>
        <w:t xml:space="preserve"> </w:t>
      </w:r>
      <w:r w:rsidRPr="00CA2B6A">
        <w:t>crisi</w:t>
      </w:r>
      <w:r w:rsidRPr="00CA2B6A">
        <w:rPr>
          <w:spacing w:val="15"/>
        </w:rPr>
        <w:t xml:space="preserve"> </w:t>
      </w:r>
      <w:r w:rsidRPr="00CA2B6A">
        <w:t>della funzionalità</w:t>
      </w:r>
      <w:r w:rsidRPr="00CA2B6A">
        <w:rPr>
          <w:spacing w:val="12"/>
        </w:rPr>
        <w:t xml:space="preserve"> </w:t>
      </w:r>
      <w:r w:rsidRPr="00CA2B6A">
        <w:t>del</w:t>
      </w:r>
      <w:r w:rsidRPr="00CA2B6A">
        <w:rPr>
          <w:spacing w:val="12"/>
        </w:rPr>
        <w:t xml:space="preserve"> </w:t>
      </w:r>
      <w:r w:rsidRPr="00CA2B6A">
        <w:t>sistema</w:t>
      </w:r>
      <w:r w:rsidRPr="00CA2B6A">
        <w:rPr>
          <w:spacing w:val="12"/>
        </w:rPr>
        <w:t xml:space="preserve"> </w:t>
      </w:r>
      <w:r w:rsidRPr="00CA2B6A">
        <w:t>urbano,</w:t>
      </w:r>
      <w:r w:rsidRPr="00CA2B6A">
        <w:rPr>
          <w:spacing w:val="12"/>
        </w:rPr>
        <w:t xml:space="preserve"> </w:t>
      </w:r>
      <w:r w:rsidRPr="00CA2B6A">
        <w:t>tuttavia</w:t>
      </w:r>
      <w:r w:rsidRPr="00CA2B6A">
        <w:rPr>
          <w:spacing w:val="12"/>
        </w:rPr>
        <w:t xml:space="preserve"> </w:t>
      </w:r>
      <w:r w:rsidRPr="00CA2B6A">
        <w:t>esistono</w:t>
      </w:r>
      <w:r w:rsidRPr="00CA2B6A">
        <w:rPr>
          <w:spacing w:val="12"/>
        </w:rPr>
        <w:t xml:space="preserve"> </w:t>
      </w:r>
      <w:r w:rsidRPr="00CA2B6A">
        <w:t>delle</w:t>
      </w:r>
      <w:r w:rsidRPr="00CA2B6A">
        <w:rPr>
          <w:spacing w:val="12"/>
        </w:rPr>
        <w:t xml:space="preserve"> </w:t>
      </w:r>
      <w:r w:rsidRPr="00CA2B6A">
        <w:t>zone</w:t>
      </w:r>
      <w:r w:rsidRPr="00CA2B6A">
        <w:rPr>
          <w:spacing w:val="12"/>
        </w:rPr>
        <w:t xml:space="preserve"> </w:t>
      </w:r>
      <w:r w:rsidRPr="00CA2B6A">
        <w:t>a</w:t>
      </w:r>
      <w:r w:rsidRPr="00CA2B6A">
        <w:rPr>
          <w:spacing w:val="12"/>
        </w:rPr>
        <w:t xml:space="preserve"> </w:t>
      </w:r>
      <w:r w:rsidRPr="00CA2B6A">
        <w:t>maggiore</w:t>
      </w:r>
      <w:r w:rsidRPr="00CA2B6A">
        <w:rPr>
          <w:spacing w:val="12"/>
        </w:rPr>
        <w:t xml:space="preserve"> </w:t>
      </w:r>
      <w:r w:rsidRPr="00CA2B6A">
        <w:t>vulnerabilità</w:t>
      </w:r>
      <w:r w:rsidRPr="00CA2B6A">
        <w:rPr>
          <w:spacing w:val="12"/>
        </w:rPr>
        <w:t xml:space="preserve"> </w:t>
      </w:r>
      <w:r w:rsidRPr="00CA2B6A">
        <w:t>per</w:t>
      </w:r>
      <w:r w:rsidRPr="00CA2B6A">
        <w:rPr>
          <w:spacing w:val="12"/>
        </w:rPr>
        <w:t xml:space="preserve"> </w:t>
      </w:r>
      <w:r w:rsidRPr="00CA2B6A">
        <w:t>cui si</w:t>
      </w:r>
      <w:r w:rsidRPr="00CA2B6A">
        <w:rPr>
          <w:spacing w:val="12"/>
        </w:rPr>
        <w:t xml:space="preserve"> </w:t>
      </w:r>
      <w:r w:rsidRPr="00CA2B6A">
        <w:lastRenderedPageBreak/>
        <w:t>possono</w:t>
      </w:r>
      <w:r w:rsidRPr="00CA2B6A">
        <w:rPr>
          <w:spacing w:val="12"/>
        </w:rPr>
        <w:t xml:space="preserve"> </w:t>
      </w:r>
      <w:r w:rsidRPr="00CA2B6A">
        <w:t>ipotizzare</w:t>
      </w:r>
      <w:r w:rsidRPr="00CA2B6A">
        <w:rPr>
          <w:spacing w:val="12"/>
        </w:rPr>
        <w:t xml:space="preserve"> </w:t>
      </w:r>
      <w:r w:rsidRPr="00CA2B6A">
        <w:t>particolari</w:t>
      </w:r>
      <w:r w:rsidRPr="00CA2B6A">
        <w:rPr>
          <w:spacing w:val="12"/>
        </w:rPr>
        <w:t xml:space="preserve"> </w:t>
      </w:r>
      <w:r w:rsidRPr="00CA2B6A">
        <w:t>casi:</w:t>
      </w:r>
    </w:p>
    <w:p w:rsidR="00233F92" w:rsidRPr="00CA2B6A" w:rsidRDefault="00233F92" w:rsidP="006A14AB">
      <w:pPr>
        <w:widowControl w:val="0"/>
        <w:autoSpaceDE w:val="0"/>
        <w:autoSpaceDN w:val="0"/>
        <w:adjustRightInd w:val="0"/>
        <w:spacing w:line="360" w:lineRule="auto"/>
        <w:ind w:right="-1"/>
        <w:jc w:val="both"/>
      </w:pPr>
      <w:r w:rsidRPr="00CA2B6A">
        <w:t>Strade</w:t>
      </w:r>
      <w:r w:rsidRPr="00CA2B6A">
        <w:rPr>
          <w:spacing w:val="13"/>
        </w:rPr>
        <w:t xml:space="preserve"> </w:t>
      </w:r>
      <w:r w:rsidRPr="00CA2B6A">
        <w:t>comunali</w:t>
      </w:r>
      <w:r w:rsidRPr="00CA2B6A">
        <w:rPr>
          <w:spacing w:val="13"/>
        </w:rPr>
        <w:t xml:space="preserve"> </w:t>
      </w:r>
      <w:r w:rsidRPr="00CA2B6A">
        <w:t>degli</w:t>
      </w:r>
      <w:r w:rsidRPr="00CA2B6A">
        <w:rPr>
          <w:spacing w:val="13"/>
        </w:rPr>
        <w:t xml:space="preserve"> </w:t>
      </w:r>
      <w:r w:rsidRPr="00CA2B6A">
        <w:t>agglomerati</w:t>
      </w:r>
      <w:r w:rsidRPr="00CA2B6A">
        <w:rPr>
          <w:spacing w:val="13"/>
        </w:rPr>
        <w:t xml:space="preserve"> </w:t>
      </w:r>
      <w:r w:rsidRPr="00CA2B6A">
        <w:t>urbani</w:t>
      </w:r>
      <w:r w:rsidRPr="00CA2B6A">
        <w:rPr>
          <w:spacing w:val="13"/>
        </w:rPr>
        <w:t xml:space="preserve"> </w:t>
      </w:r>
      <w:r w:rsidRPr="00CA2B6A">
        <w:t>per</w:t>
      </w:r>
      <w:r w:rsidRPr="00CA2B6A">
        <w:rPr>
          <w:spacing w:val="13"/>
        </w:rPr>
        <w:t xml:space="preserve"> </w:t>
      </w:r>
      <w:r w:rsidRPr="00CA2B6A">
        <w:t>la</w:t>
      </w:r>
      <w:r w:rsidRPr="00CA2B6A">
        <w:rPr>
          <w:spacing w:val="13"/>
        </w:rPr>
        <w:t xml:space="preserve"> </w:t>
      </w:r>
      <w:r w:rsidRPr="00CA2B6A">
        <w:t>possibile</w:t>
      </w:r>
      <w:r w:rsidRPr="00CA2B6A">
        <w:rPr>
          <w:spacing w:val="13"/>
        </w:rPr>
        <w:t xml:space="preserve"> </w:t>
      </w:r>
      <w:r w:rsidRPr="00CA2B6A">
        <w:t>caduta</w:t>
      </w:r>
      <w:r w:rsidRPr="00CA2B6A">
        <w:rPr>
          <w:spacing w:val="13"/>
        </w:rPr>
        <w:t xml:space="preserve"> </w:t>
      </w:r>
      <w:r w:rsidR="00A96A7B" w:rsidRPr="00CA2B6A">
        <w:rPr>
          <w:spacing w:val="13"/>
        </w:rPr>
        <w:t xml:space="preserve">di </w:t>
      </w:r>
      <w:r w:rsidRPr="00CA2B6A">
        <w:t>tegole,</w:t>
      </w:r>
      <w:r w:rsidRPr="00CA2B6A">
        <w:rPr>
          <w:spacing w:val="13"/>
        </w:rPr>
        <w:t xml:space="preserve"> </w:t>
      </w:r>
      <w:r w:rsidRPr="00CA2B6A">
        <w:t>calcinacci,</w:t>
      </w:r>
      <w:r w:rsidRPr="00CA2B6A">
        <w:rPr>
          <w:spacing w:val="13"/>
        </w:rPr>
        <w:t xml:space="preserve"> </w:t>
      </w:r>
      <w:r w:rsidRPr="00CA2B6A">
        <w:t>o crollo</w:t>
      </w:r>
      <w:r w:rsidRPr="00CA2B6A">
        <w:rPr>
          <w:spacing w:val="12"/>
        </w:rPr>
        <w:t xml:space="preserve"> </w:t>
      </w:r>
      <w:r w:rsidRPr="00CA2B6A">
        <w:t>di</w:t>
      </w:r>
      <w:r w:rsidRPr="00CA2B6A">
        <w:rPr>
          <w:spacing w:val="12"/>
        </w:rPr>
        <w:t xml:space="preserve"> </w:t>
      </w:r>
      <w:r w:rsidRPr="00CA2B6A">
        <w:t>edifici</w:t>
      </w:r>
      <w:r w:rsidRPr="00CA2B6A">
        <w:rPr>
          <w:spacing w:val="12"/>
        </w:rPr>
        <w:t xml:space="preserve"> </w:t>
      </w:r>
      <w:r w:rsidRPr="00CA2B6A">
        <w:t>in</w:t>
      </w:r>
      <w:r w:rsidRPr="00CA2B6A">
        <w:rPr>
          <w:spacing w:val="12"/>
        </w:rPr>
        <w:t xml:space="preserve"> </w:t>
      </w:r>
      <w:r w:rsidRPr="00CA2B6A">
        <w:t>muratura;</w:t>
      </w:r>
    </w:p>
    <w:p w:rsidR="00233F92" w:rsidRPr="00CA2B6A" w:rsidRDefault="00233F92" w:rsidP="006A14AB">
      <w:pPr>
        <w:widowControl w:val="0"/>
        <w:autoSpaceDE w:val="0"/>
        <w:autoSpaceDN w:val="0"/>
        <w:adjustRightInd w:val="0"/>
        <w:spacing w:line="360" w:lineRule="auto"/>
        <w:ind w:right="-1"/>
        <w:jc w:val="both"/>
      </w:pPr>
      <w:r w:rsidRPr="00CA2B6A">
        <w:t>Per</w:t>
      </w:r>
      <w:r w:rsidRPr="00CA2B6A">
        <w:rPr>
          <w:spacing w:val="19"/>
        </w:rPr>
        <w:t xml:space="preserve"> </w:t>
      </w:r>
      <w:r w:rsidRPr="00CA2B6A">
        <w:t>quanto</w:t>
      </w:r>
      <w:r w:rsidRPr="00CA2B6A">
        <w:rPr>
          <w:spacing w:val="19"/>
        </w:rPr>
        <w:t xml:space="preserve"> </w:t>
      </w:r>
      <w:r w:rsidRPr="00CA2B6A">
        <w:t>concerne</w:t>
      </w:r>
      <w:r w:rsidRPr="00CA2B6A">
        <w:rPr>
          <w:spacing w:val="19"/>
        </w:rPr>
        <w:t xml:space="preserve"> </w:t>
      </w:r>
      <w:r w:rsidRPr="00CA2B6A">
        <w:t>la</w:t>
      </w:r>
      <w:r w:rsidRPr="00CA2B6A">
        <w:rPr>
          <w:spacing w:val="19"/>
        </w:rPr>
        <w:t xml:space="preserve"> </w:t>
      </w:r>
      <w:r w:rsidRPr="00CA2B6A">
        <w:t>tipologia</w:t>
      </w:r>
      <w:r w:rsidRPr="00CA2B6A">
        <w:rPr>
          <w:spacing w:val="19"/>
        </w:rPr>
        <w:t xml:space="preserve"> </w:t>
      </w:r>
      <w:r w:rsidRPr="00CA2B6A">
        <w:t>dei</w:t>
      </w:r>
      <w:r w:rsidRPr="00CA2B6A">
        <w:rPr>
          <w:spacing w:val="19"/>
        </w:rPr>
        <w:t xml:space="preserve"> </w:t>
      </w:r>
      <w:r w:rsidRPr="00CA2B6A">
        <w:t>massimi</w:t>
      </w:r>
      <w:r w:rsidRPr="00CA2B6A">
        <w:rPr>
          <w:spacing w:val="19"/>
        </w:rPr>
        <w:t xml:space="preserve"> </w:t>
      </w:r>
      <w:r w:rsidRPr="00CA2B6A">
        <w:t>danni</w:t>
      </w:r>
      <w:r w:rsidRPr="00CA2B6A">
        <w:rPr>
          <w:spacing w:val="19"/>
        </w:rPr>
        <w:t xml:space="preserve"> </w:t>
      </w:r>
      <w:r w:rsidRPr="00CA2B6A">
        <w:t>attesi</w:t>
      </w:r>
      <w:r w:rsidRPr="00CA2B6A">
        <w:rPr>
          <w:spacing w:val="19"/>
        </w:rPr>
        <w:t xml:space="preserve"> </w:t>
      </w:r>
      <w:r w:rsidRPr="00CA2B6A">
        <w:t>sul</w:t>
      </w:r>
      <w:r w:rsidRPr="00CA2B6A">
        <w:rPr>
          <w:spacing w:val="19"/>
        </w:rPr>
        <w:t xml:space="preserve"> </w:t>
      </w:r>
      <w:r w:rsidRPr="00CA2B6A">
        <w:t>territorio</w:t>
      </w:r>
      <w:r w:rsidRPr="00CA2B6A">
        <w:rPr>
          <w:spacing w:val="19"/>
        </w:rPr>
        <w:t xml:space="preserve"> </w:t>
      </w:r>
      <w:r w:rsidRPr="00CA2B6A">
        <w:t>a</w:t>
      </w:r>
      <w:r w:rsidRPr="00CA2B6A">
        <w:rPr>
          <w:spacing w:val="19"/>
        </w:rPr>
        <w:t xml:space="preserve"> </w:t>
      </w:r>
      <w:r w:rsidRPr="00CA2B6A">
        <w:t>seguito dell’evento</w:t>
      </w:r>
      <w:r w:rsidRPr="00CA2B6A">
        <w:rPr>
          <w:spacing w:val="12"/>
        </w:rPr>
        <w:t xml:space="preserve"> </w:t>
      </w:r>
      <w:r w:rsidRPr="00CA2B6A">
        <w:t>sismico</w:t>
      </w:r>
      <w:r w:rsidRPr="00CA2B6A">
        <w:rPr>
          <w:spacing w:val="12"/>
        </w:rPr>
        <w:t xml:space="preserve"> </w:t>
      </w:r>
      <w:r w:rsidRPr="00CA2B6A">
        <w:t>si</w:t>
      </w:r>
      <w:r w:rsidRPr="00CA2B6A">
        <w:rPr>
          <w:spacing w:val="12"/>
        </w:rPr>
        <w:t xml:space="preserve"> </w:t>
      </w:r>
      <w:r w:rsidRPr="00CA2B6A">
        <w:t>possono</w:t>
      </w:r>
      <w:r w:rsidRPr="00CA2B6A">
        <w:rPr>
          <w:spacing w:val="12"/>
        </w:rPr>
        <w:t xml:space="preserve"> </w:t>
      </w:r>
      <w:r w:rsidRPr="00CA2B6A">
        <w:t>elencare</w:t>
      </w:r>
      <w:r w:rsidRPr="00CA2B6A">
        <w:rPr>
          <w:spacing w:val="12"/>
        </w:rPr>
        <w:t xml:space="preserve"> </w:t>
      </w:r>
      <w:r w:rsidRPr="00CA2B6A">
        <w:t>i</w:t>
      </w:r>
      <w:r w:rsidRPr="00CA2B6A">
        <w:rPr>
          <w:spacing w:val="12"/>
        </w:rPr>
        <w:t xml:space="preserve"> </w:t>
      </w:r>
      <w:r w:rsidRPr="00CA2B6A">
        <w:t>seguenti</w:t>
      </w:r>
      <w:r w:rsidRPr="00CA2B6A">
        <w:rPr>
          <w:spacing w:val="12"/>
        </w:rPr>
        <w:t xml:space="preserve"> </w:t>
      </w:r>
      <w:r w:rsidRPr="00CA2B6A">
        <w:t>casi:</w:t>
      </w:r>
    </w:p>
    <w:p w:rsidR="00233F92" w:rsidRPr="00CA2B6A" w:rsidRDefault="00233F92" w:rsidP="006A14AB">
      <w:pPr>
        <w:widowControl w:val="0"/>
        <w:autoSpaceDE w:val="0"/>
        <w:autoSpaceDN w:val="0"/>
        <w:adjustRightInd w:val="0"/>
        <w:spacing w:line="360" w:lineRule="auto"/>
        <w:ind w:right="-1"/>
        <w:jc w:val="both"/>
      </w:pPr>
      <w:r w:rsidRPr="00CA2B6A">
        <w:rPr>
          <w:b/>
          <w:bCs/>
        </w:rPr>
        <w:t xml:space="preserve">-    </w:t>
      </w:r>
      <w:r w:rsidRPr="00CA2B6A">
        <w:rPr>
          <w:b/>
          <w:bCs/>
          <w:spacing w:val="-29"/>
        </w:rPr>
        <w:t xml:space="preserve"> </w:t>
      </w:r>
      <w:r w:rsidRPr="00CA2B6A">
        <w:t>Crollo</w:t>
      </w:r>
      <w:r w:rsidRPr="00CA2B6A">
        <w:rPr>
          <w:spacing w:val="12"/>
        </w:rPr>
        <w:t xml:space="preserve"> </w:t>
      </w:r>
      <w:r w:rsidRPr="00CA2B6A">
        <w:t>e</w:t>
      </w:r>
      <w:r w:rsidRPr="00CA2B6A">
        <w:rPr>
          <w:spacing w:val="12"/>
        </w:rPr>
        <w:t xml:space="preserve"> </w:t>
      </w:r>
      <w:r w:rsidRPr="00CA2B6A">
        <w:t>danneggiamenti</w:t>
      </w:r>
      <w:r w:rsidRPr="00CA2B6A">
        <w:rPr>
          <w:spacing w:val="12"/>
        </w:rPr>
        <w:t xml:space="preserve"> </w:t>
      </w:r>
      <w:r w:rsidRPr="00CA2B6A">
        <w:t>grave</w:t>
      </w:r>
      <w:r w:rsidRPr="00CA2B6A">
        <w:rPr>
          <w:spacing w:val="12"/>
        </w:rPr>
        <w:t xml:space="preserve"> </w:t>
      </w:r>
      <w:r w:rsidRPr="00CA2B6A">
        <w:t>di</w:t>
      </w:r>
      <w:r w:rsidRPr="00CA2B6A">
        <w:rPr>
          <w:spacing w:val="12"/>
        </w:rPr>
        <w:t xml:space="preserve"> </w:t>
      </w:r>
      <w:r w:rsidRPr="00CA2B6A">
        <w:t>edifici</w:t>
      </w:r>
      <w:r w:rsidRPr="00CA2B6A">
        <w:rPr>
          <w:spacing w:val="13"/>
        </w:rPr>
        <w:t xml:space="preserve"> </w:t>
      </w:r>
      <w:r w:rsidRPr="00CA2B6A">
        <w:t>non</w:t>
      </w:r>
      <w:r w:rsidRPr="00CA2B6A">
        <w:rPr>
          <w:spacing w:val="12"/>
        </w:rPr>
        <w:t xml:space="preserve"> </w:t>
      </w:r>
      <w:r w:rsidRPr="00CA2B6A">
        <w:t>costruiti</w:t>
      </w:r>
      <w:r w:rsidRPr="00CA2B6A">
        <w:rPr>
          <w:spacing w:val="12"/>
        </w:rPr>
        <w:t xml:space="preserve"> </w:t>
      </w:r>
      <w:r w:rsidRPr="00CA2B6A">
        <w:t>secondo</w:t>
      </w:r>
      <w:r w:rsidRPr="00CA2B6A">
        <w:rPr>
          <w:spacing w:val="12"/>
        </w:rPr>
        <w:t xml:space="preserve"> </w:t>
      </w:r>
      <w:r w:rsidRPr="00CA2B6A">
        <w:t>le</w:t>
      </w:r>
      <w:r w:rsidRPr="00CA2B6A">
        <w:rPr>
          <w:spacing w:val="12"/>
        </w:rPr>
        <w:t xml:space="preserve"> </w:t>
      </w:r>
      <w:r w:rsidRPr="00CA2B6A">
        <w:t>norme</w:t>
      </w:r>
      <w:r w:rsidRPr="00CA2B6A">
        <w:rPr>
          <w:spacing w:val="12"/>
        </w:rPr>
        <w:t xml:space="preserve"> </w:t>
      </w:r>
      <w:r w:rsidRPr="00CA2B6A">
        <w:t>sismiche;</w:t>
      </w:r>
    </w:p>
    <w:p w:rsidR="00233F92" w:rsidRPr="00CA2B6A" w:rsidRDefault="00233F92" w:rsidP="006A14AB">
      <w:pPr>
        <w:widowControl w:val="0"/>
        <w:autoSpaceDE w:val="0"/>
        <w:autoSpaceDN w:val="0"/>
        <w:adjustRightInd w:val="0"/>
        <w:spacing w:line="360" w:lineRule="auto"/>
        <w:ind w:right="-1"/>
        <w:jc w:val="both"/>
      </w:pPr>
      <w:r w:rsidRPr="00CA2B6A">
        <w:rPr>
          <w:b/>
          <w:bCs/>
        </w:rPr>
        <w:t xml:space="preserve">-    </w:t>
      </w:r>
      <w:r w:rsidRPr="00CA2B6A">
        <w:rPr>
          <w:b/>
          <w:bCs/>
          <w:spacing w:val="-29"/>
        </w:rPr>
        <w:t xml:space="preserve"> </w:t>
      </w:r>
      <w:r w:rsidRPr="00CA2B6A">
        <w:t>Danneggiamento</w:t>
      </w:r>
      <w:r w:rsidRPr="00CA2B6A">
        <w:rPr>
          <w:spacing w:val="12"/>
        </w:rPr>
        <w:t xml:space="preserve"> </w:t>
      </w:r>
      <w:r w:rsidRPr="00CA2B6A">
        <w:t>strutturale</w:t>
      </w:r>
      <w:r w:rsidRPr="00CA2B6A">
        <w:rPr>
          <w:spacing w:val="12"/>
        </w:rPr>
        <w:t xml:space="preserve"> </w:t>
      </w:r>
      <w:r w:rsidRPr="00CA2B6A">
        <w:t>con</w:t>
      </w:r>
      <w:r w:rsidRPr="00CA2B6A">
        <w:rPr>
          <w:spacing w:val="12"/>
        </w:rPr>
        <w:t xml:space="preserve"> </w:t>
      </w:r>
      <w:r w:rsidRPr="00CA2B6A">
        <w:t>conseguente</w:t>
      </w:r>
      <w:r w:rsidRPr="00CA2B6A">
        <w:rPr>
          <w:spacing w:val="12"/>
        </w:rPr>
        <w:t xml:space="preserve"> </w:t>
      </w:r>
      <w:r w:rsidRPr="00CA2B6A">
        <w:t>inagibilità;</w:t>
      </w:r>
    </w:p>
    <w:p w:rsidR="00233F92" w:rsidRPr="00CA2B6A" w:rsidRDefault="00233F92" w:rsidP="00430F09">
      <w:pPr>
        <w:widowControl w:val="0"/>
        <w:autoSpaceDE w:val="0"/>
        <w:autoSpaceDN w:val="0"/>
        <w:adjustRightInd w:val="0"/>
        <w:spacing w:line="360" w:lineRule="auto"/>
        <w:ind w:right="-1"/>
      </w:pPr>
      <w:r w:rsidRPr="00CA2B6A">
        <w:rPr>
          <w:b/>
          <w:bCs/>
        </w:rPr>
        <w:t xml:space="preserve">-    </w:t>
      </w:r>
      <w:r w:rsidRPr="00CA2B6A">
        <w:rPr>
          <w:b/>
          <w:bCs/>
          <w:spacing w:val="-29"/>
        </w:rPr>
        <w:t xml:space="preserve"> </w:t>
      </w:r>
      <w:r w:rsidRPr="00CA2B6A">
        <w:t>Danneggiamento</w:t>
      </w:r>
      <w:r w:rsidRPr="00CA2B6A">
        <w:rPr>
          <w:spacing w:val="12"/>
        </w:rPr>
        <w:t xml:space="preserve"> </w:t>
      </w:r>
      <w:r w:rsidRPr="00CA2B6A">
        <w:t>non</w:t>
      </w:r>
      <w:r w:rsidRPr="00CA2B6A">
        <w:rPr>
          <w:spacing w:val="12"/>
        </w:rPr>
        <w:t xml:space="preserve"> </w:t>
      </w:r>
      <w:r w:rsidRPr="00CA2B6A">
        <w:t>strutturale</w:t>
      </w:r>
      <w:r w:rsidRPr="00CA2B6A">
        <w:rPr>
          <w:spacing w:val="12"/>
        </w:rPr>
        <w:t xml:space="preserve"> </w:t>
      </w:r>
      <w:r w:rsidRPr="00CA2B6A">
        <w:t>diffuso;</w:t>
      </w:r>
    </w:p>
    <w:p w:rsidR="00233F92" w:rsidRPr="00CA2B6A" w:rsidRDefault="00233F92" w:rsidP="00A96A7B">
      <w:pPr>
        <w:widowControl w:val="0"/>
        <w:autoSpaceDE w:val="0"/>
        <w:autoSpaceDN w:val="0"/>
        <w:adjustRightInd w:val="0"/>
        <w:spacing w:line="360" w:lineRule="auto"/>
        <w:ind w:right="-1"/>
      </w:pPr>
      <w:r w:rsidRPr="00CA2B6A">
        <w:rPr>
          <w:b/>
          <w:bCs/>
        </w:rPr>
        <w:t xml:space="preserve">-    </w:t>
      </w:r>
      <w:r w:rsidRPr="00CA2B6A">
        <w:rPr>
          <w:b/>
          <w:bCs/>
          <w:spacing w:val="-29"/>
        </w:rPr>
        <w:t xml:space="preserve"> </w:t>
      </w:r>
      <w:r w:rsidRPr="00CA2B6A">
        <w:t>Evacuazione</w:t>
      </w:r>
      <w:r w:rsidRPr="00CA2B6A">
        <w:rPr>
          <w:spacing w:val="14"/>
        </w:rPr>
        <w:t xml:space="preserve"> </w:t>
      </w:r>
      <w:r w:rsidRPr="00CA2B6A">
        <w:t>delle</w:t>
      </w:r>
      <w:r w:rsidRPr="00CA2B6A">
        <w:rPr>
          <w:spacing w:val="14"/>
        </w:rPr>
        <w:t xml:space="preserve"> </w:t>
      </w:r>
      <w:r w:rsidRPr="00CA2B6A">
        <w:t>zone</w:t>
      </w:r>
      <w:r w:rsidRPr="00CA2B6A">
        <w:rPr>
          <w:spacing w:val="14"/>
        </w:rPr>
        <w:t xml:space="preserve"> </w:t>
      </w:r>
      <w:r w:rsidRPr="00CA2B6A">
        <w:t>più</w:t>
      </w:r>
      <w:r w:rsidRPr="00CA2B6A">
        <w:rPr>
          <w:spacing w:val="14"/>
        </w:rPr>
        <w:t xml:space="preserve"> </w:t>
      </w:r>
      <w:r w:rsidRPr="00CA2B6A">
        <w:t>vecchie</w:t>
      </w:r>
      <w:r w:rsidRPr="00CA2B6A">
        <w:rPr>
          <w:spacing w:val="14"/>
        </w:rPr>
        <w:t xml:space="preserve"> </w:t>
      </w:r>
      <w:r w:rsidRPr="00CA2B6A">
        <w:t>e</w:t>
      </w:r>
      <w:r w:rsidRPr="00CA2B6A">
        <w:rPr>
          <w:spacing w:val="14"/>
        </w:rPr>
        <w:t xml:space="preserve"> </w:t>
      </w:r>
      <w:r w:rsidRPr="00CA2B6A">
        <w:t>più</w:t>
      </w:r>
      <w:r w:rsidRPr="00CA2B6A">
        <w:rPr>
          <w:spacing w:val="14"/>
        </w:rPr>
        <w:t xml:space="preserve"> </w:t>
      </w:r>
      <w:r w:rsidRPr="00CA2B6A">
        <w:t>esposte</w:t>
      </w:r>
      <w:r w:rsidR="00A96A7B" w:rsidRPr="00CA2B6A">
        <w:rPr>
          <w:spacing w:val="14"/>
        </w:rPr>
        <w:t>;</w:t>
      </w:r>
    </w:p>
    <w:p w:rsidR="00233F92" w:rsidRPr="00CA2B6A" w:rsidRDefault="00233F92" w:rsidP="00430F09">
      <w:pPr>
        <w:widowControl w:val="0"/>
        <w:autoSpaceDE w:val="0"/>
        <w:autoSpaceDN w:val="0"/>
        <w:adjustRightInd w:val="0"/>
        <w:spacing w:line="360" w:lineRule="auto"/>
        <w:ind w:right="-1"/>
      </w:pPr>
      <w:r w:rsidRPr="00CA2B6A">
        <w:rPr>
          <w:b/>
          <w:bCs/>
        </w:rPr>
        <w:t xml:space="preserve">-    </w:t>
      </w:r>
      <w:r w:rsidRPr="00CA2B6A">
        <w:rPr>
          <w:b/>
          <w:bCs/>
          <w:spacing w:val="-29"/>
        </w:rPr>
        <w:t xml:space="preserve"> </w:t>
      </w:r>
      <w:r w:rsidRPr="00CA2B6A">
        <w:t>Scene</w:t>
      </w:r>
      <w:r w:rsidRPr="00CA2B6A">
        <w:rPr>
          <w:spacing w:val="12"/>
        </w:rPr>
        <w:t xml:space="preserve"> </w:t>
      </w:r>
      <w:r w:rsidRPr="00CA2B6A">
        <w:t>di</w:t>
      </w:r>
      <w:r w:rsidRPr="00CA2B6A">
        <w:rPr>
          <w:spacing w:val="12"/>
        </w:rPr>
        <w:t xml:space="preserve"> </w:t>
      </w:r>
      <w:r w:rsidRPr="00CA2B6A">
        <w:t>panico</w:t>
      </w:r>
      <w:r w:rsidRPr="00CA2B6A">
        <w:rPr>
          <w:spacing w:val="12"/>
        </w:rPr>
        <w:t xml:space="preserve"> </w:t>
      </w:r>
      <w:r w:rsidRPr="00CA2B6A">
        <w:t>tra</w:t>
      </w:r>
      <w:r w:rsidRPr="00CA2B6A">
        <w:rPr>
          <w:spacing w:val="12"/>
        </w:rPr>
        <w:t xml:space="preserve"> </w:t>
      </w:r>
      <w:r w:rsidRPr="00CA2B6A">
        <w:t>la</w:t>
      </w:r>
      <w:r w:rsidRPr="00CA2B6A">
        <w:rPr>
          <w:spacing w:val="12"/>
        </w:rPr>
        <w:t xml:space="preserve"> </w:t>
      </w:r>
      <w:r w:rsidRPr="00CA2B6A">
        <w:t>popolazione</w:t>
      </w:r>
      <w:r w:rsidRPr="00CA2B6A">
        <w:rPr>
          <w:spacing w:val="12"/>
        </w:rPr>
        <w:t xml:space="preserve"> </w:t>
      </w:r>
      <w:r w:rsidRPr="00CA2B6A">
        <w:t>che</w:t>
      </w:r>
      <w:r w:rsidRPr="00CA2B6A">
        <w:rPr>
          <w:spacing w:val="12"/>
        </w:rPr>
        <w:t xml:space="preserve"> </w:t>
      </w:r>
      <w:r w:rsidRPr="00CA2B6A">
        <w:t>si</w:t>
      </w:r>
      <w:r w:rsidRPr="00CA2B6A">
        <w:rPr>
          <w:spacing w:val="12"/>
        </w:rPr>
        <w:t xml:space="preserve"> </w:t>
      </w:r>
      <w:r w:rsidRPr="00CA2B6A">
        <w:t>riversa</w:t>
      </w:r>
      <w:r w:rsidRPr="00CA2B6A">
        <w:rPr>
          <w:spacing w:val="12"/>
        </w:rPr>
        <w:t xml:space="preserve"> </w:t>
      </w:r>
      <w:r w:rsidRPr="00CA2B6A">
        <w:t>nelle</w:t>
      </w:r>
      <w:r w:rsidRPr="00CA2B6A">
        <w:rPr>
          <w:spacing w:val="12"/>
        </w:rPr>
        <w:t xml:space="preserve"> </w:t>
      </w:r>
      <w:r w:rsidRPr="00CA2B6A">
        <w:t>strade;</w:t>
      </w:r>
    </w:p>
    <w:p w:rsidR="00233F92" w:rsidRPr="00CA2B6A" w:rsidRDefault="00233F92" w:rsidP="00430F09">
      <w:pPr>
        <w:widowControl w:val="0"/>
        <w:autoSpaceDE w:val="0"/>
        <w:autoSpaceDN w:val="0"/>
        <w:adjustRightInd w:val="0"/>
        <w:spacing w:line="360" w:lineRule="auto"/>
        <w:ind w:right="-1"/>
      </w:pPr>
      <w:r w:rsidRPr="00CA2B6A">
        <w:rPr>
          <w:b/>
          <w:bCs/>
        </w:rPr>
        <w:t xml:space="preserve">-    </w:t>
      </w:r>
      <w:r w:rsidRPr="00CA2B6A">
        <w:rPr>
          <w:b/>
          <w:bCs/>
          <w:spacing w:val="-29"/>
        </w:rPr>
        <w:t xml:space="preserve"> </w:t>
      </w:r>
      <w:r w:rsidRPr="00CA2B6A">
        <w:t>Congestionamento</w:t>
      </w:r>
      <w:r w:rsidRPr="00CA2B6A">
        <w:rPr>
          <w:spacing w:val="12"/>
        </w:rPr>
        <w:t xml:space="preserve"> </w:t>
      </w:r>
      <w:r w:rsidRPr="00CA2B6A">
        <w:t>delle</w:t>
      </w:r>
      <w:r w:rsidRPr="00CA2B6A">
        <w:rPr>
          <w:spacing w:val="12"/>
        </w:rPr>
        <w:t xml:space="preserve"> </w:t>
      </w:r>
      <w:r w:rsidRPr="00CA2B6A">
        <w:t>reti</w:t>
      </w:r>
      <w:r w:rsidRPr="00CA2B6A">
        <w:rPr>
          <w:spacing w:val="12"/>
        </w:rPr>
        <w:t xml:space="preserve"> </w:t>
      </w:r>
      <w:r w:rsidRPr="00CA2B6A">
        <w:t>telefoniche</w:t>
      </w:r>
      <w:r w:rsidRPr="00CA2B6A">
        <w:rPr>
          <w:spacing w:val="12"/>
        </w:rPr>
        <w:t xml:space="preserve"> </w:t>
      </w:r>
      <w:r w:rsidRPr="00CA2B6A">
        <w:t>e</w:t>
      </w:r>
      <w:r w:rsidRPr="00CA2B6A">
        <w:rPr>
          <w:spacing w:val="12"/>
        </w:rPr>
        <w:t xml:space="preserve"> </w:t>
      </w:r>
      <w:r w:rsidRPr="00CA2B6A">
        <w:t>di</w:t>
      </w:r>
      <w:r w:rsidRPr="00CA2B6A">
        <w:rPr>
          <w:spacing w:val="12"/>
        </w:rPr>
        <w:t xml:space="preserve"> </w:t>
      </w:r>
      <w:r w:rsidRPr="00CA2B6A">
        <w:t>traffico,</w:t>
      </w:r>
      <w:r w:rsidR="00A96A7B" w:rsidRPr="00CA2B6A">
        <w:t xml:space="preserve"> </w:t>
      </w:r>
      <w:r w:rsidRPr="00CA2B6A">
        <w:t>con</w:t>
      </w:r>
      <w:r w:rsidRPr="00CA2B6A">
        <w:rPr>
          <w:spacing w:val="12"/>
        </w:rPr>
        <w:t xml:space="preserve"> </w:t>
      </w:r>
      <w:r w:rsidRPr="00CA2B6A">
        <w:t>paralisi</w:t>
      </w:r>
      <w:r w:rsidRPr="00CA2B6A">
        <w:rPr>
          <w:spacing w:val="12"/>
        </w:rPr>
        <w:t xml:space="preserve"> </w:t>
      </w:r>
      <w:r w:rsidR="00A96A7B" w:rsidRPr="00CA2B6A">
        <w:t xml:space="preserve">temporanea, </w:t>
      </w:r>
      <w:r w:rsidRPr="00CA2B6A">
        <w:t>del</w:t>
      </w:r>
      <w:r w:rsidRPr="00CA2B6A">
        <w:rPr>
          <w:spacing w:val="12"/>
        </w:rPr>
        <w:t xml:space="preserve"> </w:t>
      </w:r>
      <w:r w:rsidRPr="00CA2B6A">
        <w:t>servizio;</w:t>
      </w:r>
    </w:p>
    <w:p w:rsidR="00233F92" w:rsidRPr="00CA2B6A" w:rsidRDefault="00233F92" w:rsidP="00A96A7B">
      <w:pPr>
        <w:widowControl w:val="0"/>
        <w:autoSpaceDE w:val="0"/>
        <w:autoSpaceDN w:val="0"/>
        <w:adjustRightInd w:val="0"/>
        <w:spacing w:line="360" w:lineRule="auto"/>
        <w:ind w:right="-1"/>
      </w:pPr>
      <w:r w:rsidRPr="00CA2B6A">
        <w:rPr>
          <w:b/>
          <w:bCs/>
        </w:rPr>
        <w:t xml:space="preserve">-    </w:t>
      </w:r>
      <w:r w:rsidRPr="00CA2B6A">
        <w:rPr>
          <w:b/>
          <w:bCs/>
          <w:spacing w:val="-29"/>
        </w:rPr>
        <w:t xml:space="preserve"> </w:t>
      </w:r>
      <w:r w:rsidRPr="00CA2B6A">
        <w:t>Incendi</w:t>
      </w:r>
      <w:r w:rsidRPr="00CA2B6A">
        <w:rPr>
          <w:spacing w:val="18"/>
        </w:rPr>
        <w:t xml:space="preserve"> </w:t>
      </w:r>
      <w:r w:rsidRPr="00CA2B6A">
        <w:t>causati</w:t>
      </w:r>
      <w:r w:rsidRPr="00CA2B6A">
        <w:rPr>
          <w:spacing w:val="18"/>
        </w:rPr>
        <w:t xml:space="preserve"> </w:t>
      </w:r>
      <w:r w:rsidRPr="00CA2B6A">
        <w:t>dalla</w:t>
      </w:r>
      <w:r w:rsidRPr="00CA2B6A">
        <w:rPr>
          <w:spacing w:val="18"/>
        </w:rPr>
        <w:t xml:space="preserve"> </w:t>
      </w:r>
      <w:r w:rsidRPr="00CA2B6A">
        <w:t>rottura</w:t>
      </w:r>
      <w:r w:rsidRPr="00CA2B6A">
        <w:rPr>
          <w:spacing w:val="18"/>
        </w:rPr>
        <w:t xml:space="preserve"> </w:t>
      </w:r>
      <w:r w:rsidRPr="00CA2B6A">
        <w:t>di</w:t>
      </w:r>
      <w:r w:rsidRPr="00CA2B6A">
        <w:rPr>
          <w:spacing w:val="18"/>
        </w:rPr>
        <w:t xml:space="preserve"> </w:t>
      </w:r>
      <w:r w:rsidRPr="00CA2B6A">
        <w:t>tubazioni,</w:t>
      </w:r>
      <w:r w:rsidRPr="00CA2B6A">
        <w:rPr>
          <w:spacing w:val="18"/>
        </w:rPr>
        <w:t xml:space="preserve"> </w:t>
      </w:r>
      <w:r w:rsidRPr="00CA2B6A">
        <w:t>corto</w:t>
      </w:r>
      <w:r w:rsidRPr="00CA2B6A">
        <w:rPr>
          <w:spacing w:val="18"/>
        </w:rPr>
        <w:t xml:space="preserve"> </w:t>
      </w:r>
      <w:r w:rsidRPr="00CA2B6A">
        <w:t>circuiti,fornelli</w:t>
      </w:r>
      <w:r w:rsidRPr="00CA2B6A">
        <w:rPr>
          <w:spacing w:val="18"/>
        </w:rPr>
        <w:t xml:space="preserve"> </w:t>
      </w:r>
      <w:r w:rsidR="006A14AB" w:rsidRPr="00CA2B6A">
        <w:t>incustoditi</w:t>
      </w:r>
      <w:r w:rsidRPr="00CA2B6A">
        <w:t>,</w:t>
      </w:r>
      <w:r w:rsidRPr="00CA2B6A">
        <w:rPr>
          <w:spacing w:val="18"/>
        </w:rPr>
        <w:t xml:space="preserve"> </w:t>
      </w:r>
      <w:r w:rsidRPr="00CA2B6A">
        <w:t>stufe rovesciate.</w:t>
      </w:r>
    </w:p>
    <w:p w:rsidR="00732BF3" w:rsidRPr="00CA2B6A" w:rsidRDefault="00732BF3" w:rsidP="00A96A7B">
      <w:pPr>
        <w:widowControl w:val="0"/>
        <w:autoSpaceDE w:val="0"/>
        <w:autoSpaceDN w:val="0"/>
        <w:adjustRightInd w:val="0"/>
        <w:spacing w:line="360" w:lineRule="auto"/>
        <w:ind w:right="-1"/>
      </w:pPr>
      <w:r w:rsidRPr="00CA2B6A">
        <w:t xml:space="preserve">Lo scenario di danno al patrimonio edilizio e alla popolazione che si </w:t>
      </w:r>
      <w:r w:rsidR="00EF5236" w:rsidRPr="00CA2B6A">
        <w:t xml:space="preserve">ipotizza con </w:t>
      </w:r>
      <w:r w:rsidRPr="00CA2B6A">
        <w:t xml:space="preserve"> </w:t>
      </w:r>
      <w:r w:rsidR="00EF5236" w:rsidRPr="00CA2B6A">
        <w:t>intensità</w:t>
      </w:r>
      <w:r w:rsidR="007E7585" w:rsidRPr="00CA2B6A">
        <w:t xml:space="preserve"> sismica pari a VI è i</w:t>
      </w:r>
      <w:r w:rsidR="00CA2B6A" w:rsidRPr="00CA2B6A">
        <w:t>l</w:t>
      </w:r>
      <w:r w:rsidR="007E7585" w:rsidRPr="00CA2B6A">
        <w:t xml:space="preserve"> seguente </w:t>
      </w:r>
      <w:r w:rsidRPr="00CA2B6A">
        <w:t xml:space="preserve"> riportato nelle tabelle </w:t>
      </w:r>
      <w:r w:rsidR="00E3401F">
        <w:t>che seguono.</w:t>
      </w:r>
    </w:p>
    <w:p w:rsidR="00BA704A" w:rsidRPr="00814008" w:rsidRDefault="00BA704A" w:rsidP="00BA704A">
      <w:pPr>
        <w:pStyle w:val="Corpodeltesto"/>
        <w:spacing w:before="120" w:after="240" w:line="360" w:lineRule="auto"/>
        <w:ind w:firstLine="0"/>
        <w:rPr>
          <w:rFonts w:ascii="Times New Roman PS MT" w:hAnsi="Times New Roman PS MT" w:cs="Times New Roman PS MT"/>
          <w:b/>
          <w:i/>
          <w:sz w:val="22"/>
          <w:szCs w:val="22"/>
          <w:u w:val="single"/>
        </w:rPr>
      </w:pPr>
      <w:r w:rsidRPr="00814008">
        <w:rPr>
          <w:rFonts w:ascii="Times New Roman PS MT" w:hAnsi="Times New Roman PS MT" w:cs="Times New Roman PS MT"/>
          <w:b/>
          <w:i/>
          <w:sz w:val="22"/>
          <w:szCs w:val="22"/>
          <w:u w:val="single"/>
        </w:rPr>
        <w:t>POPOLAZIONE</w:t>
      </w:r>
    </w:p>
    <w:tbl>
      <w:tblPr>
        <w:tblW w:w="9820" w:type="dxa"/>
        <w:tblInd w:w="55" w:type="dxa"/>
        <w:tblCellMar>
          <w:left w:w="70" w:type="dxa"/>
          <w:right w:w="70" w:type="dxa"/>
        </w:tblCellMar>
        <w:tblLook w:val="04A0"/>
      </w:tblPr>
      <w:tblGrid>
        <w:gridCol w:w="1149"/>
        <w:gridCol w:w="771"/>
        <w:gridCol w:w="960"/>
        <w:gridCol w:w="1520"/>
        <w:gridCol w:w="1164"/>
        <w:gridCol w:w="834"/>
        <w:gridCol w:w="834"/>
        <w:gridCol w:w="834"/>
        <w:gridCol w:w="1021"/>
        <w:gridCol w:w="733"/>
      </w:tblGrid>
      <w:tr w:rsidR="00BA704A" w:rsidRPr="001F7095">
        <w:trPr>
          <w:trHeight w:val="255"/>
        </w:trPr>
        <w:tc>
          <w:tcPr>
            <w:tcW w:w="1149" w:type="dxa"/>
            <w:tcBorders>
              <w:top w:val="single" w:sz="4" w:space="0" w:color="000000"/>
              <w:left w:val="single" w:sz="4" w:space="0" w:color="000000"/>
              <w:bottom w:val="nil"/>
              <w:right w:val="nil"/>
            </w:tcBorders>
            <w:shd w:val="clear" w:color="auto" w:fill="auto"/>
            <w:noWrap/>
            <w:vAlign w:val="bottom"/>
          </w:tcPr>
          <w:p w:rsidR="00BA704A" w:rsidRPr="001F7095" w:rsidRDefault="00BA704A" w:rsidP="0088135C">
            <w:pPr>
              <w:rPr>
                <w:rFonts w:ascii="Arial" w:hAnsi="Arial" w:cs="Arial"/>
                <w:sz w:val="20"/>
                <w:szCs w:val="20"/>
              </w:rPr>
            </w:pPr>
            <w:r w:rsidRPr="001F7095">
              <w:rPr>
                <w:rFonts w:ascii="Arial" w:hAnsi="Arial" w:cs="Arial"/>
                <w:sz w:val="20"/>
                <w:szCs w:val="20"/>
              </w:rPr>
              <w:t> </w:t>
            </w:r>
          </w:p>
        </w:tc>
        <w:tc>
          <w:tcPr>
            <w:tcW w:w="771" w:type="dxa"/>
            <w:tcBorders>
              <w:top w:val="single" w:sz="4" w:space="0" w:color="000000"/>
              <w:left w:val="single" w:sz="4" w:space="0" w:color="000000"/>
              <w:bottom w:val="nil"/>
              <w:right w:val="single" w:sz="4" w:space="0" w:color="000000"/>
            </w:tcBorders>
            <w:shd w:val="clear" w:color="auto" w:fill="auto"/>
            <w:noWrap/>
            <w:vAlign w:val="bottom"/>
          </w:tcPr>
          <w:p w:rsidR="00BA704A" w:rsidRPr="001F7095" w:rsidRDefault="00BA704A" w:rsidP="0088135C">
            <w:pPr>
              <w:rPr>
                <w:rFonts w:ascii="Arial" w:hAnsi="Arial" w:cs="Arial"/>
                <w:sz w:val="20"/>
                <w:szCs w:val="20"/>
              </w:rPr>
            </w:pPr>
            <w:r w:rsidRPr="001F7095">
              <w:rPr>
                <w:rFonts w:ascii="Arial" w:hAnsi="Arial" w:cs="Arial"/>
                <w:sz w:val="20"/>
                <w:szCs w:val="20"/>
              </w:rPr>
              <w:t> </w:t>
            </w:r>
          </w:p>
        </w:tc>
        <w:tc>
          <w:tcPr>
            <w:tcW w:w="960" w:type="dxa"/>
            <w:tcBorders>
              <w:top w:val="single" w:sz="4" w:space="0" w:color="000000"/>
              <w:left w:val="nil"/>
              <w:bottom w:val="nil"/>
              <w:right w:val="nil"/>
            </w:tcBorders>
            <w:shd w:val="clear" w:color="auto" w:fill="auto"/>
            <w:noWrap/>
            <w:vAlign w:val="bottom"/>
          </w:tcPr>
          <w:p w:rsidR="00BA704A" w:rsidRPr="001F7095" w:rsidRDefault="00BA704A" w:rsidP="0088135C">
            <w:pPr>
              <w:rPr>
                <w:rFonts w:ascii="Arial" w:hAnsi="Arial" w:cs="Arial"/>
                <w:sz w:val="20"/>
                <w:szCs w:val="20"/>
              </w:rPr>
            </w:pPr>
            <w:r w:rsidRPr="001F7095">
              <w:rPr>
                <w:rFonts w:ascii="Arial" w:hAnsi="Arial" w:cs="Arial"/>
                <w:sz w:val="20"/>
                <w:szCs w:val="20"/>
              </w:rPr>
              <w:t> </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tcPr>
          <w:p w:rsidR="00BA704A" w:rsidRPr="001F7095" w:rsidRDefault="00BA704A" w:rsidP="0088135C">
            <w:pPr>
              <w:jc w:val="center"/>
              <w:rPr>
                <w:rFonts w:ascii="Arial" w:hAnsi="Arial" w:cs="Arial"/>
                <w:sz w:val="18"/>
                <w:szCs w:val="18"/>
              </w:rPr>
            </w:pPr>
            <w:r w:rsidRPr="001F7095">
              <w:rPr>
                <w:rFonts w:ascii="Arial" w:hAnsi="Arial" w:cs="Arial"/>
                <w:sz w:val="18"/>
                <w:szCs w:val="18"/>
              </w:rPr>
              <w:t>livello di danno</w:t>
            </w:r>
          </w:p>
        </w:tc>
        <w:tc>
          <w:tcPr>
            <w:tcW w:w="733" w:type="dxa"/>
            <w:tcBorders>
              <w:top w:val="single" w:sz="4" w:space="0" w:color="000000"/>
              <w:left w:val="nil"/>
              <w:bottom w:val="single" w:sz="4" w:space="0" w:color="000000"/>
              <w:right w:val="single" w:sz="4" w:space="0" w:color="000000"/>
            </w:tcBorders>
            <w:shd w:val="clear" w:color="auto" w:fill="auto"/>
            <w:noWrap/>
            <w:vAlign w:val="bottom"/>
          </w:tcPr>
          <w:p w:rsidR="00BA704A" w:rsidRPr="001F7095" w:rsidRDefault="00BA704A" w:rsidP="0088135C">
            <w:pPr>
              <w:rPr>
                <w:rFonts w:ascii="Arial" w:hAnsi="Arial" w:cs="Arial"/>
                <w:sz w:val="20"/>
                <w:szCs w:val="20"/>
              </w:rPr>
            </w:pPr>
            <w:r w:rsidRPr="001F7095">
              <w:rPr>
                <w:rFonts w:ascii="Arial" w:hAnsi="Arial" w:cs="Arial"/>
                <w:sz w:val="20"/>
                <w:szCs w:val="20"/>
              </w:rPr>
              <w:t> </w:t>
            </w:r>
          </w:p>
        </w:tc>
      </w:tr>
      <w:tr w:rsidR="00BA704A" w:rsidRPr="001F7095">
        <w:trPr>
          <w:trHeight w:val="255"/>
        </w:trPr>
        <w:tc>
          <w:tcPr>
            <w:tcW w:w="1149" w:type="dxa"/>
            <w:tcBorders>
              <w:top w:val="nil"/>
              <w:left w:val="single" w:sz="4" w:space="0" w:color="000000"/>
              <w:bottom w:val="nil"/>
              <w:right w:val="nil"/>
            </w:tcBorders>
            <w:shd w:val="clear" w:color="auto" w:fill="auto"/>
            <w:noWrap/>
            <w:vAlign w:val="bottom"/>
          </w:tcPr>
          <w:p w:rsidR="00BA704A" w:rsidRPr="001F7095" w:rsidRDefault="00BA704A" w:rsidP="0088135C">
            <w:pPr>
              <w:rPr>
                <w:rFonts w:ascii="Arial" w:hAnsi="Arial" w:cs="Arial"/>
                <w:sz w:val="20"/>
                <w:szCs w:val="20"/>
              </w:rPr>
            </w:pPr>
            <w:r w:rsidRPr="001F7095">
              <w:rPr>
                <w:rFonts w:ascii="Arial" w:hAnsi="Arial" w:cs="Arial"/>
                <w:sz w:val="20"/>
                <w:szCs w:val="20"/>
              </w:rPr>
              <w:t> </w:t>
            </w:r>
          </w:p>
        </w:tc>
        <w:tc>
          <w:tcPr>
            <w:tcW w:w="771" w:type="dxa"/>
            <w:tcBorders>
              <w:top w:val="nil"/>
              <w:left w:val="single" w:sz="4" w:space="0" w:color="000000"/>
              <w:bottom w:val="nil"/>
              <w:right w:val="single" w:sz="4" w:space="0" w:color="000000"/>
            </w:tcBorders>
            <w:shd w:val="clear" w:color="auto" w:fill="auto"/>
            <w:noWrap/>
            <w:vAlign w:val="bottom"/>
          </w:tcPr>
          <w:p w:rsidR="00BA704A" w:rsidRPr="001F7095" w:rsidRDefault="00BA704A" w:rsidP="0088135C">
            <w:pPr>
              <w:jc w:val="center"/>
              <w:rPr>
                <w:rFonts w:ascii="Arial" w:hAnsi="Arial" w:cs="Arial"/>
                <w:sz w:val="18"/>
                <w:szCs w:val="18"/>
              </w:rPr>
            </w:pPr>
            <w:r w:rsidRPr="001F7095">
              <w:rPr>
                <w:rFonts w:ascii="Arial" w:hAnsi="Arial" w:cs="Arial"/>
                <w:sz w:val="18"/>
                <w:szCs w:val="18"/>
              </w:rPr>
              <w:t>abitanti</w:t>
            </w:r>
          </w:p>
        </w:tc>
        <w:tc>
          <w:tcPr>
            <w:tcW w:w="960" w:type="dxa"/>
            <w:tcBorders>
              <w:top w:val="nil"/>
              <w:left w:val="nil"/>
              <w:bottom w:val="single" w:sz="4" w:space="0" w:color="000000"/>
              <w:right w:val="nil"/>
            </w:tcBorders>
            <w:shd w:val="clear" w:color="auto" w:fill="auto"/>
            <w:noWrap/>
            <w:vAlign w:val="bottom"/>
          </w:tcPr>
          <w:p w:rsidR="00BA704A" w:rsidRPr="001F7095" w:rsidRDefault="00BA704A" w:rsidP="0088135C">
            <w:pPr>
              <w:jc w:val="center"/>
              <w:rPr>
                <w:rFonts w:ascii="Arial" w:hAnsi="Arial" w:cs="Arial"/>
                <w:sz w:val="18"/>
                <w:szCs w:val="18"/>
              </w:rPr>
            </w:pPr>
            <w:r w:rsidRPr="001F7095">
              <w:rPr>
                <w:rFonts w:ascii="Arial" w:hAnsi="Arial" w:cs="Arial"/>
                <w:sz w:val="18"/>
                <w:szCs w:val="18"/>
              </w:rPr>
              <w:t>intensità</w:t>
            </w:r>
          </w:p>
        </w:tc>
        <w:tc>
          <w:tcPr>
            <w:tcW w:w="1520" w:type="dxa"/>
            <w:tcBorders>
              <w:top w:val="nil"/>
              <w:left w:val="single" w:sz="4" w:space="0" w:color="000000"/>
              <w:bottom w:val="single" w:sz="4" w:space="0" w:color="000000"/>
              <w:right w:val="single" w:sz="4" w:space="0" w:color="000000"/>
            </w:tcBorders>
            <w:shd w:val="clear" w:color="auto" w:fill="auto"/>
            <w:noWrap/>
            <w:vAlign w:val="bottom"/>
          </w:tcPr>
          <w:p w:rsidR="00BA704A" w:rsidRPr="001F7095" w:rsidRDefault="00BA704A" w:rsidP="0088135C">
            <w:pPr>
              <w:jc w:val="center"/>
              <w:rPr>
                <w:rFonts w:ascii="Arial" w:hAnsi="Arial" w:cs="Arial"/>
                <w:b/>
                <w:bCs/>
                <w:sz w:val="18"/>
                <w:szCs w:val="18"/>
              </w:rPr>
            </w:pPr>
            <w:r w:rsidRPr="001F7095">
              <w:rPr>
                <w:rFonts w:ascii="Arial" w:hAnsi="Arial" w:cs="Arial"/>
                <w:b/>
                <w:bCs/>
                <w:sz w:val="18"/>
                <w:szCs w:val="18"/>
              </w:rPr>
              <w:t>D0</w:t>
            </w:r>
          </w:p>
        </w:tc>
        <w:tc>
          <w:tcPr>
            <w:tcW w:w="1164" w:type="dxa"/>
            <w:tcBorders>
              <w:top w:val="nil"/>
              <w:left w:val="nil"/>
              <w:bottom w:val="single" w:sz="4" w:space="0" w:color="000000"/>
              <w:right w:val="single" w:sz="4" w:space="0" w:color="000000"/>
            </w:tcBorders>
            <w:shd w:val="clear" w:color="auto" w:fill="auto"/>
            <w:noWrap/>
            <w:vAlign w:val="bottom"/>
          </w:tcPr>
          <w:p w:rsidR="00BA704A" w:rsidRPr="001F7095" w:rsidRDefault="00BA704A" w:rsidP="0088135C">
            <w:pPr>
              <w:jc w:val="center"/>
              <w:rPr>
                <w:rFonts w:ascii="Arial" w:hAnsi="Arial" w:cs="Arial"/>
                <w:b/>
                <w:bCs/>
                <w:sz w:val="18"/>
                <w:szCs w:val="18"/>
              </w:rPr>
            </w:pPr>
            <w:r w:rsidRPr="001F7095">
              <w:rPr>
                <w:rFonts w:ascii="Arial" w:hAnsi="Arial" w:cs="Arial"/>
                <w:b/>
                <w:bCs/>
                <w:sz w:val="18"/>
                <w:szCs w:val="18"/>
              </w:rPr>
              <w:t>D1</w:t>
            </w:r>
          </w:p>
        </w:tc>
        <w:tc>
          <w:tcPr>
            <w:tcW w:w="834" w:type="dxa"/>
            <w:tcBorders>
              <w:top w:val="nil"/>
              <w:left w:val="nil"/>
              <w:bottom w:val="single" w:sz="4" w:space="0" w:color="000000"/>
              <w:right w:val="single" w:sz="4" w:space="0" w:color="000000"/>
            </w:tcBorders>
            <w:shd w:val="clear" w:color="auto" w:fill="auto"/>
            <w:noWrap/>
            <w:vAlign w:val="bottom"/>
          </w:tcPr>
          <w:p w:rsidR="00BA704A" w:rsidRPr="001F7095" w:rsidRDefault="00BA704A" w:rsidP="0088135C">
            <w:pPr>
              <w:jc w:val="center"/>
              <w:rPr>
                <w:rFonts w:ascii="Arial" w:hAnsi="Arial" w:cs="Arial"/>
                <w:b/>
                <w:bCs/>
                <w:sz w:val="18"/>
                <w:szCs w:val="18"/>
              </w:rPr>
            </w:pPr>
            <w:r w:rsidRPr="001F7095">
              <w:rPr>
                <w:rFonts w:ascii="Arial" w:hAnsi="Arial" w:cs="Arial"/>
                <w:b/>
                <w:bCs/>
                <w:sz w:val="18"/>
                <w:szCs w:val="18"/>
              </w:rPr>
              <w:t>D2</w:t>
            </w:r>
          </w:p>
        </w:tc>
        <w:tc>
          <w:tcPr>
            <w:tcW w:w="834" w:type="dxa"/>
            <w:tcBorders>
              <w:top w:val="nil"/>
              <w:left w:val="nil"/>
              <w:bottom w:val="single" w:sz="4" w:space="0" w:color="000000"/>
              <w:right w:val="single" w:sz="4" w:space="0" w:color="000000"/>
            </w:tcBorders>
            <w:shd w:val="clear" w:color="auto" w:fill="auto"/>
            <w:noWrap/>
            <w:vAlign w:val="bottom"/>
          </w:tcPr>
          <w:p w:rsidR="00BA704A" w:rsidRPr="001F7095" w:rsidRDefault="00BA704A" w:rsidP="0088135C">
            <w:pPr>
              <w:jc w:val="center"/>
              <w:rPr>
                <w:rFonts w:ascii="Arial" w:hAnsi="Arial" w:cs="Arial"/>
                <w:b/>
                <w:bCs/>
                <w:sz w:val="18"/>
                <w:szCs w:val="18"/>
              </w:rPr>
            </w:pPr>
            <w:r w:rsidRPr="001F7095">
              <w:rPr>
                <w:rFonts w:ascii="Arial" w:hAnsi="Arial" w:cs="Arial"/>
                <w:b/>
                <w:bCs/>
                <w:sz w:val="18"/>
                <w:szCs w:val="18"/>
              </w:rPr>
              <w:t>D3</w:t>
            </w:r>
          </w:p>
        </w:tc>
        <w:tc>
          <w:tcPr>
            <w:tcW w:w="834" w:type="dxa"/>
            <w:tcBorders>
              <w:top w:val="nil"/>
              <w:left w:val="nil"/>
              <w:bottom w:val="single" w:sz="4" w:space="0" w:color="000000"/>
              <w:right w:val="single" w:sz="4" w:space="0" w:color="000000"/>
            </w:tcBorders>
            <w:shd w:val="clear" w:color="auto" w:fill="auto"/>
            <w:noWrap/>
            <w:vAlign w:val="bottom"/>
          </w:tcPr>
          <w:p w:rsidR="00BA704A" w:rsidRPr="001F7095" w:rsidRDefault="00BA704A" w:rsidP="0088135C">
            <w:pPr>
              <w:jc w:val="center"/>
              <w:rPr>
                <w:rFonts w:ascii="Arial" w:hAnsi="Arial" w:cs="Arial"/>
                <w:b/>
                <w:bCs/>
                <w:sz w:val="18"/>
                <w:szCs w:val="18"/>
              </w:rPr>
            </w:pPr>
            <w:r w:rsidRPr="001F7095">
              <w:rPr>
                <w:rFonts w:ascii="Arial" w:hAnsi="Arial" w:cs="Arial"/>
                <w:b/>
                <w:bCs/>
                <w:sz w:val="18"/>
                <w:szCs w:val="18"/>
              </w:rPr>
              <w:t>D4</w:t>
            </w:r>
          </w:p>
        </w:tc>
        <w:tc>
          <w:tcPr>
            <w:tcW w:w="1021" w:type="dxa"/>
            <w:tcBorders>
              <w:top w:val="single" w:sz="4" w:space="0" w:color="000000"/>
              <w:left w:val="nil"/>
              <w:bottom w:val="single" w:sz="4" w:space="0" w:color="000000"/>
              <w:right w:val="single" w:sz="4" w:space="0" w:color="000000"/>
            </w:tcBorders>
            <w:shd w:val="clear" w:color="auto" w:fill="auto"/>
            <w:noWrap/>
            <w:vAlign w:val="bottom"/>
          </w:tcPr>
          <w:p w:rsidR="00BA704A" w:rsidRPr="001F7095" w:rsidRDefault="00BA704A" w:rsidP="0088135C">
            <w:pPr>
              <w:jc w:val="center"/>
              <w:rPr>
                <w:rFonts w:ascii="Arial" w:hAnsi="Arial" w:cs="Arial"/>
                <w:b/>
                <w:bCs/>
                <w:sz w:val="18"/>
                <w:szCs w:val="18"/>
              </w:rPr>
            </w:pPr>
            <w:r w:rsidRPr="001F7095">
              <w:rPr>
                <w:rFonts w:ascii="Arial" w:hAnsi="Arial" w:cs="Arial"/>
                <w:b/>
                <w:bCs/>
                <w:sz w:val="18"/>
                <w:szCs w:val="18"/>
              </w:rPr>
              <w:t>D5</w:t>
            </w:r>
          </w:p>
        </w:tc>
        <w:tc>
          <w:tcPr>
            <w:tcW w:w="733" w:type="dxa"/>
            <w:tcBorders>
              <w:top w:val="nil"/>
              <w:left w:val="nil"/>
              <w:bottom w:val="single" w:sz="4" w:space="0" w:color="000000"/>
              <w:right w:val="single" w:sz="4" w:space="0" w:color="000000"/>
            </w:tcBorders>
            <w:shd w:val="clear" w:color="auto" w:fill="auto"/>
            <w:noWrap/>
            <w:vAlign w:val="center"/>
          </w:tcPr>
          <w:p w:rsidR="00BA704A" w:rsidRPr="001F7095" w:rsidRDefault="00BA704A" w:rsidP="0088135C">
            <w:pPr>
              <w:jc w:val="center"/>
              <w:rPr>
                <w:rFonts w:ascii="Arial" w:hAnsi="Arial" w:cs="Arial"/>
                <w:sz w:val="14"/>
                <w:szCs w:val="14"/>
              </w:rPr>
            </w:pPr>
            <w:r w:rsidRPr="001F7095">
              <w:rPr>
                <w:rFonts w:ascii="Arial" w:hAnsi="Arial" w:cs="Arial"/>
                <w:sz w:val="14"/>
                <w:szCs w:val="14"/>
              </w:rPr>
              <w:t>totale</w:t>
            </w:r>
          </w:p>
        </w:tc>
      </w:tr>
      <w:tr w:rsidR="00BA704A" w:rsidRPr="001F7095">
        <w:trPr>
          <w:trHeight w:val="255"/>
        </w:trPr>
        <w:tc>
          <w:tcPr>
            <w:tcW w:w="1149" w:type="dxa"/>
            <w:tcBorders>
              <w:top w:val="single" w:sz="4" w:space="0" w:color="000000"/>
              <w:left w:val="single" w:sz="4" w:space="0" w:color="000000"/>
              <w:bottom w:val="nil"/>
              <w:right w:val="single" w:sz="4" w:space="0" w:color="000000"/>
            </w:tcBorders>
            <w:shd w:val="clear" w:color="auto" w:fill="auto"/>
            <w:noWrap/>
            <w:vAlign w:val="center"/>
          </w:tcPr>
          <w:p w:rsidR="00BA704A" w:rsidRPr="001F7095" w:rsidRDefault="00BA704A" w:rsidP="0088135C">
            <w:pPr>
              <w:rPr>
                <w:rFonts w:ascii="Arial" w:hAnsi="Arial" w:cs="Arial"/>
                <w:sz w:val="20"/>
                <w:szCs w:val="20"/>
              </w:rPr>
            </w:pPr>
            <w:r w:rsidRPr="001F7095">
              <w:rPr>
                <w:rFonts w:ascii="Arial" w:hAnsi="Arial" w:cs="Arial"/>
                <w:sz w:val="20"/>
                <w:szCs w:val="20"/>
              </w:rPr>
              <w:t>classe A</w:t>
            </w:r>
          </w:p>
        </w:tc>
        <w:tc>
          <w:tcPr>
            <w:tcW w:w="771" w:type="dxa"/>
            <w:tcBorders>
              <w:top w:val="single" w:sz="4" w:space="0" w:color="000000"/>
              <w:left w:val="nil"/>
              <w:bottom w:val="nil"/>
              <w:right w:val="single" w:sz="4" w:space="0" w:color="000000"/>
            </w:tcBorders>
            <w:shd w:val="clear" w:color="auto" w:fill="auto"/>
            <w:noWrap/>
            <w:vAlign w:val="bottom"/>
          </w:tcPr>
          <w:p w:rsidR="00BA704A" w:rsidRPr="001F7095" w:rsidRDefault="00E50A8A" w:rsidP="0088135C">
            <w:pPr>
              <w:jc w:val="center"/>
              <w:rPr>
                <w:rFonts w:ascii="Arial" w:hAnsi="Arial" w:cs="Arial"/>
                <w:sz w:val="16"/>
                <w:szCs w:val="16"/>
              </w:rPr>
            </w:pPr>
            <w:r>
              <w:rPr>
                <w:rFonts w:ascii="Arial" w:hAnsi="Arial" w:cs="Arial"/>
                <w:sz w:val="16"/>
                <w:szCs w:val="16"/>
              </w:rPr>
              <w:t>115</w:t>
            </w:r>
          </w:p>
        </w:tc>
        <w:tc>
          <w:tcPr>
            <w:tcW w:w="960" w:type="dxa"/>
            <w:tcBorders>
              <w:top w:val="nil"/>
              <w:left w:val="nil"/>
              <w:bottom w:val="nil"/>
              <w:right w:val="nil"/>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VI</w:t>
            </w:r>
          </w:p>
        </w:tc>
        <w:tc>
          <w:tcPr>
            <w:tcW w:w="1520" w:type="dxa"/>
            <w:tcBorders>
              <w:top w:val="nil"/>
              <w:left w:val="single" w:sz="4" w:space="0" w:color="000000"/>
              <w:bottom w:val="single" w:sz="4" w:space="0" w:color="000000"/>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22</w:t>
            </w:r>
          </w:p>
        </w:tc>
        <w:tc>
          <w:tcPr>
            <w:tcW w:w="1164" w:type="dxa"/>
            <w:tcBorders>
              <w:top w:val="nil"/>
              <w:left w:val="nil"/>
              <w:bottom w:val="single" w:sz="4" w:space="0" w:color="000000"/>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43</w:t>
            </w:r>
          </w:p>
        </w:tc>
        <w:tc>
          <w:tcPr>
            <w:tcW w:w="834" w:type="dxa"/>
            <w:tcBorders>
              <w:top w:val="nil"/>
              <w:left w:val="nil"/>
              <w:bottom w:val="single" w:sz="4" w:space="0" w:color="000000"/>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34</w:t>
            </w:r>
          </w:p>
        </w:tc>
        <w:tc>
          <w:tcPr>
            <w:tcW w:w="834" w:type="dxa"/>
            <w:tcBorders>
              <w:top w:val="nil"/>
              <w:left w:val="nil"/>
              <w:bottom w:val="single" w:sz="4" w:space="0" w:color="000000"/>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14</w:t>
            </w:r>
          </w:p>
        </w:tc>
        <w:tc>
          <w:tcPr>
            <w:tcW w:w="834" w:type="dxa"/>
            <w:tcBorders>
              <w:top w:val="nil"/>
              <w:left w:val="nil"/>
              <w:bottom w:val="single" w:sz="4" w:space="0" w:color="000000"/>
              <w:right w:val="single" w:sz="4" w:space="0" w:color="000000"/>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2</w:t>
            </w:r>
          </w:p>
        </w:tc>
        <w:tc>
          <w:tcPr>
            <w:tcW w:w="1021" w:type="dxa"/>
            <w:tcBorders>
              <w:top w:val="single" w:sz="4" w:space="0" w:color="000000"/>
              <w:left w:val="nil"/>
              <w:bottom w:val="single" w:sz="4" w:space="0" w:color="000000"/>
              <w:right w:val="single" w:sz="4" w:space="0" w:color="000000"/>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0</w:t>
            </w:r>
          </w:p>
        </w:tc>
        <w:tc>
          <w:tcPr>
            <w:tcW w:w="733" w:type="dxa"/>
            <w:tcBorders>
              <w:top w:val="nil"/>
              <w:left w:val="nil"/>
              <w:bottom w:val="single" w:sz="4" w:space="0" w:color="000000"/>
              <w:right w:val="single" w:sz="4" w:space="0" w:color="000000"/>
            </w:tcBorders>
            <w:shd w:val="clear" w:color="auto" w:fill="auto"/>
            <w:noWrap/>
            <w:vAlign w:val="bottom"/>
          </w:tcPr>
          <w:p w:rsidR="00BA704A" w:rsidRPr="001F7095" w:rsidRDefault="00E50A8A" w:rsidP="0088135C">
            <w:pPr>
              <w:jc w:val="right"/>
              <w:rPr>
                <w:rFonts w:ascii="Arial" w:hAnsi="Arial" w:cs="Arial"/>
                <w:sz w:val="14"/>
                <w:szCs w:val="14"/>
              </w:rPr>
            </w:pPr>
            <w:r>
              <w:rPr>
                <w:rFonts w:ascii="Arial" w:hAnsi="Arial" w:cs="Arial"/>
                <w:sz w:val="14"/>
                <w:szCs w:val="14"/>
              </w:rPr>
              <w:t>115</w:t>
            </w:r>
          </w:p>
        </w:tc>
      </w:tr>
      <w:tr w:rsidR="00BA704A" w:rsidRPr="001F7095">
        <w:trPr>
          <w:trHeight w:val="255"/>
        </w:trPr>
        <w:tc>
          <w:tcPr>
            <w:tcW w:w="1149" w:type="dxa"/>
            <w:tcBorders>
              <w:top w:val="single" w:sz="4" w:space="0" w:color="000000"/>
              <w:left w:val="single" w:sz="4" w:space="0" w:color="000000"/>
              <w:bottom w:val="nil"/>
              <w:right w:val="single" w:sz="4" w:space="0" w:color="000000"/>
            </w:tcBorders>
            <w:shd w:val="clear" w:color="auto" w:fill="auto"/>
            <w:noWrap/>
            <w:vAlign w:val="center"/>
          </w:tcPr>
          <w:p w:rsidR="00BA704A" w:rsidRPr="001F7095" w:rsidRDefault="00BA704A" w:rsidP="0088135C">
            <w:pPr>
              <w:rPr>
                <w:rFonts w:ascii="Arial" w:hAnsi="Arial" w:cs="Arial"/>
                <w:sz w:val="20"/>
                <w:szCs w:val="20"/>
              </w:rPr>
            </w:pPr>
            <w:r w:rsidRPr="001F7095">
              <w:rPr>
                <w:rFonts w:ascii="Arial" w:hAnsi="Arial" w:cs="Arial"/>
                <w:sz w:val="20"/>
                <w:szCs w:val="20"/>
              </w:rPr>
              <w:t>classe B</w:t>
            </w:r>
          </w:p>
        </w:tc>
        <w:tc>
          <w:tcPr>
            <w:tcW w:w="771" w:type="dxa"/>
            <w:tcBorders>
              <w:top w:val="single" w:sz="4" w:space="0" w:color="000000"/>
              <w:left w:val="nil"/>
              <w:bottom w:val="nil"/>
              <w:right w:val="single" w:sz="4" w:space="0" w:color="000000"/>
            </w:tcBorders>
            <w:shd w:val="clear" w:color="auto" w:fill="auto"/>
            <w:noWrap/>
            <w:vAlign w:val="bottom"/>
          </w:tcPr>
          <w:p w:rsidR="00BA704A" w:rsidRPr="001F7095" w:rsidRDefault="00E50A8A" w:rsidP="0088135C">
            <w:pPr>
              <w:jc w:val="center"/>
              <w:rPr>
                <w:rFonts w:ascii="Arial" w:hAnsi="Arial" w:cs="Arial"/>
                <w:sz w:val="16"/>
                <w:szCs w:val="16"/>
              </w:rPr>
            </w:pPr>
            <w:r>
              <w:rPr>
                <w:rFonts w:ascii="Arial" w:hAnsi="Arial" w:cs="Arial"/>
                <w:sz w:val="16"/>
                <w:szCs w:val="16"/>
              </w:rPr>
              <w:t>209</w:t>
            </w:r>
          </w:p>
        </w:tc>
        <w:tc>
          <w:tcPr>
            <w:tcW w:w="960" w:type="dxa"/>
            <w:tcBorders>
              <w:top w:val="single" w:sz="4" w:space="0" w:color="000000"/>
              <w:left w:val="nil"/>
              <w:bottom w:val="nil"/>
              <w:right w:val="nil"/>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VI</w:t>
            </w:r>
          </w:p>
        </w:tc>
        <w:tc>
          <w:tcPr>
            <w:tcW w:w="1520" w:type="dxa"/>
            <w:tcBorders>
              <w:top w:val="nil"/>
              <w:left w:val="single" w:sz="4" w:space="0" w:color="000000"/>
              <w:bottom w:val="single" w:sz="4" w:space="0" w:color="000000"/>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75</w:t>
            </w:r>
          </w:p>
        </w:tc>
        <w:tc>
          <w:tcPr>
            <w:tcW w:w="1164" w:type="dxa"/>
            <w:tcBorders>
              <w:top w:val="nil"/>
              <w:left w:val="nil"/>
              <w:bottom w:val="single" w:sz="4" w:space="0" w:color="000000"/>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86</w:t>
            </w:r>
          </w:p>
        </w:tc>
        <w:tc>
          <w:tcPr>
            <w:tcW w:w="834" w:type="dxa"/>
            <w:tcBorders>
              <w:top w:val="nil"/>
              <w:left w:val="nil"/>
              <w:bottom w:val="single" w:sz="4" w:space="0" w:color="000000"/>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38</w:t>
            </w:r>
          </w:p>
        </w:tc>
        <w:tc>
          <w:tcPr>
            <w:tcW w:w="834" w:type="dxa"/>
            <w:tcBorders>
              <w:top w:val="nil"/>
              <w:left w:val="nil"/>
              <w:bottom w:val="single" w:sz="4" w:space="0" w:color="000000"/>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9</w:t>
            </w:r>
          </w:p>
        </w:tc>
        <w:tc>
          <w:tcPr>
            <w:tcW w:w="834" w:type="dxa"/>
            <w:tcBorders>
              <w:top w:val="nil"/>
              <w:left w:val="nil"/>
              <w:bottom w:val="single" w:sz="4" w:space="0" w:color="000000"/>
              <w:right w:val="single" w:sz="4" w:space="0" w:color="000000"/>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1</w:t>
            </w:r>
          </w:p>
        </w:tc>
        <w:tc>
          <w:tcPr>
            <w:tcW w:w="1021" w:type="dxa"/>
            <w:tcBorders>
              <w:top w:val="single" w:sz="4" w:space="0" w:color="000000"/>
              <w:left w:val="nil"/>
              <w:bottom w:val="single" w:sz="4" w:space="0" w:color="000000"/>
              <w:right w:val="single" w:sz="4" w:space="0" w:color="000000"/>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0</w:t>
            </w:r>
          </w:p>
        </w:tc>
        <w:tc>
          <w:tcPr>
            <w:tcW w:w="733" w:type="dxa"/>
            <w:tcBorders>
              <w:top w:val="nil"/>
              <w:left w:val="nil"/>
              <w:bottom w:val="single" w:sz="4" w:space="0" w:color="000000"/>
              <w:right w:val="single" w:sz="4" w:space="0" w:color="000000"/>
            </w:tcBorders>
            <w:shd w:val="clear" w:color="auto" w:fill="auto"/>
            <w:noWrap/>
            <w:vAlign w:val="bottom"/>
          </w:tcPr>
          <w:p w:rsidR="00BA704A" w:rsidRPr="001F7095" w:rsidRDefault="00E50A8A" w:rsidP="0088135C">
            <w:pPr>
              <w:jc w:val="right"/>
              <w:rPr>
                <w:rFonts w:ascii="Arial" w:hAnsi="Arial" w:cs="Arial"/>
                <w:sz w:val="14"/>
                <w:szCs w:val="14"/>
              </w:rPr>
            </w:pPr>
            <w:r>
              <w:rPr>
                <w:rFonts w:ascii="Arial" w:hAnsi="Arial" w:cs="Arial"/>
                <w:sz w:val="14"/>
                <w:szCs w:val="14"/>
              </w:rPr>
              <w:t>209</w:t>
            </w:r>
          </w:p>
        </w:tc>
      </w:tr>
      <w:tr w:rsidR="00BA704A" w:rsidRPr="001F7095">
        <w:trPr>
          <w:trHeight w:val="255"/>
        </w:trPr>
        <w:tc>
          <w:tcPr>
            <w:tcW w:w="1149" w:type="dxa"/>
            <w:tcBorders>
              <w:top w:val="single" w:sz="4" w:space="0" w:color="000000"/>
              <w:left w:val="single" w:sz="4" w:space="0" w:color="000000"/>
              <w:bottom w:val="nil"/>
              <w:right w:val="single" w:sz="4" w:space="0" w:color="000000"/>
            </w:tcBorders>
            <w:shd w:val="clear" w:color="auto" w:fill="auto"/>
            <w:noWrap/>
            <w:vAlign w:val="center"/>
          </w:tcPr>
          <w:p w:rsidR="00BA704A" w:rsidRPr="001F7095" w:rsidRDefault="00BA704A" w:rsidP="0088135C">
            <w:pPr>
              <w:rPr>
                <w:rFonts w:ascii="Arial" w:hAnsi="Arial" w:cs="Arial"/>
                <w:sz w:val="20"/>
                <w:szCs w:val="20"/>
              </w:rPr>
            </w:pPr>
            <w:r w:rsidRPr="001F7095">
              <w:rPr>
                <w:rFonts w:ascii="Arial" w:hAnsi="Arial" w:cs="Arial"/>
                <w:sz w:val="20"/>
                <w:szCs w:val="20"/>
              </w:rPr>
              <w:t>classe C1</w:t>
            </w:r>
          </w:p>
        </w:tc>
        <w:tc>
          <w:tcPr>
            <w:tcW w:w="771" w:type="dxa"/>
            <w:tcBorders>
              <w:top w:val="single" w:sz="4" w:space="0" w:color="000000"/>
              <w:left w:val="nil"/>
              <w:bottom w:val="nil"/>
              <w:right w:val="single" w:sz="4" w:space="0" w:color="000000"/>
            </w:tcBorders>
            <w:shd w:val="clear" w:color="auto" w:fill="auto"/>
            <w:noWrap/>
            <w:vAlign w:val="bottom"/>
          </w:tcPr>
          <w:p w:rsidR="00BA704A" w:rsidRPr="001F7095" w:rsidRDefault="00E50A8A" w:rsidP="0088135C">
            <w:pPr>
              <w:jc w:val="center"/>
              <w:rPr>
                <w:rFonts w:ascii="Arial" w:hAnsi="Arial" w:cs="Arial"/>
                <w:sz w:val="16"/>
                <w:szCs w:val="16"/>
              </w:rPr>
            </w:pPr>
            <w:r>
              <w:rPr>
                <w:rFonts w:ascii="Arial" w:hAnsi="Arial" w:cs="Arial"/>
                <w:sz w:val="16"/>
                <w:szCs w:val="16"/>
              </w:rPr>
              <w:t>265</w:t>
            </w:r>
          </w:p>
        </w:tc>
        <w:tc>
          <w:tcPr>
            <w:tcW w:w="960" w:type="dxa"/>
            <w:tcBorders>
              <w:top w:val="single" w:sz="4" w:space="0" w:color="000000"/>
              <w:left w:val="nil"/>
              <w:bottom w:val="nil"/>
              <w:right w:val="nil"/>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VI</w:t>
            </w:r>
          </w:p>
        </w:tc>
        <w:tc>
          <w:tcPr>
            <w:tcW w:w="1520" w:type="dxa"/>
            <w:tcBorders>
              <w:top w:val="nil"/>
              <w:left w:val="single" w:sz="4" w:space="0" w:color="000000"/>
              <w:bottom w:val="single" w:sz="4" w:space="0" w:color="000000"/>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190</w:t>
            </w:r>
          </w:p>
        </w:tc>
        <w:tc>
          <w:tcPr>
            <w:tcW w:w="1164" w:type="dxa"/>
            <w:tcBorders>
              <w:top w:val="nil"/>
              <w:left w:val="nil"/>
              <w:bottom w:val="single" w:sz="4" w:space="0" w:color="000000"/>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66</w:t>
            </w:r>
          </w:p>
        </w:tc>
        <w:tc>
          <w:tcPr>
            <w:tcW w:w="834" w:type="dxa"/>
            <w:tcBorders>
              <w:top w:val="nil"/>
              <w:left w:val="nil"/>
              <w:bottom w:val="single" w:sz="4" w:space="0" w:color="000000"/>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9</w:t>
            </w:r>
          </w:p>
        </w:tc>
        <w:tc>
          <w:tcPr>
            <w:tcW w:w="834" w:type="dxa"/>
            <w:tcBorders>
              <w:top w:val="nil"/>
              <w:left w:val="nil"/>
              <w:bottom w:val="single" w:sz="4" w:space="0" w:color="000000"/>
              <w:right w:val="single" w:sz="4" w:space="0" w:color="000000"/>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0</w:t>
            </w:r>
          </w:p>
        </w:tc>
        <w:tc>
          <w:tcPr>
            <w:tcW w:w="834" w:type="dxa"/>
            <w:tcBorders>
              <w:top w:val="nil"/>
              <w:left w:val="nil"/>
              <w:bottom w:val="single" w:sz="4" w:space="0" w:color="000000"/>
              <w:right w:val="single" w:sz="4" w:space="0" w:color="000000"/>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0</w:t>
            </w:r>
          </w:p>
        </w:tc>
        <w:tc>
          <w:tcPr>
            <w:tcW w:w="1021" w:type="dxa"/>
            <w:tcBorders>
              <w:top w:val="single" w:sz="4" w:space="0" w:color="000000"/>
              <w:left w:val="nil"/>
              <w:bottom w:val="single" w:sz="4" w:space="0" w:color="000000"/>
              <w:right w:val="single" w:sz="4" w:space="0" w:color="000000"/>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0</w:t>
            </w:r>
          </w:p>
        </w:tc>
        <w:tc>
          <w:tcPr>
            <w:tcW w:w="733" w:type="dxa"/>
            <w:tcBorders>
              <w:top w:val="nil"/>
              <w:left w:val="nil"/>
              <w:bottom w:val="single" w:sz="4" w:space="0" w:color="000000"/>
              <w:right w:val="single" w:sz="4" w:space="0" w:color="000000"/>
            </w:tcBorders>
            <w:shd w:val="clear" w:color="auto" w:fill="auto"/>
            <w:noWrap/>
            <w:vAlign w:val="bottom"/>
          </w:tcPr>
          <w:p w:rsidR="00BA704A" w:rsidRPr="001F7095" w:rsidRDefault="00E50A8A" w:rsidP="0088135C">
            <w:pPr>
              <w:jc w:val="right"/>
              <w:rPr>
                <w:rFonts w:ascii="Arial" w:hAnsi="Arial" w:cs="Arial"/>
                <w:sz w:val="14"/>
                <w:szCs w:val="14"/>
              </w:rPr>
            </w:pPr>
            <w:r>
              <w:rPr>
                <w:rFonts w:ascii="Arial" w:hAnsi="Arial" w:cs="Arial"/>
                <w:sz w:val="14"/>
                <w:szCs w:val="14"/>
              </w:rPr>
              <w:t>265</w:t>
            </w:r>
          </w:p>
        </w:tc>
      </w:tr>
      <w:tr w:rsidR="00BA704A" w:rsidRPr="001F7095">
        <w:trPr>
          <w:trHeight w:val="255"/>
        </w:trPr>
        <w:tc>
          <w:tcPr>
            <w:tcW w:w="1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704A" w:rsidRPr="001F7095" w:rsidRDefault="00BA704A" w:rsidP="0088135C">
            <w:pPr>
              <w:rPr>
                <w:rFonts w:ascii="Arial" w:hAnsi="Arial" w:cs="Arial"/>
                <w:sz w:val="20"/>
                <w:szCs w:val="20"/>
              </w:rPr>
            </w:pPr>
            <w:r w:rsidRPr="001F7095">
              <w:rPr>
                <w:rFonts w:ascii="Arial" w:hAnsi="Arial" w:cs="Arial"/>
                <w:sz w:val="20"/>
                <w:szCs w:val="20"/>
              </w:rPr>
              <w:t>classe C2</w:t>
            </w:r>
          </w:p>
        </w:tc>
        <w:tc>
          <w:tcPr>
            <w:tcW w:w="771" w:type="dxa"/>
            <w:tcBorders>
              <w:top w:val="single" w:sz="4" w:space="0" w:color="000000"/>
              <w:left w:val="nil"/>
              <w:bottom w:val="single" w:sz="4" w:space="0" w:color="000000"/>
              <w:right w:val="single" w:sz="4" w:space="0" w:color="000000"/>
            </w:tcBorders>
            <w:shd w:val="clear" w:color="auto" w:fill="auto"/>
            <w:noWrap/>
            <w:vAlign w:val="bottom"/>
          </w:tcPr>
          <w:p w:rsidR="00BA704A" w:rsidRPr="001F7095" w:rsidRDefault="00E50A8A" w:rsidP="0088135C">
            <w:pPr>
              <w:jc w:val="center"/>
              <w:rPr>
                <w:rFonts w:ascii="Arial" w:hAnsi="Arial" w:cs="Arial"/>
                <w:sz w:val="16"/>
                <w:szCs w:val="16"/>
              </w:rPr>
            </w:pPr>
            <w:r>
              <w:rPr>
                <w:rFonts w:ascii="Arial" w:hAnsi="Arial" w:cs="Arial"/>
                <w:sz w:val="16"/>
                <w:szCs w:val="16"/>
              </w:rPr>
              <w:t>3361</w:t>
            </w:r>
          </w:p>
        </w:tc>
        <w:tc>
          <w:tcPr>
            <w:tcW w:w="960" w:type="dxa"/>
            <w:tcBorders>
              <w:top w:val="single" w:sz="4" w:space="0" w:color="000000"/>
              <w:left w:val="nil"/>
              <w:bottom w:val="single" w:sz="4" w:space="0" w:color="000000"/>
              <w:right w:val="nil"/>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VI</w:t>
            </w:r>
          </w:p>
        </w:tc>
        <w:tc>
          <w:tcPr>
            <w:tcW w:w="1520" w:type="dxa"/>
            <w:tcBorders>
              <w:top w:val="nil"/>
              <w:left w:val="single" w:sz="4" w:space="0" w:color="000000"/>
              <w:bottom w:val="nil"/>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3025</w:t>
            </w:r>
          </w:p>
        </w:tc>
        <w:tc>
          <w:tcPr>
            <w:tcW w:w="1164" w:type="dxa"/>
            <w:tcBorders>
              <w:top w:val="nil"/>
              <w:left w:val="nil"/>
              <w:bottom w:val="nil"/>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303</w:t>
            </w:r>
          </w:p>
        </w:tc>
        <w:tc>
          <w:tcPr>
            <w:tcW w:w="834" w:type="dxa"/>
            <w:tcBorders>
              <w:top w:val="nil"/>
              <w:left w:val="nil"/>
              <w:bottom w:val="nil"/>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33</w:t>
            </w:r>
          </w:p>
        </w:tc>
        <w:tc>
          <w:tcPr>
            <w:tcW w:w="834" w:type="dxa"/>
            <w:tcBorders>
              <w:top w:val="nil"/>
              <w:left w:val="nil"/>
              <w:bottom w:val="nil"/>
              <w:right w:val="single" w:sz="4" w:space="0" w:color="000000"/>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0</w:t>
            </w:r>
          </w:p>
        </w:tc>
        <w:tc>
          <w:tcPr>
            <w:tcW w:w="834" w:type="dxa"/>
            <w:tcBorders>
              <w:top w:val="nil"/>
              <w:left w:val="nil"/>
              <w:bottom w:val="nil"/>
              <w:right w:val="single" w:sz="4" w:space="0" w:color="000000"/>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0</w:t>
            </w:r>
          </w:p>
        </w:tc>
        <w:tc>
          <w:tcPr>
            <w:tcW w:w="1021" w:type="dxa"/>
            <w:tcBorders>
              <w:top w:val="single" w:sz="4" w:space="0" w:color="000000"/>
              <w:left w:val="nil"/>
              <w:bottom w:val="nil"/>
              <w:right w:val="single" w:sz="4" w:space="0" w:color="000000"/>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0</w:t>
            </w:r>
          </w:p>
        </w:tc>
        <w:tc>
          <w:tcPr>
            <w:tcW w:w="733" w:type="dxa"/>
            <w:tcBorders>
              <w:top w:val="nil"/>
              <w:left w:val="nil"/>
              <w:bottom w:val="single" w:sz="4" w:space="0" w:color="000000"/>
              <w:right w:val="single" w:sz="4" w:space="0" w:color="000000"/>
            </w:tcBorders>
            <w:shd w:val="clear" w:color="auto" w:fill="auto"/>
            <w:noWrap/>
            <w:vAlign w:val="bottom"/>
          </w:tcPr>
          <w:p w:rsidR="00BA704A" w:rsidRPr="001F7095" w:rsidRDefault="00E50A8A" w:rsidP="0088135C">
            <w:pPr>
              <w:jc w:val="right"/>
              <w:rPr>
                <w:rFonts w:ascii="Arial" w:hAnsi="Arial" w:cs="Arial"/>
                <w:sz w:val="14"/>
                <w:szCs w:val="14"/>
              </w:rPr>
            </w:pPr>
            <w:r>
              <w:rPr>
                <w:rFonts w:ascii="Arial" w:hAnsi="Arial" w:cs="Arial"/>
                <w:sz w:val="14"/>
                <w:szCs w:val="14"/>
              </w:rPr>
              <w:t>3361</w:t>
            </w:r>
          </w:p>
        </w:tc>
      </w:tr>
      <w:tr w:rsidR="00BA704A" w:rsidRPr="001F7095">
        <w:trPr>
          <w:trHeight w:val="255"/>
        </w:trPr>
        <w:tc>
          <w:tcPr>
            <w:tcW w:w="1149" w:type="dxa"/>
            <w:tcBorders>
              <w:top w:val="nil"/>
              <w:left w:val="single" w:sz="4" w:space="0" w:color="000000"/>
              <w:bottom w:val="single" w:sz="4" w:space="0" w:color="000000"/>
              <w:right w:val="nil"/>
            </w:tcBorders>
            <w:shd w:val="clear" w:color="auto" w:fill="auto"/>
            <w:noWrap/>
            <w:vAlign w:val="center"/>
          </w:tcPr>
          <w:p w:rsidR="00BA704A" w:rsidRPr="001F7095" w:rsidRDefault="00BA704A" w:rsidP="0088135C">
            <w:pPr>
              <w:jc w:val="center"/>
              <w:rPr>
                <w:rFonts w:ascii="Arial" w:hAnsi="Arial" w:cs="Arial"/>
                <w:sz w:val="20"/>
                <w:szCs w:val="20"/>
              </w:rPr>
            </w:pPr>
            <w:r w:rsidRPr="001F7095">
              <w:rPr>
                <w:rFonts w:ascii="Arial" w:hAnsi="Arial" w:cs="Arial"/>
                <w:sz w:val="20"/>
                <w:szCs w:val="20"/>
              </w:rPr>
              <w:t> </w:t>
            </w:r>
          </w:p>
        </w:tc>
        <w:tc>
          <w:tcPr>
            <w:tcW w:w="771" w:type="dxa"/>
            <w:tcBorders>
              <w:top w:val="nil"/>
              <w:left w:val="single" w:sz="4" w:space="0" w:color="000000"/>
              <w:bottom w:val="single" w:sz="4" w:space="0" w:color="000000"/>
              <w:right w:val="single" w:sz="4" w:space="0" w:color="000000"/>
            </w:tcBorders>
            <w:shd w:val="clear" w:color="auto" w:fill="auto"/>
            <w:noWrap/>
            <w:vAlign w:val="bottom"/>
          </w:tcPr>
          <w:p w:rsidR="00BA704A" w:rsidRPr="001F7095" w:rsidRDefault="00E50A8A" w:rsidP="0088135C">
            <w:pPr>
              <w:jc w:val="center"/>
              <w:rPr>
                <w:rFonts w:ascii="Arial" w:hAnsi="Arial" w:cs="Arial"/>
                <w:sz w:val="16"/>
                <w:szCs w:val="16"/>
              </w:rPr>
            </w:pPr>
            <w:r>
              <w:rPr>
                <w:rFonts w:ascii="Arial" w:hAnsi="Arial" w:cs="Arial"/>
                <w:sz w:val="16"/>
                <w:szCs w:val="16"/>
              </w:rPr>
              <w:t>3950</w:t>
            </w:r>
          </w:p>
        </w:tc>
        <w:tc>
          <w:tcPr>
            <w:tcW w:w="960" w:type="dxa"/>
            <w:tcBorders>
              <w:top w:val="nil"/>
              <w:left w:val="nil"/>
              <w:bottom w:val="single" w:sz="4" w:space="0" w:color="000000"/>
              <w:right w:val="nil"/>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 </w:t>
            </w:r>
          </w:p>
        </w:tc>
        <w:tc>
          <w:tcPr>
            <w:tcW w:w="1520" w:type="dxa"/>
            <w:tcBorders>
              <w:top w:val="single" w:sz="12" w:space="0" w:color="0000FF"/>
              <w:left w:val="single" w:sz="12" w:space="0" w:color="0000FF"/>
              <w:bottom w:val="single" w:sz="12" w:space="0" w:color="0000FF"/>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3312</w:t>
            </w:r>
          </w:p>
        </w:tc>
        <w:tc>
          <w:tcPr>
            <w:tcW w:w="1164" w:type="dxa"/>
            <w:tcBorders>
              <w:top w:val="single" w:sz="12" w:space="0" w:color="0000FF"/>
              <w:left w:val="nil"/>
              <w:bottom w:val="single" w:sz="12" w:space="0" w:color="0000FF"/>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498</w:t>
            </w:r>
          </w:p>
        </w:tc>
        <w:tc>
          <w:tcPr>
            <w:tcW w:w="834" w:type="dxa"/>
            <w:tcBorders>
              <w:top w:val="single" w:sz="12" w:space="0" w:color="0000FF"/>
              <w:left w:val="nil"/>
              <w:bottom w:val="single" w:sz="12" w:space="0" w:color="0000FF"/>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114</w:t>
            </w:r>
          </w:p>
        </w:tc>
        <w:tc>
          <w:tcPr>
            <w:tcW w:w="834" w:type="dxa"/>
            <w:tcBorders>
              <w:top w:val="single" w:sz="12" w:space="0" w:color="0000FF"/>
              <w:left w:val="nil"/>
              <w:bottom w:val="single" w:sz="12" w:space="0" w:color="0000FF"/>
              <w:right w:val="single" w:sz="4" w:space="0" w:color="000000"/>
            </w:tcBorders>
            <w:shd w:val="clear" w:color="auto" w:fill="auto"/>
            <w:noWrap/>
            <w:vAlign w:val="bottom"/>
          </w:tcPr>
          <w:p w:rsidR="00BA704A" w:rsidRPr="001F7095" w:rsidRDefault="00E50A8A" w:rsidP="0088135C">
            <w:pPr>
              <w:jc w:val="center"/>
              <w:rPr>
                <w:rFonts w:ascii="Arial" w:hAnsi="Arial" w:cs="Arial"/>
                <w:sz w:val="20"/>
                <w:szCs w:val="20"/>
              </w:rPr>
            </w:pPr>
            <w:r>
              <w:rPr>
                <w:rFonts w:ascii="Arial" w:hAnsi="Arial" w:cs="Arial"/>
                <w:sz w:val="20"/>
                <w:szCs w:val="20"/>
              </w:rPr>
              <w:t>23</w:t>
            </w:r>
          </w:p>
        </w:tc>
        <w:tc>
          <w:tcPr>
            <w:tcW w:w="834" w:type="dxa"/>
            <w:tcBorders>
              <w:top w:val="single" w:sz="12" w:space="0" w:color="0000FF"/>
              <w:left w:val="nil"/>
              <w:bottom w:val="single" w:sz="12" w:space="0" w:color="0000FF"/>
              <w:right w:val="single" w:sz="4" w:space="0" w:color="000000"/>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3</w:t>
            </w:r>
          </w:p>
        </w:tc>
        <w:tc>
          <w:tcPr>
            <w:tcW w:w="1021" w:type="dxa"/>
            <w:tcBorders>
              <w:top w:val="single" w:sz="12" w:space="0" w:color="0000FF"/>
              <w:left w:val="nil"/>
              <w:bottom w:val="single" w:sz="12" w:space="0" w:color="0000FF"/>
              <w:right w:val="single" w:sz="12" w:space="0" w:color="0000FF"/>
            </w:tcBorders>
            <w:shd w:val="clear" w:color="auto" w:fill="auto"/>
            <w:noWrap/>
            <w:vAlign w:val="bottom"/>
          </w:tcPr>
          <w:p w:rsidR="00BA704A" w:rsidRPr="001F7095" w:rsidRDefault="00BA704A" w:rsidP="0088135C">
            <w:pPr>
              <w:jc w:val="center"/>
              <w:rPr>
                <w:rFonts w:ascii="Arial" w:hAnsi="Arial" w:cs="Arial"/>
                <w:sz w:val="20"/>
                <w:szCs w:val="20"/>
              </w:rPr>
            </w:pPr>
            <w:r w:rsidRPr="001F7095">
              <w:rPr>
                <w:rFonts w:ascii="Arial" w:hAnsi="Arial" w:cs="Arial"/>
                <w:sz w:val="20"/>
                <w:szCs w:val="20"/>
              </w:rPr>
              <w:t>0</w:t>
            </w:r>
          </w:p>
        </w:tc>
        <w:tc>
          <w:tcPr>
            <w:tcW w:w="733" w:type="dxa"/>
            <w:tcBorders>
              <w:top w:val="nil"/>
              <w:left w:val="nil"/>
              <w:bottom w:val="single" w:sz="4" w:space="0" w:color="000000"/>
              <w:right w:val="single" w:sz="4" w:space="0" w:color="000000"/>
            </w:tcBorders>
            <w:shd w:val="clear" w:color="auto" w:fill="auto"/>
            <w:noWrap/>
            <w:vAlign w:val="bottom"/>
          </w:tcPr>
          <w:p w:rsidR="00BA704A" w:rsidRPr="001F7095" w:rsidRDefault="00BB7DC7" w:rsidP="0088135C">
            <w:pPr>
              <w:jc w:val="right"/>
              <w:rPr>
                <w:rFonts w:ascii="Arial" w:hAnsi="Arial" w:cs="Arial"/>
                <w:sz w:val="14"/>
                <w:szCs w:val="14"/>
              </w:rPr>
            </w:pPr>
            <w:r>
              <w:rPr>
                <w:rFonts w:ascii="Arial" w:hAnsi="Arial" w:cs="Arial"/>
                <w:sz w:val="14"/>
                <w:szCs w:val="14"/>
              </w:rPr>
              <w:t>3950</w:t>
            </w:r>
          </w:p>
        </w:tc>
      </w:tr>
    </w:tbl>
    <w:p w:rsidR="00BA704A" w:rsidRDefault="00BA704A" w:rsidP="00BA704A">
      <w:pPr>
        <w:widowControl w:val="0"/>
        <w:autoSpaceDE w:val="0"/>
        <w:autoSpaceDN w:val="0"/>
        <w:adjustRightInd w:val="0"/>
        <w:spacing w:line="480" w:lineRule="exact"/>
        <w:ind w:right="-1"/>
        <w:rPr>
          <w:rFonts w:ascii="Times New Roman PS MT" w:hAnsi="Times New Roman PS MT" w:cs="Times New Roman PS MT"/>
          <w:sz w:val="22"/>
          <w:szCs w:val="22"/>
        </w:rPr>
      </w:pPr>
    </w:p>
    <w:tbl>
      <w:tblPr>
        <w:tblW w:w="7240" w:type="dxa"/>
        <w:tblInd w:w="55" w:type="dxa"/>
        <w:tblCellMar>
          <w:left w:w="70" w:type="dxa"/>
          <w:right w:w="70" w:type="dxa"/>
        </w:tblCellMar>
        <w:tblLook w:val="04A0"/>
      </w:tblPr>
      <w:tblGrid>
        <w:gridCol w:w="1920"/>
        <w:gridCol w:w="2940"/>
        <w:gridCol w:w="2380"/>
      </w:tblGrid>
      <w:tr w:rsidR="00BA704A" w:rsidRPr="001F7095">
        <w:trPr>
          <w:trHeight w:val="300"/>
        </w:trPr>
        <w:tc>
          <w:tcPr>
            <w:tcW w:w="1920" w:type="dxa"/>
            <w:tcBorders>
              <w:top w:val="single" w:sz="12" w:space="0" w:color="0000FF"/>
              <w:left w:val="single" w:sz="12" w:space="0" w:color="0000FF"/>
              <w:bottom w:val="single" w:sz="4" w:space="0" w:color="000000"/>
              <w:right w:val="single" w:sz="4" w:space="0" w:color="000000"/>
            </w:tcBorders>
            <w:shd w:val="clear" w:color="33CCCC" w:fill="00FF00"/>
            <w:noWrap/>
            <w:vAlign w:val="center"/>
          </w:tcPr>
          <w:p w:rsidR="00BA704A" w:rsidRPr="001F7095" w:rsidRDefault="00BA704A" w:rsidP="0088135C">
            <w:pPr>
              <w:jc w:val="center"/>
              <w:rPr>
                <w:rFonts w:ascii="Arial" w:hAnsi="Arial" w:cs="Arial"/>
                <w:b/>
                <w:bCs/>
                <w:sz w:val="20"/>
                <w:szCs w:val="20"/>
              </w:rPr>
            </w:pPr>
            <w:r w:rsidRPr="001F7095">
              <w:rPr>
                <w:rFonts w:ascii="Arial" w:hAnsi="Arial" w:cs="Arial"/>
                <w:b/>
                <w:bCs/>
                <w:sz w:val="20"/>
                <w:szCs w:val="20"/>
              </w:rPr>
              <w:t>vittime</w:t>
            </w:r>
          </w:p>
        </w:tc>
        <w:tc>
          <w:tcPr>
            <w:tcW w:w="2940" w:type="dxa"/>
            <w:tcBorders>
              <w:top w:val="single" w:sz="12" w:space="0" w:color="0000FF"/>
              <w:left w:val="nil"/>
              <w:bottom w:val="single" w:sz="4" w:space="0" w:color="000000"/>
              <w:right w:val="single" w:sz="4" w:space="0" w:color="000000"/>
            </w:tcBorders>
            <w:shd w:val="clear" w:color="33CCCC" w:fill="00FF00"/>
            <w:noWrap/>
            <w:vAlign w:val="center"/>
          </w:tcPr>
          <w:p w:rsidR="00BA704A" w:rsidRPr="001F7095" w:rsidRDefault="003A0E2F" w:rsidP="0088135C">
            <w:pPr>
              <w:jc w:val="center"/>
              <w:rPr>
                <w:rFonts w:ascii="Arial" w:hAnsi="Arial" w:cs="Arial"/>
                <w:b/>
                <w:bCs/>
                <w:sz w:val="20"/>
                <w:szCs w:val="20"/>
              </w:rPr>
            </w:pPr>
            <w:r w:rsidRPr="001F7095">
              <w:rPr>
                <w:rFonts w:ascii="Arial" w:hAnsi="Arial" w:cs="Arial"/>
                <w:b/>
                <w:bCs/>
                <w:sz w:val="20"/>
                <w:szCs w:val="20"/>
              </w:rPr>
              <w:t>F</w:t>
            </w:r>
            <w:r w:rsidR="00BA704A" w:rsidRPr="001F7095">
              <w:rPr>
                <w:rFonts w:ascii="Arial" w:hAnsi="Arial" w:cs="Arial"/>
                <w:b/>
                <w:bCs/>
                <w:sz w:val="20"/>
                <w:szCs w:val="20"/>
              </w:rPr>
              <w:t>eriti</w:t>
            </w:r>
          </w:p>
        </w:tc>
        <w:tc>
          <w:tcPr>
            <w:tcW w:w="2380" w:type="dxa"/>
            <w:tcBorders>
              <w:top w:val="single" w:sz="12" w:space="0" w:color="0000FF"/>
              <w:left w:val="nil"/>
              <w:bottom w:val="single" w:sz="4" w:space="0" w:color="000000"/>
              <w:right w:val="single" w:sz="12" w:space="0" w:color="0000FF"/>
            </w:tcBorders>
            <w:shd w:val="clear" w:color="33CCCC" w:fill="00FF00"/>
            <w:noWrap/>
            <w:vAlign w:val="center"/>
          </w:tcPr>
          <w:p w:rsidR="00BA704A" w:rsidRPr="001F7095" w:rsidRDefault="00BA704A" w:rsidP="0088135C">
            <w:pPr>
              <w:jc w:val="center"/>
              <w:rPr>
                <w:rFonts w:ascii="Arial" w:hAnsi="Arial" w:cs="Arial"/>
                <w:b/>
                <w:bCs/>
                <w:sz w:val="20"/>
                <w:szCs w:val="20"/>
              </w:rPr>
            </w:pPr>
            <w:r w:rsidRPr="001F7095">
              <w:rPr>
                <w:rFonts w:ascii="Arial" w:hAnsi="Arial" w:cs="Arial"/>
                <w:b/>
                <w:bCs/>
                <w:sz w:val="20"/>
                <w:szCs w:val="20"/>
              </w:rPr>
              <w:t>senzatetto</w:t>
            </w:r>
          </w:p>
        </w:tc>
      </w:tr>
      <w:tr w:rsidR="00BA704A" w:rsidRPr="001F7095">
        <w:trPr>
          <w:trHeight w:val="300"/>
        </w:trPr>
        <w:tc>
          <w:tcPr>
            <w:tcW w:w="1920" w:type="dxa"/>
            <w:tcBorders>
              <w:top w:val="single" w:sz="4" w:space="0" w:color="000000"/>
              <w:left w:val="single" w:sz="12" w:space="0" w:color="0000FF"/>
              <w:bottom w:val="single" w:sz="4" w:space="0" w:color="000000"/>
              <w:right w:val="single" w:sz="4" w:space="0" w:color="000000"/>
            </w:tcBorders>
            <w:shd w:val="clear" w:color="33CCCC" w:fill="00FF00"/>
            <w:noWrap/>
            <w:vAlign w:val="center"/>
          </w:tcPr>
          <w:p w:rsidR="00BA704A" w:rsidRPr="001F7095" w:rsidRDefault="00BA704A" w:rsidP="0088135C">
            <w:pPr>
              <w:jc w:val="center"/>
              <w:rPr>
                <w:rFonts w:ascii="Arial" w:hAnsi="Arial" w:cs="Arial"/>
                <w:sz w:val="16"/>
                <w:szCs w:val="16"/>
              </w:rPr>
            </w:pPr>
            <w:r w:rsidRPr="001F7095">
              <w:rPr>
                <w:rFonts w:ascii="Arial" w:hAnsi="Arial" w:cs="Arial"/>
                <w:sz w:val="16"/>
                <w:szCs w:val="16"/>
              </w:rPr>
              <w:t>30% D5</w:t>
            </w:r>
          </w:p>
        </w:tc>
        <w:tc>
          <w:tcPr>
            <w:tcW w:w="2940" w:type="dxa"/>
            <w:tcBorders>
              <w:top w:val="single" w:sz="4" w:space="0" w:color="000000"/>
              <w:left w:val="nil"/>
              <w:bottom w:val="single" w:sz="4" w:space="0" w:color="000000"/>
              <w:right w:val="single" w:sz="4" w:space="0" w:color="000000"/>
            </w:tcBorders>
            <w:shd w:val="clear" w:color="33CCCC" w:fill="00FF00"/>
            <w:noWrap/>
            <w:vAlign w:val="center"/>
          </w:tcPr>
          <w:p w:rsidR="00BA704A" w:rsidRPr="001F7095" w:rsidRDefault="00BA704A" w:rsidP="0088135C">
            <w:pPr>
              <w:jc w:val="center"/>
              <w:rPr>
                <w:rFonts w:ascii="Arial" w:hAnsi="Arial" w:cs="Arial"/>
                <w:sz w:val="16"/>
                <w:szCs w:val="16"/>
              </w:rPr>
            </w:pPr>
            <w:r w:rsidRPr="001F7095">
              <w:rPr>
                <w:rFonts w:ascii="Arial" w:hAnsi="Arial" w:cs="Arial"/>
                <w:sz w:val="16"/>
                <w:szCs w:val="16"/>
              </w:rPr>
              <w:t>70% D5 + 30% D4</w:t>
            </w:r>
          </w:p>
        </w:tc>
        <w:tc>
          <w:tcPr>
            <w:tcW w:w="2380" w:type="dxa"/>
            <w:tcBorders>
              <w:top w:val="single" w:sz="4" w:space="0" w:color="000000"/>
              <w:left w:val="nil"/>
              <w:bottom w:val="single" w:sz="4" w:space="0" w:color="000000"/>
              <w:right w:val="single" w:sz="12" w:space="0" w:color="0000FF"/>
            </w:tcBorders>
            <w:shd w:val="clear" w:color="33CCCC" w:fill="00FF00"/>
            <w:noWrap/>
            <w:vAlign w:val="center"/>
          </w:tcPr>
          <w:p w:rsidR="00BA704A" w:rsidRPr="001F7095" w:rsidRDefault="00BA704A" w:rsidP="0088135C">
            <w:pPr>
              <w:jc w:val="center"/>
              <w:rPr>
                <w:rFonts w:ascii="Arial" w:hAnsi="Arial" w:cs="Arial"/>
                <w:sz w:val="16"/>
                <w:szCs w:val="16"/>
              </w:rPr>
            </w:pPr>
            <w:r w:rsidRPr="001F7095">
              <w:rPr>
                <w:rFonts w:ascii="Arial" w:hAnsi="Arial" w:cs="Arial"/>
                <w:sz w:val="16"/>
                <w:szCs w:val="16"/>
              </w:rPr>
              <w:t>70%D5 + 100%D4 + 30%D3</w:t>
            </w:r>
          </w:p>
        </w:tc>
      </w:tr>
      <w:tr w:rsidR="00BA704A" w:rsidRPr="001F7095">
        <w:trPr>
          <w:trHeight w:val="300"/>
        </w:trPr>
        <w:tc>
          <w:tcPr>
            <w:tcW w:w="1920" w:type="dxa"/>
            <w:tcBorders>
              <w:top w:val="single" w:sz="4" w:space="0" w:color="000000"/>
              <w:left w:val="single" w:sz="12" w:space="0" w:color="0000FF"/>
              <w:bottom w:val="single" w:sz="12" w:space="0" w:color="0000FF"/>
              <w:right w:val="single" w:sz="4" w:space="0" w:color="000000"/>
            </w:tcBorders>
            <w:shd w:val="clear" w:color="33CCCC" w:fill="00FF00"/>
            <w:noWrap/>
            <w:vAlign w:val="center"/>
          </w:tcPr>
          <w:p w:rsidR="00BA704A" w:rsidRPr="001F7095" w:rsidRDefault="00BA704A" w:rsidP="0088135C">
            <w:pPr>
              <w:jc w:val="center"/>
              <w:rPr>
                <w:rFonts w:ascii="Arial" w:hAnsi="Arial" w:cs="Arial"/>
                <w:b/>
                <w:bCs/>
                <w:sz w:val="20"/>
                <w:szCs w:val="20"/>
              </w:rPr>
            </w:pPr>
            <w:r w:rsidRPr="001F7095">
              <w:rPr>
                <w:rFonts w:ascii="Arial" w:hAnsi="Arial" w:cs="Arial"/>
                <w:b/>
                <w:bCs/>
                <w:sz w:val="20"/>
                <w:szCs w:val="20"/>
              </w:rPr>
              <w:t>0</w:t>
            </w:r>
          </w:p>
        </w:tc>
        <w:tc>
          <w:tcPr>
            <w:tcW w:w="2940" w:type="dxa"/>
            <w:tcBorders>
              <w:top w:val="single" w:sz="4" w:space="0" w:color="000000"/>
              <w:left w:val="nil"/>
              <w:bottom w:val="single" w:sz="12" w:space="0" w:color="0000FF"/>
              <w:right w:val="single" w:sz="4" w:space="0" w:color="000000"/>
            </w:tcBorders>
            <w:shd w:val="clear" w:color="33CCCC" w:fill="00FF00"/>
            <w:noWrap/>
            <w:vAlign w:val="center"/>
          </w:tcPr>
          <w:p w:rsidR="00BA704A" w:rsidRPr="001F7095" w:rsidRDefault="00BA704A" w:rsidP="0088135C">
            <w:pPr>
              <w:jc w:val="center"/>
              <w:rPr>
                <w:rFonts w:ascii="Arial" w:hAnsi="Arial" w:cs="Arial"/>
                <w:b/>
                <w:bCs/>
                <w:sz w:val="20"/>
                <w:szCs w:val="20"/>
              </w:rPr>
            </w:pPr>
            <w:r w:rsidRPr="001F7095">
              <w:rPr>
                <w:rFonts w:ascii="Arial" w:hAnsi="Arial" w:cs="Arial"/>
                <w:b/>
                <w:bCs/>
                <w:sz w:val="20"/>
                <w:szCs w:val="20"/>
              </w:rPr>
              <w:t>1</w:t>
            </w:r>
          </w:p>
        </w:tc>
        <w:tc>
          <w:tcPr>
            <w:tcW w:w="2380" w:type="dxa"/>
            <w:tcBorders>
              <w:top w:val="single" w:sz="4" w:space="0" w:color="000000"/>
              <w:left w:val="nil"/>
              <w:bottom w:val="single" w:sz="12" w:space="0" w:color="0000FF"/>
              <w:right w:val="single" w:sz="12" w:space="0" w:color="0000FF"/>
            </w:tcBorders>
            <w:shd w:val="clear" w:color="33CCCC" w:fill="00FF00"/>
            <w:noWrap/>
            <w:vAlign w:val="center"/>
          </w:tcPr>
          <w:p w:rsidR="00BA704A" w:rsidRPr="001F7095" w:rsidRDefault="00BB7DC7" w:rsidP="0088135C">
            <w:pPr>
              <w:jc w:val="center"/>
              <w:rPr>
                <w:rFonts w:ascii="Arial" w:hAnsi="Arial" w:cs="Arial"/>
                <w:b/>
                <w:bCs/>
                <w:sz w:val="20"/>
                <w:szCs w:val="20"/>
              </w:rPr>
            </w:pPr>
            <w:r>
              <w:rPr>
                <w:rFonts w:ascii="Arial" w:hAnsi="Arial" w:cs="Arial"/>
                <w:b/>
                <w:bCs/>
                <w:sz w:val="20"/>
                <w:szCs w:val="20"/>
              </w:rPr>
              <w:t>10</w:t>
            </w:r>
          </w:p>
        </w:tc>
      </w:tr>
    </w:tbl>
    <w:p w:rsidR="00BA704A" w:rsidRDefault="00BA704A" w:rsidP="00A96A7B">
      <w:pPr>
        <w:widowControl w:val="0"/>
        <w:autoSpaceDE w:val="0"/>
        <w:autoSpaceDN w:val="0"/>
        <w:adjustRightInd w:val="0"/>
        <w:spacing w:line="360" w:lineRule="auto"/>
        <w:ind w:right="-1"/>
        <w:rPr>
          <w:sz w:val="22"/>
          <w:szCs w:val="22"/>
        </w:rPr>
      </w:pPr>
    </w:p>
    <w:p w:rsidR="00CE7BCA" w:rsidRPr="00814008" w:rsidRDefault="00CE7BCA" w:rsidP="00CE7BCA">
      <w:pPr>
        <w:pStyle w:val="Corpodeltesto"/>
        <w:spacing w:before="120" w:after="240" w:line="360" w:lineRule="auto"/>
        <w:ind w:firstLine="0"/>
        <w:rPr>
          <w:rFonts w:ascii="Times New Roman PS MT" w:hAnsi="Times New Roman PS MT" w:cs="Times New Roman PS MT"/>
          <w:b/>
          <w:i/>
          <w:sz w:val="22"/>
          <w:szCs w:val="22"/>
          <w:u w:val="single"/>
        </w:rPr>
      </w:pPr>
      <w:r w:rsidRPr="00814008">
        <w:rPr>
          <w:rFonts w:ascii="Times New Roman PS MT" w:hAnsi="Times New Roman PS MT" w:cs="Times New Roman PS MT"/>
          <w:b/>
          <w:i/>
          <w:sz w:val="22"/>
          <w:szCs w:val="22"/>
          <w:u w:val="single"/>
        </w:rPr>
        <w:t>PATRIMONIO EDILIZIO</w:t>
      </w:r>
    </w:p>
    <w:tbl>
      <w:tblPr>
        <w:tblW w:w="10642" w:type="dxa"/>
        <w:tblInd w:w="55" w:type="dxa"/>
        <w:tblCellMar>
          <w:left w:w="70" w:type="dxa"/>
          <w:right w:w="70" w:type="dxa"/>
        </w:tblCellMar>
        <w:tblLook w:val="0000"/>
      </w:tblPr>
      <w:tblGrid>
        <w:gridCol w:w="960"/>
        <w:gridCol w:w="960"/>
        <w:gridCol w:w="960"/>
        <w:gridCol w:w="1302"/>
        <w:gridCol w:w="1302"/>
        <w:gridCol w:w="934"/>
        <w:gridCol w:w="934"/>
        <w:gridCol w:w="934"/>
        <w:gridCol w:w="308"/>
        <w:gridCol w:w="308"/>
        <w:gridCol w:w="920"/>
        <w:gridCol w:w="820"/>
      </w:tblGrid>
      <w:tr w:rsidR="00CE7BCA">
        <w:trPr>
          <w:trHeight w:val="255"/>
        </w:trPr>
        <w:tc>
          <w:tcPr>
            <w:tcW w:w="960" w:type="dxa"/>
            <w:tcBorders>
              <w:top w:val="single" w:sz="4" w:space="0" w:color="000000"/>
              <w:left w:val="single" w:sz="4" w:space="0" w:color="000000"/>
              <w:bottom w:val="nil"/>
              <w:right w:val="nil"/>
            </w:tcBorders>
            <w:shd w:val="clear" w:color="auto" w:fill="auto"/>
            <w:noWrap/>
            <w:vAlign w:val="bottom"/>
          </w:tcPr>
          <w:p w:rsidR="00CE7BCA" w:rsidRDefault="00CE7BCA">
            <w:pPr>
              <w:rPr>
                <w:rFonts w:ascii="Arial" w:hAnsi="Arial" w:cs="Arial"/>
                <w:sz w:val="20"/>
                <w:szCs w:val="20"/>
              </w:rPr>
            </w:pPr>
            <w:r>
              <w:rPr>
                <w:rFonts w:ascii="Arial" w:hAnsi="Arial" w:cs="Arial"/>
                <w:sz w:val="20"/>
                <w:szCs w:val="20"/>
              </w:rPr>
              <w:t> </w:t>
            </w:r>
          </w:p>
        </w:tc>
        <w:tc>
          <w:tcPr>
            <w:tcW w:w="960" w:type="dxa"/>
            <w:tcBorders>
              <w:top w:val="single" w:sz="4" w:space="0" w:color="000000"/>
              <w:left w:val="single" w:sz="4" w:space="0" w:color="000000"/>
              <w:bottom w:val="nil"/>
              <w:right w:val="single" w:sz="4" w:space="0" w:color="000000"/>
            </w:tcBorders>
            <w:shd w:val="clear" w:color="auto" w:fill="auto"/>
            <w:noWrap/>
            <w:vAlign w:val="bottom"/>
          </w:tcPr>
          <w:p w:rsidR="00CE7BCA" w:rsidRDefault="00CE7BCA">
            <w:pPr>
              <w:rPr>
                <w:rFonts w:ascii="Arial" w:hAnsi="Arial" w:cs="Arial"/>
                <w:sz w:val="20"/>
                <w:szCs w:val="20"/>
              </w:rPr>
            </w:pPr>
            <w:r>
              <w:rPr>
                <w:rFonts w:ascii="Arial" w:hAnsi="Arial" w:cs="Arial"/>
                <w:sz w:val="20"/>
                <w:szCs w:val="20"/>
              </w:rPr>
              <w:t> </w:t>
            </w:r>
          </w:p>
        </w:tc>
        <w:tc>
          <w:tcPr>
            <w:tcW w:w="960" w:type="dxa"/>
            <w:tcBorders>
              <w:top w:val="single" w:sz="4" w:space="0" w:color="000000"/>
              <w:left w:val="nil"/>
              <w:bottom w:val="nil"/>
              <w:right w:val="nil"/>
            </w:tcBorders>
            <w:shd w:val="clear" w:color="auto" w:fill="auto"/>
            <w:noWrap/>
            <w:vAlign w:val="bottom"/>
          </w:tcPr>
          <w:p w:rsidR="00CE7BCA" w:rsidRDefault="00CE7BCA">
            <w:pPr>
              <w:rPr>
                <w:rFonts w:ascii="Arial" w:hAnsi="Arial" w:cs="Arial"/>
                <w:sz w:val="20"/>
                <w:szCs w:val="20"/>
              </w:rPr>
            </w:pPr>
            <w:r>
              <w:rPr>
                <w:rFonts w:ascii="Arial" w:hAnsi="Arial" w:cs="Arial"/>
                <w:sz w:val="20"/>
                <w:szCs w:val="20"/>
              </w:rPr>
              <w:t> </w:t>
            </w:r>
          </w:p>
        </w:tc>
        <w:tc>
          <w:tcPr>
            <w:tcW w:w="6022" w:type="dxa"/>
            <w:gridSpan w:val="7"/>
            <w:tcBorders>
              <w:top w:val="single" w:sz="4" w:space="0" w:color="000000"/>
              <w:left w:val="single" w:sz="4" w:space="0" w:color="000000"/>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18"/>
                <w:szCs w:val="18"/>
              </w:rPr>
            </w:pPr>
            <w:r>
              <w:rPr>
                <w:rFonts w:ascii="Arial" w:hAnsi="Arial" w:cs="Arial"/>
                <w:sz w:val="18"/>
                <w:szCs w:val="18"/>
              </w:rPr>
              <w:t>livello di danno</w:t>
            </w:r>
          </w:p>
        </w:tc>
        <w:tc>
          <w:tcPr>
            <w:tcW w:w="920" w:type="dxa"/>
            <w:tcBorders>
              <w:top w:val="single" w:sz="4" w:space="0" w:color="000000"/>
              <w:left w:val="nil"/>
              <w:bottom w:val="single" w:sz="4" w:space="0" w:color="000000"/>
              <w:right w:val="single" w:sz="4" w:space="0" w:color="000000"/>
            </w:tcBorders>
            <w:shd w:val="clear" w:color="auto" w:fill="auto"/>
            <w:noWrap/>
            <w:vAlign w:val="bottom"/>
          </w:tcPr>
          <w:p w:rsidR="00CE7BCA" w:rsidRDefault="00CE7BCA">
            <w:pPr>
              <w:rPr>
                <w:rFonts w:ascii="Arial" w:hAnsi="Arial" w:cs="Arial"/>
                <w:sz w:val="20"/>
                <w:szCs w:val="20"/>
              </w:rPr>
            </w:pPr>
            <w:r>
              <w:rPr>
                <w:rFonts w:ascii="Arial" w:hAnsi="Arial" w:cs="Arial"/>
                <w:sz w:val="20"/>
                <w:szCs w:val="20"/>
              </w:rPr>
              <w:t> </w:t>
            </w:r>
          </w:p>
        </w:tc>
        <w:tc>
          <w:tcPr>
            <w:tcW w:w="820" w:type="dxa"/>
            <w:tcBorders>
              <w:top w:val="nil"/>
              <w:left w:val="nil"/>
              <w:bottom w:val="nil"/>
              <w:right w:val="nil"/>
            </w:tcBorders>
            <w:shd w:val="clear" w:color="FFFFFF" w:fill="EFEFEF"/>
            <w:noWrap/>
            <w:vAlign w:val="bottom"/>
          </w:tcPr>
          <w:p w:rsidR="00CE7BCA" w:rsidRDefault="00CE7BCA">
            <w:pPr>
              <w:rPr>
                <w:rFonts w:ascii="Arial" w:hAnsi="Arial" w:cs="Arial"/>
                <w:sz w:val="20"/>
                <w:szCs w:val="20"/>
              </w:rPr>
            </w:pPr>
            <w:r>
              <w:rPr>
                <w:rFonts w:ascii="Arial" w:hAnsi="Arial" w:cs="Arial"/>
                <w:sz w:val="20"/>
                <w:szCs w:val="20"/>
              </w:rPr>
              <w:t> </w:t>
            </w:r>
          </w:p>
        </w:tc>
      </w:tr>
      <w:tr w:rsidR="00CE7BCA">
        <w:trPr>
          <w:trHeight w:val="255"/>
        </w:trPr>
        <w:tc>
          <w:tcPr>
            <w:tcW w:w="960" w:type="dxa"/>
            <w:tcBorders>
              <w:top w:val="nil"/>
              <w:left w:val="single" w:sz="4" w:space="0" w:color="000000"/>
              <w:bottom w:val="nil"/>
              <w:right w:val="nil"/>
            </w:tcBorders>
            <w:shd w:val="clear" w:color="auto" w:fill="auto"/>
            <w:noWrap/>
            <w:vAlign w:val="bottom"/>
          </w:tcPr>
          <w:p w:rsidR="00CE7BCA" w:rsidRDefault="00CE7BCA">
            <w:pPr>
              <w:rPr>
                <w:rFonts w:ascii="Arial" w:hAnsi="Arial" w:cs="Arial"/>
                <w:sz w:val="20"/>
                <w:szCs w:val="20"/>
              </w:rPr>
            </w:pPr>
            <w:r>
              <w:rPr>
                <w:rFonts w:ascii="Arial" w:hAnsi="Arial" w:cs="Arial"/>
                <w:sz w:val="20"/>
                <w:szCs w:val="20"/>
              </w:rPr>
              <w:t> </w:t>
            </w:r>
          </w:p>
        </w:tc>
        <w:tc>
          <w:tcPr>
            <w:tcW w:w="960" w:type="dxa"/>
            <w:tcBorders>
              <w:top w:val="nil"/>
              <w:left w:val="single" w:sz="4" w:space="0" w:color="000000"/>
              <w:bottom w:val="nil"/>
              <w:right w:val="single" w:sz="4" w:space="0" w:color="000000"/>
            </w:tcBorders>
            <w:shd w:val="clear" w:color="auto" w:fill="auto"/>
            <w:noWrap/>
            <w:vAlign w:val="bottom"/>
          </w:tcPr>
          <w:p w:rsidR="00CE7BCA" w:rsidRDefault="00CE7BCA">
            <w:pPr>
              <w:jc w:val="center"/>
              <w:rPr>
                <w:rFonts w:ascii="Arial" w:hAnsi="Arial" w:cs="Arial"/>
                <w:sz w:val="18"/>
                <w:szCs w:val="18"/>
              </w:rPr>
            </w:pPr>
            <w:r>
              <w:rPr>
                <w:rFonts w:ascii="Arial" w:hAnsi="Arial" w:cs="Arial"/>
                <w:sz w:val="18"/>
                <w:szCs w:val="18"/>
              </w:rPr>
              <w:t>edifici</w:t>
            </w:r>
          </w:p>
        </w:tc>
        <w:tc>
          <w:tcPr>
            <w:tcW w:w="960" w:type="dxa"/>
            <w:tcBorders>
              <w:top w:val="nil"/>
              <w:left w:val="nil"/>
              <w:bottom w:val="single" w:sz="4" w:space="0" w:color="000000"/>
              <w:right w:val="nil"/>
            </w:tcBorders>
            <w:shd w:val="clear" w:color="auto" w:fill="auto"/>
            <w:noWrap/>
            <w:vAlign w:val="bottom"/>
          </w:tcPr>
          <w:p w:rsidR="00CE7BCA" w:rsidRDefault="00CE7BCA">
            <w:pPr>
              <w:jc w:val="center"/>
              <w:rPr>
                <w:rFonts w:ascii="Arial" w:hAnsi="Arial" w:cs="Arial"/>
                <w:sz w:val="18"/>
                <w:szCs w:val="18"/>
              </w:rPr>
            </w:pPr>
            <w:r>
              <w:rPr>
                <w:rFonts w:ascii="Arial" w:hAnsi="Arial" w:cs="Arial"/>
                <w:sz w:val="18"/>
                <w:szCs w:val="18"/>
              </w:rPr>
              <w:t>intensità</w:t>
            </w:r>
          </w:p>
        </w:tc>
        <w:tc>
          <w:tcPr>
            <w:tcW w:w="1302" w:type="dxa"/>
            <w:tcBorders>
              <w:top w:val="nil"/>
              <w:left w:val="single" w:sz="4" w:space="0" w:color="000000"/>
              <w:bottom w:val="single" w:sz="4" w:space="0" w:color="000000"/>
              <w:right w:val="single" w:sz="4" w:space="0" w:color="000000"/>
            </w:tcBorders>
            <w:shd w:val="clear" w:color="auto" w:fill="auto"/>
            <w:noWrap/>
            <w:vAlign w:val="bottom"/>
          </w:tcPr>
          <w:p w:rsidR="00CE7BCA" w:rsidRDefault="00CE7BCA">
            <w:pPr>
              <w:jc w:val="center"/>
              <w:rPr>
                <w:rFonts w:ascii="Arial" w:hAnsi="Arial" w:cs="Arial"/>
                <w:b/>
                <w:bCs/>
                <w:sz w:val="18"/>
                <w:szCs w:val="18"/>
              </w:rPr>
            </w:pPr>
            <w:r>
              <w:rPr>
                <w:rFonts w:ascii="Arial" w:hAnsi="Arial" w:cs="Arial"/>
                <w:b/>
                <w:bCs/>
                <w:sz w:val="18"/>
                <w:szCs w:val="18"/>
              </w:rPr>
              <w:t>D0</w:t>
            </w:r>
          </w:p>
        </w:tc>
        <w:tc>
          <w:tcPr>
            <w:tcW w:w="1302"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b/>
                <w:bCs/>
                <w:sz w:val="18"/>
                <w:szCs w:val="18"/>
              </w:rPr>
            </w:pPr>
            <w:r>
              <w:rPr>
                <w:rFonts w:ascii="Arial" w:hAnsi="Arial" w:cs="Arial"/>
                <w:b/>
                <w:bCs/>
                <w:sz w:val="18"/>
                <w:szCs w:val="18"/>
              </w:rPr>
              <w:t>D1</w:t>
            </w:r>
          </w:p>
        </w:tc>
        <w:tc>
          <w:tcPr>
            <w:tcW w:w="934"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b/>
                <w:bCs/>
                <w:sz w:val="18"/>
                <w:szCs w:val="18"/>
              </w:rPr>
            </w:pPr>
            <w:r>
              <w:rPr>
                <w:rFonts w:ascii="Arial" w:hAnsi="Arial" w:cs="Arial"/>
                <w:b/>
                <w:bCs/>
                <w:sz w:val="18"/>
                <w:szCs w:val="18"/>
              </w:rPr>
              <w:t>D2</w:t>
            </w:r>
          </w:p>
        </w:tc>
        <w:tc>
          <w:tcPr>
            <w:tcW w:w="934"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b/>
                <w:bCs/>
                <w:sz w:val="18"/>
                <w:szCs w:val="18"/>
              </w:rPr>
            </w:pPr>
            <w:r>
              <w:rPr>
                <w:rFonts w:ascii="Arial" w:hAnsi="Arial" w:cs="Arial"/>
                <w:b/>
                <w:bCs/>
                <w:sz w:val="18"/>
                <w:szCs w:val="18"/>
              </w:rPr>
              <w:t>D3</w:t>
            </w:r>
          </w:p>
        </w:tc>
        <w:tc>
          <w:tcPr>
            <w:tcW w:w="934"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b/>
                <w:bCs/>
                <w:sz w:val="18"/>
                <w:szCs w:val="18"/>
              </w:rPr>
            </w:pPr>
            <w:r>
              <w:rPr>
                <w:rFonts w:ascii="Arial" w:hAnsi="Arial" w:cs="Arial"/>
                <w:b/>
                <w:bCs/>
                <w:sz w:val="18"/>
                <w:szCs w:val="18"/>
              </w:rPr>
              <w:t>D4</w:t>
            </w:r>
          </w:p>
        </w:tc>
        <w:tc>
          <w:tcPr>
            <w:tcW w:w="616" w:type="dxa"/>
            <w:gridSpan w:val="2"/>
            <w:tcBorders>
              <w:top w:val="single" w:sz="4" w:space="0" w:color="000000"/>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b/>
                <w:bCs/>
                <w:sz w:val="18"/>
                <w:szCs w:val="18"/>
              </w:rPr>
            </w:pPr>
            <w:r>
              <w:rPr>
                <w:rFonts w:ascii="Arial" w:hAnsi="Arial" w:cs="Arial"/>
                <w:b/>
                <w:bCs/>
                <w:sz w:val="18"/>
                <w:szCs w:val="18"/>
              </w:rPr>
              <w:t>D5</w:t>
            </w:r>
          </w:p>
        </w:tc>
        <w:tc>
          <w:tcPr>
            <w:tcW w:w="920"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14"/>
                <w:szCs w:val="14"/>
              </w:rPr>
            </w:pPr>
            <w:r>
              <w:rPr>
                <w:rFonts w:ascii="Arial" w:hAnsi="Arial" w:cs="Arial"/>
                <w:sz w:val="14"/>
                <w:szCs w:val="14"/>
              </w:rPr>
              <w:t>totale</w:t>
            </w:r>
          </w:p>
        </w:tc>
        <w:tc>
          <w:tcPr>
            <w:tcW w:w="820" w:type="dxa"/>
            <w:tcBorders>
              <w:top w:val="nil"/>
              <w:left w:val="nil"/>
              <w:bottom w:val="nil"/>
              <w:right w:val="nil"/>
            </w:tcBorders>
            <w:shd w:val="clear" w:color="FFFFFF" w:fill="EFEFEF"/>
            <w:noWrap/>
            <w:vAlign w:val="bottom"/>
          </w:tcPr>
          <w:p w:rsidR="00CE7BCA" w:rsidRDefault="00CE7BCA">
            <w:pPr>
              <w:rPr>
                <w:rFonts w:ascii="Arial" w:hAnsi="Arial" w:cs="Arial"/>
                <w:sz w:val="20"/>
                <w:szCs w:val="20"/>
              </w:rPr>
            </w:pPr>
            <w:r>
              <w:rPr>
                <w:rFonts w:ascii="Arial" w:hAnsi="Arial" w:cs="Arial"/>
                <w:sz w:val="20"/>
                <w:szCs w:val="20"/>
              </w:rPr>
              <w:t> </w:t>
            </w:r>
          </w:p>
        </w:tc>
      </w:tr>
      <w:tr w:rsidR="00CE7BCA">
        <w:trPr>
          <w:trHeight w:val="255"/>
        </w:trPr>
        <w:tc>
          <w:tcPr>
            <w:tcW w:w="960" w:type="dxa"/>
            <w:tcBorders>
              <w:top w:val="single" w:sz="4" w:space="0" w:color="000000"/>
              <w:left w:val="single" w:sz="4" w:space="0" w:color="000000"/>
              <w:bottom w:val="nil"/>
              <w:right w:val="single" w:sz="4" w:space="0" w:color="000000"/>
            </w:tcBorders>
            <w:shd w:val="clear" w:color="auto" w:fill="auto"/>
            <w:noWrap/>
            <w:vAlign w:val="center"/>
          </w:tcPr>
          <w:p w:rsidR="00CE7BCA" w:rsidRDefault="00CE7BCA">
            <w:pPr>
              <w:rPr>
                <w:rFonts w:ascii="Arial" w:hAnsi="Arial" w:cs="Arial"/>
                <w:sz w:val="20"/>
                <w:szCs w:val="20"/>
              </w:rPr>
            </w:pPr>
            <w:r>
              <w:rPr>
                <w:rFonts w:ascii="Arial" w:hAnsi="Arial" w:cs="Arial"/>
                <w:sz w:val="20"/>
                <w:szCs w:val="20"/>
              </w:rPr>
              <w:t>classe A</w:t>
            </w:r>
          </w:p>
        </w:tc>
        <w:tc>
          <w:tcPr>
            <w:tcW w:w="960" w:type="dxa"/>
            <w:tcBorders>
              <w:top w:val="single" w:sz="4" w:space="0" w:color="000000"/>
              <w:left w:val="nil"/>
              <w:bottom w:val="nil"/>
              <w:right w:val="single" w:sz="4" w:space="0" w:color="000000"/>
            </w:tcBorders>
            <w:shd w:val="clear" w:color="auto" w:fill="auto"/>
            <w:noWrap/>
            <w:vAlign w:val="bottom"/>
          </w:tcPr>
          <w:p w:rsidR="00CE7BCA" w:rsidRDefault="00CE7BCA">
            <w:pPr>
              <w:jc w:val="center"/>
              <w:rPr>
                <w:rFonts w:ascii="Arial" w:hAnsi="Arial" w:cs="Arial"/>
                <w:sz w:val="16"/>
                <w:szCs w:val="16"/>
              </w:rPr>
            </w:pPr>
            <w:r>
              <w:rPr>
                <w:rFonts w:ascii="Arial" w:hAnsi="Arial" w:cs="Arial"/>
                <w:sz w:val="16"/>
                <w:szCs w:val="16"/>
              </w:rPr>
              <w:t>43</w:t>
            </w:r>
          </w:p>
        </w:tc>
        <w:tc>
          <w:tcPr>
            <w:tcW w:w="960" w:type="dxa"/>
            <w:tcBorders>
              <w:top w:val="nil"/>
              <w:left w:val="nil"/>
              <w:bottom w:val="nil"/>
              <w:right w:val="nil"/>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VI</w:t>
            </w:r>
          </w:p>
        </w:tc>
        <w:tc>
          <w:tcPr>
            <w:tcW w:w="1302" w:type="dxa"/>
            <w:tcBorders>
              <w:top w:val="nil"/>
              <w:left w:val="single" w:sz="4" w:space="0" w:color="000000"/>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8</w:t>
            </w:r>
          </w:p>
        </w:tc>
        <w:tc>
          <w:tcPr>
            <w:tcW w:w="1302"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16</w:t>
            </w:r>
          </w:p>
        </w:tc>
        <w:tc>
          <w:tcPr>
            <w:tcW w:w="934"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13</w:t>
            </w:r>
          </w:p>
        </w:tc>
        <w:tc>
          <w:tcPr>
            <w:tcW w:w="934"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5</w:t>
            </w:r>
          </w:p>
        </w:tc>
        <w:tc>
          <w:tcPr>
            <w:tcW w:w="934"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1</w:t>
            </w:r>
          </w:p>
        </w:tc>
        <w:tc>
          <w:tcPr>
            <w:tcW w:w="616" w:type="dxa"/>
            <w:gridSpan w:val="2"/>
            <w:tcBorders>
              <w:top w:val="single" w:sz="4" w:space="0" w:color="000000"/>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0</w:t>
            </w:r>
          </w:p>
        </w:tc>
        <w:tc>
          <w:tcPr>
            <w:tcW w:w="920" w:type="dxa"/>
            <w:tcBorders>
              <w:top w:val="nil"/>
              <w:left w:val="nil"/>
              <w:bottom w:val="single" w:sz="4" w:space="0" w:color="000000"/>
              <w:right w:val="single" w:sz="4" w:space="0" w:color="000000"/>
            </w:tcBorders>
            <w:shd w:val="clear" w:color="auto" w:fill="auto"/>
            <w:noWrap/>
            <w:vAlign w:val="bottom"/>
          </w:tcPr>
          <w:p w:rsidR="00CE7BCA" w:rsidRDefault="00CE7BCA">
            <w:pPr>
              <w:jc w:val="right"/>
              <w:rPr>
                <w:rFonts w:ascii="Arial" w:hAnsi="Arial" w:cs="Arial"/>
                <w:sz w:val="14"/>
                <w:szCs w:val="14"/>
              </w:rPr>
            </w:pPr>
            <w:r>
              <w:rPr>
                <w:rFonts w:ascii="Arial" w:hAnsi="Arial" w:cs="Arial"/>
                <w:sz w:val="14"/>
                <w:szCs w:val="14"/>
              </w:rPr>
              <w:t>43</w:t>
            </w:r>
          </w:p>
        </w:tc>
        <w:tc>
          <w:tcPr>
            <w:tcW w:w="820" w:type="dxa"/>
            <w:tcBorders>
              <w:top w:val="nil"/>
              <w:left w:val="nil"/>
              <w:bottom w:val="nil"/>
              <w:right w:val="nil"/>
            </w:tcBorders>
            <w:shd w:val="clear" w:color="FFFFFF" w:fill="EFEFEF"/>
            <w:noWrap/>
            <w:vAlign w:val="bottom"/>
          </w:tcPr>
          <w:p w:rsidR="00CE7BCA" w:rsidRDefault="00CE7BCA">
            <w:pPr>
              <w:rPr>
                <w:rFonts w:ascii="Arial" w:hAnsi="Arial" w:cs="Arial"/>
                <w:sz w:val="20"/>
                <w:szCs w:val="20"/>
              </w:rPr>
            </w:pPr>
            <w:r>
              <w:rPr>
                <w:rFonts w:ascii="Arial" w:hAnsi="Arial" w:cs="Arial"/>
                <w:sz w:val="20"/>
                <w:szCs w:val="20"/>
              </w:rPr>
              <w:t> </w:t>
            </w:r>
          </w:p>
        </w:tc>
      </w:tr>
      <w:tr w:rsidR="00CE7BCA">
        <w:trPr>
          <w:trHeight w:val="255"/>
        </w:trPr>
        <w:tc>
          <w:tcPr>
            <w:tcW w:w="960" w:type="dxa"/>
            <w:tcBorders>
              <w:top w:val="single" w:sz="4" w:space="0" w:color="000000"/>
              <w:left w:val="single" w:sz="4" w:space="0" w:color="000000"/>
              <w:bottom w:val="nil"/>
              <w:right w:val="single" w:sz="4" w:space="0" w:color="000000"/>
            </w:tcBorders>
            <w:shd w:val="clear" w:color="auto" w:fill="auto"/>
            <w:noWrap/>
            <w:vAlign w:val="center"/>
          </w:tcPr>
          <w:p w:rsidR="00CE7BCA" w:rsidRDefault="00CE7BCA">
            <w:pPr>
              <w:rPr>
                <w:rFonts w:ascii="Arial" w:hAnsi="Arial" w:cs="Arial"/>
                <w:sz w:val="20"/>
                <w:szCs w:val="20"/>
              </w:rPr>
            </w:pPr>
            <w:r>
              <w:rPr>
                <w:rFonts w:ascii="Arial" w:hAnsi="Arial" w:cs="Arial"/>
                <w:sz w:val="20"/>
                <w:szCs w:val="20"/>
              </w:rPr>
              <w:t>classe B</w:t>
            </w:r>
          </w:p>
        </w:tc>
        <w:tc>
          <w:tcPr>
            <w:tcW w:w="960" w:type="dxa"/>
            <w:tcBorders>
              <w:top w:val="single" w:sz="4" w:space="0" w:color="000000"/>
              <w:left w:val="nil"/>
              <w:bottom w:val="nil"/>
              <w:right w:val="single" w:sz="4" w:space="0" w:color="000000"/>
            </w:tcBorders>
            <w:shd w:val="clear" w:color="auto" w:fill="auto"/>
            <w:noWrap/>
            <w:vAlign w:val="bottom"/>
          </w:tcPr>
          <w:p w:rsidR="00CE7BCA" w:rsidRDefault="00CE7BCA">
            <w:pPr>
              <w:jc w:val="center"/>
              <w:rPr>
                <w:rFonts w:ascii="Arial" w:hAnsi="Arial" w:cs="Arial"/>
                <w:sz w:val="16"/>
                <w:szCs w:val="16"/>
              </w:rPr>
            </w:pPr>
            <w:r>
              <w:rPr>
                <w:rFonts w:ascii="Arial" w:hAnsi="Arial" w:cs="Arial"/>
                <w:sz w:val="16"/>
                <w:szCs w:val="16"/>
              </w:rPr>
              <w:t>66</w:t>
            </w:r>
          </w:p>
        </w:tc>
        <w:tc>
          <w:tcPr>
            <w:tcW w:w="960" w:type="dxa"/>
            <w:tcBorders>
              <w:top w:val="single" w:sz="4" w:space="0" w:color="000000"/>
              <w:left w:val="nil"/>
              <w:bottom w:val="nil"/>
              <w:right w:val="nil"/>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VI</w:t>
            </w:r>
          </w:p>
        </w:tc>
        <w:tc>
          <w:tcPr>
            <w:tcW w:w="1302" w:type="dxa"/>
            <w:tcBorders>
              <w:top w:val="nil"/>
              <w:left w:val="single" w:sz="4" w:space="0" w:color="000000"/>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24</w:t>
            </w:r>
          </w:p>
        </w:tc>
        <w:tc>
          <w:tcPr>
            <w:tcW w:w="1302"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27</w:t>
            </w:r>
          </w:p>
        </w:tc>
        <w:tc>
          <w:tcPr>
            <w:tcW w:w="934"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12</w:t>
            </w:r>
          </w:p>
        </w:tc>
        <w:tc>
          <w:tcPr>
            <w:tcW w:w="934"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3</w:t>
            </w:r>
          </w:p>
        </w:tc>
        <w:tc>
          <w:tcPr>
            <w:tcW w:w="934"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0</w:t>
            </w:r>
          </w:p>
        </w:tc>
        <w:tc>
          <w:tcPr>
            <w:tcW w:w="616" w:type="dxa"/>
            <w:gridSpan w:val="2"/>
            <w:tcBorders>
              <w:top w:val="single" w:sz="4" w:space="0" w:color="000000"/>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0</w:t>
            </w:r>
          </w:p>
        </w:tc>
        <w:tc>
          <w:tcPr>
            <w:tcW w:w="920" w:type="dxa"/>
            <w:tcBorders>
              <w:top w:val="nil"/>
              <w:left w:val="nil"/>
              <w:bottom w:val="single" w:sz="4" w:space="0" w:color="000000"/>
              <w:right w:val="single" w:sz="4" w:space="0" w:color="000000"/>
            </w:tcBorders>
            <w:shd w:val="clear" w:color="auto" w:fill="auto"/>
            <w:noWrap/>
            <w:vAlign w:val="bottom"/>
          </w:tcPr>
          <w:p w:rsidR="00CE7BCA" w:rsidRDefault="00CE7BCA">
            <w:pPr>
              <w:jc w:val="right"/>
              <w:rPr>
                <w:rFonts w:ascii="Arial" w:hAnsi="Arial" w:cs="Arial"/>
                <w:sz w:val="14"/>
                <w:szCs w:val="14"/>
              </w:rPr>
            </w:pPr>
            <w:r>
              <w:rPr>
                <w:rFonts w:ascii="Arial" w:hAnsi="Arial" w:cs="Arial"/>
                <w:sz w:val="14"/>
                <w:szCs w:val="14"/>
              </w:rPr>
              <w:t>66</w:t>
            </w:r>
          </w:p>
        </w:tc>
        <w:tc>
          <w:tcPr>
            <w:tcW w:w="820" w:type="dxa"/>
            <w:tcBorders>
              <w:top w:val="nil"/>
              <w:left w:val="nil"/>
              <w:bottom w:val="nil"/>
              <w:right w:val="nil"/>
            </w:tcBorders>
            <w:shd w:val="clear" w:color="FFFFFF" w:fill="EFEFEF"/>
            <w:noWrap/>
            <w:vAlign w:val="bottom"/>
          </w:tcPr>
          <w:p w:rsidR="00CE7BCA" w:rsidRDefault="00CE7BCA">
            <w:pPr>
              <w:rPr>
                <w:rFonts w:ascii="Arial" w:hAnsi="Arial" w:cs="Arial"/>
                <w:sz w:val="20"/>
                <w:szCs w:val="20"/>
              </w:rPr>
            </w:pPr>
            <w:r>
              <w:rPr>
                <w:rFonts w:ascii="Arial" w:hAnsi="Arial" w:cs="Arial"/>
                <w:sz w:val="20"/>
                <w:szCs w:val="20"/>
              </w:rPr>
              <w:t> </w:t>
            </w:r>
          </w:p>
        </w:tc>
      </w:tr>
      <w:tr w:rsidR="00CE7BCA">
        <w:trPr>
          <w:trHeight w:val="255"/>
        </w:trPr>
        <w:tc>
          <w:tcPr>
            <w:tcW w:w="960" w:type="dxa"/>
            <w:tcBorders>
              <w:top w:val="single" w:sz="4" w:space="0" w:color="000000"/>
              <w:left w:val="single" w:sz="4" w:space="0" w:color="000000"/>
              <w:bottom w:val="nil"/>
              <w:right w:val="single" w:sz="4" w:space="0" w:color="000000"/>
            </w:tcBorders>
            <w:shd w:val="clear" w:color="auto" w:fill="auto"/>
            <w:noWrap/>
            <w:vAlign w:val="center"/>
          </w:tcPr>
          <w:p w:rsidR="00CE7BCA" w:rsidRDefault="00CE7BCA">
            <w:pPr>
              <w:rPr>
                <w:rFonts w:ascii="Arial" w:hAnsi="Arial" w:cs="Arial"/>
                <w:sz w:val="20"/>
                <w:szCs w:val="20"/>
              </w:rPr>
            </w:pPr>
            <w:r>
              <w:rPr>
                <w:rFonts w:ascii="Arial" w:hAnsi="Arial" w:cs="Arial"/>
                <w:sz w:val="20"/>
                <w:szCs w:val="20"/>
              </w:rPr>
              <w:t>classe C1</w:t>
            </w:r>
          </w:p>
        </w:tc>
        <w:tc>
          <w:tcPr>
            <w:tcW w:w="960" w:type="dxa"/>
            <w:tcBorders>
              <w:top w:val="single" w:sz="4" w:space="0" w:color="000000"/>
              <w:left w:val="nil"/>
              <w:bottom w:val="nil"/>
              <w:right w:val="single" w:sz="4" w:space="0" w:color="000000"/>
            </w:tcBorders>
            <w:shd w:val="clear" w:color="auto" w:fill="auto"/>
            <w:noWrap/>
            <w:vAlign w:val="bottom"/>
          </w:tcPr>
          <w:p w:rsidR="00CE7BCA" w:rsidRDefault="00CE7BCA">
            <w:pPr>
              <w:jc w:val="center"/>
              <w:rPr>
                <w:rFonts w:ascii="Arial" w:hAnsi="Arial" w:cs="Arial"/>
                <w:sz w:val="16"/>
                <w:szCs w:val="16"/>
              </w:rPr>
            </w:pPr>
            <w:r>
              <w:rPr>
                <w:rFonts w:ascii="Arial" w:hAnsi="Arial" w:cs="Arial"/>
                <w:sz w:val="16"/>
                <w:szCs w:val="16"/>
              </w:rPr>
              <w:t>76</w:t>
            </w:r>
          </w:p>
        </w:tc>
        <w:tc>
          <w:tcPr>
            <w:tcW w:w="960" w:type="dxa"/>
            <w:tcBorders>
              <w:top w:val="single" w:sz="4" w:space="0" w:color="000000"/>
              <w:left w:val="nil"/>
              <w:bottom w:val="nil"/>
              <w:right w:val="nil"/>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VI</w:t>
            </w:r>
          </w:p>
        </w:tc>
        <w:tc>
          <w:tcPr>
            <w:tcW w:w="1302" w:type="dxa"/>
            <w:tcBorders>
              <w:top w:val="nil"/>
              <w:left w:val="single" w:sz="4" w:space="0" w:color="000000"/>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54</w:t>
            </w:r>
          </w:p>
        </w:tc>
        <w:tc>
          <w:tcPr>
            <w:tcW w:w="1302"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19</w:t>
            </w:r>
          </w:p>
        </w:tc>
        <w:tc>
          <w:tcPr>
            <w:tcW w:w="934"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3</w:t>
            </w:r>
          </w:p>
        </w:tc>
        <w:tc>
          <w:tcPr>
            <w:tcW w:w="934"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0</w:t>
            </w:r>
          </w:p>
        </w:tc>
        <w:tc>
          <w:tcPr>
            <w:tcW w:w="934"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0</w:t>
            </w:r>
          </w:p>
        </w:tc>
        <w:tc>
          <w:tcPr>
            <w:tcW w:w="616" w:type="dxa"/>
            <w:gridSpan w:val="2"/>
            <w:tcBorders>
              <w:top w:val="single" w:sz="4" w:space="0" w:color="000000"/>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0</w:t>
            </w:r>
          </w:p>
        </w:tc>
        <w:tc>
          <w:tcPr>
            <w:tcW w:w="920" w:type="dxa"/>
            <w:tcBorders>
              <w:top w:val="nil"/>
              <w:left w:val="nil"/>
              <w:bottom w:val="single" w:sz="4" w:space="0" w:color="000000"/>
              <w:right w:val="single" w:sz="4" w:space="0" w:color="000000"/>
            </w:tcBorders>
            <w:shd w:val="clear" w:color="auto" w:fill="auto"/>
            <w:noWrap/>
            <w:vAlign w:val="bottom"/>
          </w:tcPr>
          <w:p w:rsidR="00CE7BCA" w:rsidRDefault="00CE7BCA">
            <w:pPr>
              <w:jc w:val="right"/>
              <w:rPr>
                <w:rFonts w:ascii="Arial" w:hAnsi="Arial" w:cs="Arial"/>
                <w:sz w:val="14"/>
                <w:szCs w:val="14"/>
              </w:rPr>
            </w:pPr>
            <w:r>
              <w:rPr>
                <w:rFonts w:ascii="Arial" w:hAnsi="Arial" w:cs="Arial"/>
                <w:sz w:val="14"/>
                <w:szCs w:val="14"/>
              </w:rPr>
              <w:t>76</w:t>
            </w:r>
          </w:p>
        </w:tc>
        <w:tc>
          <w:tcPr>
            <w:tcW w:w="820" w:type="dxa"/>
            <w:tcBorders>
              <w:top w:val="nil"/>
              <w:left w:val="nil"/>
              <w:bottom w:val="nil"/>
              <w:right w:val="nil"/>
            </w:tcBorders>
            <w:shd w:val="clear" w:color="FFFFFF" w:fill="EFEFEF"/>
            <w:noWrap/>
            <w:vAlign w:val="bottom"/>
          </w:tcPr>
          <w:p w:rsidR="00CE7BCA" w:rsidRDefault="00CE7BCA">
            <w:pPr>
              <w:rPr>
                <w:rFonts w:ascii="Arial" w:hAnsi="Arial" w:cs="Arial"/>
                <w:sz w:val="20"/>
                <w:szCs w:val="20"/>
              </w:rPr>
            </w:pPr>
            <w:r>
              <w:rPr>
                <w:rFonts w:ascii="Arial" w:hAnsi="Arial" w:cs="Arial"/>
                <w:sz w:val="20"/>
                <w:szCs w:val="20"/>
              </w:rPr>
              <w:t> </w:t>
            </w:r>
          </w:p>
        </w:tc>
      </w:tr>
      <w:tr w:rsidR="00CE7BCA">
        <w:trPr>
          <w:trHeight w:val="255"/>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7BCA" w:rsidRDefault="00CE7BCA">
            <w:pPr>
              <w:rPr>
                <w:rFonts w:ascii="Arial" w:hAnsi="Arial" w:cs="Arial"/>
                <w:sz w:val="20"/>
                <w:szCs w:val="20"/>
              </w:rPr>
            </w:pPr>
            <w:r>
              <w:rPr>
                <w:rFonts w:ascii="Arial" w:hAnsi="Arial" w:cs="Arial"/>
                <w:sz w:val="20"/>
                <w:szCs w:val="20"/>
              </w:rPr>
              <w:t>classe C2</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16"/>
                <w:szCs w:val="16"/>
              </w:rPr>
            </w:pPr>
            <w:r>
              <w:rPr>
                <w:rFonts w:ascii="Arial" w:hAnsi="Arial" w:cs="Arial"/>
                <w:sz w:val="16"/>
                <w:szCs w:val="16"/>
              </w:rPr>
              <w:t>777</w:t>
            </w:r>
          </w:p>
        </w:tc>
        <w:tc>
          <w:tcPr>
            <w:tcW w:w="960" w:type="dxa"/>
            <w:tcBorders>
              <w:top w:val="single" w:sz="4" w:space="0" w:color="000000"/>
              <w:left w:val="nil"/>
              <w:bottom w:val="single" w:sz="4" w:space="0" w:color="000000"/>
              <w:right w:val="nil"/>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VI</w:t>
            </w:r>
          </w:p>
        </w:tc>
        <w:tc>
          <w:tcPr>
            <w:tcW w:w="1302" w:type="dxa"/>
            <w:tcBorders>
              <w:top w:val="nil"/>
              <w:left w:val="single" w:sz="4" w:space="0" w:color="000000"/>
              <w:bottom w:val="nil"/>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699</w:t>
            </w:r>
          </w:p>
        </w:tc>
        <w:tc>
          <w:tcPr>
            <w:tcW w:w="1302" w:type="dxa"/>
            <w:tcBorders>
              <w:top w:val="nil"/>
              <w:left w:val="nil"/>
              <w:bottom w:val="nil"/>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70</w:t>
            </w:r>
          </w:p>
        </w:tc>
        <w:tc>
          <w:tcPr>
            <w:tcW w:w="934" w:type="dxa"/>
            <w:tcBorders>
              <w:top w:val="nil"/>
              <w:left w:val="nil"/>
              <w:bottom w:val="nil"/>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8</w:t>
            </w:r>
          </w:p>
        </w:tc>
        <w:tc>
          <w:tcPr>
            <w:tcW w:w="934" w:type="dxa"/>
            <w:tcBorders>
              <w:top w:val="nil"/>
              <w:left w:val="nil"/>
              <w:bottom w:val="nil"/>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0</w:t>
            </w:r>
          </w:p>
        </w:tc>
        <w:tc>
          <w:tcPr>
            <w:tcW w:w="934" w:type="dxa"/>
            <w:tcBorders>
              <w:top w:val="nil"/>
              <w:left w:val="nil"/>
              <w:bottom w:val="nil"/>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0</w:t>
            </w:r>
          </w:p>
        </w:tc>
        <w:tc>
          <w:tcPr>
            <w:tcW w:w="616" w:type="dxa"/>
            <w:gridSpan w:val="2"/>
            <w:tcBorders>
              <w:top w:val="single" w:sz="4" w:space="0" w:color="000000"/>
              <w:left w:val="nil"/>
              <w:bottom w:val="nil"/>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0</w:t>
            </w:r>
          </w:p>
        </w:tc>
        <w:tc>
          <w:tcPr>
            <w:tcW w:w="920" w:type="dxa"/>
            <w:tcBorders>
              <w:top w:val="nil"/>
              <w:left w:val="nil"/>
              <w:bottom w:val="single" w:sz="4" w:space="0" w:color="000000"/>
              <w:right w:val="single" w:sz="4" w:space="0" w:color="000000"/>
            </w:tcBorders>
            <w:shd w:val="clear" w:color="auto" w:fill="auto"/>
            <w:noWrap/>
            <w:vAlign w:val="bottom"/>
          </w:tcPr>
          <w:p w:rsidR="00CE7BCA" w:rsidRDefault="00CE7BCA">
            <w:pPr>
              <w:jc w:val="right"/>
              <w:rPr>
                <w:rFonts w:ascii="Arial" w:hAnsi="Arial" w:cs="Arial"/>
                <w:sz w:val="14"/>
                <w:szCs w:val="14"/>
              </w:rPr>
            </w:pPr>
            <w:r>
              <w:rPr>
                <w:rFonts w:ascii="Arial" w:hAnsi="Arial" w:cs="Arial"/>
                <w:sz w:val="14"/>
                <w:szCs w:val="14"/>
              </w:rPr>
              <w:t>777</w:t>
            </w:r>
          </w:p>
        </w:tc>
        <w:tc>
          <w:tcPr>
            <w:tcW w:w="820" w:type="dxa"/>
            <w:tcBorders>
              <w:top w:val="nil"/>
              <w:left w:val="nil"/>
              <w:bottom w:val="nil"/>
              <w:right w:val="nil"/>
            </w:tcBorders>
            <w:shd w:val="clear" w:color="FFFFFF" w:fill="EFEFEF"/>
            <w:noWrap/>
            <w:vAlign w:val="bottom"/>
          </w:tcPr>
          <w:p w:rsidR="00CE7BCA" w:rsidRDefault="00CE7BCA">
            <w:pPr>
              <w:rPr>
                <w:rFonts w:ascii="Arial" w:hAnsi="Arial" w:cs="Arial"/>
                <w:sz w:val="20"/>
                <w:szCs w:val="20"/>
              </w:rPr>
            </w:pPr>
            <w:r>
              <w:rPr>
                <w:rFonts w:ascii="Arial" w:hAnsi="Arial" w:cs="Arial"/>
                <w:sz w:val="20"/>
                <w:szCs w:val="20"/>
              </w:rPr>
              <w:t> </w:t>
            </w:r>
          </w:p>
        </w:tc>
      </w:tr>
      <w:tr w:rsidR="00CE7BCA">
        <w:trPr>
          <w:trHeight w:val="255"/>
        </w:trPr>
        <w:tc>
          <w:tcPr>
            <w:tcW w:w="960" w:type="dxa"/>
            <w:tcBorders>
              <w:top w:val="nil"/>
              <w:left w:val="single" w:sz="4" w:space="0" w:color="000000"/>
              <w:bottom w:val="single" w:sz="4" w:space="0" w:color="000000"/>
              <w:right w:val="nil"/>
            </w:tcBorders>
            <w:shd w:val="clear" w:color="auto" w:fill="auto"/>
            <w:noWrap/>
            <w:vAlign w:val="center"/>
          </w:tcPr>
          <w:p w:rsidR="00CE7BCA" w:rsidRDefault="00CE7BCA">
            <w:pPr>
              <w:jc w:val="center"/>
              <w:rPr>
                <w:rFonts w:ascii="Arial" w:hAnsi="Arial" w:cs="Arial"/>
                <w:sz w:val="20"/>
                <w:szCs w:val="20"/>
              </w:rPr>
            </w:pPr>
            <w:r>
              <w:rPr>
                <w:rFonts w:ascii="Arial" w:hAnsi="Arial" w:cs="Arial"/>
                <w:sz w:val="20"/>
                <w:szCs w:val="20"/>
              </w:rPr>
              <w:t> </w:t>
            </w:r>
          </w:p>
        </w:tc>
        <w:tc>
          <w:tcPr>
            <w:tcW w:w="960" w:type="dxa"/>
            <w:tcBorders>
              <w:top w:val="nil"/>
              <w:left w:val="single" w:sz="4" w:space="0" w:color="000000"/>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16"/>
                <w:szCs w:val="16"/>
              </w:rPr>
            </w:pPr>
            <w:r>
              <w:rPr>
                <w:rFonts w:ascii="Arial" w:hAnsi="Arial" w:cs="Arial"/>
                <w:sz w:val="16"/>
                <w:szCs w:val="16"/>
              </w:rPr>
              <w:t>963</w:t>
            </w:r>
          </w:p>
        </w:tc>
        <w:tc>
          <w:tcPr>
            <w:tcW w:w="960" w:type="dxa"/>
            <w:tcBorders>
              <w:top w:val="nil"/>
              <w:left w:val="nil"/>
              <w:bottom w:val="single" w:sz="4" w:space="0" w:color="000000"/>
              <w:right w:val="nil"/>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 </w:t>
            </w:r>
          </w:p>
        </w:tc>
        <w:tc>
          <w:tcPr>
            <w:tcW w:w="1302" w:type="dxa"/>
            <w:tcBorders>
              <w:top w:val="single" w:sz="12" w:space="0" w:color="FF0000"/>
              <w:left w:val="single" w:sz="12" w:space="0" w:color="FF0000"/>
              <w:bottom w:val="single" w:sz="12" w:space="0" w:color="FF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786</w:t>
            </w:r>
          </w:p>
        </w:tc>
        <w:tc>
          <w:tcPr>
            <w:tcW w:w="1302" w:type="dxa"/>
            <w:tcBorders>
              <w:top w:val="single" w:sz="12" w:space="0" w:color="FF0000"/>
              <w:left w:val="nil"/>
              <w:bottom w:val="single" w:sz="12" w:space="0" w:color="FF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132</w:t>
            </w:r>
          </w:p>
        </w:tc>
        <w:tc>
          <w:tcPr>
            <w:tcW w:w="934" w:type="dxa"/>
            <w:tcBorders>
              <w:top w:val="single" w:sz="12" w:space="0" w:color="FF0000"/>
              <w:left w:val="nil"/>
              <w:bottom w:val="single" w:sz="12" w:space="0" w:color="FF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36</w:t>
            </w:r>
          </w:p>
        </w:tc>
        <w:tc>
          <w:tcPr>
            <w:tcW w:w="934" w:type="dxa"/>
            <w:tcBorders>
              <w:top w:val="single" w:sz="12" w:space="0" w:color="FF0000"/>
              <w:left w:val="nil"/>
              <w:bottom w:val="single" w:sz="12" w:space="0" w:color="FF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8</w:t>
            </w:r>
          </w:p>
        </w:tc>
        <w:tc>
          <w:tcPr>
            <w:tcW w:w="934" w:type="dxa"/>
            <w:tcBorders>
              <w:top w:val="single" w:sz="12" w:space="0" w:color="FF0000"/>
              <w:left w:val="nil"/>
              <w:bottom w:val="single" w:sz="12" w:space="0" w:color="FF0000"/>
              <w:right w:val="single" w:sz="4" w:space="0" w:color="00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1</w:t>
            </w:r>
          </w:p>
        </w:tc>
        <w:tc>
          <w:tcPr>
            <w:tcW w:w="616" w:type="dxa"/>
            <w:gridSpan w:val="2"/>
            <w:tcBorders>
              <w:top w:val="single" w:sz="12" w:space="0" w:color="FF0000"/>
              <w:left w:val="nil"/>
              <w:bottom w:val="single" w:sz="12" w:space="0" w:color="FF0000"/>
              <w:right w:val="single" w:sz="12" w:space="0" w:color="FF0000"/>
            </w:tcBorders>
            <w:shd w:val="clear" w:color="auto" w:fill="auto"/>
            <w:noWrap/>
            <w:vAlign w:val="bottom"/>
          </w:tcPr>
          <w:p w:rsidR="00CE7BCA" w:rsidRDefault="00CE7BCA">
            <w:pPr>
              <w:jc w:val="center"/>
              <w:rPr>
                <w:rFonts w:ascii="Arial" w:hAnsi="Arial" w:cs="Arial"/>
                <w:sz w:val="20"/>
                <w:szCs w:val="20"/>
              </w:rPr>
            </w:pPr>
            <w:r>
              <w:rPr>
                <w:rFonts w:ascii="Arial" w:hAnsi="Arial" w:cs="Arial"/>
                <w:sz w:val="20"/>
                <w:szCs w:val="20"/>
              </w:rPr>
              <w:t>0</w:t>
            </w:r>
          </w:p>
        </w:tc>
        <w:tc>
          <w:tcPr>
            <w:tcW w:w="920" w:type="dxa"/>
            <w:tcBorders>
              <w:top w:val="nil"/>
              <w:left w:val="nil"/>
              <w:bottom w:val="single" w:sz="4" w:space="0" w:color="000000"/>
              <w:right w:val="single" w:sz="4" w:space="0" w:color="000000"/>
            </w:tcBorders>
            <w:shd w:val="clear" w:color="auto" w:fill="auto"/>
            <w:noWrap/>
            <w:vAlign w:val="bottom"/>
          </w:tcPr>
          <w:p w:rsidR="00CE7BCA" w:rsidRDefault="00CE7BCA">
            <w:pPr>
              <w:jc w:val="right"/>
              <w:rPr>
                <w:rFonts w:ascii="Arial" w:hAnsi="Arial" w:cs="Arial"/>
                <w:sz w:val="14"/>
                <w:szCs w:val="14"/>
              </w:rPr>
            </w:pPr>
            <w:r>
              <w:rPr>
                <w:rFonts w:ascii="Arial" w:hAnsi="Arial" w:cs="Arial"/>
                <w:sz w:val="14"/>
                <w:szCs w:val="14"/>
              </w:rPr>
              <w:t>963</w:t>
            </w:r>
          </w:p>
        </w:tc>
        <w:tc>
          <w:tcPr>
            <w:tcW w:w="820" w:type="dxa"/>
            <w:tcBorders>
              <w:top w:val="nil"/>
              <w:left w:val="nil"/>
              <w:bottom w:val="nil"/>
              <w:right w:val="nil"/>
            </w:tcBorders>
            <w:shd w:val="clear" w:color="FFFFFF" w:fill="EFEFEF"/>
            <w:noWrap/>
            <w:vAlign w:val="bottom"/>
          </w:tcPr>
          <w:p w:rsidR="00CE7BCA" w:rsidRDefault="00CE7BCA">
            <w:pPr>
              <w:rPr>
                <w:rFonts w:ascii="Arial" w:hAnsi="Arial" w:cs="Arial"/>
                <w:sz w:val="20"/>
                <w:szCs w:val="20"/>
              </w:rPr>
            </w:pPr>
            <w:r>
              <w:rPr>
                <w:rFonts w:ascii="Arial" w:hAnsi="Arial" w:cs="Arial"/>
                <w:sz w:val="20"/>
                <w:szCs w:val="20"/>
              </w:rPr>
              <w:t> </w:t>
            </w:r>
          </w:p>
        </w:tc>
      </w:tr>
      <w:tr w:rsidR="00CE7BCA">
        <w:trPr>
          <w:trHeight w:val="255"/>
        </w:trPr>
        <w:tc>
          <w:tcPr>
            <w:tcW w:w="960" w:type="dxa"/>
            <w:tcBorders>
              <w:top w:val="nil"/>
              <w:left w:val="nil"/>
              <w:bottom w:val="nil"/>
              <w:right w:val="nil"/>
            </w:tcBorders>
            <w:shd w:val="clear" w:color="FFFFFF" w:fill="EFEFEF"/>
            <w:noWrap/>
            <w:vAlign w:val="center"/>
          </w:tcPr>
          <w:p w:rsidR="00CE7BCA" w:rsidRDefault="00CE7BCA">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nil"/>
              <w:right w:val="nil"/>
            </w:tcBorders>
            <w:shd w:val="clear" w:color="FFFFFF" w:fill="EFEFEF"/>
            <w:noWrap/>
            <w:vAlign w:val="bottom"/>
          </w:tcPr>
          <w:p w:rsidR="00CE7BCA" w:rsidRDefault="00CE7BCA">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nil"/>
            </w:tcBorders>
            <w:shd w:val="clear" w:color="FFFFFF" w:fill="EFEFEF"/>
            <w:noWrap/>
            <w:vAlign w:val="bottom"/>
          </w:tcPr>
          <w:p w:rsidR="00CE7BCA" w:rsidRDefault="00CE7BCA">
            <w:pPr>
              <w:jc w:val="center"/>
              <w:rPr>
                <w:rFonts w:ascii="Arial" w:hAnsi="Arial" w:cs="Arial"/>
                <w:sz w:val="20"/>
                <w:szCs w:val="20"/>
              </w:rPr>
            </w:pPr>
            <w:r>
              <w:rPr>
                <w:rFonts w:ascii="Arial" w:hAnsi="Arial" w:cs="Arial"/>
                <w:sz w:val="20"/>
                <w:szCs w:val="20"/>
              </w:rPr>
              <w:t> </w:t>
            </w:r>
          </w:p>
        </w:tc>
        <w:tc>
          <w:tcPr>
            <w:tcW w:w="1302" w:type="dxa"/>
            <w:tcBorders>
              <w:top w:val="nil"/>
              <w:left w:val="nil"/>
              <w:bottom w:val="nil"/>
              <w:right w:val="nil"/>
            </w:tcBorders>
            <w:shd w:val="clear" w:color="FFFFFF" w:fill="EFEFEF"/>
            <w:noWrap/>
            <w:vAlign w:val="bottom"/>
          </w:tcPr>
          <w:p w:rsidR="00CE7BCA" w:rsidRDefault="00CE7BCA">
            <w:pPr>
              <w:jc w:val="center"/>
              <w:rPr>
                <w:rFonts w:ascii="Arial" w:hAnsi="Arial" w:cs="Arial"/>
                <w:b/>
                <w:bCs/>
                <w:sz w:val="20"/>
                <w:szCs w:val="20"/>
              </w:rPr>
            </w:pPr>
            <w:r>
              <w:rPr>
                <w:rFonts w:ascii="Arial" w:hAnsi="Arial" w:cs="Arial"/>
                <w:b/>
                <w:bCs/>
                <w:sz w:val="20"/>
                <w:szCs w:val="20"/>
              </w:rPr>
              <w:t> </w:t>
            </w:r>
          </w:p>
        </w:tc>
        <w:tc>
          <w:tcPr>
            <w:tcW w:w="1302" w:type="dxa"/>
            <w:tcBorders>
              <w:top w:val="nil"/>
              <w:left w:val="nil"/>
              <w:bottom w:val="nil"/>
              <w:right w:val="nil"/>
            </w:tcBorders>
            <w:shd w:val="clear" w:color="FFFFFF" w:fill="EFEFEF"/>
            <w:noWrap/>
            <w:vAlign w:val="bottom"/>
          </w:tcPr>
          <w:p w:rsidR="00CE7BCA" w:rsidRDefault="00CE7BCA">
            <w:pPr>
              <w:jc w:val="center"/>
              <w:rPr>
                <w:rFonts w:ascii="Arial" w:hAnsi="Arial" w:cs="Arial"/>
                <w:b/>
                <w:bCs/>
                <w:sz w:val="20"/>
                <w:szCs w:val="20"/>
              </w:rPr>
            </w:pPr>
            <w:r>
              <w:rPr>
                <w:rFonts w:ascii="Arial" w:hAnsi="Arial" w:cs="Arial"/>
                <w:b/>
                <w:bCs/>
                <w:sz w:val="20"/>
                <w:szCs w:val="20"/>
              </w:rPr>
              <w:t> </w:t>
            </w:r>
          </w:p>
        </w:tc>
        <w:tc>
          <w:tcPr>
            <w:tcW w:w="934" w:type="dxa"/>
            <w:tcBorders>
              <w:top w:val="nil"/>
              <w:left w:val="nil"/>
              <w:bottom w:val="nil"/>
              <w:right w:val="nil"/>
            </w:tcBorders>
            <w:shd w:val="clear" w:color="FFFFFF" w:fill="EFEFEF"/>
            <w:noWrap/>
            <w:vAlign w:val="bottom"/>
          </w:tcPr>
          <w:p w:rsidR="00CE7BCA" w:rsidRDefault="00CE7BCA">
            <w:pPr>
              <w:jc w:val="center"/>
              <w:rPr>
                <w:rFonts w:ascii="Arial" w:hAnsi="Arial" w:cs="Arial"/>
                <w:b/>
                <w:bCs/>
                <w:sz w:val="20"/>
                <w:szCs w:val="20"/>
              </w:rPr>
            </w:pPr>
            <w:r>
              <w:rPr>
                <w:rFonts w:ascii="Arial" w:hAnsi="Arial" w:cs="Arial"/>
                <w:b/>
                <w:bCs/>
                <w:sz w:val="20"/>
                <w:szCs w:val="20"/>
              </w:rPr>
              <w:t> </w:t>
            </w:r>
          </w:p>
        </w:tc>
        <w:tc>
          <w:tcPr>
            <w:tcW w:w="934" w:type="dxa"/>
            <w:tcBorders>
              <w:top w:val="nil"/>
              <w:left w:val="nil"/>
              <w:bottom w:val="nil"/>
              <w:right w:val="nil"/>
            </w:tcBorders>
            <w:shd w:val="clear" w:color="FFFFFF" w:fill="EFEFEF"/>
            <w:noWrap/>
            <w:vAlign w:val="bottom"/>
          </w:tcPr>
          <w:p w:rsidR="00CE7BCA" w:rsidRDefault="00CE7BCA">
            <w:pPr>
              <w:jc w:val="center"/>
              <w:rPr>
                <w:rFonts w:ascii="Arial" w:hAnsi="Arial" w:cs="Arial"/>
                <w:b/>
                <w:bCs/>
                <w:sz w:val="20"/>
                <w:szCs w:val="20"/>
              </w:rPr>
            </w:pPr>
            <w:r>
              <w:rPr>
                <w:rFonts w:ascii="Arial" w:hAnsi="Arial" w:cs="Arial"/>
                <w:b/>
                <w:bCs/>
                <w:sz w:val="20"/>
                <w:szCs w:val="20"/>
              </w:rPr>
              <w:t> </w:t>
            </w:r>
          </w:p>
        </w:tc>
        <w:tc>
          <w:tcPr>
            <w:tcW w:w="934" w:type="dxa"/>
            <w:tcBorders>
              <w:top w:val="nil"/>
              <w:left w:val="nil"/>
              <w:bottom w:val="nil"/>
              <w:right w:val="nil"/>
            </w:tcBorders>
            <w:shd w:val="clear" w:color="FFFFFF" w:fill="EFEFEF"/>
            <w:noWrap/>
            <w:vAlign w:val="bottom"/>
          </w:tcPr>
          <w:p w:rsidR="00CE7BCA" w:rsidRDefault="00CE7BCA">
            <w:pPr>
              <w:jc w:val="center"/>
              <w:rPr>
                <w:rFonts w:ascii="Arial" w:hAnsi="Arial" w:cs="Arial"/>
                <w:b/>
                <w:bCs/>
                <w:sz w:val="20"/>
                <w:szCs w:val="20"/>
              </w:rPr>
            </w:pPr>
            <w:r>
              <w:rPr>
                <w:rFonts w:ascii="Arial" w:hAnsi="Arial" w:cs="Arial"/>
                <w:b/>
                <w:bCs/>
                <w:sz w:val="20"/>
                <w:szCs w:val="20"/>
              </w:rPr>
              <w:t> </w:t>
            </w:r>
          </w:p>
        </w:tc>
        <w:tc>
          <w:tcPr>
            <w:tcW w:w="308" w:type="dxa"/>
            <w:tcBorders>
              <w:top w:val="nil"/>
              <w:left w:val="nil"/>
              <w:bottom w:val="nil"/>
              <w:right w:val="nil"/>
            </w:tcBorders>
            <w:shd w:val="clear" w:color="FFFFFF" w:fill="EFEFEF"/>
            <w:noWrap/>
            <w:vAlign w:val="bottom"/>
          </w:tcPr>
          <w:p w:rsidR="00CE7BCA" w:rsidRDefault="00CE7BCA">
            <w:pPr>
              <w:jc w:val="center"/>
              <w:rPr>
                <w:rFonts w:ascii="Arial" w:hAnsi="Arial" w:cs="Arial"/>
                <w:b/>
                <w:bCs/>
                <w:sz w:val="20"/>
                <w:szCs w:val="20"/>
              </w:rPr>
            </w:pPr>
            <w:r>
              <w:rPr>
                <w:rFonts w:ascii="Arial" w:hAnsi="Arial" w:cs="Arial"/>
                <w:b/>
                <w:bCs/>
                <w:sz w:val="20"/>
                <w:szCs w:val="20"/>
              </w:rPr>
              <w:t> </w:t>
            </w:r>
          </w:p>
        </w:tc>
        <w:tc>
          <w:tcPr>
            <w:tcW w:w="308" w:type="dxa"/>
            <w:tcBorders>
              <w:top w:val="nil"/>
              <w:left w:val="nil"/>
              <w:bottom w:val="nil"/>
              <w:right w:val="nil"/>
            </w:tcBorders>
            <w:shd w:val="clear" w:color="FFFFFF" w:fill="EFEFEF"/>
            <w:noWrap/>
            <w:vAlign w:val="bottom"/>
          </w:tcPr>
          <w:p w:rsidR="00CE7BCA" w:rsidRDefault="00CE7BCA">
            <w:pPr>
              <w:jc w:val="center"/>
              <w:rPr>
                <w:rFonts w:ascii="Arial" w:hAnsi="Arial" w:cs="Arial"/>
                <w:b/>
                <w:bCs/>
                <w:sz w:val="20"/>
                <w:szCs w:val="20"/>
              </w:rPr>
            </w:pPr>
            <w:r>
              <w:rPr>
                <w:rFonts w:ascii="Arial" w:hAnsi="Arial" w:cs="Arial"/>
                <w:b/>
                <w:bCs/>
                <w:sz w:val="20"/>
                <w:szCs w:val="20"/>
              </w:rPr>
              <w:t> </w:t>
            </w:r>
          </w:p>
        </w:tc>
        <w:tc>
          <w:tcPr>
            <w:tcW w:w="920" w:type="dxa"/>
            <w:tcBorders>
              <w:top w:val="nil"/>
              <w:left w:val="nil"/>
              <w:bottom w:val="nil"/>
              <w:right w:val="nil"/>
            </w:tcBorders>
            <w:shd w:val="clear" w:color="FFFFFF" w:fill="EFEFEF"/>
            <w:noWrap/>
            <w:vAlign w:val="bottom"/>
          </w:tcPr>
          <w:p w:rsidR="00CE7BCA" w:rsidRDefault="00CE7BCA">
            <w:pPr>
              <w:jc w:val="right"/>
              <w:rPr>
                <w:rFonts w:ascii="Arial" w:hAnsi="Arial" w:cs="Arial"/>
                <w:sz w:val="14"/>
                <w:szCs w:val="14"/>
              </w:rPr>
            </w:pPr>
            <w:r>
              <w:rPr>
                <w:rFonts w:ascii="Arial" w:hAnsi="Arial" w:cs="Arial"/>
                <w:sz w:val="14"/>
                <w:szCs w:val="14"/>
              </w:rPr>
              <w:t> </w:t>
            </w:r>
          </w:p>
        </w:tc>
        <w:tc>
          <w:tcPr>
            <w:tcW w:w="820" w:type="dxa"/>
            <w:tcBorders>
              <w:top w:val="nil"/>
              <w:left w:val="nil"/>
              <w:bottom w:val="nil"/>
              <w:right w:val="nil"/>
            </w:tcBorders>
            <w:shd w:val="clear" w:color="FFFFFF" w:fill="EFEFEF"/>
            <w:noWrap/>
            <w:vAlign w:val="bottom"/>
          </w:tcPr>
          <w:p w:rsidR="00CE7BCA" w:rsidRDefault="00CE7BCA">
            <w:pPr>
              <w:rPr>
                <w:rFonts w:ascii="Arial" w:hAnsi="Arial" w:cs="Arial"/>
                <w:sz w:val="20"/>
                <w:szCs w:val="20"/>
              </w:rPr>
            </w:pPr>
            <w:r>
              <w:rPr>
                <w:rFonts w:ascii="Arial" w:hAnsi="Arial" w:cs="Arial"/>
                <w:sz w:val="20"/>
                <w:szCs w:val="20"/>
              </w:rPr>
              <w:t> </w:t>
            </w:r>
          </w:p>
        </w:tc>
      </w:tr>
    </w:tbl>
    <w:p w:rsidR="00BA704A" w:rsidRDefault="00BA704A" w:rsidP="00A96A7B">
      <w:pPr>
        <w:widowControl w:val="0"/>
        <w:autoSpaceDE w:val="0"/>
        <w:autoSpaceDN w:val="0"/>
        <w:adjustRightInd w:val="0"/>
        <w:spacing w:line="360" w:lineRule="auto"/>
        <w:ind w:right="-1"/>
        <w:rPr>
          <w:sz w:val="22"/>
          <w:szCs w:val="22"/>
        </w:rPr>
      </w:pPr>
    </w:p>
    <w:tbl>
      <w:tblPr>
        <w:tblW w:w="11320" w:type="dxa"/>
        <w:tblInd w:w="55" w:type="dxa"/>
        <w:tblCellMar>
          <w:left w:w="70" w:type="dxa"/>
          <w:right w:w="70" w:type="dxa"/>
        </w:tblCellMar>
        <w:tblLook w:val="0000"/>
      </w:tblPr>
      <w:tblGrid>
        <w:gridCol w:w="1920"/>
        <w:gridCol w:w="2940"/>
        <w:gridCol w:w="2380"/>
        <w:gridCol w:w="2440"/>
        <w:gridCol w:w="820"/>
        <w:gridCol w:w="820"/>
      </w:tblGrid>
      <w:tr w:rsidR="00CE7BCA">
        <w:trPr>
          <w:trHeight w:val="300"/>
        </w:trPr>
        <w:tc>
          <w:tcPr>
            <w:tcW w:w="1920" w:type="dxa"/>
            <w:tcBorders>
              <w:top w:val="single" w:sz="12" w:space="0" w:color="FF0000"/>
              <w:left w:val="single" w:sz="12" w:space="0" w:color="FF0000"/>
              <w:bottom w:val="single" w:sz="4" w:space="0" w:color="000000"/>
              <w:right w:val="single" w:sz="4" w:space="0" w:color="000000"/>
            </w:tcBorders>
            <w:shd w:val="clear" w:color="33CCCC" w:fill="00FF00"/>
            <w:noWrap/>
            <w:vAlign w:val="center"/>
          </w:tcPr>
          <w:p w:rsidR="00CE7BCA" w:rsidRDefault="00CE7BCA">
            <w:pPr>
              <w:jc w:val="center"/>
              <w:rPr>
                <w:rFonts w:ascii="Arial" w:hAnsi="Arial" w:cs="Arial"/>
                <w:b/>
                <w:bCs/>
                <w:sz w:val="20"/>
                <w:szCs w:val="20"/>
              </w:rPr>
            </w:pPr>
            <w:r>
              <w:rPr>
                <w:rFonts w:ascii="Arial" w:hAnsi="Arial" w:cs="Arial"/>
                <w:b/>
                <w:bCs/>
                <w:sz w:val="20"/>
                <w:szCs w:val="20"/>
              </w:rPr>
              <w:t>abitazioni crollate</w:t>
            </w:r>
          </w:p>
        </w:tc>
        <w:tc>
          <w:tcPr>
            <w:tcW w:w="2940" w:type="dxa"/>
            <w:tcBorders>
              <w:top w:val="single" w:sz="12" w:space="0" w:color="FF0000"/>
              <w:left w:val="nil"/>
              <w:bottom w:val="single" w:sz="4" w:space="0" w:color="000000"/>
              <w:right w:val="single" w:sz="4" w:space="0" w:color="000000"/>
            </w:tcBorders>
            <w:shd w:val="clear" w:color="33CCCC" w:fill="00FF00"/>
            <w:noWrap/>
            <w:vAlign w:val="center"/>
          </w:tcPr>
          <w:p w:rsidR="00CE7BCA" w:rsidRDefault="00CE7BCA">
            <w:pPr>
              <w:jc w:val="center"/>
              <w:rPr>
                <w:rFonts w:ascii="Arial" w:hAnsi="Arial" w:cs="Arial"/>
                <w:b/>
                <w:bCs/>
                <w:sz w:val="20"/>
                <w:szCs w:val="20"/>
              </w:rPr>
            </w:pPr>
            <w:r>
              <w:rPr>
                <w:rFonts w:ascii="Arial" w:hAnsi="Arial" w:cs="Arial"/>
                <w:b/>
                <w:bCs/>
                <w:sz w:val="20"/>
                <w:szCs w:val="20"/>
              </w:rPr>
              <w:t>abitazioni inagibili</w:t>
            </w:r>
          </w:p>
        </w:tc>
        <w:tc>
          <w:tcPr>
            <w:tcW w:w="2380" w:type="dxa"/>
            <w:tcBorders>
              <w:top w:val="single" w:sz="12" w:space="0" w:color="FF0000"/>
              <w:left w:val="nil"/>
              <w:bottom w:val="single" w:sz="4" w:space="0" w:color="000000"/>
              <w:right w:val="single" w:sz="4" w:space="0" w:color="000000"/>
            </w:tcBorders>
            <w:shd w:val="clear" w:color="33CCCC" w:fill="00FF00"/>
            <w:noWrap/>
            <w:vAlign w:val="center"/>
          </w:tcPr>
          <w:p w:rsidR="00CE7BCA" w:rsidRDefault="00CE7BCA">
            <w:pPr>
              <w:jc w:val="center"/>
              <w:rPr>
                <w:rFonts w:ascii="Arial" w:hAnsi="Arial" w:cs="Arial"/>
                <w:b/>
                <w:bCs/>
                <w:sz w:val="20"/>
                <w:szCs w:val="20"/>
              </w:rPr>
            </w:pPr>
            <w:r>
              <w:rPr>
                <w:rFonts w:ascii="Arial" w:hAnsi="Arial" w:cs="Arial"/>
                <w:b/>
                <w:bCs/>
                <w:sz w:val="20"/>
                <w:szCs w:val="20"/>
              </w:rPr>
              <w:t>abitazioni danneggiate</w:t>
            </w:r>
          </w:p>
        </w:tc>
        <w:tc>
          <w:tcPr>
            <w:tcW w:w="2440" w:type="dxa"/>
            <w:tcBorders>
              <w:top w:val="single" w:sz="12" w:space="0" w:color="FF0000"/>
              <w:left w:val="nil"/>
              <w:bottom w:val="single" w:sz="4" w:space="0" w:color="000000"/>
              <w:right w:val="single" w:sz="12" w:space="0" w:color="FF0000"/>
            </w:tcBorders>
            <w:shd w:val="clear" w:color="33CCCC" w:fill="00FF00"/>
            <w:noWrap/>
            <w:vAlign w:val="center"/>
          </w:tcPr>
          <w:p w:rsidR="00CE7BCA" w:rsidRDefault="00CE7BCA">
            <w:pPr>
              <w:jc w:val="center"/>
              <w:rPr>
                <w:rFonts w:ascii="Arial" w:hAnsi="Arial" w:cs="Arial"/>
                <w:b/>
                <w:bCs/>
                <w:sz w:val="20"/>
                <w:szCs w:val="20"/>
              </w:rPr>
            </w:pPr>
            <w:r>
              <w:rPr>
                <w:rFonts w:ascii="Arial" w:hAnsi="Arial" w:cs="Arial"/>
                <w:b/>
                <w:bCs/>
                <w:sz w:val="20"/>
                <w:szCs w:val="20"/>
              </w:rPr>
              <w:t>nessun danno</w:t>
            </w:r>
          </w:p>
        </w:tc>
        <w:tc>
          <w:tcPr>
            <w:tcW w:w="820" w:type="dxa"/>
            <w:tcBorders>
              <w:top w:val="single" w:sz="4" w:space="0" w:color="000000"/>
              <w:left w:val="nil"/>
              <w:bottom w:val="single" w:sz="4" w:space="0" w:color="000000"/>
              <w:right w:val="single" w:sz="4" w:space="0" w:color="000000"/>
            </w:tcBorders>
            <w:shd w:val="clear" w:color="auto" w:fill="auto"/>
            <w:noWrap/>
            <w:vAlign w:val="center"/>
          </w:tcPr>
          <w:p w:rsidR="00CE7BCA" w:rsidRDefault="00CE7BCA">
            <w:pPr>
              <w:jc w:val="center"/>
              <w:rPr>
                <w:rFonts w:ascii="Arial" w:hAnsi="Arial" w:cs="Arial"/>
                <w:sz w:val="14"/>
                <w:szCs w:val="14"/>
              </w:rPr>
            </w:pPr>
            <w:r>
              <w:rPr>
                <w:rFonts w:ascii="Arial" w:hAnsi="Arial" w:cs="Arial"/>
                <w:sz w:val="14"/>
                <w:szCs w:val="14"/>
              </w:rPr>
              <w:t>totale</w:t>
            </w:r>
          </w:p>
        </w:tc>
        <w:tc>
          <w:tcPr>
            <w:tcW w:w="820" w:type="dxa"/>
            <w:tcBorders>
              <w:top w:val="nil"/>
              <w:left w:val="nil"/>
              <w:bottom w:val="nil"/>
              <w:right w:val="nil"/>
            </w:tcBorders>
            <w:shd w:val="clear" w:color="FFFFFF" w:fill="EFEFEF"/>
            <w:noWrap/>
            <w:vAlign w:val="bottom"/>
          </w:tcPr>
          <w:p w:rsidR="00CE7BCA" w:rsidRDefault="00CE7BCA">
            <w:pPr>
              <w:rPr>
                <w:rFonts w:ascii="Arial" w:hAnsi="Arial" w:cs="Arial"/>
                <w:sz w:val="20"/>
                <w:szCs w:val="20"/>
              </w:rPr>
            </w:pPr>
            <w:r>
              <w:rPr>
                <w:rFonts w:ascii="Arial" w:hAnsi="Arial" w:cs="Arial"/>
                <w:sz w:val="20"/>
                <w:szCs w:val="20"/>
              </w:rPr>
              <w:t> </w:t>
            </w:r>
          </w:p>
        </w:tc>
      </w:tr>
      <w:tr w:rsidR="00CE7BCA">
        <w:trPr>
          <w:trHeight w:val="300"/>
        </w:trPr>
        <w:tc>
          <w:tcPr>
            <w:tcW w:w="1920" w:type="dxa"/>
            <w:tcBorders>
              <w:top w:val="single" w:sz="4" w:space="0" w:color="000000"/>
              <w:left w:val="single" w:sz="12" w:space="0" w:color="FF0000"/>
              <w:bottom w:val="single" w:sz="4" w:space="0" w:color="000000"/>
              <w:right w:val="single" w:sz="4" w:space="0" w:color="000000"/>
            </w:tcBorders>
            <w:shd w:val="clear" w:color="33CCCC" w:fill="00FF00"/>
            <w:noWrap/>
            <w:vAlign w:val="center"/>
          </w:tcPr>
          <w:p w:rsidR="00CE7BCA" w:rsidRDefault="00CE7BCA">
            <w:pPr>
              <w:jc w:val="center"/>
              <w:rPr>
                <w:rFonts w:ascii="Arial" w:hAnsi="Arial" w:cs="Arial"/>
                <w:sz w:val="16"/>
                <w:szCs w:val="16"/>
              </w:rPr>
            </w:pPr>
            <w:r>
              <w:rPr>
                <w:rFonts w:ascii="Arial" w:hAnsi="Arial" w:cs="Arial"/>
                <w:sz w:val="16"/>
                <w:szCs w:val="16"/>
              </w:rPr>
              <w:t>100% D5</w:t>
            </w:r>
          </w:p>
        </w:tc>
        <w:tc>
          <w:tcPr>
            <w:tcW w:w="2940" w:type="dxa"/>
            <w:tcBorders>
              <w:top w:val="single" w:sz="4" w:space="0" w:color="000000"/>
              <w:left w:val="nil"/>
              <w:bottom w:val="single" w:sz="4" w:space="0" w:color="000000"/>
              <w:right w:val="single" w:sz="4" w:space="0" w:color="000000"/>
            </w:tcBorders>
            <w:shd w:val="clear" w:color="33CCCC" w:fill="00FF00"/>
            <w:noWrap/>
            <w:vAlign w:val="center"/>
          </w:tcPr>
          <w:p w:rsidR="00CE7BCA" w:rsidRDefault="00CE7BCA">
            <w:pPr>
              <w:jc w:val="center"/>
              <w:rPr>
                <w:rFonts w:ascii="Arial" w:hAnsi="Arial" w:cs="Arial"/>
                <w:sz w:val="16"/>
                <w:szCs w:val="16"/>
              </w:rPr>
            </w:pPr>
            <w:r>
              <w:rPr>
                <w:rFonts w:ascii="Arial" w:hAnsi="Arial" w:cs="Arial"/>
                <w:sz w:val="16"/>
                <w:szCs w:val="16"/>
              </w:rPr>
              <w:t>100% D4 + 40% D3</w:t>
            </w:r>
          </w:p>
        </w:tc>
        <w:tc>
          <w:tcPr>
            <w:tcW w:w="2380" w:type="dxa"/>
            <w:tcBorders>
              <w:top w:val="single" w:sz="4" w:space="0" w:color="000000"/>
              <w:left w:val="nil"/>
              <w:bottom w:val="single" w:sz="4" w:space="0" w:color="000000"/>
              <w:right w:val="single" w:sz="4" w:space="0" w:color="000000"/>
            </w:tcBorders>
            <w:shd w:val="clear" w:color="33CCCC" w:fill="00FF00"/>
            <w:noWrap/>
            <w:vAlign w:val="center"/>
          </w:tcPr>
          <w:p w:rsidR="00CE7BCA" w:rsidRDefault="00CE7BCA">
            <w:pPr>
              <w:jc w:val="center"/>
              <w:rPr>
                <w:rFonts w:ascii="Arial" w:hAnsi="Arial" w:cs="Arial"/>
                <w:sz w:val="16"/>
                <w:szCs w:val="16"/>
              </w:rPr>
            </w:pPr>
            <w:r>
              <w:rPr>
                <w:rFonts w:ascii="Arial" w:hAnsi="Arial" w:cs="Arial"/>
                <w:sz w:val="16"/>
                <w:szCs w:val="16"/>
              </w:rPr>
              <w:t>100% D2 + 60% D3</w:t>
            </w:r>
          </w:p>
        </w:tc>
        <w:tc>
          <w:tcPr>
            <w:tcW w:w="2440" w:type="dxa"/>
            <w:tcBorders>
              <w:top w:val="single" w:sz="4" w:space="0" w:color="000000"/>
              <w:left w:val="nil"/>
              <w:bottom w:val="single" w:sz="4" w:space="0" w:color="000000"/>
              <w:right w:val="single" w:sz="12" w:space="0" w:color="FF0000"/>
            </w:tcBorders>
            <w:shd w:val="clear" w:color="33CCCC" w:fill="00FF00"/>
            <w:noWrap/>
            <w:vAlign w:val="center"/>
          </w:tcPr>
          <w:p w:rsidR="00CE7BCA" w:rsidRDefault="00CE7BCA">
            <w:pPr>
              <w:jc w:val="center"/>
              <w:rPr>
                <w:rFonts w:ascii="Arial" w:hAnsi="Arial" w:cs="Arial"/>
                <w:sz w:val="16"/>
                <w:szCs w:val="16"/>
              </w:rPr>
            </w:pPr>
            <w:r>
              <w:rPr>
                <w:rFonts w:ascii="Arial" w:hAnsi="Arial" w:cs="Arial"/>
                <w:sz w:val="16"/>
                <w:szCs w:val="16"/>
              </w:rPr>
              <w:t>100% D1 + 100% D0</w:t>
            </w:r>
          </w:p>
        </w:tc>
        <w:tc>
          <w:tcPr>
            <w:tcW w:w="820" w:type="dxa"/>
            <w:tcBorders>
              <w:top w:val="nil"/>
              <w:left w:val="nil"/>
              <w:bottom w:val="single" w:sz="4" w:space="0" w:color="000000"/>
              <w:right w:val="single" w:sz="4" w:space="0" w:color="000000"/>
            </w:tcBorders>
            <w:shd w:val="clear" w:color="auto" w:fill="auto"/>
            <w:noWrap/>
            <w:vAlign w:val="bottom"/>
          </w:tcPr>
          <w:p w:rsidR="00CE7BCA" w:rsidRDefault="00CE7BCA">
            <w:pPr>
              <w:rPr>
                <w:rFonts w:ascii="Arial" w:hAnsi="Arial" w:cs="Arial"/>
                <w:sz w:val="14"/>
                <w:szCs w:val="14"/>
              </w:rPr>
            </w:pPr>
            <w:r>
              <w:rPr>
                <w:rFonts w:ascii="Arial" w:hAnsi="Arial" w:cs="Arial"/>
                <w:sz w:val="14"/>
                <w:szCs w:val="14"/>
              </w:rPr>
              <w:t> </w:t>
            </w:r>
          </w:p>
        </w:tc>
        <w:tc>
          <w:tcPr>
            <w:tcW w:w="820" w:type="dxa"/>
            <w:tcBorders>
              <w:top w:val="nil"/>
              <w:left w:val="nil"/>
              <w:bottom w:val="nil"/>
              <w:right w:val="nil"/>
            </w:tcBorders>
            <w:shd w:val="clear" w:color="FFFFFF" w:fill="EFEFEF"/>
            <w:noWrap/>
            <w:vAlign w:val="bottom"/>
          </w:tcPr>
          <w:p w:rsidR="00CE7BCA" w:rsidRDefault="00CE7BCA">
            <w:pPr>
              <w:rPr>
                <w:rFonts w:ascii="Arial" w:hAnsi="Arial" w:cs="Arial"/>
                <w:sz w:val="20"/>
                <w:szCs w:val="20"/>
              </w:rPr>
            </w:pPr>
            <w:r>
              <w:rPr>
                <w:rFonts w:ascii="Arial" w:hAnsi="Arial" w:cs="Arial"/>
                <w:sz w:val="20"/>
                <w:szCs w:val="20"/>
              </w:rPr>
              <w:t> </w:t>
            </w:r>
          </w:p>
        </w:tc>
      </w:tr>
      <w:tr w:rsidR="00CE7BCA">
        <w:trPr>
          <w:trHeight w:val="300"/>
        </w:trPr>
        <w:tc>
          <w:tcPr>
            <w:tcW w:w="1920" w:type="dxa"/>
            <w:tcBorders>
              <w:top w:val="single" w:sz="4" w:space="0" w:color="000000"/>
              <w:left w:val="single" w:sz="12" w:space="0" w:color="FF0000"/>
              <w:bottom w:val="single" w:sz="12" w:space="0" w:color="FF0000"/>
              <w:right w:val="single" w:sz="4" w:space="0" w:color="000000"/>
            </w:tcBorders>
            <w:shd w:val="clear" w:color="33CCCC" w:fill="00FF00"/>
            <w:noWrap/>
            <w:vAlign w:val="center"/>
          </w:tcPr>
          <w:p w:rsidR="00CE7BCA" w:rsidRDefault="00CE7BCA">
            <w:pPr>
              <w:jc w:val="center"/>
              <w:rPr>
                <w:rFonts w:ascii="Arial" w:hAnsi="Arial" w:cs="Arial"/>
                <w:b/>
                <w:bCs/>
                <w:sz w:val="20"/>
                <w:szCs w:val="20"/>
              </w:rPr>
            </w:pPr>
            <w:r>
              <w:rPr>
                <w:rFonts w:ascii="Arial" w:hAnsi="Arial" w:cs="Arial"/>
                <w:b/>
                <w:bCs/>
                <w:sz w:val="20"/>
                <w:szCs w:val="20"/>
              </w:rPr>
              <w:t>0</w:t>
            </w:r>
          </w:p>
        </w:tc>
        <w:tc>
          <w:tcPr>
            <w:tcW w:w="2940" w:type="dxa"/>
            <w:tcBorders>
              <w:top w:val="single" w:sz="4" w:space="0" w:color="000000"/>
              <w:left w:val="nil"/>
              <w:bottom w:val="single" w:sz="12" w:space="0" w:color="FF0000"/>
              <w:right w:val="single" w:sz="4" w:space="0" w:color="000000"/>
            </w:tcBorders>
            <w:shd w:val="clear" w:color="33CCCC" w:fill="00FF00"/>
            <w:noWrap/>
            <w:vAlign w:val="center"/>
          </w:tcPr>
          <w:p w:rsidR="00CE7BCA" w:rsidRDefault="00CE7BCA">
            <w:pPr>
              <w:jc w:val="center"/>
              <w:rPr>
                <w:rFonts w:ascii="Arial" w:hAnsi="Arial" w:cs="Arial"/>
                <w:b/>
                <w:bCs/>
                <w:sz w:val="20"/>
                <w:szCs w:val="20"/>
              </w:rPr>
            </w:pPr>
            <w:r>
              <w:rPr>
                <w:rFonts w:ascii="Arial" w:hAnsi="Arial" w:cs="Arial"/>
                <w:b/>
                <w:bCs/>
                <w:sz w:val="20"/>
                <w:szCs w:val="20"/>
              </w:rPr>
              <w:t>5</w:t>
            </w:r>
          </w:p>
        </w:tc>
        <w:tc>
          <w:tcPr>
            <w:tcW w:w="2380" w:type="dxa"/>
            <w:tcBorders>
              <w:top w:val="single" w:sz="4" w:space="0" w:color="000000"/>
              <w:left w:val="nil"/>
              <w:bottom w:val="single" w:sz="12" w:space="0" w:color="FF0000"/>
              <w:right w:val="single" w:sz="4" w:space="0" w:color="000000"/>
            </w:tcBorders>
            <w:shd w:val="clear" w:color="33CCCC" w:fill="00FF00"/>
            <w:noWrap/>
            <w:vAlign w:val="center"/>
          </w:tcPr>
          <w:p w:rsidR="00CE7BCA" w:rsidRDefault="00CE7BCA">
            <w:pPr>
              <w:jc w:val="center"/>
              <w:rPr>
                <w:rFonts w:ascii="Arial" w:hAnsi="Arial" w:cs="Arial"/>
                <w:b/>
                <w:bCs/>
                <w:sz w:val="20"/>
                <w:szCs w:val="20"/>
              </w:rPr>
            </w:pPr>
            <w:r>
              <w:rPr>
                <w:rFonts w:ascii="Arial" w:hAnsi="Arial" w:cs="Arial"/>
                <w:b/>
                <w:bCs/>
                <w:sz w:val="20"/>
                <w:szCs w:val="20"/>
              </w:rPr>
              <w:t>40</w:t>
            </w:r>
          </w:p>
        </w:tc>
        <w:tc>
          <w:tcPr>
            <w:tcW w:w="2440" w:type="dxa"/>
            <w:tcBorders>
              <w:top w:val="single" w:sz="4" w:space="0" w:color="000000"/>
              <w:left w:val="nil"/>
              <w:bottom w:val="single" w:sz="12" w:space="0" w:color="FF0000"/>
              <w:right w:val="single" w:sz="12" w:space="0" w:color="FF0000"/>
            </w:tcBorders>
            <w:shd w:val="clear" w:color="33CCCC" w:fill="00FF00"/>
            <w:noWrap/>
            <w:vAlign w:val="center"/>
          </w:tcPr>
          <w:p w:rsidR="00CE7BCA" w:rsidRDefault="00CE7BCA">
            <w:pPr>
              <w:jc w:val="center"/>
              <w:rPr>
                <w:rFonts w:ascii="Arial" w:hAnsi="Arial" w:cs="Arial"/>
                <w:b/>
                <w:bCs/>
                <w:sz w:val="20"/>
                <w:szCs w:val="20"/>
              </w:rPr>
            </w:pPr>
            <w:r>
              <w:rPr>
                <w:rFonts w:ascii="Arial" w:hAnsi="Arial" w:cs="Arial"/>
                <w:b/>
                <w:bCs/>
                <w:sz w:val="20"/>
                <w:szCs w:val="20"/>
              </w:rPr>
              <w:t>918</w:t>
            </w:r>
          </w:p>
        </w:tc>
        <w:tc>
          <w:tcPr>
            <w:tcW w:w="820" w:type="dxa"/>
            <w:tcBorders>
              <w:top w:val="nil"/>
              <w:left w:val="nil"/>
              <w:bottom w:val="single" w:sz="4" w:space="0" w:color="000000"/>
              <w:right w:val="single" w:sz="4" w:space="0" w:color="000000"/>
            </w:tcBorders>
            <w:shd w:val="clear" w:color="auto" w:fill="auto"/>
            <w:noWrap/>
            <w:vAlign w:val="bottom"/>
          </w:tcPr>
          <w:p w:rsidR="00CE7BCA" w:rsidRDefault="00CE7BCA">
            <w:pPr>
              <w:jc w:val="center"/>
              <w:rPr>
                <w:rFonts w:ascii="Arial" w:hAnsi="Arial" w:cs="Arial"/>
                <w:sz w:val="14"/>
                <w:szCs w:val="14"/>
              </w:rPr>
            </w:pPr>
            <w:r>
              <w:rPr>
                <w:rFonts w:ascii="Arial" w:hAnsi="Arial" w:cs="Arial"/>
                <w:sz w:val="14"/>
                <w:szCs w:val="14"/>
              </w:rPr>
              <w:t>963</w:t>
            </w:r>
          </w:p>
        </w:tc>
        <w:tc>
          <w:tcPr>
            <w:tcW w:w="820" w:type="dxa"/>
            <w:tcBorders>
              <w:top w:val="nil"/>
              <w:left w:val="nil"/>
              <w:bottom w:val="nil"/>
              <w:right w:val="nil"/>
            </w:tcBorders>
            <w:shd w:val="clear" w:color="FFFFFF" w:fill="EFEFEF"/>
            <w:noWrap/>
            <w:vAlign w:val="bottom"/>
          </w:tcPr>
          <w:p w:rsidR="00CE7BCA" w:rsidRDefault="00CE7BCA">
            <w:pPr>
              <w:rPr>
                <w:rFonts w:ascii="Arial" w:hAnsi="Arial" w:cs="Arial"/>
                <w:sz w:val="20"/>
                <w:szCs w:val="20"/>
              </w:rPr>
            </w:pPr>
            <w:r>
              <w:rPr>
                <w:rFonts w:ascii="Arial" w:hAnsi="Arial" w:cs="Arial"/>
                <w:sz w:val="20"/>
                <w:szCs w:val="20"/>
              </w:rPr>
              <w:t> </w:t>
            </w:r>
          </w:p>
        </w:tc>
      </w:tr>
    </w:tbl>
    <w:p w:rsidR="00CE7BCA" w:rsidRDefault="00CE7BCA" w:rsidP="00A96A7B">
      <w:pPr>
        <w:widowControl w:val="0"/>
        <w:autoSpaceDE w:val="0"/>
        <w:autoSpaceDN w:val="0"/>
        <w:adjustRightInd w:val="0"/>
        <w:spacing w:line="360" w:lineRule="auto"/>
        <w:ind w:right="-1"/>
        <w:rPr>
          <w:sz w:val="22"/>
          <w:szCs w:val="22"/>
        </w:rPr>
      </w:pPr>
    </w:p>
    <w:tbl>
      <w:tblPr>
        <w:tblW w:w="10311" w:type="dxa"/>
        <w:tblInd w:w="55" w:type="dxa"/>
        <w:tblCellMar>
          <w:left w:w="70" w:type="dxa"/>
          <w:right w:w="70" w:type="dxa"/>
        </w:tblCellMar>
        <w:tblLook w:val="0000"/>
      </w:tblPr>
      <w:tblGrid>
        <w:gridCol w:w="960"/>
        <w:gridCol w:w="960"/>
        <w:gridCol w:w="8391"/>
      </w:tblGrid>
      <w:tr w:rsidR="00CE7BCA">
        <w:trPr>
          <w:trHeight w:val="499"/>
        </w:trPr>
        <w:tc>
          <w:tcPr>
            <w:tcW w:w="960" w:type="dxa"/>
            <w:tcBorders>
              <w:top w:val="single" w:sz="12" w:space="0" w:color="FF0000"/>
              <w:left w:val="single" w:sz="12" w:space="0" w:color="FF0000"/>
              <w:bottom w:val="single" w:sz="4" w:space="0" w:color="000000"/>
              <w:right w:val="single" w:sz="4" w:space="0" w:color="000000"/>
            </w:tcBorders>
            <w:shd w:val="clear" w:color="auto" w:fill="auto"/>
            <w:vAlign w:val="center"/>
          </w:tcPr>
          <w:p w:rsidR="00CE7BCA" w:rsidRDefault="00CE7BCA">
            <w:pPr>
              <w:jc w:val="center"/>
              <w:rPr>
                <w:rFonts w:ascii="Arial" w:hAnsi="Arial" w:cs="Arial"/>
                <w:sz w:val="18"/>
                <w:szCs w:val="18"/>
              </w:rPr>
            </w:pPr>
            <w:r>
              <w:rPr>
                <w:rFonts w:ascii="Arial" w:hAnsi="Arial" w:cs="Arial"/>
                <w:sz w:val="18"/>
                <w:szCs w:val="18"/>
              </w:rPr>
              <w:t>numero edifici</w:t>
            </w:r>
          </w:p>
        </w:tc>
        <w:tc>
          <w:tcPr>
            <w:tcW w:w="960" w:type="dxa"/>
            <w:tcBorders>
              <w:top w:val="single" w:sz="12" w:space="0" w:color="FF0000"/>
              <w:left w:val="nil"/>
              <w:bottom w:val="single" w:sz="4" w:space="0" w:color="000000"/>
              <w:right w:val="single" w:sz="4" w:space="0" w:color="000000"/>
            </w:tcBorders>
            <w:shd w:val="clear" w:color="auto" w:fill="auto"/>
            <w:vAlign w:val="center"/>
          </w:tcPr>
          <w:p w:rsidR="00CE7BCA" w:rsidRDefault="00CE7BCA">
            <w:pPr>
              <w:jc w:val="center"/>
              <w:rPr>
                <w:rFonts w:ascii="Arial" w:hAnsi="Arial" w:cs="Arial"/>
                <w:sz w:val="18"/>
                <w:szCs w:val="18"/>
              </w:rPr>
            </w:pPr>
            <w:r>
              <w:rPr>
                <w:rFonts w:ascii="Arial" w:hAnsi="Arial" w:cs="Arial"/>
                <w:sz w:val="18"/>
                <w:szCs w:val="18"/>
              </w:rPr>
              <w:t>livello di danno</w:t>
            </w:r>
          </w:p>
        </w:tc>
        <w:tc>
          <w:tcPr>
            <w:tcW w:w="8391" w:type="dxa"/>
            <w:tcBorders>
              <w:top w:val="single" w:sz="12" w:space="0" w:color="FF0000"/>
              <w:left w:val="nil"/>
              <w:bottom w:val="single" w:sz="4" w:space="0" w:color="000000"/>
              <w:right w:val="single" w:sz="12" w:space="0" w:color="FF0000"/>
            </w:tcBorders>
            <w:shd w:val="clear" w:color="auto" w:fill="auto"/>
            <w:noWrap/>
            <w:vAlign w:val="center"/>
          </w:tcPr>
          <w:p w:rsidR="00CE7BCA" w:rsidRDefault="00CE7BCA">
            <w:pPr>
              <w:jc w:val="center"/>
              <w:rPr>
                <w:rFonts w:ascii="Arial" w:hAnsi="Arial" w:cs="Arial"/>
                <w:sz w:val="18"/>
                <w:szCs w:val="18"/>
              </w:rPr>
            </w:pPr>
            <w:r>
              <w:rPr>
                <w:rFonts w:ascii="Arial" w:hAnsi="Arial" w:cs="Arial"/>
                <w:sz w:val="18"/>
                <w:szCs w:val="18"/>
              </w:rPr>
              <w:t>descrizione del danno</w:t>
            </w:r>
          </w:p>
        </w:tc>
      </w:tr>
      <w:tr w:rsidR="00CE7BCA">
        <w:trPr>
          <w:trHeight w:val="255"/>
        </w:trPr>
        <w:tc>
          <w:tcPr>
            <w:tcW w:w="960" w:type="dxa"/>
            <w:tcBorders>
              <w:top w:val="nil"/>
              <w:left w:val="single" w:sz="12" w:space="0" w:color="FF0000"/>
              <w:bottom w:val="single" w:sz="4" w:space="0" w:color="000000"/>
              <w:right w:val="single" w:sz="4" w:space="0" w:color="000000"/>
            </w:tcBorders>
            <w:shd w:val="clear" w:color="auto" w:fill="auto"/>
            <w:noWrap/>
            <w:vAlign w:val="center"/>
          </w:tcPr>
          <w:p w:rsidR="00CE7BCA" w:rsidRDefault="00CE7BCA">
            <w:pPr>
              <w:jc w:val="center"/>
              <w:rPr>
                <w:rFonts w:ascii="Arial" w:hAnsi="Arial" w:cs="Arial"/>
                <w:sz w:val="18"/>
                <w:szCs w:val="18"/>
              </w:rPr>
            </w:pPr>
            <w:r>
              <w:rPr>
                <w:rFonts w:ascii="Arial" w:hAnsi="Arial" w:cs="Arial"/>
                <w:sz w:val="18"/>
                <w:szCs w:val="18"/>
              </w:rPr>
              <w:t>786</w:t>
            </w:r>
          </w:p>
        </w:tc>
        <w:tc>
          <w:tcPr>
            <w:tcW w:w="960" w:type="dxa"/>
            <w:tcBorders>
              <w:top w:val="nil"/>
              <w:left w:val="nil"/>
              <w:bottom w:val="single" w:sz="4" w:space="0" w:color="000000"/>
              <w:right w:val="nil"/>
            </w:tcBorders>
            <w:shd w:val="clear" w:color="auto" w:fill="auto"/>
            <w:noWrap/>
            <w:vAlign w:val="center"/>
          </w:tcPr>
          <w:p w:rsidR="00CE7BCA" w:rsidRDefault="00CE7BCA">
            <w:pPr>
              <w:jc w:val="center"/>
              <w:rPr>
                <w:rFonts w:ascii="Arial" w:hAnsi="Arial" w:cs="Arial"/>
                <w:sz w:val="18"/>
                <w:szCs w:val="18"/>
              </w:rPr>
            </w:pPr>
            <w:r>
              <w:rPr>
                <w:rFonts w:ascii="Arial" w:hAnsi="Arial" w:cs="Arial"/>
                <w:sz w:val="18"/>
                <w:szCs w:val="18"/>
              </w:rPr>
              <w:t>D0</w:t>
            </w:r>
          </w:p>
        </w:tc>
        <w:tc>
          <w:tcPr>
            <w:tcW w:w="8391" w:type="dxa"/>
            <w:tcBorders>
              <w:top w:val="single" w:sz="4" w:space="0" w:color="000000"/>
              <w:left w:val="single" w:sz="4" w:space="0" w:color="000000"/>
              <w:bottom w:val="single" w:sz="4" w:space="0" w:color="000000"/>
              <w:right w:val="single" w:sz="12" w:space="0" w:color="FF0000"/>
            </w:tcBorders>
            <w:shd w:val="clear" w:color="auto" w:fill="auto"/>
            <w:noWrap/>
            <w:vAlign w:val="center"/>
          </w:tcPr>
          <w:p w:rsidR="00CE7BCA" w:rsidRDefault="00CE7BCA">
            <w:pPr>
              <w:rPr>
                <w:rFonts w:ascii="Arial" w:hAnsi="Arial" w:cs="Arial"/>
                <w:i/>
                <w:iCs/>
                <w:sz w:val="16"/>
                <w:szCs w:val="16"/>
              </w:rPr>
            </w:pPr>
            <w:r>
              <w:rPr>
                <w:rFonts w:ascii="Arial" w:hAnsi="Arial" w:cs="Arial"/>
                <w:i/>
                <w:iCs/>
                <w:sz w:val="16"/>
                <w:szCs w:val="16"/>
              </w:rPr>
              <w:t>nessun danno</w:t>
            </w:r>
          </w:p>
        </w:tc>
      </w:tr>
      <w:tr w:rsidR="00CE7BCA">
        <w:trPr>
          <w:trHeight w:val="255"/>
        </w:trPr>
        <w:tc>
          <w:tcPr>
            <w:tcW w:w="960" w:type="dxa"/>
            <w:tcBorders>
              <w:top w:val="nil"/>
              <w:left w:val="single" w:sz="12" w:space="0" w:color="FF0000"/>
              <w:bottom w:val="single" w:sz="4" w:space="0" w:color="000000"/>
              <w:right w:val="single" w:sz="4" w:space="0" w:color="000000"/>
            </w:tcBorders>
            <w:shd w:val="clear" w:color="auto" w:fill="auto"/>
            <w:noWrap/>
            <w:vAlign w:val="center"/>
          </w:tcPr>
          <w:p w:rsidR="00CE7BCA" w:rsidRDefault="00CE7BCA">
            <w:pPr>
              <w:jc w:val="center"/>
              <w:rPr>
                <w:rFonts w:ascii="Arial" w:hAnsi="Arial" w:cs="Arial"/>
                <w:sz w:val="18"/>
                <w:szCs w:val="18"/>
              </w:rPr>
            </w:pPr>
            <w:r>
              <w:rPr>
                <w:rFonts w:ascii="Arial" w:hAnsi="Arial" w:cs="Arial"/>
                <w:sz w:val="18"/>
                <w:szCs w:val="18"/>
              </w:rPr>
              <w:t>132</w:t>
            </w:r>
          </w:p>
        </w:tc>
        <w:tc>
          <w:tcPr>
            <w:tcW w:w="960" w:type="dxa"/>
            <w:tcBorders>
              <w:top w:val="nil"/>
              <w:left w:val="nil"/>
              <w:bottom w:val="single" w:sz="4" w:space="0" w:color="000000"/>
              <w:right w:val="single" w:sz="4" w:space="0" w:color="000000"/>
            </w:tcBorders>
            <w:shd w:val="clear" w:color="auto" w:fill="auto"/>
            <w:noWrap/>
            <w:vAlign w:val="center"/>
          </w:tcPr>
          <w:p w:rsidR="00CE7BCA" w:rsidRDefault="00CE7BCA">
            <w:pPr>
              <w:jc w:val="center"/>
              <w:rPr>
                <w:rFonts w:ascii="Arial" w:hAnsi="Arial" w:cs="Arial"/>
                <w:sz w:val="18"/>
                <w:szCs w:val="18"/>
              </w:rPr>
            </w:pPr>
            <w:r>
              <w:rPr>
                <w:rFonts w:ascii="Arial" w:hAnsi="Arial" w:cs="Arial"/>
                <w:sz w:val="18"/>
                <w:szCs w:val="18"/>
              </w:rPr>
              <w:t>D1</w:t>
            </w:r>
          </w:p>
        </w:tc>
        <w:tc>
          <w:tcPr>
            <w:tcW w:w="8391" w:type="dxa"/>
            <w:tcBorders>
              <w:top w:val="single" w:sz="4" w:space="0" w:color="000000"/>
              <w:left w:val="nil"/>
              <w:bottom w:val="single" w:sz="4" w:space="0" w:color="000000"/>
              <w:right w:val="single" w:sz="12" w:space="0" w:color="FF0000"/>
            </w:tcBorders>
            <w:shd w:val="clear" w:color="auto" w:fill="auto"/>
            <w:noWrap/>
            <w:vAlign w:val="center"/>
          </w:tcPr>
          <w:p w:rsidR="00CE7BCA" w:rsidRDefault="00CE7BCA">
            <w:pPr>
              <w:rPr>
                <w:rFonts w:ascii="Arial" w:hAnsi="Arial" w:cs="Arial"/>
                <w:i/>
                <w:iCs/>
                <w:sz w:val="16"/>
                <w:szCs w:val="16"/>
              </w:rPr>
            </w:pPr>
            <w:r>
              <w:rPr>
                <w:rFonts w:ascii="Arial" w:hAnsi="Arial" w:cs="Arial"/>
                <w:i/>
                <w:iCs/>
                <w:sz w:val="16"/>
                <w:szCs w:val="16"/>
              </w:rPr>
              <w:t>danno lieve: sottili fessure, caduta di piccole parti dell'intonaco</w:t>
            </w:r>
          </w:p>
        </w:tc>
      </w:tr>
      <w:tr w:rsidR="00CE7BCA">
        <w:trPr>
          <w:trHeight w:val="255"/>
        </w:trPr>
        <w:tc>
          <w:tcPr>
            <w:tcW w:w="960" w:type="dxa"/>
            <w:tcBorders>
              <w:top w:val="nil"/>
              <w:left w:val="single" w:sz="12" w:space="0" w:color="FF0000"/>
              <w:bottom w:val="single" w:sz="4" w:space="0" w:color="000000"/>
              <w:right w:val="single" w:sz="4" w:space="0" w:color="000000"/>
            </w:tcBorders>
            <w:shd w:val="clear" w:color="auto" w:fill="auto"/>
            <w:noWrap/>
            <w:vAlign w:val="center"/>
          </w:tcPr>
          <w:p w:rsidR="00CE7BCA" w:rsidRDefault="00CE7BCA">
            <w:pPr>
              <w:jc w:val="center"/>
              <w:rPr>
                <w:rFonts w:ascii="Arial" w:hAnsi="Arial" w:cs="Arial"/>
                <w:sz w:val="18"/>
                <w:szCs w:val="18"/>
              </w:rPr>
            </w:pPr>
            <w:r>
              <w:rPr>
                <w:rFonts w:ascii="Arial" w:hAnsi="Arial" w:cs="Arial"/>
                <w:sz w:val="18"/>
                <w:szCs w:val="18"/>
              </w:rPr>
              <w:t>36</w:t>
            </w:r>
          </w:p>
        </w:tc>
        <w:tc>
          <w:tcPr>
            <w:tcW w:w="960" w:type="dxa"/>
            <w:tcBorders>
              <w:top w:val="nil"/>
              <w:left w:val="nil"/>
              <w:bottom w:val="single" w:sz="4" w:space="0" w:color="000000"/>
              <w:right w:val="single" w:sz="4" w:space="0" w:color="000000"/>
            </w:tcBorders>
            <w:shd w:val="clear" w:color="auto" w:fill="auto"/>
            <w:noWrap/>
            <w:vAlign w:val="center"/>
          </w:tcPr>
          <w:p w:rsidR="00CE7BCA" w:rsidRDefault="00CE7BCA">
            <w:pPr>
              <w:jc w:val="center"/>
              <w:rPr>
                <w:rFonts w:ascii="Arial" w:hAnsi="Arial" w:cs="Arial"/>
                <w:sz w:val="18"/>
                <w:szCs w:val="18"/>
              </w:rPr>
            </w:pPr>
            <w:r>
              <w:rPr>
                <w:rFonts w:ascii="Arial" w:hAnsi="Arial" w:cs="Arial"/>
                <w:sz w:val="18"/>
                <w:szCs w:val="18"/>
              </w:rPr>
              <w:t>D2</w:t>
            </w:r>
          </w:p>
        </w:tc>
        <w:tc>
          <w:tcPr>
            <w:tcW w:w="8391" w:type="dxa"/>
            <w:tcBorders>
              <w:top w:val="single" w:sz="4" w:space="0" w:color="000000"/>
              <w:left w:val="nil"/>
              <w:bottom w:val="single" w:sz="4" w:space="0" w:color="000000"/>
              <w:right w:val="single" w:sz="12" w:space="0" w:color="FF0000"/>
            </w:tcBorders>
            <w:shd w:val="clear" w:color="auto" w:fill="auto"/>
            <w:vAlign w:val="center"/>
          </w:tcPr>
          <w:p w:rsidR="00CE7BCA" w:rsidRDefault="00CE7BCA">
            <w:pPr>
              <w:rPr>
                <w:rFonts w:ascii="Arial" w:hAnsi="Arial" w:cs="Arial"/>
                <w:i/>
                <w:iCs/>
                <w:sz w:val="16"/>
                <w:szCs w:val="16"/>
              </w:rPr>
            </w:pPr>
            <w:r>
              <w:rPr>
                <w:rFonts w:ascii="Arial" w:hAnsi="Arial" w:cs="Arial"/>
                <w:i/>
                <w:iCs/>
                <w:sz w:val="16"/>
                <w:szCs w:val="16"/>
              </w:rPr>
              <w:t>danno medio: piccole fessure, caduta di porzioni consistenti di intonaco, fessure nei camini parte dei quali cadono</w:t>
            </w:r>
          </w:p>
        </w:tc>
      </w:tr>
      <w:tr w:rsidR="00CE7BCA">
        <w:trPr>
          <w:trHeight w:val="255"/>
        </w:trPr>
        <w:tc>
          <w:tcPr>
            <w:tcW w:w="960" w:type="dxa"/>
            <w:tcBorders>
              <w:top w:val="nil"/>
              <w:left w:val="single" w:sz="12" w:space="0" w:color="FF0000"/>
              <w:bottom w:val="single" w:sz="4" w:space="0" w:color="000000"/>
              <w:right w:val="single" w:sz="4" w:space="0" w:color="000000"/>
            </w:tcBorders>
            <w:shd w:val="clear" w:color="auto" w:fill="auto"/>
            <w:noWrap/>
            <w:vAlign w:val="center"/>
          </w:tcPr>
          <w:p w:rsidR="00CE7BCA" w:rsidRDefault="00CE7BCA">
            <w:pPr>
              <w:jc w:val="center"/>
              <w:rPr>
                <w:rFonts w:ascii="Arial" w:hAnsi="Arial" w:cs="Arial"/>
                <w:sz w:val="18"/>
                <w:szCs w:val="18"/>
              </w:rPr>
            </w:pPr>
            <w:r>
              <w:rPr>
                <w:rFonts w:ascii="Arial" w:hAnsi="Arial" w:cs="Arial"/>
                <w:sz w:val="18"/>
                <w:szCs w:val="18"/>
              </w:rPr>
              <w:t>8</w:t>
            </w:r>
          </w:p>
        </w:tc>
        <w:tc>
          <w:tcPr>
            <w:tcW w:w="960" w:type="dxa"/>
            <w:tcBorders>
              <w:top w:val="nil"/>
              <w:left w:val="nil"/>
              <w:bottom w:val="single" w:sz="4" w:space="0" w:color="000000"/>
              <w:right w:val="single" w:sz="4" w:space="0" w:color="000000"/>
            </w:tcBorders>
            <w:shd w:val="clear" w:color="auto" w:fill="auto"/>
            <w:noWrap/>
            <w:vAlign w:val="center"/>
          </w:tcPr>
          <w:p w:rsidR="00CE7BCA" w:rsidRDefault="00CE7BCA">
            <w:pPr>
              <w:jc w:val="center"/>
              <w:rPr>
                <w:rFonts w:ascii="Arial" w:hAnsi="Arial" w:cs="Arial"/>
                <w:sz w:val="18"/>
                <w:szCs w:val="18"/>
              </w:rPr>
            </w:pPr>
            <w:r>
              <w:rPr>
                <w:rFonts w:ascii="Arial" w:hAnsi="Arial" w:cs="Arial"/>
                <w:sz w:val="18"/>
                <w:szCs w:val="18"/>
              </w:rPr>
              <w:t>D3</w:t>
            </w:r>
          </w:p>
        </w:tc>
        <w:tc>
          <w:tcPr>
            <w:tcW w:w="8391" w:type="dxa"/>
            <w:tcBorders>
              <w:top w:val="single" w:sz="4" w:space="0" w:color="000000"/>
              <w:left w:val="nil"/>
              <w:bottom w:val="single" w:sz="4" w:space="0" w:color="000000"/>
              <w:right w:val="single" w:sz="12" w:space="0" w:color="FF0000"/>
            </w:tcBorders>
            <w:shd w:val="clear" w:color="auto" w:fill="auto"/>
            <w:noWrap/>
            <w:vAlign w:val="center"/>
          </w:tcPr>
          <w:p w:rsidR="00CE7BCA" w:rsidRDefault="00CE7BCA">
            <w:pPr>
              <w:rPr>
                <w:rFonts w:ascii="Arial" w:hAnsi="Arial" w:cs="Arial"/>
                <w:i/>
                <w:iCs/>
                <w:sz w:val="16"/>
                <w:szCs w:val="16"/>
              </w:rPr>
            </w:pPr>
            <w:r>
              <w:rPr>
                <w:rFonts w:ascii="Arial" w:hAnsi="Arial" w:cs="Arial"/>
                <w:i/>
                <w:iCs/>
                <w:sz w:val="16"/>
                <w:szCs w:val="16"/>
              </w:rPr>
              <w:t>danno forte: ampie fessure nei muri, caduta di camini</w:t>
            </w:r>
          </w:p>
        </w:tc>
      </w:tr>
      <w:tr w:rsidR="00CE7BCA">
        <w:trPr>
          <w:trHeight w:val="215"/>
        </w:trPr>
        <w:tc>
          <w:tcPr>
            <w:tcW w:w="960" w:type="dxa"/>
            <w:tcBorders>
              <w:top w:val="nil"/>
              <w:left w:val="single" w:sz="12" w:space="0" w:color="FF0000"/>
              <w:bottom w:val="single" w:sz="4" w:space="0" w:color="000000"/>
              <w:right w:val="single" w:sz="4" w:space="0" w:color="000000"/>
            </w:tcBorders>
            <w:shd w:val="clear" w:color="auto" w:fill="auto"/>
            <w:noWrap/>
            <w:vAlign w:val="center"/>
          </w:tcPr>
          <w:p w:rsidR="00CE7BCA" w:rsidRDefault="00CE7BCA">
            <w:pPr>
              <w:jc w:val="center"/>
              <w:rPr>
                <w:rFonts w:ascii="Arial" w:hAnsi="Arial" w:cs="Arial"/>
                <w:sz w:val="18"/>
                <w:szCs w:val="18"/>
              </w:rPr>
            </w:pPr>
            <w:r>
              <w:rPr>
                <w:rFonts w:ascii="Arial" w:hAnsi="Arial" w:cs="Arial"/>
                <w:sz w:val="18"/>
                <w:szCs w:val="18"/>
              </w:rPr>
              <w:t>1</w:t>
            </w:r>
          </w:p>
        </w:tc>
        <w:tc>
          <w:tcPr>
            <w:tcW w:w="960" w:type="dxa"/>
            <w:tcBorders>
              <w:top w:val="nil"/>
              <w:left w:val="nil"/>
              <w:bottom w:val="single" w:sz="4" w:space="0" w:color="000000"/>
              <w:right w:val="single" w:sz="4" w:space="0" w:color="000000"/>
            </w:tcBorders>
            <w:shd w:val="clear" w:color="auto" w:fill="auto"/>
            <w:noWrap/>
            <w:vAlign w:val="center"/>
          </w:tcPr>
          <w:p w:rsidR="00CE7BCA" w:rsidRDefault="00CE7BCA">
            <w:pPr>
              <w:jc w:val="center"/>
              <w:rPr>
                <w:rFonts w:ascii="Arial" w:hAnsi="Arial" w:cs="Arial"/>
                <w:sz w:val="18"/>
                <w:szCs w:val="18"/>
              </w:rPr>
            </w:pPr>
            <w:r>
              <w:rPr>
                <w:rFonts w:ascii="Arial" w:hAnsi="Arial" w:cs="Arial"/>
                <w:sz w:val="18"/>
                <w:szCs w:val="18"/>
              </w:rPr>
              <w:t>D4</w:t>
            </w:r>
          </w:p>
        </w:tc>
        <w:tc>
          <w:tcPr>
            <w:tcW w:w="8391" w:type="dxa"/>
            <w:tcBorders>
              <w:top w:val="single" w:sz="4" w:space="0" w:color="000000"/>
              <w:left w:val="nil"/>
              <w:bottom w:val="single" w:sz="4" w:space="0" w:color="000000"/>
              <w:right w:val="single" w:sz="12" w:space="0" w:color="FF0000"/>
            </w:tcBorders>
            <w:shd w:val="clear" w:color="auto" w:fill="auto"/>
            <w:vAlign w:val="center"/>
          </w:tcPr>
          <w:p w:rsidR="00CE7BCA" w:rsidRDefault="00CE7BCA">
            <w:pPr>
              <w:rPr>
                <w:rFonts w:ascii="Arial" w:hAnsi="Arial" w:cs="Arial"/>
                <w:i/>
                <w:iCs/>
                <w:sz w:val="16"/>
                <w:szCs w:val="16"/>
              </w:rPr>
            </w:pPr>
            <w:r>
              <w:rPr>
                <w:rFonts w:ascii="Arial" w:hAnsi="Arial" w:cs="Arial"/>
                <w:i/>
                <w:iCs/>
                <w:sz w:val="16"/>
                <w:szCs w:val="16"/>
              </w:rPr>
              <w:t>distruzione: distacchi tra le pareti, collasso di porzioni di edifici, parti di edificio separate si sconnettono, collasso pareti interne</w:t>
            </w:r>
          </w:p>
        </w:tc>
      </w:tr>
      <w:tr w:rsidR="00CE7BCA">
        <w:trPr>
          <w:trHeight w:val="70"/>
        </w:trPr>
        <w:tc>
          <w:tcPr>
            <w:tcW w:w="960" w:type="dxa"/>
            <w:tcBorders>
              <w:top w:val="nil"/>
              <w:left w:val="single" w:sz="12" w:space="0" w:color="FF0000"/>
              <w:bottom w:val="single" w:sz="12" w:space="0" w:color="FF0000"/>
              <w:right w:val="single" w:sz="4" w:space="0" w:color="000000"/>
            </w:tcBorders>
            <w:shd w:val="clear" w:color="auto" w:fill="auto"/>
            <w:noWrap/>
            <w:vAlign w:val="center"/>
          </w:tcPr>
          <w:p w:rsidR="00CE7BCA" w:rsidRDefault="00CE7BCA">
            <w:pPr>
              <w:jc w:val="center"/>
              <w:rPr>
                <w:rFonts w:ascii="Arial" w:hAnsi="Arial" w:cs="Arial"/>
                <w:sz w:val="18"/>
                <w:szCs w:val="18"/>
              </w:rPr>
            </w:pPr>
            <w:r>
              <w:rPr>
                <w:rFonts w:ascii="Arial" w:hAnsi="Arial" w:cs="Arial"/>
                <w:sz w:val="18"/>
                <w:szCs w:val="18"/>
              </w:rPr>
              <w:t>0</w:t>
            </w:r>
          </w:p>
        </w:tc>
        <w:tc>
          <w:tcPr>
            <w:tcW w:w="960" w:type="dxa"/>
            <w:tcBorders>
              <w:top w:val="nil"/>
              <w:left w:val="nil"/>
              <w:bottom w:val="single" w:sz="12" w:space="0" w:color="FF0000"/>
              <w:right w:val="single" w:sz="4" w:space="0" w:color="000000"/>
            </w:tcBorders>
            <w:shd w:val="clear" w:color="auto" w:fill="auto"/>
            <w:noWrap/>
            <w:vAlign w:val="center"/>
          </w:tcPr>
          <w:p w:rsidR="00CE7BCA" w:rsidRDefault="00CE7BCA">
            <w:pPr>
              <w:jc w:val="center"/>
              <w:rPr>
                <w:rFonts w:ascii="Arial" w:hAnsi="Arial" w:cs="Arial"/>
                <w:sz w:val="18"/>
                <w:szCs w:val="18"/>
              </w:rPr>
            </w:pPr>
            <w:r>
              <w:rPr>
                <w:rFonts w:ascii="Arial" w:hAnsi="Arial" w:cs="Arial"/>
                <w:sz w:val="18"/>
                <w:szCs w:val="18"/>
              </w:rPr>
              <w:t>D5</w:t>
            </w:r>
          </w:p>
        </w:tc>
        <w:tc>
          <w:tcPr>
            <w:tcW w:w="8391" w:type="dxa"/>
            <w:tcBorders>
              <w:top w:val="single" w:sz="4" w:space="0" w:color="000000"/>
              <w:left w:val="nil"/>
              <w:bottom w:val="single" w:sz="12" w:space="0" w:color="FF0000"/>
              <w:right w:val="single" w:sz="12" w:space="0" w:color="FF0000"/>
            </w:tcBorders>
            <w:shd w:val="clear" w:color="auto" w:fill="auto"/>
            <w:noWrap/>
            <w:vAlign w:val="bottom"/>
          </w:tcPr>
          <w:p w:rsidR="00CE7BCA" w:rsidRDefault="00CE7BCA">
            <w:pPr>
              <w:rPr>
                <w:rFonts w:ascii="Arial" w:hAnsi="Arial" w:cs="Arial"/>
                <w:i/>
                <w:iCs/>
                <w:sz w:val="16"/>
                <w:szCs w:val="16"/>
              </w:rPr>
            </w:pPr>
            <w:r>
              <w:rPr>
                <w:rFonts w:ascii="Arial" w:hAnsi="Arial" w:cs="Arial"/>
                <w:i/>
                <w:iCs/>
                <w:sz w:val="16"/>
                <w:szCs w:val="16"/>
              </w:rPr>
              <w:t xml:space="preserve">danno totale: </w:t>
            </w:r>
            <w:r w:rsidR="00814008">
              <w:rPr>
                <w:rFonts w:ascii="Arial" w:hAnsi="Arial" w:cs="Arial"/>
                <w:i/>
                <w:iCs/>
                <w:sz w:val="16"/>
                <w:szCs w:val="16"/>
              </w:rPr>
              <w:t>collasso</w:t>
            </w:r>
            <w:r>
              <w:rPr>
                <w:rFonts w:ascii="Arial" w:hAnsi="Arial" w:cs="Arial"/>
                <w:i/>
                <w:iCs/>
                <w:sz w:val="16"/>
                <w:szCs w:val="16"/>
              </w:rPr>
              <w:t xml:space="preserve"> totale dell'edificio</w:t>
            </w:r>
          </w:p>
        </w:tc>
      </w:tr>
    </w:tbl>
    <w:p w:rsidR="00CE7BCA" w:rsidRDefault="00CE7BCA" w:rsidP="00A96A7B">
      <w:pPr>
        <w:widowControl w:val="0"/>
        <w:autoSpaceDE w:val="0"/>
        <w:autoSpaceDN w:val="0"/>
        <w:adjustRightInd w:val="0"/>
        <w:spacing w:line="360" w:lineRule="auto"/>
        <w:ind w:right="-1"/>
        <w:rPr>
          <w:sz w:val="22"/>
          <w:szCs w:val="22"/>
        </w:rPr>
      </w:pPr>
    </w:p>
    <w:p w:rsidR="001F7095" w:rsidRPr="00E3401F" w:rsidRDefault="001F7095" w:rsidP="00E3401F">
      <w:pPr>
        <w:pStyle w:val="Corpodeltesto"/>
        <w:spacing w:before="120" w:after="240" w:line="360" w:lineRule="auto"/>
        <w:ind w:firstLine="0"/>
        <w:rPr>
          <w:b/>
          <w:bCs/>
          <w:iCs/>
          <w:szCs w:val="24"/>
        </w:rPr>
      </w:pPr>
      <w:r w:rsidRPr="00E3401F">
        <w:rPr>
          <w:b/>
          <w:bCs/>
          <w:iCs/>
          <w:szCs w:val="24"/>
        </w:rPr>
        <w:t>2.2.</w:t>
      </w:r>
      <w:r w:rsidR="00E3401F" w:rsidRPr="00E3401F">
        <w:rPr>
          <w:b/>
          <w:bCs/>
          <w:iCs/>
          <w:szCs w:val="24"/>
        </w:rPr>
        <w:t>3</w:t>
      </w:r>
      <w:r w:rsidRPr="00E3401F">
        <w:rPr>
          <w:b/>
          <w:bCs/>
          <w:iCs/>
          <w:szCs w:val="24"/>
        </w:rPr>
        <w:t xml:space="preserve"> Obiettivi</w:t>
      </w:r>
    </w:p>
    <w:p w:rsidR="00046AFA" w:rsidRPr="00E3401F" w:rsidRDefault="001F7095" w:rsidP="00E3401F">
      <w:pPr>
        <w:widowControl w:val="0"/>
        <w:autoSpaceDE w:val="0"/>
        <w:autoSpaceDN w:val="0"/>
        <w:adjustRightInd w:val="0"/>
        <w:spacing w:line="360" w:lineRule="auto"/>
        <w:ind w:right="-1"/>
        <w:rPr>
          <w:rFonts w:ascii="Times New Roman PS MT" w:hAnsi="Times New Roman PS MT" w:cs="Times New Roman PS MT"/>
        </w:rPr>
      </w:pPr>
      <w:r w:rsidRPr="00E3401F">
        <w:rPr>
          <w:rFonts w:ascii="Times New Roman PS MT" w:hAnsi="Times New Roman PS MT" w:cs="Times New Roman PS MT"/>
        </w:rPr>
        <w:t>Salvaguardia ed assistenza alle persone residenti</w:t>
      </w:r>
      <w:r w:rsidR="000F3DDA" w:rsidRPr="00E3401F">
        <w:rPr>
          <w:rFonts w:ascii="Times New Roman PS MT" w:hAnsi="Times New Roman PS MT" w:cs="Times New Roman PS MT"/>
        </w:rPr>
        <w:t>, e delle persone che</w:t>
      </w:r>
      <w:r w:rsidRPr="00E3401F">
        <w:rPr>
          <w:rFonts w:ascii="Times New Roman PS MT" w:hAnsi="Times New Roman PS MT" w:cs="Times New Roman PS MT"/>
        </w:rPr>
        <w:t xml:space="preserve"> </w:t>
      </w:r>
      <w:r w:rsidR="000F3DDA" w:rsidRPr="00E3401F">
        <w:rPr>
          <w:rFonts w:ascii="Times New Roman PS MT" w:hAnsi="Times New Roman PS MT" w:cs="Times New Roman PS MT"/>
        </w:rPr>
        <w:t xml:space="preserve">transitano e/o utilizzano strutture quali uffici, scuole, attività commerciali etc. </w:t>
      </w:r>
      <w:r w:rsidRPr="00E3401F">
        <w:rPr>
          <w:rFonts w:ascii="Times New Roman PS MT" w:hAnsi="Times New Roman PS MT" w:cs="Times New Roman PS MT"/>
        </w:rPr>
        <w:t>coinvolti nella zona interessata dall’evento.</w:t>
      </w:r>
    </w:p>
    <w:p w:rsidR="00574CA7" w:rsidRPr="00E3401F" w:rsidRDefault="00574CA7" w:rsidP="00E3401F">
      <w:pPr>
        <w:pStyle w:val="Corpodeltesto"/>
        <w:spacing w:line="360" w:lineRule="auto"/>
        <w:ind w:firstLine="0"/>
        <w:rPr>
          <w:rFonts w:ascii="Times New Roman PS MT" w:hAnsi="Times New Roman PS MT" w:cs="Times New Roman PS MT"/>
          <w:szCs w:val="24"/>
        </w:rPr>
      </w:pPr>
      <w:r w:rsidRPr="00E3401F">
        <w:rPr>
          <w:rFonts w:ascii="Times New Roman PS MT" w:hAnsi="Times New Roman PS MT" w:cs="Times New Roman PS MT"/>
          <w:szCs w:val="24"/>
        </w:rPr>
        <w:t xml:space="preserve">Personale appartenente alla Polizia Municipale, carabinieri, Polizia di Stato e Guardia di finanza presidierà </w:t>
      </w:r>
      <w:r w:rsidR="000F3DDA" w:rsidRPr="00E3401F">
        <w:rPr>
          <w:rFonts w:ascii="Times New Roman PS MT" w:hAnsi="Times New Roman PS MT" w:cs="Times New Roman PS MT"/>
          <w:szCs w:val="24"/>
        </w:rPr>
        <w:t>l’intero territorio del centro abitato.</w:t>
      </w:r>
    </w:p>
    <w:p w:rsidR="00217464" w:rsidRPr="00E3401F" w:rsidRDefault="0078672C" w:rsidP="00E3401F">
      <w:pPr>
        <w:pStyle w:val="Corpodeltesto"/>
        <w:spacing w:line="360" w:lineRule="auto"/>
        <w:ind w:firstLine="0"/>
        <w:rPr>
          <w:rFonts w:ascii="Times New Roman PS MT" w:hAnsi="Times New Roman PS MT" w:cs="Times New Roman PS MT"/>
          <w:szCs w:val="24"/>
        </w:rPr>
      </w:pPr>
      <w:r w:rsidRPr="00E3401F">
        <w:rPr>
          <w:rFonts w:ascii="Times New Roman PS MT" w:hAnsi="Times New Roman PS MT" w:cs="Times New Roman PS MT"/>
          <w:szCs w:val="24"/>
        </w:rPr>
        <w:t>Le pattuglie stabiliranno la materializzazione di presidi con compito di controllare ed impedire il transito veicolare, pedonale, e qualsiasi forma di eventuale sciacallaggio.</w:t>
      </w:r>
    </w:p>
    <w:p w:rsidR="0078672C" w:rsidRPr="00E3401F" w:rsidRDefault="0078672C" w:rsidP="00E3401F">
      <w:pPr>
        <w:pStyle w:val="Corpodeltesto"/>
        <w:spacing w:line="360" w:lineRule="auto"/>
        <w:ind w:firstLine="0"/>
        <w:rPr>
          <w:rFonts w:ascii="Times New Roman PS MT" w:hAnsi="Times New Roman PS MT" w:cs="Times New Roman PS MT"/>
          <w:szCs w:val="24"/>
        </w:rPr>
      </w:pPr>
      <w:r w:rsidRPr="00E3401F">
        <w:rPr>
          <w:rFonts w:ascii="Times New Roman PS MT" w:hAnsi="Times New Roman PS MT" w:cs="Times New Roman PS MT"/>
          <w:szCs w:val="24"/>
        </w:rPr>
        <w:t>Le p</w:t>
      </w:r>
      <w:r w:rsidR="000F3DDA" w:rsidRPr="00E3401F">
        <w:rPr>
          <w:rFonts w:ascii="Times New Roman PS MT" w:hAnsi="Times New Roman PS MT" w:cs="Times New Roman PS MT"/>
          <w:szCs w:val="24"/>
        </w:rPr>
        <w:t>attuglie saranno composte da personale</w:t>
      </w:r>
      <w:r w:rsidRPr="00E3401F">
        <w:rPr>
          <w:rFonts w:ascii="Times New Roman PS MT" w:hAnsi="Times New Roman PS MT" w:cs="Times New Roman PS MT"/>
          <w:szCs w:val="24"/>
        </w:rPr>
        <w:t xml:space="preserve"> appartenenti alle Forze di Polizia e a </w:t>
      </w:r>
      <w:r w:rsidR="000F3DDA" w:rsidRPr="00E3401F">
        <w:rPr>
          <w:rFonts w:ascii="Times New Roman PS MT" w:hAnsi="Times New Roman PS MT" w:cs="Times New Roman PS MT"/>
          <w:szCs w:val="24"/>
        </w:rPr>
        <w:t>gruppi di volontariato.</w:t>
      </w:r>
    </w:p>
    <w:p w:rsidR="00814008" w:rsidRPr="00E3401F" w:rsidRDefault="00814008" w:rsidP="000F3DDA">
      <w:pPr>
        <w:pStyle w:val="Corpodeltesto"/>
        <w:ind w:firstLine="0"/>
        <w:rPr>
          <w:b/>
          <w:szCs w:val="24"/>
        </w:rPr>
      </w:pPr>
    </w:p>
    <w:p w:rsidR="00814008" w:rsidRPr="00E3401F" w:rsidRDefault="00814008" w:rsidP="000F3DDA">
      <w:pPr>
        <w:pStyle w:val="Corpodeltesto"/>
        <w:ind w:firstLine="0"/>
        <w:rPr>
          <w:b/>
          <w:szCs w:val="24"/>
        </w:rPr>
      </w:pPr>
    </w:p>
    <w:p w:rsidR="00814008" w:rsidRPr="00E3401F" w:rsidRDefault="00814008" w:rsidP="000F3DDA">
      <w:pPr>
        <w:pStyle w:val="Corpodeltesto"/>
        <w:ind w:firstLine="0"/>
        <w:rPr>
          <w:b/>
          <w:szCs w:val="24"/>
        </w:rPr>
      </w:pPr>
    </w:p>
    <w:p w:rsidR="00814008" w:rsidRDefault="00814008" w:rsidP="000F3DDA">
      <w:pPr>
        <w:pStyle w:val="Corpodeltesto"/>
        <w:ind w:firstLine="0"/>
        <w:rPr>
          <w:b/>
          <w:sz w:val="28"/>
          <w:szCs w:val="28"/>
        </w:rPr>
      </w:pPr>
    </w:p>
    <w:p w:rsidR="00941CF0" w:rsidRDefault="00941CF0" w:rsidP="000F3DDA">
      <w:pPr>
        <w:pStyle w:val="Corpodeltesto"/>
        <w:ind w:firstLine="0"/>
        <w:rPr>
          <w:b/>
          <w:sz w:val="28"/>
          <w:szCs w:val="28"/>
        </w:rPr>
      </w:pPr>
    </w:p>
    <w:p w:rsidR="00941CF0" w:rsidRDefault="00941CF0" w:rsidP="000F3DDA">
      <w:pPr>
        <w:pStyle w:val="Corpodeltesto"/>
        <w:ind w:firstLine="0"/>
        <w:rPr>
          <w:b/>
          <w:sz w:val="28"/>
          <w:szCs w:val="28"/>
        </w:rPr>
      </w:pPr>
    </w:p>
    <w:p w:rsidR="00941CF0" w:rsidRDefault="00941CF0" w:rsidP="000F3DDA">
      <w:pPr>
        <w:pStyle w:val="Corpodeltesto"/>
        <w:ind w:firstLine="0"/>
        <w:rPr>
          <w:b/>
          <w:sz w:val="28"/>
          <w:szCs w:val="28"/>
        </w:rPr>
      </w:pPr>
    </w:p>
    <w:p w:rsidR="00941CF0" w:rsidRDefault="00941CF0" w:rsidP="000F3DDA">
      <w:pPr>
        <w:pStyle w:val="Corpodeltesto"/>
        <w:ind w:firstLine="0"/>
        <w:rPr>
          <w:b/>
          <w:sz w:val="28"/>
          <w:szCs w:val="28"/>
        </w:rPr>
      </w:pPr>
    </w:p>
    <w:p w:rsidR="00941CF0" w:rsidRDefault="00941CF0" w:rsidP="000F3DDA">
      <w:pPr>
        <w:pStyle w:val="Corpodeltesto"/>
        <w:ind w:firstLine="0"/>
        <w:rPr>
          <w:b/>
          <w:sz w:val="28"/>
          <w:szCs w:val="28"/>
        </w:rPr>
      </w:pPr>
    </w:p>
    <w:p w:rsidR="00941CF0" w:rsidRDefault="00941CF0" w:rsidP="000F3DDA">
      <w:pPr>
        <w:pStyle w:val="Corpodeltesto"/>
        <w:ind w:firstLine="0"/>
        <w:rPr>
          <w:b/>
          <w:sz w:val="28"/>
          <w:szCs w:val="28"/>
        </w:rPr>
      </w:pPr>
    </w:p>
    <w:p w:rsidR="00941CF0" w:rsidRDefault="00941CF0" w:rsidP="000F3DDA">
      <w:pPr>
        <w:pStyle w:val="Corpodeltesto"/>
        <w:ind w:firstLine="0"/>
        <w:rPr>
          <w:b/>
          <w:sz w:val="28"/>
          <w:szCs w:val="28"/>
        </w:rPr>
      </w:pPr>
    </w:p>
    <w:p w:rsidR="00941CF0" w:rsidRDefault="00941CF0" w:rsidP="000F3DDA">
      <w:pPr>
        <w:pStyle w:val="Corpodeltesto"/>
        <w:ind w:firstLine="0"/>
        <w:rPr>
          <w:b/>
          <w:sz w:val="28"/>
          <w:szCs w:val="28"/>
        </w:rPr>
      </w:pPr>
    </w:p>
    <w:p w:rsidR="00941CF0" w:rsidRDefault="00941CF0" w:rsidP="000F3DDA">
      <w:pPr>
        <w:pStyle w:val="Corpodeltesto"/>
        <w:ind w:firstLine="0"/>
        <w:rPr>
          <w:b/>
          <w:sz w:val="28"/>
          <w:szCs w:val="28"/>
        </w:rPr>
      </w:pPr>
    </w:p>
    <w:p w:rsidR="00941CF0" w:rsidRDefault="00941CF0" w:rsidP="000F3DDA">
      <w:pPr>
        <w:pStyle w:val="Corpodeltesto"/>
        <w:ind w:firstLine="0"/>
        <w:rPr>
          <w:b/>
          <w:sz w:val="28"/>
          <w:szCs w:val="28"/>
        </w:rPr>
      </w:pPr>
    </w:p>
    <w:p w:rsidR="00941CF0" w:rsidRDefault="00941CF0" w:rsidP="000F3DDA">
      <w:pPr>
        <w:pStyle w:val="Corpodeltesto"/>
        <w:ind w:firstLine="0"/>
        <w:rPr>
          <w:b/>
          <w:sz w:val="28"/>
          <w:szCs w:val="28"/>
        </w:rPr>
      </w:pPr>
    </w:p>
    <w:p w:rsidR="00941CF0" w:rsidRDefault="00941CF0" w:rsidP="000F3DDA">
      <w:pPr>
        <w:pStyle w:val="Corpodeltesto"/>
        <w:ind w:firstLine="0"/>
        <w:rPr>
          <w:b/>
          <w:sz w:val="28"/>
          <w:szCs w:val="28"/>
        </w:rPr>
      </w:pPr>
    </w:p>
    <w:p w:rsidR="00941CF0" w:rsidRDefault="00941CF0" w:rsidP="000F3DDA">
      <w:pPr>
        <w:pStyle w:val="Corpodeltesto"/>
        <w:ind w:firstLine="0"/>
        <w:rPr>
          <w:b/>
          <w:sz w:val="28"/>
          <w:szCs w:val="28"/>
        </w:rPr>
      </w:pPr>
    </w:p>
    <w:p w:rsidR="00941CF0" w:rsidRDefault="00941CF0" w:rsidP="000F3DDA">
      <w:pPr>
        <w:pStyle w:val="Corpodeltesto"/>
        <w:ind w:firstLine="0"/>
        <w:rPr>
          <w:b/>
          <w:sz w:val="28"/>
          <w:szCs w:val="28"/>
        </w:rPr>
      </w:pPr>
    </w:p>
    <w:p w:rsidR="00941CF0" w:rsidRDefault="00941CF0" w:rsidP="000F3DDA">
      <w:pPr>
        <w:pStyle w:val="Corpodeltesto"/>
        <w:ind w:firstLine="0"/>
        <w:rPr>
          <w:b/>
          <w:sz w:val="28"/>
          <w:szCs w:val="28"/>
        </w:rPr>
      </w:pPr>
    </w:p>
    <w:p w:rsidR="00941CF0" w:rsidRPr="00046AFA" w:rsidRDefault="00941CF0" w:rsidP="000F3DDA">
      <w:pPr>
        <w:pStyle w:val="Corpodeltesto"/>
        <w:ind w:firstLine="0"/>
        <w:rPr>
          <w:b/>
          <w:sz w:val="28"/>
          <w:szCs w:val="28"/>
        </w:rPr>
      </w:pPr>
    </w:p>
    <w:p w:rsidR="00941CF0" w:rsidRDefault="00941CF0" w:rsidP="006B570B">
      <w:pPr>
        <w:widowControl w:val="0"/>
        <w:autoSpaceDE w:val="0"/>
        <w:autoSpaceDN w:val="0"/>
        <w:adjustRightInd w:val="0"/>
        <w:spacing w:line="200" w:lineRule="exact"/>
        <w:rPr>
          <w:color w:val="000000"/>
          <w:sz w:val="20"/>
          <w:szCs w:val="20"/>
        </w:rPr>
      </w:pPr>
    </w:p>
    <w:p w:rsidR="00941CF0" w:rsidRDefault="00941CF0" w:rsidP="006B570B">
      <w:pPr>
        <w:widowControl w:val="0"/>
        <w:autoSpaceDE w:val="0"/>
        <w:autoSpaceDN w:val="0"/>
        <w:adjustRightInd w:val="0"/>
        <w:spacing w:line="200" w:lineRule="exact"/>
        <w:rPr>
          <w:color w:val="000000"/>
          <w:sz w:val="20"/>
          <w:szCs w:val="20"/>
        </w:rPr>
      </w:pPr>
    </w:p>
    <w:p w:rsidR="00941CF0" w:rsidRDefault="00941CF0" w:rsidP="006B570B">
      <w:pPr>
        <w:widowControl w:val="0"/>
        <w:autoSpaceDE w:val="0"/>
        <w:autoSpaceDN w:val="0"/>
        <w:adjustRightInd w:val="0"/>
        <w:spacing w:line="200" w:lineRule="exact"/>
        <w:rPr>
          <w:color w:val="000000"/>
          <w:sz w:val="20"/>
          <w:szCs w:val="20"/>
        </w:rPr>
      </w:pPr>
    </w:p>
    <w:p w:rsidR="000620A3" w:rsidRPr="00046AFA" w:rsidRDefault="000620A3" w:rsidP="0078672C">
      <w:pPr>
        <w:pStyle w:val="Corpodeltesto"/>
        <w:ind w:firstLine="0"/>
        <w:rPr>
          <w:sz w:val="28"/>
          <w:szCs w:val="28"/>
        </w:rPr>
      </w:pPr>
    </w:p>
    <w:p w:rsidR="0078672C" w:rsidRPr="00046AFA" w:rsidRDefault="00686301" w:rsidP="00046AFA">
      <w:pPr>
        <w:pStyle w:val="Corpodeltesto"/>
        <w:numPr>
          <w:ilvl w:val="0"/>
          <w:numId w:val="32"/>
        </w:numPr>
        <w:spacing w:line="360" w:lineRule="auto"/>
        <w:jc w:val="center"/>
        <w:rPr>
          <w:b/>
          <w:sz w:val="28"/>
          <w:szCs w:val="28"/>
        </w:rPr>
      </w:pPr>
      <w:r w:rsidRPr="00046AFA">
        <w:rPr>
          <w:b/>
          <w:sz w:val="28"/>
          <w:szCs w:val="28"/>
        </w:rPr>
        <w:t>LINEAMENTI DELLA PIANIFICAZIONE</w:t>
      </w:r>
      <w:r w:rsidR="00717287" w:rsidRPr="00046AFA">
        <w:rPr>
          <w:b/>
          <w:sz w:val="28"/>
          <w:szCs w:val="28"/>
        </w:rPr>
        <w:t xml:space="preserve"> – OBIETTIVI</w:t>
      </w:r>
    </w:p>
    <w:p w:rsidR="00773C01" w:rsidRPr="00B22020" w:rsidRDefault="00773C01" w:rsidP="00B22020">
      <w:pPr>
        <w:autoSpaceDE w:val="0"/>
        <w:autoSpaceDN w:val="0"/>
        <w:adjustRightInd w:val="0"/>
        <w:spacing w:line="360" w:lineRule="auto"/>
        <w:jc w:val="both"/>
        <w:rPr>
          <w:sz w:val="22"/>
          <w:szCs w:val="22"/>
        </w:rPr>
      </w:pPr>
      <w:r w:rsidRPr="00B22020">
        <w:rPr>
          <w:sz w:val="22"/>
          <w:szCs w:val="22"/>
        </w:rPr>
        <w:lastRenderedPageBreak/>
        <w:t>I lineamenti sono gli obiettivi che il Sindaco, in qualità di Autorità di protezione civile, deve conseguire per garantire la prima risposta ordinata degli interventi (art.15 L. 225/92).</w:t>
      </w:r>
    </w:p>
    <w:p w:rsidR="00717287" w:rsidRPr="00394426" w:rsidRDefault="00B22020" w:rsidP="00F3220D">
      <w:pPr>
        <w:pStyle w:val="Titolo2"/>
        <w:numPr>
          <w:ilvl w:val="1"/>
          <w:numId w:val="38"/>
        </w:numPr>
        <w:spacing w:before="240" w:after="240"/>
        <w:jc w:val="both"/>
        <w:rPr>
          <w:b/>
          <w:caps/>
          <w:sz w:val="22"/>
          <w:szCs w:val="22"/>
        </w:rPr>
      </w:pPr>
      <w:bookmarkStart w:id="27" w:name="_Toc191205847"/>
      <w:bookmarkStart w:id="28" w:name="_Toc192658985"/>
      <w:r w:rsidRPr="00394426">
        <w:rPr>
          <w:b/>
          <w:caps/>
          <w:sz w:val="22"/>
          <w:szCs w:val="22"/>
        </w:rPr>
        <w:t>Funzionalità del sistema di allertamento locale</w:t>
      </w:r>
      <w:bookmarkEnd w:id="27"/>
      <w:bookmarkEnd w:id="28"/>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4"/>
        <w:gridCol w:w="1610"/>
        <w:gridCol w:w="1564"/>
        <w:gridCol w:w="2997"/>
      </w:tblGrid>
      <w:tr w:rsidR="00717287" w:rsidRPr="00717287">
        <w:trPr>
          <w:trHeight w:val="515"/>
        </w:trPr>
        <w:tc>
          <w:tcPr>
            <w:tcW w:w="3774" w:type="dxa"/>
            <w:shd w:val="clear" w:color="auto" w:fill="A6A6A6"/>
            <w:vAlign w:val="center"/>
          </w:tcPr>
          <w:p w:rsidR="00717287" w:rsidRPr="00717287" w:rsidRDefault="00717287" w:rsidP="00717287">
            <w:pPr>
              <w:jc w:val="center"/>
              <w:rPr>
                <w:rFonts w:ascii="Arial" w:hAnsi="Arial" w:cs="Arial"/>
                <w:b/>
                <w:bCs/>
                <w:sz w:val="20"/>
                <w:szCs w:val="20"/>
              </w:rPr>
            </w:pPr>
            <w:r w:rsidRPr="00717287">
              <w:rPr>
                <w:rFonts w:ascii="Arial" w:hAnsi="Arial" w:cs="Arial"/>
                <w:b/>
                <w:bCs/>
                <w:sz w:val="20"/>
                <w:szCs w:val="20"/>
              </w:rPr>
              <w:t>Struttura comunale reperibile h24</w:t>
            </w:r>
          </w:p>
        </w:tc>
        <w:tc>
          <w:tcPr>
            <w:tcW w:w="1610" w:type="dxa"/>
            <w:shd w:val="clear" w:color="auto" w:fill="A6A6A6"/>
            <w:vAlign w:val="center"/>
          </w:tcPr>
          <w:p w:rsidR="00717287" w:rsidRPr="00717287" w:rsidRDefault="00717287" w:rsidP="00717287">
            <w:pPr>
              <w:jc w:val="center"/>
              <w:rPr>
                <w:rFonts w:ascii="Arial" w:hAnsi="Arial" w:cs="Arial"/>
                <w:b/>
                <w:bCs/>
                <w:sz w:val="20"/>
                <w:szCs w:val="20"/>
              </w:rPr>
            </w:pPr>
            <w:r w:rsidRPr="00717287">
              <w:rPr>
                <w:rFonts w:ascii="Arial" w:hAnsi="Arial" w:cs="Arial"/>
                <w:b/>
                <w:bCs/>
                <w:sz w:val="20"/>
                <w:szCs w:val="20"/>
              </w:rPr>
              <w:t>Telefono/cellulare</w:t>
            </w:r>
          </w:p>
        </w:tc>
        <w:tc>
          <w:tcPr>
            <w:tcW w:w="1564" w:type="dxa"/>
            <w:shd w:val="clear" w:color="auto" w:fill="A6A6A6"/>
            <w:vAlign w:val="center"/>
          </w:tcPr>
          <w:p w:rsidR="00717287" w:rsidRPr="00717287" w:rsidRDefault="00717287" w:rsidP="00717287">
            <w:pPr>
              <w:jc w:val="center"/>
              <w:rPr>
                <w:rFonts w:ascii="Arial" w:hAnsi="Arial" w:cs="Arial"/>
                <w:b/>
                <w:bCs/>
                <w:sz w:val="20"/>
                <w:szCs w:val="20"/>
              </w:rPr>
            </w:pPr>
            <w:r w:rsidRPr="00717287">
              <w:rPr>
                <w:rFonts w:ascii="Arial" w:hAnsi="Arial" w:cs="Arial"/>
                <w:b/>
                <w:bCs/>
                <w:sz w:val="20"/>
                <w:szCs w:val="20"/>
              </w:rPr>
              <w:t xml:space="preserve">Fax </w:t>
            </w:r>
          </w:p>
        </w:tc>
        <w:tc>
          <w:tcPr>
            <w:tcW w:w="2997" w:type="dxa"/>
            <w:shd w:val="clear" w:color="auto" w:fill="A6A6A6"/>
            <w:vAlign w:val="center"/>
          </w:tcPr>
          <w:p w:rsidR="00717287" w:rsidRPr="00717287" w:rsidRDefault="00717287" w:rsidP="00717287">
            <w:pPr>
              <w:jc w:val="center"/>
              <w:rPr>
                <w:rFonts w:ascii="Arial" w:hAnsi="Arial" w:cs="Arial"/>
                <w:b/>
                <w:bCs/>
                <w:sz w:val="20"/>
                <w:szCs w:val="20"/>
              </w:rPr>
            </w:pPr>
            <w:r w:rsidRPr="00717287">
              <w:rPr>
                <w:rFonts w:ascii="Arial" w:hAnsi="Arial" w:cs="Arial"/>
                <w:b/>
                <w:bCs/>
                <w:sz w:val="20"/>
                <w:szCs w:val="20"/>
              </w:rPr>
              <w:t>E-mail</w:t>
            </w:r>
          </w:p>
        </w:tc>
      </w:tr>
      <w:tr w:rsidR="00717287" w:rsidRPr="00717287">
        <w:trPr>
          <w:trHeight w:val="501"/>
        </w:trPr>
        <w:tc>
          <w:tcPr>
            <w:tcW w:w="3774" w:type="dxa"/>
          </w:tcPr>
          <w:p w:rsidR="00717287" w:rsidRPr="00717287" w:rsidRDefault="001E579B" w:rsidP="00652EC1">
            <w:pPr>
              <w:jc w:val="both"/>
              <w:rPr>
                <w:rFonts w:ascii="Arial" w:hAnsi="Arial" w:cs="Arial"/>
                <w:b/>
                <w:bCs/>
                <w:i/>
                <w:sz w:val="20"/>
                <w:szCs w:val="20"/>
              </w:rPr>
            </w:pPr>
            <w:r>
              <w:rPr>
                <w:rFonts w:ascii="Arial" w:hAnsi="Arial" w:cs="Arial"/>
                <w:b/>
                <w:bCs/>
                <w:i/>
                <w:sz w:val="20"/>
                <w:szCs w:val="20"/>
              </w:rPr>
              <w:t xml:space="preserve">Sindaco </w:t>
            </w:r>
            <w:r w:rsidR="00652EC1">
              <w:rPr>
                <w:rFonts w:ascii="Arial" w:hAnsi="Arial" w:cs="Arial"/>
                <w:b/>
                <w:bCs/>
                <w:i/>
                <w:sz w:val="20"/>
                <w:szCs w:val="20"/>
              </w:rPr>
              <w:t>Salvatore Chisari</w:t>
            </w:r>
          </w:p>
        </w:tc>
        <w:tc>
          <w:tcPr>
            <w:tcW w:w="1610" w:type="dxa"/>
          </w:tcPr>
          <w:p w:rsidR="00717287" w:rsidRPr="00717287" w:rsidRDefault="000D73F5" w:rsidP="00717287">
            <w:pPr>
              <w:jc w:val="both"/>
              <w:rPr>
                <w:rFonts w:ascii="Arial" w:hAnsi="Arial" w:cs="Arial"/>
                <w:b/>
                <w:bCs/>
                <w:i/>
                <w:sz w:val="20"/>
                <w:szCs w:val="20"/>
              </w:rPr>
            </w:pPr>
            <w:r>
              <w:rPr>
                <w:rFonts w:ascii="Arial" w:hAnsi="Arial" w:cs="Arial"/>
                <w:b/>
                <w:bCs/>
                <w:i/>
                <w:sz w:val="20"/>
                <w:szCs w:val="20"/>
              </w:rPr>
              <w:t>3485256030</w:t>
            </w:r>
          </w:p>
        </w:tc>
        <w:tc>
          <w:tcPr>
            <w:tcW w:w="1564" w:type="dxa"/>
          </w:tcPr>
          <w:p w:rsidR="00717287" w:rsidRPr="00717287" w:rsidRDefault="00945E66" w:rsidP="00717287">
            <w:pPr>
              <w:jc w:val="both"/>
              <w:rPr>
                <w:rFonts w:ascii="Arial" w:hAnsi="Arial" w:cs="Arial"/>
                <w:b/>
                <w:bCs/>
                <w:i/>
                <w:sz w:val="20"/>
                <w:szCs w:val="20"/>
              </w:rPr>
            </w:pPr>
            <w:r>
              <w:rPr>
                <w:rFonts w:ascii="Arial" w:hAnsi="Arial" w:cs="Arial"/>
                <w:b/>
                <w:bCs/>
                <w:i/>
                <w:sz w:val="20"/>
                <w:szCs w:val="20"/>
              </w:rPr>
              <w:t>0957985102</w:t>
            </w:r>
          </w:p>
        </w:tc>
        <w:tc>
          <w:tcPr>
            <w:tcW w:w="2997" w:type="dxa"/>
          </w:tcPr>
          <w:p w:rsidR="00717287" w:rsidRPr="00717287" w:rsidRDefault="00FB6EB9" w:rsidP="00717287">
            <w:pPr>
              <w:jc w:val="both"/>
              <w:rPr>
                <w:rFonts w:ascii="Arial" w:hAnsi="Arial" w:cs="Arial"/>
                <w:b/>
                <w:bCs/>
                <w:i/>
                <w:sz w:val="20"/>
                <w:szCs w:val="20"/>
              </w:rPr>
            </w:pPr>
            <w:hyperlink r:id="rId13" w:history="1">
              <w:r w:rsidR="000D73F5" w:rsidRPr="003F3ABF">
                <w:rPr>
                  <w:rStyle w:val="Collegamentoipertestuale"/>
                  <w:rFonts w:ascii="Arial" w:hAnsi="Arial" w:cs="Arial"/>
                  <w:b/>
                  <w:bCs/>
                  <w:i/>
                  <w:sz w:val="20"/>
                  <w:szCs w:val="20"/>
                </w:rPr>
                <w:t>salvo@chisari.it</w:t>
              </w:r>
            </w:hyperlink>
          </w:p>
        </w:tc>
      </w:tr>
      <w:tr w:rsidR="001E579B" w:rsidRPr="00717287">
        <w:trPr>
          <w:trHeight w:val="501"/>
        </w:trPr>
        <w:tc>
          <w:tcPr>
            <w:tcW w:w="3774" w:type="dxa"/>
          </w:tcPr>
          <w:p w:rsidR="001E579B" w:rsidRDefault="001E579B" w:rsidP="00652EC1">
            <w:pPr>
              <w:jc w:val="both"/>
              <w:rPr>
                <w:rFonts w:ascii="Arial" w:hAnsi="Arial" w:cs="Arial"/>
                <w:b/>
                <w:bCs/>
                <w:i/>
                <w:sz w:val="20"/>
                <w:szCs w:val="20"/>
              </w:rPr>
            </w:pPr>
            <w:r>
              <w:rPr>
                <w:rFonts w:ascii="Arial" w:hAnsi="Arial" w:cs="Arial"/>
                <w:b/>
                <w:bCs/>
                <w:i/>
                <w:sz w:val="20"/>
                <w:szCs w:val="20"/>
              </w:rPr>
              <w:t>Ass. M</w:t>
            </w:r>
            <w:r w:rsidR="00652EC1">
              <w:rPr>
                <w:rFonts w:ascii="Arial" w:hAnsi="Arial" w:cs="Arial"/>
                <w:b/>
                <w:bCs/>
                <w:i/>
                <w:sz w:val="20"/>
                <w:szCs w:val="20"/>
              </w:rPr>
              <w:t>atteo Terzo</w:t>
            </w:r>
          </w:p>
        </w:tc>
        <w:tc>
          <w:tcPr>
            <w:tcW w:w="1610" w:type="dxa"/>
          </w:tcPr>
          <w:p w:rsidR="001E579B" w:rsidRDefault="000D73F5" w:rsidP="00717287">
            <w:pPr>
              <w:jc w:val="both"/>
              <w:rPr>
                <w:rFonts w:ascii="Arial" w:hAnsi="Arial" w:cs="Arial"/>
                <w:b/>
                <w:bCs/>
                <w:i/>
                <w:sz w:val="20"/>
                <w:szCs w:val="20"/>
              </w:rPr>
            </w:pPr>
            <w:r>
              <w:rPr>
                <w:rFonts w:ascii="Arial" w:hAnsi="Arial" w:cs="Arial"/>
                <w:b/>
                <w:bCs/>
                <w:i/>
                <w:sz w:val="20"/>
                <w:szCs w:val="20"/>
              </w:rPr>
              <w:t>3453805735</w:t>
            </w:r>
          </w:p>
        </w:tc>
        <w:tc>
          <w:tcPr>
            <w:tcW w:w="1564" w:type="dxa"/>
          </w:tcPr>
          <w:p w:rsidR="001E579B" w:rsidRPr="00717287" w:rsidRDefault="00945E66" w:rsidP="00717287">
            <w:pPr>
              <w:jc w:val="both"/>
              <w:rPr>
                <w:rFonts w:ascii="Arial" w:hAnsi="Arial" w:cs="Arial"/>
                <w:b/>
                <w:bCs/>
                <w:i/>
                <w:sz w:val="20"/>
                <w:szCs w:val="20"/>
              </w:rPr>
            </w:pPr>
            <w:r>
              <w:rPr>
                <w:rFonts w:ascii="Arial" w:hAnsi="Arial" w:cs="Arial"/>
                <w:b/>
                <w:bCs/>
                <w:i/>
                <w:sz w:val="20"/>
                <w:szCs w:val="20"/>
              </w:rPr>
              <w:t>0957985102</w:t>
            </w:r>
          </w:p>
        </w:tc>
        <w:tc>
          <w:tcPr>
            <w:tcW w:w="2997" w:type="dxa"/>
          </w:tcPr>
          <w:p w:rsidR="001E579B" w:rsidRPr="00717287" w:rsidRDefault="000D73F5" w:rsidP="00717287">
            <w:pPr>
              <w:jc w:val="both"/>
              <w:rPr>
                <w:rFonts w:ascii="Arial" w:hAnsi="Arial" w:cs="Arial"/>
                <w:b/>
                <w:bCs/>
                <w:i/>
                <w:sz w:val="20"/>
                <w:szCs w:val="20"/>
              </w:rPr>
            </w:pPr>
            <w:r>
              <w:rPr>
                <w:rFonts w:ascii="Arial" w:hAnsi="Arial" w:cs="Arial"/>
                <w:b/>
                <w:bCs/>
                <w:i/>
                <w:sz w:val="20"/>
                <w:szCs w:val="20"/>
              </w:rPr>
              <w:t>matteolorenzo12@yahoo.it</w:t>
            </w:r>
          </w:p>
        </w:tc>
      </w:tr>
      <w:tr w:rsidR="001E579B" w:rsidRPr="00717287">
        <w:trPr>
          <w:trHeight w:val="501"/>
        </w:trPr>
        <w:tc>
          <w:tcPr>
            <w:tcW w:w="3774" w:type="dxa"/>
          </w:tcPr>
          <w:p w:rsidR="001E579B" w:rsidRPr="00717287" w:rsidRDefault="001E579B" w:rsidP="00652EC1">
            <w:pPr>
              <w:jc w:val="both"/>
              <w:rPr>
                <w:rFonts w:ascii="Arial" w:hAnsi="Arial" w:cs="Arial"/>
                <w:b/>
                <w:bCs/>
                <w:i/>
                <w:sz w:val="20"/>
                <w:szCs w:val="20"/>
              </w:rPr>
            </w:pPr>
            <w:r>
              <w:rPr>
                <w:rFonts w:ascii="Arial" w:hAnsi="Arial" w:cs="Arial"/>
                <w:b/>
                <w:bCs/>
                <w:i/>
                <w:sz w:val="20"/>
                <w:szCs w:val="20"/>
              </w:rPr>
              <w:t>C</w:t>
            </w:r>
            <w:r w:rsidRPr="00717287">
              <w:rPr>
                <w:rFonts w:ascii="Arial" w:hAnsi="Arial" w:cs="Arial"/>
                <w:b/>
                <w:bCs/>
                <w:i/>
                <w:sz w:val="20"/>
                <w:szCs w:val="20"/>
              </w:rPr>
              <w:t>o</w:t>
            </w:r>
            <w:r>
              <w:rPr>
                <w:rFonts w:ascii="Arial" w:hAnsi="Arial" w:cs="Arial"/>
                <w:b/>
                <w:bCs/>
                <w:i/>
                <w:sz w:val="20"/>
                <w:szCs w:val="20"/>
              </w:rPr>
              <w:t xml:space="preserve">m.te VV.UU </w:t>
            </w:r>
            <w:r w:rsidR="00652EC1">
              <w:rPr>
                <w:rFonts w:ascii="Arial" w:hAnsi="Arial" w:cs="Arial"/>
                <w:b/>
                <w:bCs/>
                <w:i/>
                <w:sz w:val="20"/>
                <w:szCs w:val="20"/>
              </w:rPr>
              <w:t>Puleo Salvatore</w:t>
            </w:r>
          </w:p>
        </w:tc>
        <w:tc>
          <w:tcPr>
            <w:tcW w:w="1610" w:type="dxa"/>
          </w:tcPr>
          <w:p w:rsidR="001E579B" w:rsidRPr="00717287" w:rsidRDefault="00945E66" w:rsidP="00652EC1">
            <w:pPr>
              <w:jc w:val="both"/>
              <w:rPr>
                <w:rFonts w:ascii="Arial" w:hAnsi="Arial" w:cs="Arial"/>
                <w:b/>
                <w:bCs/>
                <w:i/>
                <w:sz w:val="20"/>
                <w:szCs w:val="20"/>
              </w:rPr>
            </w:pPr>
            <w:r>
              <w:rPr>
                <w:rFonts w:ascii="Arial" w:hAnsi="Arial" w:cs="Arial"/>
                <w:b/>
                <w:bCs/>
                <w:i/>
                <w:sz w:val="20"/>
                <w:szCs w:val="20"/>
              </w:rPr>
              <w:t>3</w:t>
            </w:r>
            <w:r w:rsidR="00652EC1">
              <w:rPr>
                <w:rFonts w:ascii="Arial" w:hAnsi="Arial" w:cs="Arial"/>
                <w:b/>
                <w:bCs/>
                <w:i/>
                <w:sz w:val="20"/>
                <w:szCs w:val="20"/>
              </w:rPr>
              <w:t>497630450</w:t>
            </w:r>
          </w:p>
        </w:tc>
        <w:tc>
          <w:tcPr>
            <w:tcW w:w="1564" w:type="dxa"/>
          </w:tcPr>
          <w:p w:rsidR="001E579B" w:rsidRPr="00717287" w:rsidRDefault="00945E66" w:rsidP="00241699">
            <w:pPr>
              <w:jc w:val="both"/>
              <w:rPr>
                <w:rFonts w:ascii="Arial" w:hAnsi="Arial" w:cs="Arial"/>
                <w:b/>
                <w:bCs/>
                <w:i/>
                <w:sz w:val="20"/>
                <w:szCs w:val="20"/>
              </w:rPr>
            </w:pPr>
            <w:r>
              <w:rPr>
                <w:rFonts w:ascii="Arial" w:hAnsi="Arial" w:cs="Arial"/>
                <w:b/>
                <w:bCs/>
                <w:i/>
                <w:sz w:val="20"/>
                <w:szCs w:val="20"/>
              </w:rPr>
              <w:t>095</w:t>
            </w:r>
            <w:r w:rsidR="002835B4">
              <w:rPr>
                <w:rFonts w:ascii="Arial" w:hAnsi="Arial" w:cs="Arial"/>
                <w:b/>
                <w:bCs/>
                <w:i/>
                <w:sz w:val="20"/>
                <w:szCs w:val="20"/>
              </w:rPr>
              <w:t>849409</w:t>
            </w:r>
          </w:p>
        </w:tc>
        <w:tc>
          <w:tcPr>
            <w:tcW w:w="2997" w:type="dxa"/>
          </w:tcPr>
          <w:p w:rsidR="001E579B" w:rsidRPr="00717287" w:rsidRDefault="002835B4" w:rsidP="00241699">
            <w:pPr>
              <w:jc w:val="both"/>
              <w:rPr>
                <w:rFonts w:ascii="Arial" w:hAnsi="Arial" w:cs="Arial"/>
                <w:b/>
                <w:bCs/>
                <w:i/>
                <w:sz w:val="20"/>
                <w:szCs w:val="20"/>
              </w:rPr>
            </w:pPr>
            <w:r>
              <w:rPr>
                <w:rFonts w:ascii="Arial" w:hAnsi="Arial" w:cs="Arial"/>
                <w:b/>
                <w:bCs/>
                <w:i/>
                <w:sz w:val="20"/>
                <w:szCs w:val="20"/>
              </w:rPr>
              <w:t>polizialocaleragalna@gmail.com</w:t>
            </w:r>
          </w:p>
        </w:tc>
      </w:tr>
      <w:tr w:rsidR="001E579B" w:rsidRPr="00717287">
        <w:trPr>
          <w:trHeight w:val="501"/>
        </w:trPr>
        <w:tc>
          <w:tcPr>
            <w:tcW w:w="3774" w:type="dxa"/>
          </w:tcPr>
          <w:p w:rsidR="001E579B" w:rsidRPr="00717287" w:rsidRDefault="001E579B" w:rsidP="00241699">
            <w:pPr>
              <w:jc w:val="both"/>
              <w:rPr>
                <w:rFonts w:ascii="Arial" w:hAnsi="Arial" w:cs="Arial"/>
                <w:b/>
                <w:bCs/>
                <w:i/>
                <w:sz w:val="20"/>
                <w:szCs w:val="20"/>
              </w:rPr>
            </w:pPr>
            <w:r>
              <w:rPr>
                <w:rFonts w:ascii="Arial" w:hAnsi="Arial" w:cs="Arial"/>
                <w:b/>
                <w:bCs/>
                <w:i/>
                <w:sz w:val="20"/>
                <w:szCs w:val="20"/>
              </w:rPr>
              <w:t>Resp. Prot. Civ. Costanzo Francesco</w:t>
            </w:r>
          </w:p>
        </w:tc>
        <w:tc>
          <w:tcPr>
            <w:tcW w:w="1610" w:type="dxa"/>
          </w:tcPr>
          <w:p w:rsidR="001E579B" w:rsidRDefault="001E579B" w:rsidP="00652EC1">
            <w:pPr>
              <w:jc w:val="both"/>
              <w:rPr>
                <w:rFonts w:ascii="Arial" w:hAnsi="Arial" w:cs="Arial"/>
                <w:b/>
                <w:bCs/>
                <w:i/>
                <w:sz w:val="20"/>
                <w:szCs w:val="20"/>
              </w:rPr>
            </w:pPr>
            <w:r>
              <w:rPr>
                <w:rFonts w:ascii="Arial" w:hAnsi="Arial" w:cs="Arial"/>
                <w:b/>
                <w:bCs/>
                <w:i/>
                <w:sz w:val="20"/>
                <w:szCs w:val="20"/>
              </w:rPr>
              <w:t>3</w:t>
            </w:r>
            <w:r w:rsidR="00652EC1">
              <w:rPr>
                <w:rFonts w:ascii="Arial" w:hAnsi="Arial" w:cs="Arial"/>
                <w:b/>
                <w:bCs/>
                <w:i/>
                <w:sz w:val="20"/>
                <w:szCs w:val="20"/>
              </w:rPr>
              <w:t>351046280</w:t>
            </w:r>
          </w:p>
        </w:tc>
        <w:tc>
          <w:tcPr>
            <w:tcW w:w="1564" w:type="dxa"/>
          </w:tcPr>
          <w:p w:rsidR="001E579B" w:rsidRPr="00717287" w:rsidRDefault="00945E66" w:rsidP="00241699">
            <w:pPr>
              <w:jc w:val="both"/>
              <w:rPr>
                <w:rFonts w:ascii="Arial" w:hAnsi="Arial" w:cs="Arial"/>
                <w:b/>
                <w:bCs/>
                <w:i/>
                <w:sz w:val="20"/>
                <w:szCs w:val="20"/>
              </w:rPr>
            </w:pPr>
            <w:r>
              <w:rPr>
                <w:rFonts w:ascii="Arial" w:hAnsi="Arial" w:cs="Arial"/>
                <w:b/>
                <w:bCs/>
                <w:i/>
                <w:sz w:val="20"/>
                <w:szCs w:val="20"/>
              </w:rPr>
              <w:t>0957985102</w:t>
            </w:r>
          </w:p>
        </w:tc>
        <w:tc>
          <w:tcPr>
            <w:tcW w:w="2997" w:type="dxa"/>
          </w:tcPr>
          <w:p w:rsidR="001E579B" w:rsidRPr="00717287" w:rsidRDefault="000D73F5" w:rsidP="00241699">
            <w:pPr>
              <w:jc w:val="both"/>
              <w:rPr>
                <w:rFonts w:ascii="Arial" w:hAnsi="Arial" w:cs="Arial"/>
                <w:b/>
                <w:bCs/>
                <w:i/>
                <w:sz w:val="20"/>
                <w:szCs w:val="20"/>
              </w:rPr>
            </w:pPr>
            <w:r>
              <w:rPr>
                <w:rFonts w:ascii="Arial" w:hAnsi="Arial" w:cs="Arial"/>
                <w:b/>
                <w:bCs/>
                <w:i/>
                <w:sz w:val="20"/>
                <w:szCs w:val="20"/>
              </w:rPr>
              <w:t>ufficiotecnicoragalna@gmail.com</w:t>
            </w:r>
          </w:p>
        </w:tc>
      </w:tr>
    </w:tbl>
    <w:p w:rsidR="00717287" w:rsidRPr="00ED16A6" w:rsidRDefault="00717287" w:rsidP="00717287">
      <w:pPr>
        <w:pStyle w:val="Corpodeltesto"/>
        <w:spacing w:before="120" w:after="240" w:line="360" w:lineRule="auto"/>
        <w:ind w:firstLine="284"/>
        <w:jc w:val="center"/>
      </w:pPr>
      <w:r w:rsidRPr="00ED16A6">
        <w:rPr>
          <w:i/>
        </w:rPr>
        <w:t xml:space="preserve">Tabella </w:t>
      </w:r>
      <w:r>
        <w:rPr>
          <w:i/>
        </w:rPr>
        <w:t>P</w:t>
      </w:r>
      <w:r w:rsidRPr="00ED16A6">
        <w:t xml:space="preserve">: </w:t>
      </w:r>
      <w:r>
        <w:t xml:space="preserve">Sistema di allertamento </w:t>
      </w:r>
    </w:p>
    <w:p w:rsidR="00B22020" w:rsidRDefault="00717287" w:rsidP="00B22020">
      <w:pPr>
        <w:spacing w:line="360" w:lineRule="auto"/>
        <w:jc w:val="both"/>
        <w:rPr>
          <w:b/>
          <w:sz w:val="20"/>
          <w:szCs w:val="20"/>
        </w:rPr>
      </w:pPr>
      <w:r w:rsidRPr="00160654">
        <w:rPr>
          <w:b/>
          <w:sz w:val="20"/>
          <w:szCs w:val="20"/>
        </w:rPr>
        <w:t>I dati delle tabelle dovranno essere sempre aggiornati e gli eventuali cambiamenti dovranno essere comunicati alle strutture del Sistema di Comando e Controllo.</w:t>
      </w:r>
      <w:bookmarkStart w:id="29" w:name="_Toc191205848"/>
      <w:bookmarkStart w:id="30" w:name="_Toc192658986"/>
    </w:p>
    <w:p w:rsidR="00B22020" w:rsidRDefault="00B22020" w:rsidP="00B22020">
      <w:pPr>
        <w:spacing w:line="360" w:lineRule="auto"/>
        <w:jc w:val="both"/>
        <w:rPr>
          <w:b/>
          <w:sz w:val="20"/>
          <w:szCs w:val="20"/>
        </w:rPr>
      </w:pPr>
    </w:p>
    <w:p w:rsidR="00717287" w:rsidRPr="00B22020" w:rsidRDefault="00717287" w:rsidP="00943A78">
      <w:pPr>
        <w:pStyle w:val="Titolo3"/>
        <w:numPr>
          <w:ilvl w:val="1"/>
          <w:numId w:val="38"/>
        </w:numPr>
        <w:spacing w:line="360" w:lineRule="auto"/>
        <w:rPr>
          <w:sz w:val="24"/>
          <w:szCs w:val="24"/>
        </w:rPr>
      </w:pPr>
      <w:r w:rsidRPr="00B22020">
        <w:rPr>
          <w:sz w:val="24"/>
          <w:szCs w:val="24"/>
        </w:rPr>
        <w:t>COORDINAMENTO OPERATIVO LOCALE</w:t>
      </w:r>
      <w:bookmarkEnd w:id="29"/>
      <w:bookmarkEnd w:id="30"/>
    </w:p>
    <w:p w:rsidR="00847B50" w:rsidRPr="00394426" w:rsidRDefault="00847B50" w:rsidP="00943A78">
      <w:pPr>
        <w:autoSpaceDE w:val="0"/>
        <w:autoSpaceDN w:val="0"/>
        <w:adjustRightInd w:val="0"/>
        <w:spacing w:line="360" w:lineRule="auto"/>
        <w:ind w:left="360"/>
        <w:jc w:val="both"/>
      </w:pPr>
      <w:r w:rsidRPr="00394426">
        <w:t>Il Sindaco è Autorità comunale di protezione civile (art. 15, comma 3, L. 225/92). Al verificarsi dell’emergenza assume la direzione ed il coordinamento dei servizi di soccorso in ambito comunale e ne dà comunicazione al Presidente della Provincia, al Prefetto e al Presidente della Giunta Regionale. Il Sindaco per l’espletamento delle proprie funzioni deve avvalersi di un Centro Operativo Comunale (COC).</w:t>
      </w:r>
    </w:p>
    <w:p w:rsidR="00847B50" w:rsidRPr="00394426" w:rsidRDefault="00847B50" w:rsidP="00943A78">
      <w:pPr>
        <w:spacing w:line="360" w:lineRule="auto"/>
      </w:pPr>
    </w:p>
    <w:p w:rsidR="00717287" w:rsidRPr="00394426" w:rsidRDefault="00717287" w:rsidP="00943A78">
      <w:pPr>
        <w:pStyle w:val="Titolo3"/>
        <w:numPr>
          <w:ilvl w:val="2"/>
          <w:numId w:val="38"/>
        </w:numPr>
        <w:spacing w:line="360" w:lineRule="auto"/>
        <w:rPr>
          <w:sz w:val="24"/>
          <w:szCs w:val="24"/>
        </w:rPr>
      </w:pPr>
      <w:bookmarkStart w:id="31" w:name="_Toc191205849"/>
      <w:bookmarkStart w:id="32" w:name="_Toc192658987"/>
      <w:r w:rsidRPr="00394426">
        <w:rPr>
          <w:sz w:val="24"/>
          <w:szCs w:val="24"/>
        </w:rPr>
        <w:t>Presidio operativo comunale o intercomunale</w:t>
      </w:r>
      <w:bookmarkEnd w:id="31"/>
      <w:bookmarkEnd w:id="32"/>
    </w:p>
    <w:p w:rsidR="00847B50" w:rsidRPr="00394426" w:rsidRDefault="00847B50" w:rsidP="00943A78">
      <w:pPr>
        <w:spacing w:line="360" w:lineRule="auto"/>
        <w:ind w:left="360"/>
        <w:jc w:val="both"/>
      </w:pPr>
      <w:r w:rsidRPr="00394426">
        <w:t>A seguito dell’allertamento, nella fase di attenzione il Sindaco o il suo delegato attiva anche presso la stessa sede comunale un presidio operativo convocando la funzione tecnica di valutazione e pianificazione, per garantire un rapporto costante con la Regione e la Prefettura – UTG, un adeguato raccordo con la Polizia Municipale e le strutture deputate al controllo e all’intervento sul territorio e l’eventuale attivazione del volontariato locale.</w:t>
      </w:r>
    </w:p>
    <w:p w:rsidR="00847B50" w:rsidRPr="00394426" w:rsidRDefault="00847B50" w:rsidP="00943A78">
      <w:pPr>
        <w:spacing w:line="360" w:lineRule="auto"/>
        <w:ind w:left="360"/>
        <w:jc w:val="both"/>
      </w:pPr>
      <w:r w:rsidRPr="00394426">
        <w:t>Il presidio operativo dovrà essere costituito da almeno una unità di personale in h. 24, responsabile della funzione tecnica di valutazione pianificazione o suo delegato, con dotazione minima di un telefono, un fax e un computer.</w:t>
      </w:r>
    </w:p>
    <w:p w:rsidR="00847B50" w:rsidRPr="00394426" w:rsidRDefault="00847B50" w:rsidP="00943A78">
      <w:pPr>
        <w:spacing w:line="360" w:lineRule="auto"/>
        <w:ind w:left="360"/>
        <w:jc w:val="both"/>
      </w:pPr>
      <w:r w:rsidRPr="00394426">
        <w:t>Quando necessario, per aggiornare il quadro della situazione e definire eventuali strategie di intervento, il Sindaco provvede a riunire presso la sede del presidio i referenti delle strutture che operano sul territorio.</w:t>
      </w:r>
    </w:p>
    <w:p w:rsidR="00943A78" w:rsidRPr="00943A78" w:rsidRDefault="00943A78" w:rsidP="00943A78">
      <w:pPr>
        <w:spacing w:line="360" w:lineRule="auto"/>
        <w:ind w:left="360"/>
        <w:jc w:val="both"/>
        <w:rPr>
          <w:sz w:val="22"/>
          <w:szCs w:val="22"/>
        </w:rPr>
      </w:pPr>
    </w:p>
    <w:p w:rsidR="00717287" w:rsidRPr="00DA0169" w:rsidRDefault="00717287" w:rsidP="00943A78">
      <w:pPr>
        <w:spacing w:line="360" w:lineRule="auto"/>
        <w:jc w:val="both"/>
      </w:pPr>
    </w:p>
    <w:tbl>
      <w:tblPr>
        <w:tblW w:w="0" w:type="auto"/>
        <w:tblInd w:w="70" w:type="dxa"/>
        <w:tblLayout w:type="fixed"/>
        <w:tblCellMar>
          <w:left w:w="70" w:type="dxa"/>
          <w:right w:w="70" w:type="dxa"/>
        </w:tblCellMar>
        <w:tblLook w:val="0000"/>
      </w:tblPr>
      <w:tblGrid>
        <w:gridCol w:w="3360"/>
        <w:gridCol w:w="1800"/>
        <w:gridCol w:w="1320"/>
        <w:gridCol w:w="1320"/>
        <w:gridCol w:w="2280"/>
      </w:tblGrid>
      <w:tr w:rsidR="00717287" w:rsidRPr="00940569" w:rsidTr="002835B4">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rsidR="00717287" w:rsidRPr="00DA0169" w:rsidRDefault="00717287" w:rsidP="006E4C24">
            <w:pPr>
              <w:spacing w:before="240" w:after="240"/>
              <w:rPr>
                <w:rFonts w:ascii="Arial" w:hAnsi="Arial" w:cs="Arial"/>
                <w:b/>
                <w:bCs/>
                <w:sz w:val="20"/>
                <w:szCs w:val="20"/>
              </w:rPr>
            </w:pPr>
            <w:r w:rsidRPr="00DA0169">
              <w:rPr>
                <w:rFonts w:ascii="Arial" w:hAnsi="Arial" w:cs="Arial"/>
                <w:b/>
                <w:bCs/>
                <w:sz w:val="20"/>
                <w:szCs w:val="20"/>
              </w:rPr>
              <w:lastRenderedPageBreak/>
              <w:t>Presidio Operativo Comunale di_____</w:t>
            </w:r>
            <w:r>
              <w:rPr>
                <w:rFonts w:ascii="Arial" w:hAnsi="Arial" w:cs="Arial"/>
                <w:b/>
                <w:bCs/>
                <w:sz w:val="20"/>
                <w:szCs w:val="20"/>
              </w:rPr>
              <w:t>RAGALNA</w:t>
            </w:r>
            <w:r w:rsidRPr="00DA0169">
              <w:rPr>
                <w:rFonts w:ascii="Arial" w:hAnsi="Arial" w:cs="Arial"/>
                <w:b/>
                <w:bCs/>
                <w:sz w:val="20"/>
                <w:szCs w:val="20"/>
              </w:rPr>
              <w:t>________________________________________</w:t>
            </w:r>
          </w:p>
          <w:p w:rsidR="00717287" w:rsidRPr="00DA0169" w:rsidRDefault="00717287" w:rsidP="006E4C24">
            <w:pPr>
              <w:spacing w:before="240" w:after="240"/>
              <w:rPr>
                <w:rFonts w:ascii="Arial" w:hAnsi="Arial" w:cs="Arial"/>
                <w:b/>
                <w:bCs/>
                <w:sz w:val="20"/>
                <w:szCs w:val="20"/>
              </w:rPr>
            </w:pPr>
            <w:r w:rsidRPr="00DA0169">
              <w:rPr>
                <w:rFonts w:ascii="Arial" w:hAnsi="Arial" w:cs="Arial"/>
                <w:b/>
                <w:bCs/>
                <w:sz w:val="20"/>
                <w:szCs w:val="20"/>
              </w:rPr>
              <w:t xml:space="preserve">Sede_____C/O </w:t>
            </w:r>
            <w:r>
              <w:rPr>
                <w:rFonts w:ascii="Arial" w:hAnsi="Arial" w:cs="Arial"/>
                <w:b/>
                <w:bCs/>
                <w:sz w:val="20"/>
                <w:szCs w:val="20"/>
              </w:rPr>
              <w:t xml:space="preserve">PALAZZO </w:t>
            </w:r>
            <w:r w:rsidRPr="00DA0169">
              <w:rPr>
                <w:rFonts w:ascii="Arial" w:hAnsi="Arial" w:cs="Arial"/>
                <w:b/>
                <w:bCs/>
                <w:sz w:val="20"/>
                <w:szCs w:val="20"/>
              </w:rPr>
              <w:t xml:space="preserve"> MUNICIPALE – </w:t>
            </w:r>
            <w:r>
              <w:rPr>
                <w:rFonts w:ascii="Arial" w:hAnsi="Arial" w:cs="Arial"/>
                <w:b/>
                <w:bCs/>
                <w:sz w:val="20"/>
                <w:szCs w:val="20"/>
              </w:rPr>
              <w:t xml:space="preserve">VIA PATERNO’ </w:t>
            </w:r>
            <w:r w:rsidRPr="00DA0169">
              <w:rPr>
                <w:rFonts w:ascii="Arial" w:hAnsi="Arial" w:cs="Arial"/>
                <w:b/>
                <w:bCs/>
                <w:sz w:val="20"/>
                <w:szCs w:val="20"/>
              </w:rPr>
              <w:t xml:space="preserve">N. </w:t>
            </w:r>
            <w:r>
              <w:rPr>
                <w:rFonts w:ascii="Arial" w:hAnsi="Arial" w:cs="Arial"/>
                <w:b/>
                <w:bCs/>
                <w:sz w:val="20"/>
                <w:szCs w:val="20"/>
              </w:rPr>
              <w:t>32</w:t>
            </w:r>
          </w:p>
        </w:tc>
      </w:tr>
      <w:tr w:rsidR="00717287" w:rsidRPr="00DA0169" w:rsidTr="002835B4">
        <w:trPr>
          <w:trHeight w:val="315"/>
        </w:trPr>
        <w:tc>
          <w:tcPr>
            <w:tcW w:w="3360" w:type="dxa"/>
            <w:tcBorders>
              <w:top w:val="single" w:sz="4" w:space="0" w:color="auto"/>
              <w:left w:val="single" w:sz="4" w:space="0" w:color="auto"/>
              <w:bottom w:val="single" w:sz="4" w:space="0" w:color="auto"/>
              <w:right w:val="single" w:sz="4" w:space="0" w:color="auto"/>
            </w:tcBorders>
            <w:shd w:val="clear" w:color="auto" w:fill="A6A6A6"/>
            <w:vAlign w:val="bottom"/>
          </w:tcPr>
          <w:p w:rsidR="00717287" w:rsidRPr="00DA0169" w:rsidRDefault="00717287" w:rsidP="006E4C24">
            <w:pPr>
              <w:ind w:left="398" w:hanging="398"/>
              <w:jc w:val="both"/>
              <w:rPr>
                <w:rFonts w:ascii="Arial" w:hAnsi="Arial" w:cs="Arial"/>
                <w:b/>
                <w:bCs/>
                <w:sz w:val="20"/>
                <w:szCs w:val="20"/>
              </w:rPr>
            </w:pPr>
            <w:r w:rsidRPr="00DA0169">
              <w:rPr>
                <w:rFonts w:ascii="Arial" w:hAnsi="Arial" w:cs="Arial"/>
                <w:b/>
                <w:bCs/>
                <w:sz w:val="20"/>
                <w:szCs w:val="20"/>
              </w:rPr>
              <w:t xml:space="preserve">Funzionario/i </w:t>
            </w:r>
          </w:p>
        </w:tc>
        <w:tc>
          <w:tcPr>
            <w:tcW w:w="1800" w:type="dxa"/>
            <w:tcBorders>
              <w:top w:val="single" w:sz="4" w:space="0" w:color="auto"/>
              <w:left w:val="nil"/>
              <w:bottom w:val="single" w:sz="4" w:space="0" w:color="auto"/>
              <w:right w:val="single" w:sz="4" w:space="0" w:color="auto"/>
            </w:tcBorders>
            <w:shd w:val="clear" w:color="auto" w:fill="A6A6A6"/>
            <w:vAlign w:val="bottom"/>
          </w:tcPr>
          <w:p w:rsidR="00717287" w:rsidRPr="00DA0169" w:rsidRDefault="00717287" w:rsidP="006E4C24">
            <w:pPr>
              <w:jc w:val="both"/>
              <w:rPr>
                <w:rFonts w:ascii="Arial" w:hAnsi="Arial" w:cs="Arial"/>
                <w:b/>
                <w:bCs/>
                <w:sz w:val="20"/>
                <w:szCs w:val="20"/>
              </w:rPr>
            </w:pPr>
            <w:r w:rsidRPr="00DA0169">
              <w:rPr>
                <w:rFonts w:ascii="Arial" w:hAnsi="Arial" w:cs="Arial"/>
                <w:b/>
                <w:bCs/>
                <w:sz w:val="20"/>
                <w:szCs w:val="20"/>
              </w:rPr>
              <w:t>Qualifica</w:t>
            </w:r>
          </w:p>
        </w:tc>
        <w:tc>
          <w:tcPr>
            <w:tcW w:w="1320" w:type="dxa"/>
            <w:tcBorders>
              <w:top w:val="single" w:sz="4" w:space="0" w:color="auto"/>
              <w:left w:val="nil"/>
              <w:bottom w:val="single" w:sz="4" w:space="0" w:color="auto"/>
              <w:right w:val="single" w:sz="4" w:space="0" w:color="auto"/>
            </w:tcBorders>
            <w:shd w:val="clear" w:color="auto" w:fill="A6A6A6"/>
            <w:vAlign w:val="bottom"/>
          </w:tcPr>
          <w:p w:rsidR="00717287" w:rsidRPr="00DA0169" w:rsidRDefault="00717287" w:rsidP="006E4C24">
            <w:pPr>
              <w:jc w:val="both"/>
              <w:rPr>
                <w:rFonts w:ascii="Arial" w:hAnsi="Arial" w:cs="Arial"/>
                <w:b/>
                <w:bCs/>
                <w:sz w:val="20"/>
                <w:szCs w:val="20"/>
              </w:rPr>
            </w:pPr>
            <w:r w:rsidRPr="00DA0169">
              <w:rPr>
                <w:rFonts w:ascii="Arial" w:hAnsi="Arial" w:cs="Arial"/>
                <w:b/>
                <w:bCs/>
                <w:sz w:val="20"/>
                <w:szCs w:val="20"/>
              </w:rPr>
              <w:t>Telefono/cellulare</w:t>
            </w:r>
          </w:p>
        </w:tc>
        <w:tc>
          <w:tcPr>
            <w:tcW w:w="1320" w:type="dxa"/>
            <w:tcBorders>
              <w:top w:val="single" w:sz="4" w:space="0" w:color="auto"/>
              <w:left w:val="nil"/>
              <w:bottom w:val="single" w:sz="4" w:space="0" w:color="auto"/>
              <w:right w:val="single" w:sz="4" w:space="0" w:color="auto"/>
            </w:tcBorders>
            <w:shd w:val="clear" w:color="auto" w:fill="A6A6A6"/>
            <w:vAlign w:val="bottom"/>
          </w:tcPr>
          <w:p w:rsidR="00717287" w:rsidRPr="00DA0169" w:rsidRDefault="00717287" w:rsidP="006E4C24">
            <w:pPr>
              <w:jc w:val="both"/>
              <w:rPr>
                <w:rFonts w:ascii="Arial" w:hAnsi="Arial" w:cs="Arial"/>
                <w:b/>
                <w:bCs/>
                <w:sz w:val="20"/>
                <w:szCs w:val="20"/>
              </w:rPr>
            </w:pPr>
            <w:r w:rsidRPr="00DA0169">
              <w:rPr>
                <w:rFonts w:ascii="Arial" w:hAnsi="Arial" w:cs="Arial"/>
                <w:b/>
                <w:bCs/>
                <w:sz w:val="20"/>
                <w:szCs w:val="20"/>
              </w:rPr>
              <w:t>Fax</w:t>
            </w:r>
          </w:p>
        </w:tc>
        <w:tc>
          <w:tcPr>
            <w:tcW w:w="2280" w:type="dxa"/>
            <w:tcBorders>
              <w:top w:val="single" w:sz="4" w:space="0" w:color="auto"/>
              <w:left w:val="nil"/>
              <w:bottom w:val="single" w:sz="4" w:space="0" w:color="auto"/>
              <w:right w:val="single" w:sz="4" w:space="0" w:color="auto"/>
            </w:tcBorders>
            <w:shd w:val="clear" w:color="auto" w:fill="A6A6A6"/>
            <w:vAlign w:val="bottom"/>
          </w:tcPr>
          <w:p w:rsidR="00717287" w:rsidRPr="00DA0169" w:rsidRDefault="00717287" w:rsidP="006E4C24">
            <w:pPr>
              <w:jc w:val="both"/>
              <w:rPr>
                <w:rFonts w:ascii="Arial" w:hAnsi="Arial" w:cs="Arial"/>
                <w:b/>
                <w:bCs/>
                <w:sz w:val="20"/>
                <w:szCs w:val="20"/>
              </w:rPr>
            </w:pPr>
            <w:r w:rsidRPr="00DA0169">
              <w:rPr>
                <w:rFonts w:ascii="Arial" w:hAnsi="Arial" w:cs="Arial"/>
                <w:b/>
                <w:bCs/>
                <w:sz w:val="20"/>
                <w:szCs w:val="20"/>
              </w:rPr>
              <w:t>Email</w:t>
            </w:r>
          </w:p>
        </w:tc>
      </w:tr>
      <w:tr w:rsidR="00717287" w:rsidRPr="00DA0169" w:rsidTr="002835B4">
        <w:trPr>
          <w:trHeight w:val="56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287" w:rsidRPr="00DA0169" w:rsidRDefault="001E579B" w:rsidP="006E4C24">
            <w:pPr>
              <w:tabs>
                <w:tab w:val="left" w:pos="-55"/>
              </w:tabs>
              <w:jc w:val="both"/>
              <w:rPr>
                <w:rFonts w:ascii="Arial" w:hAnsi="Arial" w:cs="Arial"/>
                <w:sz w:val="20"/>
                <w:szCs w:val="20"/>
              </w:rPr>
            </w:pPr>
            <w:r>
              <w:rPr>
                <w:rFonts w:ascii="Arial" w:hAnsi="Arial" w:cs="Arial"/>
                <w:sz w:val="20"/>
                <w:szCs w:val="20"/>
              </w:rPr>
              <w:t>Costanzo Francesco</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17287" w:rsidRPr="00DA0169" w:rsidRDefault="00717287" w:rsidP="006E4C24">
            <w:pPr>
              <w:jc w:val="both"/>
              <w:rPr>
                <w:rFonts w:ascii="Arial" w:hAnsi="Arial" w:cs="Arial"/>
                <w:sz w:val="20"/>
                <w:szCs w:val="20"/>
              </w:rPr>
            </w:pPr>
            <w:r w:rsidRPr="00DA0169">
              <w:rPr>
                <w:rFonts w:ascii="Arial" w:hAnsi="Arial" w:cs="Arial"/>
                <w:sz w:val="20"/>
                <w:szCs w:val="20"/>
              </w:rPr>
              <w:t>RESP. UFF. P.C.</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17287" w:rsidRPr="00DA0169" w:rsidRDefault="00717287" w:rsidP="006E4C24">
            <w:pPr>
              <w:jc w:val="both"/>
              <w:rPr>
                <w:rFonts w:ascii="Arial" w:hAnsi="Arial" w:cs="Arial"/>
                <w:sz w:val="20"/>
                <w:szCs w:val="20"/>
              </w:rPr>
            </w:pPr>
            <w:r w:rsidRPr="00DA0169">
              <w:rPr>
                <w:rFonts w:ascii="Arial" w:hAnsi="Arial" w:cs="Arial"/>
                <w:sz w:val="20"/>
                <w:szCs w:val="20"/>
              </w:rPr>
              <w:t>3</w:t>
            </w:r>
            <w:r>
              <w:rPr>
                <w:rFonts w:ascii="Arial" w:hAnsi="Arial" w:cs="Arial"/>
                <w:sz w:val="20"/>
                <w:szCs w:val="20"/>
              </w:rPr>
              <w:t>351046280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17287" w:rsidRPr="00DA0169" w:rsidRDefault="00717287" w:rsidP="006E4C24">
            <w:pPr>
              <w:jc w:val="both"/>
              <w:rPr>
                <w:rFonts w:ascii="Arial" w:hAnsi="Arial" w:cs="Arial"/>
                <w:sz w:val="20"/>
                <w:szCs w:val="20"/>
              </w:rPr>
            </w:pPr>
            <w:r w:rsidRPr="00DA0169">
              <w:rPr>
                <w:rFonts w:ascii="Arial" w:hAnsi="Arial" w:cs="Arial"/>
                <w:sz w:val="20"/>
                <w:szCs w:val="20"/>
              </w:rPr>
              <w:t>095</w:t>
            </w:r>
            <w:r>
              <w:rPr>
                <w:rFonts w:ascii="Arial" w:hAnsi="Arial" w:cs="Arial"/>
                <w:sz w:val="20"/>
                <w:szCs w:val="20"/>
              </w:rPr>
              <w:t>7985102</w:t>
            </w:r>
          </w:p>
        </w:tc>
        <w:tc>
          <w:tcPr>
            <w:tcW w:w="2280" w:type="dxa"/>
            <w:tcBorders>
              <w:top w:val="single" w:sz="4" w:space="0" w:color="auto"/>
              <w:left w:val="nil"/>
              <w:bottom w:val="single" w:sz="4" w:space="0" w:color="auto"/>
              <w:right w:val="single" w:sz="4" w:space="0" w:color="auto"/>
            </w:tcBorders>
            <w:shd w:val="clear" w:color="auto" w:fill="auto"/>
            <w:noWrap/>
            <w:vAlign w:val="bottom"/>
          </w:tcPr>
          <w:p w:rsidR="00717287" w:rsidRPr="00DA0169" w:rsidRDefault="00FB6EB9" w:rsidP="006E4C24">
            <w:pPr>
              <w:jc w:val="both"/>
              <w:rPr>
                <w:rFonts w:ascii="Arial" w:hAnsi="Arial" w:cs="Arial"/>
                <w:sz w:val="20"/>
                <w:szCs w:val="20"/>
              </w:rPr>
            </w:pPr>
            <w:hyperlink r:id="rId14" w:history="1">
              <w:r w:rsidR="0063140D" w:rsidRPr="003F3ABF">
                <w:rPr>
                  <w:rStyle w:val="Collegamentoipertestuale"/>
                  <w:rFonts w:ascii="Arial" w:hAnsi="Arial" w:cs="Arial"/>
                  <w:sz w:val="20"/>
                  <w:szCs w:val="20"/>
                </w:rPr>
                <w:t>ufficiotecnicoragalna@gmail.com</w:t>
              </w:r>
            </w:hyperlink>
          </w:p>
        </w:tc>
      </w:tr>
      <w:tr w:rsidR="00717287" w:rsidRPr="00DA0169" w:rsidTr="002835B4">
        <w:trPr>
          <w:trHeight w:val="56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287" w:rsidRPr="00DA0169" w:rsidRDefault="00652EC1" w:rsidP="006E4C24">
            <w:pPr>
              <w:jc w:val="both"/>
              <w:rPr>
                <w:rFonts w:ascii="Arial" w:hAnsi="Arial" w:cs="Arial"/>
                <w:sz w:val="20"/>
                <w:szCs w:val="20"/>
              </w:rPr>
            </w:pPr>
            <w:r>
              <w:rPr>
                <w:rFonts w:ascii="Arial" w:hAnsi="Arial" w:cs="Arial"/>
                <w:sz w:val="20"/>
                <w:szCs w:val="20"/>
              </w:rPr>
              <w:t>Puleo Salvatore</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17287" w:rsidRPr="00DA0169" w:rsidRDefault="001E579B" w:rsidP="006E4C24">
            <w:pPr>
              <w:jc w:val="both"/>
              <w:rPr>
                <w:rFonts w:ascii="Arial" w:hAnsi="Arial" w:cs="Arial"/>
                <w:sz w:val="20"/>
                <w:szCs w:val="20"/>
              </w:rPr>
            </w:pPr>
            <w:r>
              <w:rPr>
                <w:rFonts w:ascii="Arial" w:hAnsi="Arial" w:cs="Arial"/>
                <w:sz w:val="20"/>
                <w:szCs w:val="20"/>
              </w:rPr>
              <w:t>Com.te VV.UU</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17287" w:rsidRPr="00DA0169" w:rsidRDefault="00652EC1" w:rsidP="006E4C24">
            <w:pPr>
              <w:jc w:val="both"/>
              <w:rPr>
                <w:rFonts w:ascii="Arial" w:hAnsi="Arial" w:cs="Arial"/>
                <w:sz w:val="20"/>
                <w:szCs w:val="20"/>
              </w:rPr>
            </w:pPr>
            <w:r>
              <w:rPr>
                <w:rFonts w:ascii="Arial" w:hAnsi="Arial" w:cs="Arial"/>
                <w:sz w:val="20"/>
                <w:szCs w:val="20"/>
              </w:rPr>
              <w:t>3497630450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17287" w:rsidRPr="00DA0169" w:rsidRDefault="00945E66" w:rsidP="006E4C24">
            <w:pPr>
              <w:ind w:left="-524" w:firstLine="524"/>
              <w:jc w:val="both"/>
              <w:rPr>
                <w:rFonts w:ascii="Arial" w:hAnsi="Arial" w:cs="Arial"/>
                <w:sz w:val="20"/>
                <w:szCs w:val="20"/>
              </w:rPr>
            </w:pPr>
            <w:r w:rsidRPr="00DA0169">
              <w:rPr>
                <w:rFonts w:ascii="Arial" w:hAnsi="Arial" w:cs="Arial"/>
                <w:sz w:val="20"/>
                <w:szCs w:val="20"/>
              </w:rPr>
              <w:t>095</w:t>
            </w:r>
            <w:r w:rsidR="002835B4">
              <w:rPr>
                <w:rFonts w:ascii="Arial" w:hAnsi="Arial" w:cs="Arial"/>
                <w:sz w:val="20"/>
                <w:szCs w:val="20"/>
              </w:rPr>
              <w:t>849409</w:t>
            </w:r>
          </w:p>
        </w:tc>
        <w:tc>
          <w:tcPr>
            <w:tcW w:w="2280" w:type="dxa"/>
            <w:tcBorders>
              <w:top w:val="single" w:sz="4" w:space="0" w:color="auto"/>
              <w:left w:val="nil"/>
              <w:bottom w:val="single" w:sz="4" w:space="0" w:color="auto"/>
              <w:right w:val="single" w:sz="4" w:space="0" w:color="auto"/>
            </w:tcBorders>
            <w:shd w:val="clear" w:color="auto" w:fill="auto"/>
            <w:noWrap/>
            <w:vAlign w:val="bottom"/>
          </w:tcPr>
          <w:p w:rsidR="00717287" w:rsidRPr="00DA0169" w:rsidRDefault="002835B4" w:rsidP="002835B4">
            <w:pPr>
              <w:jc w:val="both"/>
              <w:rPr>
                <w:rFonts w:ascii="Arial" w:hAnsi="Arial" w:cs="Arial"/>
                <w:sz w:val="20"/>
                <w:szCs w:val="20"/>
              </w:rPr>
            </w:pPr>
            <w:r>
              <w:rPr>
                <w:rFonts w:ascii="Arial" w:hAnsi="Arial" w:cs="Arial"/>
                <w:sz w:val="20"/>
                <w:szCs w:val="20"/>
              </w:rPr>
              <w:t>Polizialocaleragalna@gmail.com</w:t>
            </w:r>
          </w:p>
        </w:tc>
      </w:tr>
      <w:tr w:rsidR="001E579B" w:rsidRPr="00DA0169" w:rsidTr="002835B4">
        <w:trPr>
          <w:trHeight w:val="56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579B" w:rsidRDefault="001E579B" w:rsidP="006E4C24">
            <w:pPr>
              <w:jc w:val="both"/>
              <w:rPr>
                <w:rFonts w:ascii="Arial" w:hAnsi="Arial" w:cs="Arial"/>
                <w:sz w:val="20"/>
                <w:szCs w:val="20"/>
              </w:rPr>
            </w:pPr>
            <w:r>
              <w:rPr>
                <w:rFonts w:ascii="Arial" w:hAnsi="Arial" w:cs="Arial"/>
                <w:sz w:val="20"/>
                <w:szCs w:val="20"/>
              </w:rPr>
              <w:t>Scierri Antonino</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1E579B" w:rsidRDefault="001E579B" w:rsidP="006E4C24">
            <w:pPr>
              <w:jc w:val="both"/>
              <w:rPr>
                <w:rFonts w:ascii="Arial" w:hAnsi="Arial" w:cs="Arial"/>
                <w:sz w:val="20"/>
                <w:szCs w:val="20"/>
              </w:rPr>
            </w:pPr>
            <w:r>
              <w:rPr>
                <w:rFonts w:ascii="Arial" w:hAnsi="Arial" w:cs="Arial"/>
                <w:sz w:val="20"/>
                <w:szCs w:val="20"/>
              </w:rPr>
              <w:t>Resp. Uff. Urban.</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E579B" w:rsidRPr="00DA0169" w:rsidRDefault="00926016" w:rsidP="006E4C24">
            <w:pPr>
              <w:jc w:val="both"/>
              <w:rPr>
                <w:rFonts w:ascii="Arial" w:hAnsi="Arial" w:cs="Arial"/>
                <w:sz w:val="20"/>
                <w:szCs w:val="20"/>
              </w:rPr>
            </w:pPr>
            <w:r>
              <w:rPr>
                <w:rFonts w:ascii="Arial" w:hAnsi="Arial" w:cs="Arial"/>
                <w:sz w:val="20"/>
                <w:szCs w:val="20"/>
              </w:rPr>
              <w:t>3351046286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E579B" w:rsidRPr="00DA0169" w:rsidRDefault="00945E66" w:rsidP="006E4C24">
            <w:pPr>
              <w:ind w:left="-524" w:firstLine="524"/>
              <w:jc w:val="both"/>
              <w:rPr>
                <w:rFonts w:ascii="Arial" w:hAnsi="Arial" w:cs="Arial"/>
                <w:sz w:val="20"/>
                <w:szCs w:val="20"/>
              </w:rPr>
            </w:pPr>
            <w:r w:rsidRPr="00DA0169">
              <w:rPr>
                <w:rFonts w:ascii="Arial" w:hAnsi="Arial" w:cs="Arial"/>
                <w:sz w:val="20"/>
                <w:szCs w:val="20"/>
              </w:rPr>
              <w:t>095</w:t>
            </w:r>
            <w:r>
              <w:rPr>
                <w:rFonts w:ascii="Arial" w:hAnsi="Arial" w:cs="Arial"/>
                <w:sz w:val="20"/>
                <w:szCs w:val="20"/>
              </w:rPr>
              <w:t>7985102</w:t>
            </w:r>
          </w:p>
        </w:tc>
        <w:tc>
          <w:tcPr>
            <w:tcW w:w="2280" w:type="dxa"/>
            <w:tcBorders>
              <w:top w:val="single" w:sz="4" w:space="0" w:color="auto"/>
              <w:left w:val="nil"/>
              <w:bottom w:val="single" w:sz="4" w:space="0" w:color="auto"/>
              <w:right w:val="single" w:sz="4" w:space="0" w:color="auto"/>
            </w:tcBorders>
            <w:shd w:val="clear" w:color="auto" w:fill="auto"/>
            <w:noWrap/>
            <w:vAlign w:val="bottom"/>
          </w:tcPr>
          <w:p w:rsidR="001E579B" w:rsidRPr="00DA0169" w:rsidRDefault="00F245DF" w:rsidP="006E4C24">
            <w:pPr>
              <w:jc w:val="both"/>
              <w:rPr>
                <w:rFonts w:ascii="Arial" w:hAnsi="Arial" w:cs="Arial"/>
                <w:sz w:val="20"/>
                <w:szCs w:val="20"/>
              </w:rPr>
            </w:pPr>
            <w:r>
              <w:rPr>
                <w:rFonts w:ascii="Arial" w:hAnsi="Arial" w:cs="Arial"/>
                <w:sz w:val="20"/>
                <w:szCs w:val="20"/>
              </w:rPr>
              <w:t>comunediragalna.ct.urbanistica@pec.it</w:t>
            </w:r>
          </w:p>
        </w:tc>
      </w:tr>
      <w:tr w:rsidR="001E579B" w:rsidRPr="00DA0169" w:rsidTr="002835B4">
        <w:trPr>
          <w:trHeight w:val="56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579B" w:rsidRDefault="00652EC1" w:rsidP="006E4C24">
            <w:pPr>
              <w:jc w:val="both"/>
              <w:rPr>
                <w:rFonts w:ascii="Arial" w:hAnsi="Arial" w:cs="Arial"/>
                <w:sz w:val="20"/>
                <w:szCs w:val="20"/>
              </w:rPr>
            </w:pPr>
            <w:r>
              <w:rPr>
                <w:rFonts w:ascii="Arial" w:hAnsi="Arial" w:cs="Arial"/>
                <w:sz w:val="20"/>
                <w:szCs w:val="20"/>
              </w:rPr>
              <w:t>Privitera Angela</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1E579B" w:rsidRDefault="001E579B" w:rsidP="006E4C24">
            <w:pPr>
              <w:jc w:val="both"/>
              <w:rPr>
                <w:rFonts w:ascii="Arial" w:hAnsi="Arial" w:cs="Arial"/>
                <w:sz w:val="20"/>
                <w:szCs w:val="20"/>
              </w:rPr>
            </w:pPr>
            <w:r>
              <w:rPr>
                <w:rFonts w:ascii="Arial" w:hAnsi="Arial" w:cs="Arial"/>
                <w:sz w:val="20"/>
                <w:szCs w:val="20"/>
              </w:rPr>
              <w:t xml:space="preserve">Resp. </w:t>
            </w:r>
            <w:r w:rsidR="00A34CC0">
              <w:rPr>
                <w:rFonts w:ascii="Arial" w:hAnsi="Arial" w:cs="Arial"/>
                <w:sz w:val="20"/>
                <w:szCs w:val="20"/>
              </w:rPr>
              <w:t>Uff. Amm.</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E579B" w:rsidRPr="00DA0169" w:rsidRDefault="00652EC1" w:rsidP="006E4C24">
            <w:pPr>
              <w:jc w:val="both"/>
              <w:rPr>
                <w:rFonts w:ascii="Arial" w:hAnsi="Arial" w:cs="Arial"/>
                <w:sz w:val="20"/>
                <w:szCs w:val="20"/>
              </w:rPr>
            </w:pPr>
            <w:r>
              <w:rPr>
                <w:rFonts w:ascii="Arial" w:hAnsi="Arial" w:cs="Arial"/>
                <w:sz w:val="20"/>
                <w:szCs w:val="20"/>
              </w:rPr>
              <w:t>3351847647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E579B" w:rsidRPr="00DA0169" w:rsidRDefault="00945E66" w:rsidP="006E4C24">
            <w:pPr>
              <w:ind w:left="-524" w:firstLine="524"/>
              <w:jc w:val="both"/>
              <w:rPr>
                <w:rFonts w:ascii="Arial" w:hAnsi="Arial" w:cs="Arial"/>
                <w:sz w:val="20"/>
                <w:szCs w:val="20"/>
              </w:rPr>
            </w:pPr>
            <w:r w:rsidRPr="00DA0169">
              <w:rPr>
                <w:rFonts w:ascii="Arial" w:hAnsi="Arial" w:cs="Arial"/>
                <w:sz w:val="20"/>
                <w:szCs w:val="20"/>
              </w:rPr>
              <w:t>095</w:t>
            </w:r>
            <w:r>
              <w:rPr>
                <w:rFonts w:ascii="Arial" w:hAnsi="Arial" w:cs="Arial"/>
                <w:sz w:val="20"/>
                <w:szCs w:val="20"/>
              </w:rPr>
              <w:t>7985102</w:t>
            </w:r>
          </w:p>
        </w:tc>
        <w:tc>
          <w:tcPr>
            <w:tcW w:w="2280" w:type="dxa"/>
            <w:tcBorders>
              <w:top w:val="single" w:sz="4" w:space="0" w:color="auto"/>
              <w:left w:val="nil"/>
              <w:bottom w:val="single" w:sz="4" w:space="0" w:color="auto"/>
              <w:right w:val="single" w:sz="4" w:space="0" w:color="auto"/>
            </w:tcBorders>
            <w:shd w:val="clear" w:color="auto" w:fill="auto"/>
            <w:noWrap/>
            <w:vAlign w:val="bottom"/>
          </w:tcPr>
          <w:p w:rsidR="001E579B" w:rsidRPr="00DA0169" w:rsidRDefault="00801B76" w:rsidP="006E4C24">
            <w:pPr>
              <w:jc w:val="both"/>
              <w:rPr>
                <w:rFonts w:ascii="Arial" w:hAnsi="Arial" w:cs="Arial"/>
                <w:sz w:val="20"/>
                <w:szCs w:val="20"/>
              </w:rPr>
            </w:pPr>
            <w:r>
              <w:rPr>
                <w:rFonts w:ascii="Arial" w:hAnsi="Arial" w:cs="Arial"/>
                <w:sz w:val="20"/>
                <w:szCs w:val="20"/>
              </w:rPr>
              <w:t>segreteriaragalna@tiscali.it</w:t>
            </w:r>
          </w:p>
        </w:tc>
      </w:tr>
    </w:tbl>
    <w:p w:rsidR="00717287" w:rsidRDefault="00717287" w:rsidP="00717287">
      <w:pPr>
        <w:pStyle w:val="Corpodeltesto"/>
        <w:spacing w:before="120" w:after="240" w:line="360" w:lineRule="auto"/>
        <w:ind w:firstLine="284"/>
        <w:jc w:val="center"/>
      </w:pPr>
      <w:r w:rsidRPr="00DA0169">
        <w:rPr>
          <w:i/>
        </w:rPr>
        <w:t>Tabella Q</w:t>
      </w:r>
      <w:r w:rsidRPr="00DA0169">
        <w:t>: Presidio Operativo</w:t>
      </w:r>
    </w:p>
    <w:p w:rsidR="00717287" w:rsidRPr="00936EF0" w:rsidRDefault="00F3220D" w:rsidP="00717287">
      <w:pPr>
        <w:spacing w:line="360" w:lineRule="auto"/>
        <w:jc w:val="both"/>
        <w:rPr>
          <w:b/>
          <w:i/>
        </w:rPr>
      </w:pPr>
      <w:r w:rsidRPr="00394426">
        <w:rPr>
          <w:b/>
        </w:rPr>
        <w:t>3.2.2</w:t>
      </w:r>
      <w:r w:rsidR="00717287" w:rsidRPr="00936EF0">
        <w:rPr>
          <w:b/>
          <w:i/>
        </w:rPr>
        <w:t xml:space="preserve"> </w:t>
      </w:r>
      <w:r w:rsidR="00717287" w:rsidRPr="00943A78">
        <w:rPr>
          <w:b/>
        </w:rPr>
        <w:t>Centro Operativo Comunale o intercomunale (C.O.C)</w:t>
      </w:r>
    </w:p>
    <w:p w:rsidR="00717287" w:rsidRDefault="00717287" w:rsidP="00717287">
      <w:pPr>
        <w:spacing w:line="360" w:lineRule="auto"/>
        <w:jc w:val="both"/>
      </w:pPr>
      <w:r w:rsidRPr="00936EF0">
        <w:t>Il Centro Operativo Comunale è la struttura di cui si avvale il Sindaco per coordinare interventi di emergenza che richiedono il concorso di Enti ed aziende esterne all’Amministrazione comunale.</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78"/>
        <w:gridCol w:w="2009"/>
        <w:gridCol w:w="1409"/>
        <w:gridCol w:w="1417"/>
        <w:gridCol w:w="2552"/>
      </w:tblGrid>
      <w:tr w:rsidR="00717287" w:rsidRPr="00CD1570">
        <w:trPr>
          <w:cantSplit/>
          <w:trHeight w:val="264"/>
        </w:trPr>
        <w:tc>
          <w:tcPr>
            <w:tcW w:w="10065" w:type="dxa"/>
            <w:gridSpan w:val="5"/>
            <w:shd w:val="clear" w:color="auto" w:fill="A6A6A6"/>
            <w:vAlign w:val="center"/>
          </w:tcPr>
          <w:p w:rsidR="00717287" w:rsidRPr="00CD1570" w:rsidRDefault="00717287" w:rsidP="006E4C24">
            <w:pPr>
              <w:spacing w:before="120" w:after="120" w:line="360" w:lineRule="auto"/>
              <w:rPr>
                <w:rFonts w:ascii="Arial" w:hAnsi="Arial" w:cs="Arial"/>
                <w:b/>
                <w:bCs/>
                <w:sz w:val="20"/>
                <w:szCs w:val="20"/>
              </w:rPr>
            </w:pPr>
            <w:r w:rsidRPr="00CD1570">
              <w:rPr>
                <w:rFonts w:ascii="Arial" w:hAnsi="Arial" w:cs="Arial"/>
                <w:b/>
                <w:bCs/>
                <w:sz w:val="20"/>
                <w:szCs w:val="20"/>
              </w:rPr>
              <w:t>Centro Operativo Comunale o Intercomunale di_____</w:t>
            </w:r>
            <w:r>
              <w:rPr>
                <w:rFonts w:ascii="Arial" w:hAnsi="Arial" w:cs="Arial"/>
                <w:b/>
                <w:bCs/>
                <w:sz w:val="20"/>
                <w:szCs w:val="20"/>
              </w:rPr>
              <w:t>Ragalna</w:t>
            </w:r>
            <w:r w:rsidRPr="00CD1570">
              <w:rPr>
                <w:rFonts w:ascii="Arial" w:hAnsi="Arial" w:cs="Arial"/>
                <w:b/>
                <w:bCs/>
                <w:sz w:val="20"/>
                <w:szCs w:val="20"/>
              </w:rPr>
              <w:t>________________________________</w:t>
            </w:r>
          </w:p>
          <w:p w:rsidR="00717287" w:rsidRPr="00CD1570" w:rsidRDefault="00717287" w:rsidP="006E4C24">
            <w:pPr>
              <w:spacing w:before="120" w:after="120" w:line="360" w:lineRule="auto"/>
              <w:rPr>
                <w:rFonts w:ascii="Arial" w:hAnsi="Arial" w:cs="Arial"/>
                <w:b/>
                <w:bCs/>
                <w:sz w:val="20"/>
                <w:szCs w:val="20"/>
              </w:rPr>
            </w:pPr>
            <w:r w:rsidRPr="00CD1570">
              <w:rPr>
                <w:rFonts w:ascii="Arial" w:hAnsi="Arial" w:cs="Arial"/>
                <w:b/>
                <w:bCs/>
                <w:sz w:val="20"/>
                <w:szCs w:val="20"/>
              </w:rPr>
              <w:t>Sede___</w:t>
            </w:r>
            <w:r>
              <w:rPr>
                <w:rFonts w:ascii="Arial" w:hAnsi="Arial" w:cs="Arial"/>
                <w:b/>
                <w:bCs/>
                <w:sz w:val="20"/>
                <w:szCs w:val="20"/>
              </w:rPr>
              <w:t>Via Claudio Monteverdi c/o Centro Diurno per Anziani</w:t>
            </w:r>
          </w:p>
        </w:tc>
      </w:tr>
      <w:tr w:rsidR="00717287" w:rsidRPr="00CD1570" w:rsidTr="007962EE">
        <w:trPr>
          <w:cantSplit/>
          <w:trHeight w:val="236"/>
        </w:trPr>
        <w:tc>
          <w:tcPr>
            <w:tcW w:w="2678" w:type="dxa"/>
            <w:shd w:val="clear" w:color="auto" w:fill="A6A6A6"/>
            <w:vAlign w:val="bottom"/>
          </w:tcPr>
          <w:p w:rsidR="00717287" w:rsidRPr="00CD1570" w:rsidRDefault="00717287" w:rsidP="006E4C24">
            <w:pPr>
              <w:ind w:left="398" w:hanging="398"/>
              <w:rPr>
                <w:rFonts w:ascii="Arial" w:hAnsi="Arial" w:cs="Arial"/>
                <w:b/>
                <w:bCs/>
                <w:sz w:val="20"/>
                <w:szCs w:val="20"/>
              </w:rPr>
            </w:pPr>
            <w:r w:rsidRPr="00CD1570">
              <w:rPr>
                <w:rFonts w:ascii="Arial" w:hAnsi="Arial" w:cs="Arial"/>
                <w:b/>
                <w:bCs/>
                <w:sz w:val="20"/>
                <w:szCs w:val="20"/>
              </w:rPr>
              <w:t>Funzioni di Supporto</w:t>
            </w:r>
          </w:p>
        </w:tc>
        <w:tc>
          <w:tcPr>
            <w:tcW w:w="2009" w:type="dxa"/>
            <w:shd w:val="clear" w:color="auto" w:fill="A6A6A6"/>
            <w:vAlign w:val="bottom"/>
          </w:tcPr>
          <w:p w:rsidR="00717287" w:rsidRPr="00CD1570" w:rsidRDefault="00717287" w:rsidP="006E4C24">
            <w:pPr>
              <w:rPr>
                <w:rFonts w:ascii="Arial" w:hAnsi="Arial" w:cs="Arial"/>
                <w:b/>
                <w:bCs/>
                <w:sz w:val="20"/>
                <w:szCs w:val="20"/>
              </w:rPr>
            </w:pPr>
            <w:r w:rsidRPr="00CD1570">
              <w:rPr>
                <w:rFonts w:ascii="Arial" w:hAnsi="Arial" w:cs="Arial"/>
                <w:b/>
                <w:bCs/>
                <w:sz w:val="20"/>
                <w:szCs w:val="20"/>
              </w:rPr>
              <w:t>Responsabile</w:t>
            </w:r>
          </w:p>
        </w:tc>
        <w:tc>
          <w:tcPr>
            <w:tcW w:w="1409" w:type="dxa"/>
            <w:shd w:val="clear" w:color="auto" w:fill="A6A6A6"/>
            <w:vAlign w:val="bottom"/>
          </w:tcPr>
          <w:p w:rsidR="00717287" w:rsidRPr="00CD1570" w:rsidRDefault="00717287" w:rsidP="006E4C24">
            <w:pPr>
              <w:rPr>
                <w:rFonts w:ascii="Arial" w:hAnsi="Arial" w:cs="Arial"/>
                <w:b/>
                <w:bCs/>
                <w:sz w:val="20"/>
                <w:szCs w:val="20"/>
              </w:rPr>
            </w:pPr>
            <w:r w:rsidRPr="00CD1570">
              <w:rPr>
                <w:rFonts w:ascii="Arial" w:hAnsi="Arial" w:cs="Arial"/>
                <w:b/>
                <w:bCs/>
                <w:sz w:val="20"/>
                <w:szCs w:val="20"/>
              </w:rPr>
              <w:t>Telefono/cellulare</w:t>
            </w:r>
          </w:p>
        </w:tc>
        <w:tc>
          <w:tcPr>
            <w:tcW w:w="1417" w:type="dxa"/>
            <w:shd w:val="clear" w:color="auto" w:fill="A6A6A6"/>
            <w:vAlign w:val="bottom"/>
          </w:tcPr>
          <w:p w:rsidR="00717287" w:rsidRPr="00CD1570" w:rsidRDefault="00717287" w:rsidP="006E4C24">
            <w:pPr>
              <w:rPr>
                <w:rFonts w:ascii="Arial" w:hAnsi="Arial" w:cs="Arial"/>
                <w:b/>
                <w:bCs/>
                <w:sz w:val="20"/>
                <w:szCs w:val="20"/>
              </w:rPr>
            </w:pPr>
            <w:r w:rsidRPr="00CD1570">
              <w:rPr>
                <w:rFonts w:ascii="Arial" w:hAnsi="Arial" w:cs="Arial"/>
                <w:b/>
                <w:bCs/>
                <w:sz w:val="20"/>
                <w:szCs w:val="20"/>
              </w:rPr>
              <w:t>Fax</w:t>
            </w:r>
          </w:p>
        </w:tc>
        <w:tc>
          <w:tcPr>
            <w:tcW w:w="2552" w:type="dxa"/>
            <w:shd w:val="clear" w:color="auto" w:fill="A6A6A6"/>
            <w:vAlign w:val="bottom"/>
          </w:tcPr>
          <w:p w:rsidR="00717287" w:rsidRPr="00CD1570" w:rsidRDefault="00717287" w:rsidP="006E4C24">
            <w:pPr>
              <w:rPr>
                <w:rFonts w:ascii="Arial" w:hAnsi="Arial" w:cs="Arial"/>
                <w:b/>
                <w:bCs/>
                <w:sz w:val="20"/>
                <w:szCs w:val="20"/>
              </w:rPr>
            </w:pPr>
            <w:r w:rsidRPr="00CD1570">
              <w:rPr>
                <w:rFonts w:ascii="Arial" w:hAnsi="Arial" w:cs="Arial"/>
                <w:b/>
                <w:bCs/>
                <w:sz w:val="20"/>
                <w:szCs w:val="20"/>
              </w:rPr>
              <w:t>E-mail</w:t>
            </w:r>
          </w:p>
        </w:tc>
      </w:tr>
      <w:tr w:rsidR="00717287" w:rsidRPr="00CD1570" w:rsidTr="007962EE">
        <w:trPr>
          <w:cantSplit/>
          <w:trHeight w:val="474"/>
        </w:trPr>
        <w:tc>
          <w:tcPr>
            <w:tcW w:w="2678" w:type="dxa"/>
            <w:shd w:val="clear" w:color="auto" w:fill="auto"/>
            <w:noWrap/>
            <w:vAlign w:val="bottom"/>
          </w:tcPr>
          <w:p w:rsidR="00717287" w:rsidRPr="00CD1570" w:rsidRDefault="00717287" w:rsidP="006E4C24">
            <w:pPr>
              <w:tabs>
                <w:tab w:val="left" w:pos="-55"/>
              </w:tabs>
              <w:jc w:val="both"/>
              <w:rPr>
                <w:rFonts w:ascii="Arial" w:hAnsi="Arial" w:cs="Arial"/>
                <w:sz w:val="20"/>
                <w:szCs w:val="20"/>
              </w:rPr>
            </w:pPr>
            <w:r w:rsidRPr="00CD1570">
              <w:rPr>
                <w:rFonts w:ascii="Arial" w:hAnsi="Arial" w:cs="Arial"/>
                <w:sz w:val="20"/>
                <w:szCs w:val="20"/>
              </w:rPr>
              <w:t>Tecnico-scientifica-pianificazione</w:t>
            </w:r>
          </w:p>
        </w:tc>
        <w:tc>
          <w:tcPr>
            <w:tcW w:w="2009" w:type="dxa"/>
            <w:shd w:val="clear" w:color="auto" w:fill="auto"/>
            <w:noWrap/>
            <w:vAlign w:val="bottom"/>
          </w:tcPr>
          <w:p w:rsidR="00717287" w:rsidRPr="00CD1570" w:rsidRDefault="007962EE" w:rsidP="006E4C24">
            <w:pPr>
              <w:jc w:val="both"/>
              <w:rPr>
                <w:rFonts w:ascii="Arial" w:hAnsi="Arial" w:cs="Arial"/>
                <w:sz w:val="20"/>
                <w:szCs w:val="20"/>
              </w:rPr>
            </w:pPr>
            <w:r>
              <w:rPr>
                <w:rFonts w:ascii="Arial" w:hAnsi="Arial" w:cs="Arial"/>
                <w:sz w:val="20"/>
                <w:szCs w:val="20"/>
              </w:rPr>
              <w:t>Terzo Matteo</w:t>
            </w:r>
          </w:p>
        </w:tc>
        <w:tc>
          <w:tcPr>
            <w:tcW w:w="1409" w:type="dxa"/>
            <w:shd w:val="clear" w:color="auto" w:fill="auto"/>
            <w:noWrap/>
            <w:vAlign w:val="bottom"/>
          </w:tcPr>
          <w:p w:rsidR="00717287" w:rsidRPr="00CD1570" w:rsidRDefault="007962EE" w:rsidP="006E4C24">
            <w:pPr>
              <w:jc w:val="both"/>
              <w:rPr>
                <w:rFonts w:ascii="Arial" w:hAnsi="Arial" w:cs="Arial"/>
                <w:sz w:val="20"/>
                <w:szCs w:val="20"/>
              </w:rPr>
            </w:pPr>
            <w:r>
              <w:rPr>
                <w:rFonts w:ascii="Arial" w:hAnsi="Arial" w:cs="Arial"/>
                <w:sz w:val="20"/>
                <w:szCs w:val="20"/>
              </w:rPr>
              <w:t>3453805795</w:t>
            </w:r>
          </w:p>
        </w:tc>
        <w:tc>
          <w:tcPr>
            <w:tcW w:w="1417" w:type="dxa"/>
            <w:shd w:val="clear" w:color="auto" w:fill="auto"/>
            <w:noWrap/>
            <w:vAlign w:val="bottom"/>
          </w:tcPr>
          <w:p w:rsidR="00717287" w:rsidRPr="00CD1570" w:rsidRDefault="00945E66" w:rsidP="006E4C24">
            <w:pPr>
              <w:jc w:val="both"/>
              <w:rPr>
                <w:rFonts w:ascii="Arial" w:hAnsi="Arial" w:cs="Arial"/>
                <w:sz w:val="20"/>
                <w:szCs w:val="20"/>
              </w:rPr>
            </w:pPr>
            <w:r>
              <w:rPr>
                <w:rFonts w:ascii="Arial" w:hAnsi="Arial" w:cs="Arial"/>
                <w:sz w:val="20"/>
                <w:szCs w:val="20"/>
              </w:rPr>
              <w:t>0957985102</w:t>
            </w:r>
          </w:p>
        </w:tc>
        <w:tc>
          <w:tcPr>
            <w:tcW w:w="2552" w:type="dxa"/>
            <w:shd w:val="clear" w:color="auto" w:fill="auto"/>
            <w:noWrap/>
            <w:vAlign w:val="bottom"/>
          </w:tcPr>
          <w:p w:rsidR="00717287" w:rsidRPr="00CD1570" w:rsidRDefault="007962EE" w:rsidP="006E4C24">
            <w:pPr>
              <w:jc w:val="both"/>
              <w:rPr>
                <w:rFonts w:ascii="Arial" w:hAnsi="Arial" w:cs="Arial"/>
                <w:sz w:val="20"/>
                <w:szCs w:val="20"/>
              </w:rPr>
            </w:pPr>
            <w:r>
              <w:rPr>
                <w:rFonts w:ascii="Arial" w:hAnsi="Arial" w:cs="Arial"/>
                <w:sz w:val="20"/>
                <w:szCs w:val="20"/>
              </w:rPr>
              <w:t>matteolorenzo@yahoo.it</w:t>
            </w:r>
          </w:p>
        </w:tc>
      </w:tr>
      <w:tr w:rsidR="00945E66" w:rsidRPr="00CD1570" w:rsidTr="007962EE">
        <w:trPr>
          <w:cantSplit/>
          <w:trHeight w:val="474"/>
        </w:trPr>
        <w:tc>
          <w:tcPr>
            <w:tcW w:w="2678" w:type="dxa"/>
            <w:shd w:val="clear" w:color="auto" w:fill="auto"/>
            <w:noWrap/>
            <w:vAlign w:val="bottom"/>
          </w:tcPr>
          <w:p w:rsidR="00945E66" w:rsidRPr="00CD1570" w:rsidRDefault="00945E66" w:rsidP="006E4C24">
            <w:pPr>
              <w:jc w:val="both"/>
              <w:rPr>
                <w:rFonts w:ascii="Arial" w:hAnsi="Arial" w:cs="Arial"/>
                <w:sz w:val="20"/>
                <w:szCs w:val="20"/>
              </w:rPr>
            </w:pPr>
            <w:r w:rsidRPr="00CD1570">
              <w:rPr>
                <w:rFonts w:ascii="Arial" w:hAnsi="Arial" w:cs="Arial"/>
                <w:sz w:val="20"/>
                <w:szCs w:val="20"/>
              </w:rPr>
              <w:t>Sanità assistenza sociale e veterinaria</w:t>
            </w:r>
          </w:p>
        </w:tc>
        <w:tc>
          <w:tcPr>
            <w:tcW w:w="2009" w:type="dxa"/>
            <w:shd w:val="clear" w:color="auto" w:fill="auto"/>
            <w:noWrap/>
            <w:vAlign w:val="bottom"/>
          </w:tcPr>
          <w:p w:rsidR="00945E66" w:rsidRPr="00CD1570" w:rsidRDefault="00945E66" w:rsidP="006E4C24">
            <w:pPr>
              <w:jc w:val="both"/>
              <w:rPr>
                <w:rFonts w:ascii="Arial" w:hAnsi="Arial" w:cs="Arial"/>
                <w:sz w:val="20"/>
                <w:szCs w:val="20"/>
              </w:rPr>
            </w:pPr>
          </w:p>
        </w:tc>
        <w:tc>
          <w:tcPr>
            <w:tcW w:w="1409" w:type="dxa"/>
            <w:shd w:val="clear" w:color="auto" w:fill="auto"/>
            <w:noWrap/>
            <w:vAlign w:val="bottom"/>
          </w:tcPr>
          <w:p w:rsidR="00945E66" w:rsidRPr="00CD1570" w:rsidRDefault="00945E66" w:rsidP="006E4C24">
            <w:pPr>
              <w:jc w:val="both"/>
              <w:rPr>
                <w:rFonts w:ascii="Arial" w:hAnsi="Arial" w:cs="Arial"/>
                <w:sz w:val="20"/>
                <w:szCs w:val="20"/>
              </w:rPr>
            </w:pPr>
          </w:p>
        </w:tc>
        <w:tc>
          <w:tcPr>
            <w:tcW w:w="1417" w:type="dxa"/>
            <w:shd w:val="clear" w:color="auto" w:fill="auto"/>
            <w:noWrap/>
          </w:tcPr>
          <w:p w:rsidR="00945E66" w:rsidRDefault="00945E66">
            <w:r w:rsidRPr="00253DFA">
              <w:rPr>
                <w:rFonts w:ascii="Arial" w:hAnsi="Arial" w:cs="Arial"/>
                <w:sz w:val="20"/>
                <w:szCs w:val="20"/>
              </w:rPr>
              <w:t>0957985102</w:t>
            </w:r>
          </w:p>
        </w:tc>
        <w:tc>
          <w:tcPr>
            <w:tcW w:w="2552" w:type="dxa"/>
            <w:shd w:val="clear" w:color="auto" w:fill="auto"/>
            <w:noWrap/>
            <w:vAlign w:val="bottom"/>
          </w:tcPr>
          <w:p w:rsidR="00945E66" w:rsidRPr="00CD1570" w:rsidRDefault="00945E66" w:rsidP="006E4C24">
            <w:pPr>
              <w:jc w:val="both"/>
              <w:rPr>
                <w:rFonts w:ascii="Arial" w:hAnsi="Arial" w:cs="Arial"/>
                <w:sz w:val="20"/>
                <w:szCs w:val="20"/>
              </w:rPr>
            </w:pPr>
          </w:p>
        </w:tc>
      </w:tr>
      <w:tr w:rsidR="00945E66" w:rsidRPr="00CD1570" w:rsidTr="007962EE">
        <w:trPr>
          <w:cantSplit/>
          <w:trHeight w:val="474"/>
        </w:trPr>
        <w:tc>
          <w:tcPr>
            <w:tcW w:w="2678" w:type="dxa"/>
            <w:shd w:val="clear" w:color="auto" w:fill="auto"/>
            <w:noWrap/>
            <w:vAlign w:val="bottom"/>
          </w:tcPr>
          <w:p w:rsidR="00945E66" w:rsidRPr="00CD1570" w:rsidRDefault="00945E66" w:rsidP="006E4C24">
            <w:pPr>
              <w:jc w:val="both"/>
              <w:rPr>
                <w:rFonts w:ascii="Arial" w:hAnsi="Arial" w:cs="Arial"/>
                <w:sz w:val="20"/>
                <w:szCs w:val="20"/>
              </w:rPr>
            </w:pPr>
            <w:r w:rsidRPr="00CD1570">
              <w:rPr>
                <w:rFonts w:ascii="Arial" w:hAnsi="Arial" w:cs="Arial"/>
                <w:sz w:val="20"/>
                <w:szCs w:val="20"/>
              </w:rPr>
              <w:t>Volontariato</w:t>
            </w:r>
          </w:p>
        </w:tc>
        <w:tc>
          <w:tcPr>
            <w:tcW w:w="2009" w:type="dxa"/>
            <w:shd w:val="clear" w:color="auto" w:fill="auto"/>
            <w:noWrap/>
            <w:vAlign w:val="bottom"/>
          </w:tcPr>
          <w:p w:rsidR="00945E66" w:rsidRPr="00CD1570" w:rsidRDefault="00945E66" w:rsidP="006E4C24">
            <w:pPr>
              <w:jc w:val="both"/>
              <w:rPr>
                <w:rFonts w:ascii="Arial" w:hAnsi="Arial" w:cs="Arial"/>
                <w:sz w:val="20"/>
                <w:szCs w:val="20"/>
              </w:rPr>
            </w:pPr>
            <w:r>
              <w:rPr>
                <w:rFonts w:ascii="Arial" w:hAnsi="Arial" w:cs="Arial"/>
                <w:sz w:val="20"/>
                <w:szCs w:val="20"/>
              </w:rPr>
              <w:t>Nastasi Leone</w:t>
            </w:r>
          </w:p>
        </w:tc>
        <w:tc>
          <w:tcPr>
            <w:tcW w:w="1409" w:type="dxa"/>
            <w:shd w:val="clear" w:color="auto" w:fill="auto"/>
            <w:noWrap/>
            <w:vAlign w:val="bottom"/>
          </w:tcPr>
          <w:p w:rsidR="00945E66" w:rsidRPr="00CD1570" w:rsidRDefault="00945E66" w:rsidP="006E4C24">
            <w:pPr>
              <w:jc w:val="both"/>
              <w:rPr>
                <w:rFonts w:ascii="Arial" w:hAnsi="Arial" w:cs="Arial"/>
                <w:sz w:val="20"/>
                <w:szCs w:val="20"/>
              </w:rPr>
            </w:pPr>
            <w:r>
              <w:rPr>
                <w:rFonts w:ascii="Arial" w:hAnsi="Arial" w:cs="Arial"/>
                <w:sz w:val="20"/>
                <w:szCs w:val="20"/>
              </w:rPr>
              <w:t>3494020344</w:t>
            </w:r>
          </w:p>
        </w:tc>
        <w:tc>
          <w:tcPr>
            <w:tcW w:w="1417" w:type="dxa"/>
            <w:shd w:val="clear" w:color="auto" w:fill="auto"/>
            <w:noWrap/>
          </w:tcPr>
          <w:p w:rsidR="00945E66" w:rsidRDefault="00945E66">
            <w:r w:rsidRPr="00253DFA">
              <w:rPr>
                <w:rFonts w:ascii="Arial" w:hAnsi="Arial" w:cs="Arial"/>
                <w:sz w:val="20"/>
                <w:szCs w:val="20"/>
              </w:rPr>
              <w:t>0957985102</w:t>
            </w:r>
          </w:p>
        </w:tc>
        <w:tc>
          <w:tcPr>
            <w:tcW w:w="2552" w:type="dxa"/>
            <w:shd w:val="clear" w:color="auto" w:fill="auto"/>
            <w:noWrap/>
            <w:vAlign w:val="bottom"/>
          </w:tcPr>
          <w:p w:rsidR="00945E66" w:rsidRPr="00CD1570" w:rsidRDefault="00EF0DA4" w:rsidP="006E4C24">
            <w:pPr>
              <w:jc w:val="both"/>
              <w:rPr>
                <w:rFonts w:ascii="Arial" w:hAnsi="Arial" w:cs="Arial"/>
                <w:sz w:val="20"/>
                <w:szCs w:val="20"/>
              </w:rPr>
            </w:pPr>
            <w:r>
              <w:rPr>
                <w:rFonts w:ascii="Arial" w:hAnsi="Arial" w:cs="Arial"/>
                <w:sz w:val="20"/>
                <w:szCs w:val="20"/>
              </w:rPr>
              <w:t>leone.nastasi@gmail.com</w:t>
            </w:r>
          </w:p>
        </w:tc>
      </w:tr>
      <w:tr w:rsidR="00945E66" w:rsidRPr="00CD1570" w:rsidTr="007962EE">
        <w:trPr>
          <w:cantSplit/>
          <w:trHeight w:val="474"/>
        </w:trPr>
        <w:tc>
          <w:tcPr>
            <w:tcW w:w="2678" w:type="dxa"/>
            <w:shd w:val="clear" w:color="auto" w:fill="auto"/>
            <w:noWrap/>
            <w:vAlign w:val="bottom"/>
          </w:tcPr>
          <w:p w:rsidR="00945E66" w:rsidRPr="00CD1570" w:rsidRDefault="00945E66" w:rsidP="006E4C24">
            <w:pPr>
              <w:jc w:val="both"/>
              <w:rPr>
                <w:rFonts w:ascii="Arial" w:hAnsi="Arial" w:cs="Arial"/>
                <w:sz w:val="20"/>
                <w:szCs w:val="20"/>
              </w:rPr>
            </w:pPr>
            <w:r w:rsidRPr="00CD1570">
              <w:rPr>
                <w:rFonts w:ascii="Arial" w:hAnsi="Arial" w:cs="Arial"/>
                <w:sz w:val="20"/>
                <w:szCs w:val="20"/>
              </w:rPr>
              <w:t xml:space="preserve">Materiali e mezzi </w:t>
            </w:r>
          </w:p>
        </w:tc>
        <w:tc>
          <w:tcPr>
            <w:tcW w:w="2009" w:type="dxa"/>
            <w:shd w:val="clear" w:color="auto" w:fill="auto"/>
            <w:noWrap/>
            <w:vAlign w:val="bottom"/>
          </w:tcPr>
          <w:p w:rsidR="00945E66" w:rsidRPr="00CD1570" w:rsidRDefault="00945E66" w:rsidP="006E4C24">
            <w:pPr>
              <w:jc w:val="both"/>
              <w:rPr>
                <w:rFonts w:ascii="Arial" w:hAnsi="Arial" w:cs="Arial"/>
                <w:sz w:val="20"/>
                <w:szCs w:val="20"/>
              </w:rPr>
            </w:pPr>
            <w:r>
              <w:rPr>
                <w:rFonts w:ascii="Arial" w:hAnsi="Arial" w:cs="Arial"/>
                <w:sz w:val="20"/>
                <w:szCs w:val="20"/>
              </w:rPr>
              <w:t>Costanzo Francesco</w:t>
            </w:r>
          </w:p>
        </w:tc>
        <w:tc>
          <w:tcPr>
            <w:tcW w:w="1409" w:type="dxa"/>
            <w:shd w:val="clear" w:color="auto" w:fill="auto"/>
            <w:noWrap/>
            <w:vAlign w:val="bottom"/>
          </w:tcPr>
          <w:p w:rsidR="00945E66" w:rsidRPr="00CD1570" w:rsidRDefault="00945E66" w:rsidP="006E4C24">
            <w:pPr>
              <w:jc w:val="both"/>
              <w:rPr>
                <w:rFonts w:ascii="Arial" w:hAnsi="Arial" w:cs="Arial"/>
                <w:sz w:val="20"/>
                <w:szCs w:val="20"/>
              </w:rPr>
            </w:pPr>
            <w:r>
              <w:rPr>
                <w:rFonts w:ascii="Arial" w:hAnsi="Arial" w:cs="Arial"/>
                <w:sz w:val="20"/>
                <w:szCs w:val="20"/>
              </w:rPr>
              <w:t>3351046280</w:t>
            </w:r>
          </w:p>
        </w:tc>
        <w:tc>
          <w:tcPr>
            <w:tcW w:w="1417" w:type="dxa"/>
            <w:shd w:val="clear" w:color="auto" w:fill="auto"/>
            <w:noWrap/>
          </w:tcPr>
          <w:p w:rsidR="00945E66" w:rsidRDefault="00945E66">
            <w:r w:rsidRPr="00253DFA">
              <w:rPr>
                <w:rFonts w:ascii="Arial" w:hAnsi="Arial" w:cs="Arial"/>
                <w:sz w:val="20"/>
                <w:szCs w:val="20"/>
              </w:rPr>
              <w:t>0957985102</w:t>
            </w:r>
          </w:p>
        </w:tc>
        <w:tc>
          <w:tcPr>
            <w:tcW w:w="2552" w:type="dxa"/>
            <w:shd w:val="clear" w:color="auto" w:fill="auto"/>
            <w:noWrap/>
            <w:vAlign w:val="bottom"/>
          </w:tcPr>
          <w:p w:rsidR="00945E66" w:rsidRPr="00CD1570" w:rsidRDefault="00EF0DA4" w:rsidP="006E4C24">
            <w:pPr>
              <w:jc w:val="both"/>
              <w:rPr>
                <w:rFonts w:ascii="Arial" w:hAnsi="Arial" w:cs="Arial"/>
                <w:sz w:val="20"/>
                <w:szCs w:val="20"/>
              </w:rPr>
            </w:pPr>
            <w:r>
              <w:rPr>
                <w:rFonts w:ascii="Arial" w:hAnsi="Arial" w:cs="Arial"/>
                <w:sz w:val="20"/>
                <w:szCs w:val="20"/>
              </w:rPr>
              <w:t>ufficiotecnicoragalna@gmail.com</w:t>
            </w:r>
          </w:p>
        </w:tc>
      </w:tr>
      <w:tr w:rsidR="00945E66" w:rsidRPr="00CD1570" w:rsidTr="007962EE">
        <w:trPr>
          <w:cantSplit/>
          <w:trHeight w:val="474"/>
        </w:trPr>
        <w:tc>
          <w:tcPr>
            <w:tcW w:w="2678" w:type="dxa"/>
            <w:shd w:val="clear" w:color="auto" w:fill="auto"/>
            <w:noWrap/>
            <w:vAlign w:val="bottom"/>
          </w:tcPr>
          <w:p w:rsidR="00945E66" w:rsidRPr="00CD1570" w:rsidRDefault="00945E66" w:rsidP="006E4C24">
            <w:pPr>
              <w:jc w:val="both"/>
              <w:rPr>
                <w:rFonts w:ascii="Arial" w:hAnsi="Arial" w:cs="Arial"/>
                <w:sz w:val="20"/>
                <w:szCs w:val="20"/>
              </w:rPr>
            </w:pPr>
            <w:r w:rsidRPr="00CD1570">
              <w:rPr>
                <w:rFonts w:ascii="Arial" w:hAnsi="Arial" w:cs="Arial"/>
                <w:sz w:val="20"/>
                <w:szCs w:val="20"/>
              </w:rPr>
              <w:t xml:space="preserve">Servizi essenziali e attività scolastica </w:t>
            </w:r>
          </w:p>
        </w:tc>
        <w:tc>
          <w:tcPr>
            <w:tcW w:w="2009" w:type="dxa"/>
            <w:shd w:val="clear" w:color="auto" w:fill="auto"/>
            <w:noWrap/>
            <w:vAlign w:val="bottom"/>
          </w:tcPr>
          <w:p w:rsidR="00945E66" w:rsidRPr="00CD1570" w:rsidRDefault="00EF0DA4" w:rsidP="006E4C24">
            <w:pPr>
              <w:jc w:val="both"/>
              <w:rPr>
                <w:rFonts w:ascii="Arial" w:hAnsi="Arial" w:cs="Arial"/>
                <w:sz w:val="20"/>
                <w:szCs w:val="20"/>
              </w:rPr>
            </w:pPr>
            <w:r>
              <w:rPr>
                <w:rFonts w:ascii="Arial" w:hAnsi="Arial" w:cs="Arial"/>
                <w:sz w:val="20"/>
                <w:szCs w:val="20"/>
              </w:rPr>
              <w:t>Privitera Angela</w:t>
            </w:r>
          </w:p>
        </w:tc>
        <w:tc>
          <w:tcPr>
            <w:tcW w:w="1409" w:type="dxa"/>
            <w:shd w:val="clear" w:color="auto" w:fill="auto"/>
            <w:noWrap/>
            <w:vAlign w:val="bottom"/>
          </w:tcPr>
          <w:p w:rsidR="00945E66" w:rsidRPr="00CD1570" w:rsidRDefault="00EF0DA4" w:rsidP="006E4C24">
            <w:pPr>
              <w:jc w:val="both"/>
              <w:rPr>
                <w:rFonts w:ascii="Arial" w:hAnsi="Arial" w:cs="Arial"/>
                <w:sz w:val="20"/>
                <w:szCs w:val="20"/>
              </w:rPr>
            </w:pPr>
            <w:r>
              <w:rPr>
                <w:rFonts w:ascii="Arial" w:hAnsi="Arial" w:cs="Arial"/>
                <w:sz w:val="20"/>
                <w:szCs w:val="20"/>
              </w:rPr>
              <w:t>3351847647</w:t>
            </w:r>
          </w:p>
        </w:tc>
        <w:tc>
          <w:tcPr>
            <w:tcW w:w="1417" w:type="dxa"/>
            <w:shd w:val="clear" w:color="auto" w:fill="auto"/>
            <w:noWrap/>
          </w:tcPr>
          <w:p w:rsidR="00945E66" w:rsidRDefault="00945E66">
            <w:r w:rsidRPr="00253DFA">
              <w:rPr>
                <w:rFonts w:ascii="Arial" w:hAnsi="Arial" w:cs="Arial"/>
                <w:sz w:val="20"/>
                <w:szCs w:val="20"/>
              </w:rPr>
              <w:t>0957985102</w:t>
            </w:r>
          </w:p>
        </w:tc>
        <w:tc>
          <w:tcPr>
            <w:tcW w:w="2552" w:type="dxa"/>
            <w:shd w:val="clear" w:color="auto" w:fill="auto"/>
            <w:noWrap/>
            <w:vAlign w:val="bottom"/>
          </w:tcPr>
          <w:p w:rsidR="00945E66" w:rsidRPr="00CD1570" w:rsidRDefault="00801B76" w:rsidP="006E4C24">
            <w:pPr>
              <w:jc w:val="both"/>
              <w:rPr>
                <w:rFonts w:ascii="Arial" w:hAnsi="Arial" w:cs="Arial"/>
                <w:sz w:val="20"/>
                <w:szCs w:val="20"/>
              </w:rPr>
            </w:pPr>
            <w:r>
              <w:rPr>
                <w:rFonts w:ascii="Arial" w:hAnsi="Arial" w:cs="Arial"/>
                <w:sz w:val="20"/>
                <w:szCs w:val="20"/>
              </w:rPr>
              <w:t>segreteriaragalna@tiscali.it</w:t>
            </w:r>
          </w:p>
        </w:tc>
      </w:tr>
      <w:tr w:rsidR="00945E66" w:rsidRPr="00CD1570" w:rsidTr="007962EE">
        <w:trPr>
          <w:cantSplit/>
          <w:trHeight w:val="474"/>
        </w:trPr>
        <w:tc>
          <w:tcPr>
            <w:tcW w:w="2678" w:type="dxa"/>
            <w:shd w:val="clear" w:color="auto" w:fill="auto"/>
            <w:noWrap/>
            <w:vAlign w:val="bottom"/>
          </w:tcPr>
          <w:p w:rsidR="00945E66" w:rsidRPr="00CD1570" w:rsidRDefault="00945E66" w:rsidP="006E4C24">
            <w:pPr>
              <w:jc w:val="both"/>
              <w:rPr>
                <w:rFonts w:ascii="Arial" w:hAnsi="Arial" w:cs="Arial"/>
                <w:sz w:val="20"/>
                <w:szCs w:val="20"/>
              </w:rPr>
            </w:pPr>
            <w:r w:rsidRPr="00CD1570">
              <w:rPr>
                <w:rFonts w:ascii="Arial" w:hAnsi="Arial" w:cs="Arial"/>
                <w:sz w:val="20"/>
                <w:szCs w:val="20"/>
              </w:rPr>
              <w:t xml:space="preserve">Censimento danni a persone o cose </w:t>
            </w:r>
          </w:p>
        </w:tc>
        <w:tc>
          <w:tcPr>
            <w:tcW w:w="2009" w:type="dxa"/>
            <w:shd w:val="clear" w:color="auto" w:fill="auto"/>
            <w:noWrap/>
            <w:vAlign w:val="bottom"/>
          </w:tcPr>
          <w:p w:rsidR="00945E66" w:rsidRPr="00CD1570" w:rsidRDefault="00945E66" w:rsidP="006E4C24">
            <w:pPr>
              <w:jc w:val="both"/>
              <w:rPr>
                <w:rFonts w:ascii="Arial" w:hAnsi="Arial" w:cs="Arial"/>
                <w:sz w:val="20"/>
                <w:szCs w:val="20"/>
              </w:rPr>
            </w:pPr>
            <w:r>
              <w:rPr>
                <w:rFonts w:ascii="Arial" w:hAnsi="Arial" w:cs="Arial"/>
                <w:sz w:val="20"/>
                <w:szCs w:val="20"/>
              </w:rPr>
              <w:t>Scierri Antonino</w:t>
            </w:r>
          </w:p>
        </w:tc>
        <w:tc>
          <w:tcPr>
            <w:tcW w:w="1409" w:type="dxa"/>
            <w:shd w:val="clear" w:color="auto" w:fill="auto"/>
            <w:noWrap/>
            <w:vAlign w:val="bottom"/>
          </w:tcPr>
          <w:p w:rsidR="00945E66" w:rsidRPr="00CD1570" w:rsidRDefault="00945E66" w:rsidP="006E4C24">
            <w:pPr>
              <w:jc w:val="both"/>
              <w:rPr>
                <w:rFonts w:ascii="Arial" w:hAnsi="Arial" w:cs="Arial"/>
                <w:sz w:val="20"/>
                <w:szCs w:val="20"/>
              </w:rPr>
            </w:pPr>
            <w:r>
              <w:rPr>
                <w:rFonts w:ascii="Arial" w:hAnsi="Arial" w:cs="Arial"/>
                <w:sz w:val="20"/>
                <w:szCs w:val="20"/>
              </w:rPr>
              <w:t>3351046286</w:t>
            </w:r>
          </w:p>
        </w:tc>
        <w:tc>
          <w:tcPr>
            <w:tcW w:w="1417" w:type="dxa"/>
            <w:shd w:val="clear" w:color="auto" w:fill="auto"/>
            <w:noWrap/>
          </w:tcPr>
          <w:p w:rsidR="00945E66" w:rsidRDefault="00945E66">
            <w:r w:rsidRPr="00253DFA">
              <w:rPr>
                <w:rFonts w:ascii="Arial" w:hAnsi="Arial" w:cs="Arial"/>
                <w:sz w:val="20"/>
                <w:szCs w:val="20"/>
              </w:rPr>
              <w:t>0957985102</w:t>
            </w:r>
          </w:p>
        </w:tc>
        <w:tc>
          <w:tcPr>
            <w:tcW w:w="2552" w:type="dxa"/>
            <w:shd w:val="clear" w:color="auto" w:fill="auto"/>
            <w:noWrap/>
            <w:vAlign w:val="bottom"/>
          </w:tcPr>
          <w:p w:rsidR="00945E66" w:rsidRPr="00CD1570" w:rsidRDefault="00F245DF" w:rsidP="006E4C24">
            <w:pPr>
              <w:jc w:val="both"/>
              <w:rPr>
                <w:rFonts w:ascii="Arial" w:hAnsi="Arial" w:cs="Arial"/>
                <w:sz w:val="20"/>
                <w:szCs w:val="20"/>
              </w:rPr>
            </w:pPr>
            <w:r>
              <w:rPr>
                <w:rFonts w:ascii="Arial" w:hAnsi="Arial" w:cs="Arial"/>
                <w:sz w:val="20"/>
                <w:szCs w:val="20"/>
              </w:rPr>
              <w:t>comunediragalna.ct.urbanistica@pec.it</w:t>
            </w:r>
          </w:p>
        </w:tc>
      </w:tr>
      <w:tr w:rsidR="00945E66" w:rsidRPr="00CD1570" w:rsidTr="007962EE">
        <w:trPr>
          <w:cantSplit/>
          <w:trHeight w:val="474"/>
        </w:trPr>
        <w:tc>
          <w:tcPr>
            <w:tcW w:w="2678" w:type="dxa"/>
            <w:shd w:val="clear" w:color="auto" w:fill="auto"/>
            <w:noWrap/>
            <w:vAlign w:val="bottom"/>
          </w:tcPr>
          <w:p w:rsidR="00945E66" w:rsidRPr="00CD1570" w:rsidRDefault="00945E66" w:rsidP="006E4C24">
            <w:pPr>
              <w:jc w:val="both"/>
              <w:rPr>
                <w:rFonts w:ascii="Arial" w:hAnsi="Arial" w:cs="Arial"/>
                <w:sz w:val="20"/>
                <w:szCs w:val="20"/>
              </w:rPr>
            </w:pPr>
            <w:r w:rsidRPr="00CD1570">
              <w:rPr>
                <w:rFonts w:ascii="Arial" w:hAnsi="Arial" w:cs="Arial"/>
                <w:sz w:val="20"/>
                <w:szCs w:val="20"/>
              </w:rPr>
              <w:t xml:space="preserve">Strutture operative locali, viabilità </w:t>
            </w:r>
          </w:p>
        </w:tc>
        <w:tc>
          <w:tcPr>
            <w:tcW w:w="2009" w:type="dxa"/>
            <w:shd w:val="clear" w:color="auto" w:fill="auto"/>
            <w:noWrap/>
            <w:vAlign w:val="bottom"/>
          </w:tcPr>
          <w:p w:rsidR="00945E66" w:rsidRPr="00CD1570" w:rsidRDefault="00EF0DA4" w:rsidP="006E4C24">
            <w:pPr>
              <w:jc w:val="both"/>
              <w:rPr>
                <w:rFonts w:ascii="Arial" w:hAnsi="Arial" w:cs="Arial"/>
                <w:sz w:val="20"/>
                <w:szCs w:val="20"/>
              </w:rPr>
            </w:pPr>
            <w:r>
              <w:rPr>
                <w:rFonts w:ascii="Arial" w:hAnsi="Arial" w:cs="Arial"/>
                <w:sz w:val="20"/>
                <w:szCs w:val="20"/>
              </w:rPr>
              <w:t>Puleo Salvatore</w:t>
            </w:r>
          </w:p>
        </w:tc>
        <w:tc>
          <w:tcPr>
            <w:tcW w:w="1409" w:type="dxa"/>
            <w:shd w:val="clear" w:color="auto" w:fill="auto"/>
            <w:noWrap/>
            <w:vAlign w:val="bottom"/>
          </w:tcPr>
          <w:p w:rsidR="00945E66" w:rsidRPr="00CD1570" w:rsidRDefault="00EF0DA4" w:rsidP="006E4C24">
            <w:pPr>
              <w:jc w:val="both"/>
              <w:rPr>
                <w:rFonts w:ascii="Arial" w:hAnsi="Arial" w:cs="Arial"/>
                <w:sz w:val="20"/>
                <w:szCs w:val="20"/>
              </w:rPr>
            </w:pPr>
            <w:r>
              <w:rPr>
                <w:rFonts w:ascii="Arial" w:hAnsi="Arial" w:cs="Arial"/>
                <w:sz w:val="20"/>
                <w:szCs w:val="20"/>
              </w:rPr>
              <w:t>3497630450</w:t>
            </w:r>
          </w:p>
        </w:tc>
        <w:tc>
          <w:tcPr>
            <w:tcW w:w="1417" w:type="dxa"/>
            <w:shd w:val="clear" w:color="auto" w:fill="auto"/>
            <w:noWrap/>
          </w:tcPr>
          <w:p w:rsidR="00945E66" w:rsidRDefault="00945E66">
            <w:r w:rsidRPr="00253DFA">
              <w:rPr>
                <w:rFonts w:ascii="Arial" w:hAnsi="Arial" w:cs="Arial"/>
                <w:sz w:val="20"/>
                <w:szCs w:val="20"/>
              </w:rPr>
              <w:t>095</w:t>
            </w:r>
            <w:r w:rsidR="002835B4">
              <w:rPr>
                <w:rFonts w:ascii="Arial" w:hAnsi="Arial" w:cs="Arial"/>
                <w:sz w:val="20"/>
                <w:szCs w:val="20"/>
              </w:rPr>
              <w:t>849409</w:t>
            </w:r>
          </w:p>
        </w:tc>
        <w:tc>
          <w:tcPr>
            <w:tcW w:w="2552" w:type="dxa"/>
            <w:shd w:val="clear" w:color="auto" w:fill="auto"/>
            <w:noWrap/>
            <w:vAlign w:val="bottom"/>
          </w:tcPr>
          <w:p w:rsidR="00945E66" w:rsidRPr="00CD1570" w:rsidRDefault="002835B4" w:rsidP="006E4C24">
            <w:pPr>
              <w:jc w:val="both"/>
              <w:rPr>
                <w:rFonts w:ascii="Arial" w:hAnsi="Arial" w:cs="Arial"/>
                <w:sz w:val="20"/>
                <w:szCs w:val="20"/>
              </w:rPr>
            </w:pPr>
            <w:r>
              <w:rPr>
                <w:rFonts w:ascii="Arial" w:hAnsi="Arial" w:cs="Arial"/>
                <w:sz w:val="20"/>
                <w:szCs w:val="20"/>
              </w:rPr>
              <w:t>polizialocaleragalna@gmail.com</w:t>
            </w:r>
          </w:p>
        </w:tc>
      </w:tr>
      <w:tr w:rsidR="00945E66" w:rsidRPr="00CD1570" w:rsidTr="007962EE">
        <w:trPr>
          <w:cantSplit/>
          <w:trHeight w:val="474"/>
        </w:trPr>
        <w:tc>
          <w:tcPr>
            <w:tcW w:w="2678" w:type="dxa"/>
            <w:shd w:val="clear" w:color="auto" w:fill="auto"/>
            <w:noWrap/>
            <w:vAlign w:val="bottom"/>
          </w:tcPr>
          <w:p w:rsidR="00945E66" w:rsidRPr="00CD1570" w:rsidRDefault="00945E66" w:rsidP="006E4C24">
            <w:pPr>
              <w:jc w:val="both"/>
              <w:rPr>
                <w:rFonts w:ascii="Arial" w:hAnsi="Arial" w:cs="Arial"/>
                <w:sz w:val="20"/>
                <w:szCs w:val="20"/>
              </w:rPr>
            </w:pPr>
            <w:r w:rsidRPr="00CD1570">
              <w:rPr>
                <w:rFonts w:ascii="Arial" w:hAnsi="Arial" w:cs="Arial"/>
                <w:sz w:val="20"/>
                <w:szCs w:val="20"/>
              </w:rPr>
              <w:t xml:space="preserve">Telecomunicazioni </w:t>
            </w:r>
          </w:p>
        </w:tc>
        <w:tc>
          <w:tcPr>
            <w:tcW w:w="2009" w:type="dxa"/>
            <w:shd w:val="clear" w:color="auto" w:fill="auto"/>
            <w:noWrap/>
            <w:vAlign w:val="bottom"/>
          </w:tcPr>
          <w:p w:rsidR="00945E66" w:rsidRPr="00CD1570" w:rsidRDefault="00945E66" w:rsidP="006E4C24">
            <w:pPr>
              <w:jc w:val="both"/>
              <w:rPr>
                <w:rFonts w:ascii="Arial" w:hAnsi="Arial" w:cs="Arial"/>
                <w:sz w:val="20"/>
                <w:szCs w:val="20"/>
              </w:rPr>
            </w:pPr>
            <w:r>
              <w:rPr>
                <w:rFonts w:ascii="Arial" w:hAnsi="Arial" w:cs="Arial"/>
                <w:sz w:val="20"/>
                <w:szCs w:val="20"/>
              </w:rPr>
              <w:t>Nastasi Leone</w:t>
            </w:r>
          </w:p>
        </w:tc>
        <w:tc>
          <w:tcPr>
            <w:tcW w:w="1409" w:type="dxa"/>
            <w:shd w:val="clear" w:color="auto" w:fill="auto"/>
            <w:noWrap/>
            <w:vAlign w:val="bottom"/>
          </w:tcPr>
          <w:p w:rsidR="00945E66" w:rsidRPr="00CD1570" w:rsidRDefault="00945E66" w:rsidP="006E4C24">
            <w:pPr>
              <w:jc w:val="both"/>
              <w:rPr>
                <w:rFonts w:ascii="Arial" w:hAnsi="Arial" w:cs="Arial"/>
                <w:sz w:val="20"/>
                <w:szCs w:val="20"/>
              </w:rPr>
            </w:pPr>
            <w:r>
              <w:rPr>
                <w:rFonts w:ascii="Arial" w:hAnsi="Arial" w:cs="Arial"/>
                <w:sz w:val="20"/>
                <w:szCs w:val="20"/>
              </w:rPr>
              <w:t>3494020344</w:t>
            </w:r>
          </w:p>
        </w:tc>
        <w:tc>
          <w:tcPr>
            <w:tcW w:w="1417" w:type="dxa"/>
            <w:shd w:val="clear" w:color="auto" w:fill="auto"/>
            <w:noWrap/>
          </w:tcPr>
          <w:p w:rsidR="00945E66" w:rsidRDefault="00945E66">
            <w:r w:rsidRPr="00253DFA">
              <w:rPr>
                <w:rFonts w:ascii="Arial" w:hAnsi="Arial" w:cs="Arial"/>
                <w:sz w:val="20"/>
                <w:szCs w:val="20"/>
              </w:rPr>
              <w:t>0957985102</w:t>
            </w:r>
          </w:p>
        </w:tc>
        <w:tc>
          <w:tcPr>
            <w:tcW w:w="2552" w:type="dxa"/>
            <w:shd w:val="clear" w:color="auto" w:fill="auto"/>
            <w:noWrap/>
            <w:vAlign w:val="bottom"/>
          </w:tcPr>
          <w:p w:rsidR="00945E66" w:rsidRPr="00CD1570" w:rsidRDefault="00346CD1" w:rsidP="006E4C24">
            <w:pPr>
              <w:jc w:val="both"/>
              <w:rPr>
                <w:rFonts w:ascii="Arial" w:hAnsi="Arial" w:cs="Arial"/>
                <w:sz w:val="20"/>
                <w:szCs w:val="20"/>
              </w:rPr>
            </w:pPr>
            <w:r>
              <w:rPr>
                <w:rFonts w:ascii="Arial" w:hAnsi="Arial" w:cs="Arial"/>
                <w:sz w:val="20"/>
                <w:szCs w:val="20"/>
              </w:rPr>
              <w:t>leone.nastasi@gmail.com</w:t>
            </w:r>
          </w:p>
        </w:tc>
      </w:tr>
      <w:tr w:rsidR="00945E66" w:rsidRPr="00CD1570" w:rsidTr="007962EE">
        <w:trPr>
          <w:cantSplit/>
          <w:trHeight w:val="470"/>
        </w:trPr>
        <w:tc>
          <w:tcPr>
            <w:tcW w:w="2678" w:type="dxa"/>
            <w:shd w:val="clear" w:color="auto" w:fill="auto"/>
            <w:noWrap/>
            <w:vAlign w:val="bottom"/>
          </w:tcPr>
          <w:p w:rsidR="00945E66" w:rsidRPr="00CD1570" w:rsidRDefault="00945E66" w:rsidP="006E4C24">
            <w:pPr>
              <w:jc w:val="both"/>
              <w:rPr>
                <w:rFonts w:ascii="Arial" w:hAnsi="Arial" w:cs="Arial"/>
                <w:sz w:val="20"/>
                <w:szCs w:val="20"/>
              </w:rPr>
            </w:pPr>
            <w:r w:rsidRPr="00CD1570">
              <w:rPr>
                <w:rFonts w:ascii="Arial" w:hAnsi="Arial" w:cs="Arial"/>
                <w:sz w:val="20"/>
                <w:szCs w:val="20"/>
              </w:rPr>
              <w:t>Assistenza alla popolazione</w:t>
            </w:r>
          </w:p>
        </w:tc>
        <w:tc>
          <w:tcPr>
            <w:tcW w:w="2009" w:type="dxa"/>
            <w:shd w:val="clear" w:color="auto" w:fill="auto"/>
            <w:noWrap/>
            <w:vAlign w:val="bottom"/>
          </w:tcPr>
          <w:p w:rsidR="00945E66" w:rsidRPr="00CD1570" w:rsidRDefault="00945E66" w:rsidP="006E4C24">
            <w:pPr>
              <w:jc w:val="both"/>
              <w:rPr>
                <w:rFonts w:ascii="Arial" w:hAnsi="Arial" w:cs="Arial"/>
                <w:sz w:val="20"/>
                <w:szCs w:val="20"/>
              </w:rPr>
            </w:pPr>
            <w:r>
              <w:rPr>
                <w:rFonts w:ascii="Arial" w:hAnsi="Arial" w:cs="Arial"/>
                <w:sz w:val="20"/>
                <w:szCs w:val="20"/>
              </w:rPr>
              <w:t>D’Amico Benedetta</w:t>
            </w:r>
          </w:p>
        </w:tc>
        <w:tc>
          <w:tcPr>
            <w:tcW w:w="1409" w:type="dxa"/>
            <w:shd w:val="clear" w:color="auto" w:fill="auto"/>
            <w:noWrap/>
            <w:vAlign w:val="bottom"/>
          </w:tcPr>
          <w:p w:rsidR="00945E66" w:rsidRPr="00CD1570" w:rsidRDefault="00945E66" w:rsidP="00EF0DA4">
            <w:pPr>
              <w:jc w:val="both"/>
              <w:rPr>
                <w:rFonts w:ascii="Arial" w:hAnsi="Arial" w:cs="Arial"/>
                <w:sz w:val="20"/>
                <w:szCs w:val="20"/>
              </w:rPr>
            </w:pPr>
            <w:r>
              <w:rPr>
                <w:rFonts w:ascii="Arial" w:hAnsi="Arial" w:cs="Arial"/>
                <w:sz w:val="20"/>
                <w:szCs w:val="20"/>
              </w:rPr>
              <w:t>3</w:t>
            </w:r>
            <w:r w:rsidR="00EF0DA4">
              <w:rPr>
                <w:rFonts w:ascii="Arial" w:hAnsi="Arial" w:cs="Arial"/>
                <w:sz w:val="20"/>
                <w:szCs w:val="20"/>
              </w:rPr>
              <w:t>287255966</w:t>
            </w:r>
          </w:p>
        </w:tc>
        <w:tc>
          <w:tcPr>
            <w:tcW w:w="1417" w:type="dxa"/>
            <w:shd w:val="clear" w:color="auto" w:fill="auto"/>
            <w:noWrap/>
          </w:tcPr>
          <w:p w:rsidR="00945E66" w:rsidRDefault="00945E66">
            <w:r w:rsidRPr="00253DFA">
              <w:rPr>
                <w:rFonts w:ascii="Arial" w:hAnsi="Arial" w:cs="Arial"/>
                <w:sz w:val="20"/>
                <w:szCs w:val="20"/>
              </w:rPr>
              <w:t>0957985102</w:t>
            </w:r>
          </w:p>
        </w:tc>
        <w:tc>
          <w:tcPr>
            <w:tcW w:w="2552" w:type="dxa"/>
            <w:shd w:val="clear" w:color="auto" w:fill="auto"/>
            <w:noWrap/>
            <w:vAlign w:val="bottom"/>
          </w:tcPr>
          <w:p w:rsidR="00945E66" w:rsidRPr="00CD1570" w:rsidRDefault="00F245DF" w:rsidP="006E4C24">
            <w:pPr>
              <w:jc w:val="both"/>
              <w:rPr>
                <w:rFonts w:ascii="Arial" w:hAnsi="Arial" w:cs="Arial"/>
                <w:sz w:val="20"/>
                <w:szCs w:val="20"/>
              </w:rPr>
            </w:pPr>
            <w:r>
              <w:rPr>
                <w:rFonts w:ascii="Arial" w:hAnsi="Arial" w:cs="Arial"/>
                <w:sz w:val="20"/>
                <w:szCs w:val="20"/>
              </w:rPr>
              <w:t>sociale.ragalna@tiscali.it</w:t>
            </w:r>
          </w:p>
        </w:tc>
      </w:tr>
    </w:tbl>
    <w:p w:rsidR="00717287" w:rsidRPr="00CD1570" w:rsidRDefault="00717287" w:rsidP="00717287">
      <w:pPr>
        <w:pStyle w:val="Corpodeltesto"/>
        <w:spacing w:before="120" w:after="240" w:line="360" w:lineRule="auto"/>
        <w:ind w:firstLine="284"/>
        <w:jc w:val="center"/>
      </w:pPr>
      <w:r w:rsidRPr="00CD1570">
        <w:rPr>
          <w:i/>
        </w:rPr>
        <w:t>Tabella S</w:t>
      </w:r>
      <w:r w:rsidRPr="00CD1570">
        <w:t xml:space="preserve">: Funzioni di Supporto </w:t>
      </w:r>
    </w:p>
    <w:p w:rsidR="00717287" w:rsidRDefault="00717287" w:rsidP="00F3220D">
      <w:pPr>
        <w:pStyle w:val="Titolo2"/>
        <w:pageBreakBefore/>
        <w:numPr>
          <w:ilvl w:val="1"/>
          <w:numId w:val="38"/>
        </w:numPr>
        <w:spacing w:before="240" w:after="240"/>
        <w:ind w:left="578" w:hanging="578"/>
        <w:jc w:val="both"/>
        <w:rPr>
          <w:b/>
          <w:sz w:val="24"/>
          <w:szCs w:val="24"/>
        </w:rPr>
      </w:pPr>
      <w:r w:rsidRPr="00CD1570">
        <w:rPr>
          <w:b/>
          <w:sz w:val="24"/>
          <w:szCs w:val="24"/>
        </w:rPr>
        <w:lastRenderedPageBreak/>
        <w:t>ATTIVAZIONE DEL PRESIDIO TERRITORIALE</w:t>
      </w:r>
    </w:p>
    <w:p w:rsidR="00717287" w:rsidRPr="00CD1570" w:rsidRDefault="00773C01" w:rsidP="00717287">
      <w:pPr>
        <w:spacing w:line="360" w:lineRule="auto"/>
        <w:jc w:val="both"/>
      </w:pPr>
      <w:r>
        <w:t>I</w:t>
      </w:r>
      <w:r w:rsidR="00717287" w:rsidRPr="00CD1570">
        <w:t>l piano di emergenza deve prevedere un adeguato sistema di vigilanza sul territorio per garantire le attività di ricognizione e di sopraluogo delle aree esposte a rischio, soprattutto molto elevato.</w:t>
      </w:r>
    </w:p>
    <w:p w:rsidR="00717287" w:rsidRPr="00CD1570" w:rsidRDefault="00717287" w:rsidP="00717287">
      <w:pPr>
        <w:spacing w:line="360" w:lineRule="auto"/>
        <w:jc w:val="both"/>
      </w:pPr>
      <w:r w:rsidRPr="00CD1570">
        <w:t xml:space="preserve">L’attivazione del presidio territoriale spetta al Sindaco che , attraverso il responsabile della funzione tecnica di valutazione e pianificazione, ne indirizza la dislocazione e l’azione, provvedendo ad </w:t>
      </w:r>
      <w:r w:rsidR="00773C01">
        <w:t>intensificarne l’attività in cas</w:t>
      </w:r>
      <w:r w:rsidRPr="00CD1570">
        <w:t>o</w:t>
      </w:r>
      <w:r w:rsidR="00773C01">
        <w:t xml:space="preserve"> </w:t>
      </w:r>
      <w:r w:rsidRPr="00CD1570">
        <w:t>di criticità rapidamente crescendo verso livelli elevati.</w:t>
      </w:r>
    </w:p>
    <w:p w:rsidR="00717287" w:rsidRPr="00CD1570" w:rsidRDefault="00717287" w:rsidP="00717287">
      <w:pPr>
        <w:spacing w:line="360" w:lineRule="auto"/>
        <w:jc w:val="both"/>
      </w:pPr>
      <w:r w:rsidRPr="00CD1570">
        <w:t>Il presidio territoriale opererà in stretto raccordo e sotto il coordinamento del presidio operativo costituito della funzione tecnica di valutazione e pianificazione che già nella fase di attenzione costituisce la struttura di coordinamento attiva del sindaco per le attività di sopralluogo e valutazione, provvedendo a comunicare in tempo reale le eventuali criticità per consentire l’adozione delle conseguenti misure di salvaguardia.</w:t>
      </w:r>
    </w:p>
    <w:p w:rsidR="00717287" w:rsidRDefault="00717287" w:rsidP="00717287">
      <w:pPr>
        <w:spacing w:line="360" w:lineRule="auto"/>
        <w:jc w:val="both"/>
      </w:pPr>
      <w:r w:rsidRPr="00CD1570">
        <w:t>A tal fine il Comune potrà organizzare squadre miste, composte da personale dei propri uffici tecnici e delle diverse strutture operative presenti sul territorio (Corpo Forestale, Vigili del Fuoco  e Volontariato locale) che provvederanno al controllo dei punti critici, delle aree soggetto a rischio e preventivamente individuati, dell’agibilità delle vie di fuga e della funzionalità delle aree di emergenza. A seguito dell’evento il presidio provvede alla delimitazione dell’area interessata, alla valut</w:t>
      </w:r>
      <w:r w:rsidR="00943A78">
        <w:t>a</w:t>
      </w:r>
      <w:r w:rsidRPr="00CD1570">
        <w:t>zione del rischio e al censimento del danno.</w:t>
      </w:r>
    </w:p>
    <w:p w:rsidR="00717287" w:rsidRPr="00CD1570" w:rsidRDefault="00717287" w:rsidP="00717287">
      <w:pPr>
        <w:spacing w:line="360" w:lineRule="auto"/>
        <w:jc w:val="both"/>
      </w:pPr>
    </w:p>
    <w:tbl>
      <w:tblPr>
        <w:tblW w:w="10200" w:type="dxa"/>
        <w:tblInd w:w="-410" w:type="dxa"/>
        <w:tblLayout w:type="fixed"/>
        <w:tblCellMar>
          <w:left w:w="70" w:type="dxa"/>
          <w:right w:w="70" w:type="dxa"/>
        </w:tblCellMar>
        <w:tblLook w:val="0000"/>
      </w:tblPr>
      <w:tblGrid>
        <w:gridCol w:w="3000"/>
        <w:gridCol w:w="1920"/>
        <w:gridCol w:w="1560"/>
        <w:gridCol w:w="1200"/>
        <w:gridCol w:w="2520"/>
      </w:tblGrid>
      <w:tr w:rsidR="00717287" w:rsidRPr="00940569">
        <w:trPr>
          <w:trHeight w:val="315"/>
        </w:trPr>
        <w:tc>
          <w:tcPr>
            <w:tcW w:w="10200"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rsidR="00717287" w:rsidRPr="00094D8D" w:rsidRDefault="00717287" w:rsidP="006E4C24">
            <w:pPr>
              <w:spacing w:before="120" w:after="120" w:line="360" w:lineRule="auto"/>
              <w:rPr>
                <w:rFonts w:ascii="Arial" w:hAnsi="Arial" w:cs="Arial"/>
                <w:b/>
                <w:bCs/>
                <w:sz w:val="20"/>
                <w:szCs w:val="20"/>
              </w:rPr>
            </w:pPr>
            <w:r w:rsidRPr="00094D8D">
              <w:rPr>
                <w:rFonts w:ascii="Arial" w:hAnsi="Arial" w:cs="Arial"/>
                <w:b/>
                <w:bCs/>
                <w:sz w:val="20"/>
                <w:szCs w:val="20"/>
              </w:rPr>
              <w:t>Presidio Territoriale Comunale di___________</w:t>
            </w:r>
            <w:r>
              <w:rPr>
                <w:rFonts w:ascii="Arial" w:hAnsi="Arial" w:cs="Arial"/>
                <w:b/>
                <w:bCs/>
                <w:sz w:val="20"/>
                <w:szCs w:val="20"/>
              </w:rPr>
              <w:t>RAGALNA</w:t>
            </w:r>
            <w:r w:rsidRPr="00094D8D">
              <w:rPr>
                <w:rFonts w:ascii="Arial" w:hAnsi="Arial" w:cs="Arial"/>
                <w:b/>
                <w:bCs/>
                <w:sz w:val="20"/>
                <w:szCs w:val="20"/>
              </w:rPr>
              <w:t>_______________________</w:t>
            </w:r>
          </w:p>
          <w:p w:rsidR="00717287" w:rsidRPr="00094D8D" w:rsidRDefault="00717287" w:rsidP="004E5A02">
            <w:pPr>
              <w:spacing w:before="120" w:after="120" w:line="360" w:lineRule="auto"/>
              <w:rPr>
                <w:rFonts w:ascii="Arial" w:hAnsi="Arial" w:cs="Arial"/>
                <w:b/>
                <w:bCs/>
                <w:sz w:val="20"/>
                <w:szCs w:val="20"/>
              </w:rPr>
            </w:pPr>
            <w:r w:rsidRPr="00094D8D">
              <w:rPr>
                <w:rFonts w:ascii="Arial" w:hAnsi="Arial" w:cs="Arial"/>
                <w:b/>
                <w:bCs/>
                <w:sz w:val="20"/>
                <w:szCs w:val="20"/>
              </w:rPr>
              <w:t xml:space="preserve">Sede: C/O COMANDO POLIZIA MUNICIPALE – </w:t>
            </w:r>
            <w:r w:rsidR="004E5A02">
              <w:rPr>
                <w:rFonts w:ascii="Arial" w:hAnsi="Arial" w:cs="Arial"/>
                <w:b/>
                <w:bCs/>
                <w:sz w:val="20"/>
                <w:szCs w:val="20"/>
              </w:rPr>
              <w:t>Piazza S. Barbara</w:t>
            </w:r>
          </w:p>
        </w:tc>
      </w:tr>
      <w:tr w:rsidR="00717287" w:rsidRPr="00940569">
        <w:trPr>
          <w:trHeight w:val="282"/>
        </w:trPr>
        <w:tc>
          <w:tcPr>
            <w:tcW w:w="3000" w:type="dxa"/>
            <w:tcBorders>
              <w:top w:val="single" w:sz="4" w:space="0" w:color="auto"/>
              <w:left w:val="single" w:sz="4" w:space="0" w:color="auto"/>
              <w:bottom w:val="single" w:sz="4" w:space="0" w:color="auto"/>
              <w:right w:val="single" w:sz="4" w:space="0" w:color="auto"/>
            </w:tcBorders>
            <w:shd w:val="clear" w:color="auto" w:fill="A6A6A6"/>
            <w:vAlign w:val="bottom"/>
          </w:tcPr>
          <w:p w:rsidR="00717287" w:rsidRPr="00094D8D" w:rsidRDefault="00717287" w:rsidP="006E4C24">
            <w:pPr>
              <w:ind w:left="398" w:hanging="398"/>
              <w:rPr>
                <w:rFonts w:ascii="Arial" w:hAnsi="Arial" w:cs="Arial"/>
                <w:b/>
                <w:bCs/>
                <w:sz w:val="20"/>
                <w:szCs w:val="20"/>
              </w:rPr>
            </w:pPr>
            <w:r w:rsidRPr="00094D8D">
              <w:rPr>
                <w:rFonts w:ascii="Arial" w:hAnsi="Arial" w:cs="Arial"/>
                <w:b/>
                <w:bCs/>
                <w:sz w:val="20"/>
                <w:szCs w:val="20"/>
              </w:rPr>
              <w:t>Funzionario/i</w:t>
            </w:r>
          </w:p>
        </w:tc>
        <w:tc>
          <w:tcPr>
            <w:tcW w:w="1920" w:type="dxa"/>
            <w:tcBorders>
              <w:top w:val="single" w:sz="4" w:space="0" w:color="auto"/>
              <w:left w:val="nil"/>
              <w:bottom w:val="single" w:sz="4" w:space="0" w:color="auto"/>
              <w:right w:val="single" w:sz="4" w:space="0" w:color="auto"/>
            </w:tcBorders>
            <w:shd w:val="clear" w:color="auto" w:fill="A6A6A6"/>
            <w:vAlign w:val="bottom"/>
          </w:tcPr>
          <w:p w:rsidR="00717287" w:rsidRPr="00094D8D" w:rsidRDefault="00717287" w:rsidP="006E4C24">
            <w:pPr>
              <w:rPr>
                <w:rFonts w:ascii="Arial" w:hAnsi="Arial" w:cs="Arial"/>
                <w:b/>
                <w:bCs/>
                <w:sz w:val="20"/>
                <w:szCs w:val="20"/>
              </w:rPr>
            </w:pPr>
            <w:r w:rsidRPr="00094D8D">
              <w:rPr>
                <w:rFonts w:ascii="Arial" w:hAnsi="Arial" w:cs="Arial"/>
                <w:b/>
                <w:bCs/>
                <w:sz w:val="20"/>
                <w:szCs w:val="20"/>
              </w:rPr>
              <w:t>Qualifica</w:t>
            </w:r>
          </w:p>
        </w:tc>
        <w:tc>
          <w:tcPr>
            <w:tcW w:w="1560" w:type="dxa"/>
            <w:tcBorders>
              <w:top w:val="single" w:sz="4" w:space="0" w:color="auto"/>
              <w:left w:val="nil"/>
              <w:bottom w:val="single" w:sz="4" w:space="0" w:color="auto"/>
              <w:right w:val="single" w:sz="4" w:space="0" w:color="auto"/>
            </w:tcBorders>
            <w:shd w:val="clear" w:color="auto" w:fill="A6A6A6"/>
            <w:vAlign w:val="bottom"/>
          </w:tcPr>
          <w:p w:rsidR="00717287" w:rsidRPr="00094D8D" w:rsidRDefault="00717287" w:rsidP="006E4C24">
            <w:pPr>
              <w:rPr>
                <w:rFonts w:ascii="Arial" w:hAnsi="Arial" w:cs="Arial"/>
                <w:b/>
                <w:bCs/>
                <w:sz w:val="18"/>
                <w:szCs w:val="18"/>
              </w:rPr>
            </w:pPr>
            <w:r w:rsidRPr="00094D8D">
              <w:rPr>
                <w:rFonts w:ascii="Arial" w:hAnsi="Arial" w:cs="Arial"/>
                <w:b/>
                <w:bCs/>
                <w:sz w:val="18"/>
                <w:szCs w:val="18"/>
              </w:rPr>
              <w:t>Telefono/cellulare</w:t>
            </w:r>
          </w:p>
        </w:tc>
        <w:tc>
          <w:tcPr>
            <w:tcW w:w="1200" w:type="dxa"/>
            <w:tcBorders>
              <w:top w:val="single" w:sz="4" w:space="0" w:color="auto"/>
              <w:left w:val="nil"/>
              <w:bottom w:val="single" w:sz="4" w:space="0" w:color="auto"/>
              <w:right w:val="single" w:sz="4" w:space="0" w:color="auto"/>
            </w:tcBorders>
            <w:shd w:val="clear" w:color="auto" w:fill="A6A6A6"/>
            <w:vAlign w:val="bottom"/>
          </w:tcPr>
          <w:p w:rsidR="00717287" w:rsidRPr="00094D8D" w:rsidRDefault="00717287" w:rsidP="006E4C24">
            <w:pPr>
              <w:rPr>
                <w:rFonts w:ascii="Arial" w:hAnsi="Arial" w:cs="Arial"/>
                <w:b/>
                <w:bCs/>
                <w:sz w:val="20"/>
                <w:szCs w:val="20"/>
              </w:rPr>
            </w:pPr>
            <w:r w:rsidRPr="00094D8D">
              <w:rPr>
                <w:rFonts w:ascii="Arial" w:hAnsi="Arial" w:cs="Arial"/>
                <w:b/>
                <w:bCs/>
                <w:sz w:val="20"/>
                <w:szCs w:val="20"/>
              </w:rPr>
              <w:t>Fax</w:t>
            </w:r>
          </w:p>
        </w:tc>
        <w:tc>
          <w:tcPr>
            <w:tcW w:w="2520" w:type="dxa"/>
            <w:tcBorders>
              <w:top w:val="single" w:sz="4" w:space="0" w:color="auto"/>
              <w:left w:val="nil"/>
              <w:bottom w:val="single" w:sz="4" w:space="0" w:color="auto"/>
              <w:right w:val="single" w:sz="4" w:space="0" w:color="auto"/>
            </w:tcBorders>
            <w:shd w:val="clear" w:color="auto" w:fill="A6A6A6"/>
            <w:vAlign w:val="bottom"/>
          </w:tcPr>
          <w:p w:rsidR="00717287" w:rsidRPr="00094D8D" w:rsidRDefault="00717287" w:rsidP="006E4C24">
            <w:pPr>
              <w:rPr>
                <w:rFonts w:ascii="Arial" w:hAnsi="Arial" w:cs="Arial"/>
                <w:b/>
                <w:bCs/>
                <w:sz w:val="20"/>
                <w:szCs w:val="20"/>
              </w:rPr>
            </w:pPr>
            <w:r w:rsidRPr="00094D8D">
              <w:rPr>
                <w:rFonts w:ascii="Arial" w:hAnsi="Arial" w:cs="Arial"/>
                <w:b/>
                <w:bCs/>
                <w:sz w:val="20"/>
                <w:szCs w:val="20"/>
              </w:rPr>
              <w:t>E-mail</w:t>
            </w:r>
          </w:p>
        </w:tc>
      </w:tr>
      <w:tr w:rsidR="00717287" w:rsidRPr="00940569">
        <w:trPr>
          <w:trHeight w:val="485"/>
        </w:trPr>
        <w:tc>
          <w:tcPr>
            <w:tcW w:w="3000" w:type="dxa"/>
            <w:tcBorders>
              <w:top w:val="nil"/>
              <w:left w:val="single" w:sz="4" w:space="0" w:color="auto"/>
              <w:bottom w:val="single" w:sz="4" w:space="0" w:color="auto"/>
              <w:right w:val="single" w:sz="4" w:space="0" w:color="auto"/>
            </w:tcBorders>
            <w:shd w:val="clear" w:color="auto" w:fill="auto"/>
            <w:noWrap/>
            <w:vAlign w:val="bottom"/>
          </w:tcPr>
          <w:p w:rsidR="00717287" w:rsidRPr="00094D8D" w:rsidRDefault="004E5A02" w:rsidP="006E4C24">
            <w:pPr>
              <w:tabs>
                <w:tab w:val="left" w:pos="-55"/>
              </w:tabs>
              <w:jc w:val="both"/>
              <w:rPr>
                <w:rFonts w:ascii="Arial" w:hAnsi="Arial" w:cs="Arial"/>
                <w:sz w:val="18"/>
                <w:szCs w:val="18"/>
              </w:rPr>
            </w:pPr>
            <w:r>
              <w:rPr>
                <w:rFonts w:ascii="Arial" w:hAnsi="Arial" w:cs="Arial"/>
                <w:sz w:val="18"/>
                <w:szCs w:val="18"/>
              </w:rPr>
              <w:t>Puleo Salvatore</w:t>
            </w:r>
          </w:p>
        </w:tc>
        <w:tc>
          <w:tcPr>
            <w:tcW w:w="1920" w:type="dxa"/>
            <w:tcBorders>
              <w:top w:val="nil"/>
              <w:left w:val="nil"/>
              <w:bottom w:val="single" w:sz="4" w:space="0" w:color="auto"/>
              <w:right w:val="single" w:sz="4" w:space="0" w:color="auto"/>
            </w:tcBorders>
            <w:shd w:val="clear" w:color="auto" w:fill="auto"/>
            <w:noWrap/>
            <w:vAlign w:val="bottom"/>
          </w:tcPr>
          <w:p w:rsidR="00717287" w:rsidRPr="00094D8D" w:rsidRDefault="00717287" w:rsidP="006E4C24">
            <w:pPr>
              <w:jc w:val="both"/>
              <w:rPr>
                <w:rFonts w:ascii="Arial" w:hAnsi="Arial" w:cs="Arial"/>
                <w:sz w:val="18"/>
                <w:szCs w:val="18"/>
              </w:rPr>
            </w:pPr>
            <w:r w:rsidRPr="00094D8D">
              <w:rPr>
                <w:rFonts w:ascii="Arial" w:hAnsi="Arial" w:cs="Arial"/>
                <w:sz w:val="18"/>
                <w:szCs w:val="18"/>
              </w:rPr>
              <w:t>COM.TE P.M.</w:t>
            </w:r>
          </w:p>
        </w:tc>
        <w:tc>
          <w:tcPr>
            <w:tcW w:w="1560" w:type="dxa"/>
            <w:tcBorders>
              <w:top w:val="nil"/>
              <w:left w:val="nil"/>
              <w:bottom w:val="single" w:sz="4" w:space="0" w:color="auto"/>
              <w:right w:val="single" w:sz="4" w:space="0" w:color="auto"/>
            </w:tcBorders>
            <w:shd w:val="clear" w:color="auto" w:fill="auto"/>
            <w:noWrap/>
            <w:vAlign w:val="bottom"/>
          </w:tcPr>
          <w:p w:rsidR="00717287" w:rsidRPr="00094D8D" w:rsidRDefault="004E5A02" w:rsidP="006E4C24">
            <w:pPr>
              <w:jc w:val="both"/>
              <w:rPr>
                <w:rFonts w:ascii="Arial" w:hAnsi="Arial" w:cs="Arial"/>
                <w:sz w:val="18"/>
                <w:szCs w:val="18"/>
              </w:rPr>
            </w:pPr>
            <w:r>
              <w:rPr>
                <w:rFonts w:ascii="Arial" w:hAnsi="Arial" w:cs="Arial"/>
                <w:sz w:val="18"/>
                <w:szCs w:val="18"/>
              </w:rPr>
              <w:t>3497630450</w:t>
            </w:r>
          </w:p>
        </w:tc>
        <w:tc>
          <w:tcPr>
            <w:tcW w:w="1200" w:type="dxa"/>
            <w:tcBorders>
              <w:top w:val="nil"/>
              <w:left w:val="nil"/>
              <w:bottom w:val="single" w:sz="4" w:space="0" w:color="auto"/>
              <w:right w:val="single" w:sz="4" w:space="0" w:color="auto"/>
            </w:tcBorders>
            <w:shd w:val="clear" w:color="auto" w:fill="auto"/>
            <w:noWrap/>
            <w:vAlign w:val="bottom"/>
          </w:tcPr>
          <w:p w:rsidR="00717287" w:rsidRPr="00094D8D" w:rsidRDefault="00F67A7E" w:rsidP="00F67A7E">
            <w:pPr>
              <w:rPr>
                <w:rFonts w:ascii="Arial" w:hAnsi="Arial" w:cs="Arial"/>
                <w:sz w:val="18"/>
                <w:szCs w:val="18"/>
              </w:rPr>
            </w:pPr>
            <w:r w:rsidRPr="00F67A7E">
              <w:rPr>
                <w:rFonts w:ascii="Arial" w:hAnsi="Arial" w:cs="Arial"/>
                <w:sz w:val="18"/>
                <w:szCs w:val="18"/>
              </w:rPr>
              <w:t>0957985102</w:t>
            </w:r>
          </w:p>
        </w:tc>
        <w:tc>
          <w:tcPr>
            <w:tcW w:w="2520" w:type="dxa"/>
            <w:tcBorders>
              <w:top w:val="nil"/>
              <w:left w:val="nil"/>
              <w:bottom w:val="single" w:sz="4" w:space="0" w:color="auto"/>
              <w:right w:val="single" w:sz="4" w:space="0" w:color="auto"/>
            </w:tcBorders>
            <w:shd w:val="clear" w:color="auto" w:fill="auto"/>
            <w:noWrap/>
            <w:vAlign w:val="bottom"/>
          </w:tcPr>
          <w:p w:rsidR="00717287" w:rsidRPr="00094D8D" w:rsidRDefault="00717287" w:rsidP="006E4C24">
            <w:pPr>
              <w:jc w:val="both"/>
              <w:rPr>
                <w:rFonts w:ascii="Arial" w:hAnsi="Arial" w:cs="Arial"/>
                <w:sz w:val="18"/>
                <w:szCs w:val="18"/>
              </w:rPr>
            </w:pPr>
          </w:p>
        </w:tc>
      </w:tr>
      <w:tr w:rsidR="00F67A7E" w:rsidRPr="00940569">
        <w:trPr>
          <w:trHeight w:val="355"/>
        </w:trPr>
        <w:tc>
          <w:tcPr>
            <w:tcW w:w="3000" w:type="dxa"/>
            <w:tcBorders>
              <w:top w:val="nil"/>
              <w:left w:val="single" w:sz="4" w:space="0" w:color="auto"/>
              <w:bottom w:val="single" w:sz="4" w:space="0" w:color="auto"/>
              <w:right w:val="single" w:sz="4" w:space="0" w:color="auto"/>
            </w:tcBorders>
            <w:shd w:val="clear" w:color="auto" w:fill="auto"/>
            <w:noWrap/>
            <w:vAlign w:val="bottom"/>
          </w:tcPr>
          <w:p w:rsidR="00F67A7E" w:rsidRPr="00094D8D" w:rsidRDefault="00F67A7E" w:rsidP="006E4C24">
            <w:pPr>
              <w:jc w:val="both"/>
              <w:rPr>
                <w:rFonts w:ascii="Arial" w:hAnsi="Arial" w:cs="Arial"/>
                <w:sz w:val="18"/>
                <w:szCs w:val="18"/>
              </w:rPr>
            </w:pPr>
            <w:r>
              <w:rPr>
                <w:rFonts w:ascii="Arial" w:hAnsi="Arial" w:cs="Arial"/>
                <w:sz w:val="18"/>
                <w:szCs w:val="18"/>
              </w:rPr>
              <w:t>Costanzo Francesco</w:t>
            </w:r>
          </w:p>
        </w:tc>
        <w:tc>
          <w:tcPr>
            <w:tcW w:w="1920" w:type="dxa"/>
            <w:tcBorders>
              <w:top w:val="nil"/>
              <w:left w:val="nil"/>
              <w:bottom w:val="single" w:sz="4" w:space="0" w:color="auto"/>
              <w:right w:val="single" w:sz="4" w:space="0" w:color="auto"/>
            </w:tcBorders>
            <w:shd w:val="clear" w:color="auto" w:fill="auto"/>
            <w:noWrap/>
            <w:vAlign w:val="bottom"/>
          </w:tcPr>
          <w:p w:rsidR="00F67A7E" w:rsidRPr="00094D8D" w:rsidRDefault="00F67A7E" w:rsidP="006E4C24">
            <w:pPr>
              <w:jc w:val="both"/>
              <w:rPr>
                <w:rFonts w:ascii="Arial" w:hAnsi="Arial" w:cs="Arial"/>
                <w:sz w:val="18"/>
                <w:szCs w:val="18"/>
              </w:rPr>
            </w:pPr>
            <w:r w:rsidRPr="00094D8D">
              <w:rPr>
                <w:rFonts w:ascii="Arial" w:hAnsi="Arial" w:cs="Arial"/>
                <w:sz w:val="18"/>
                <w:szCs w:val="18"/>
              </w:rPr>
              <w:t>RESP. U.T.C.</w:t>
            </w:r>
          </w:p>
        </w:tc>
        <w:tc>
          <w:tcPr>
            <w:tcW w:w="1560" w:type="dxa"/>
            <w:tcBorders>
              <w:top w:val="nil"/>
              <w:left w:val="nil"/>
              <w:bottom w:val="single" w:sz="4" w:space="0" w:color="auto"/>
              <w:right w:val="single" w:sz="4" w:space="0" w:color="auto"/>
            </w:tcBorders>
            <w:shd w:val="clear" w:color="auto" w:fill="auto"/>
            <w:noWrap/>
            <w:vAlign w:val="bottom"/>
          </w:tcPr>
          <w:p w:rsidR="00F67A7E" w:rsidRPr="00094D8D" w:rsidRDefault="00F67A7E" w:rsidP="006E4C24">
            <w:pPr>
              <w:jc w:val="both"/>
              <w:rPr>
                <w:rFonts w:ascii="Arial" w:hAnsi="Arial" w:cs="Arial"/>
                <w:sz w:val="18"/>
                <w:szCs w:val="18"/>
              </w:rPr>
            </w:pPr>
            <w:r>
              <w:rPr>
                <w:rFonts w:ascii="Arial" w:hAnsi="Arial" w:cs="Arial"/>
                <w:sz w:val="18"/>
                <w:szCs w:val="18"/>
              </w:rPr>
              <w:t>3351046280</w:t>
            </w:r>
          </w:p>
        </w:tc>
        <w:tc>
          <w:tcPr>
            <w:tcW w:w="1200" w:type="dxa"/>
            <w:tcBorders>
              <w:top w:val="nil"/>
              <w:left w:val="nil"/>
              <w:bottom w:val="single" w:sz="4" w:space="0" w:color="auto"/>
              <w:right w:val="single" w:sz="4" w:space="0" w:color="auto"/>
            </w:tcBorders>
            <w:shd w:val="clear" w:color="auto" w:fill="auto"/>
            <w:noWrap/>
            <w:vAlign w:val="bottom"/>
          </w:tcPr>
          <w:p w:rsidR="00F67A7E" w:rsidRDefault="00F67A7E" w:rsidP="00F67A7E">
            <w:r w:rsidRPr="00C96E71">
              <w:rPr>
                <w:rFonts w:ascii="Arial" w:hAnsi="Arial" w:cs="Arial"/>
                <w:sz w:val="18"/>
                <w:szCs w:val="18"/>
              </w:rPr>
              <w:t>0957985102</w:t>
            </w:r>
          </w:p>
        </w:tc>
        <w:tc>
          <w:tcPr>
            <w:tcW w:w="2520" w:type="dxa"/>
            <w:tcBorders>
              <w:top w:val="nil"/>
              <w:left w:val="nil"/>
              <w:bottom w:val="single" w:sz="4" w:space="0" w:color="auto"/>
              <w:right w:val="single" w:sz="4" w:space="0" w:color="auto"/>
            </w:tcBorders>
            <w:shd w:val="clear" w:color="auto" w:fill="auto"/>
            <w:noWrap/>
            <w:vAlign w:val="bottom"/>
          </w:tcPr>
          <w:p w:rsidR="00F67A7E" w:rsidRPr="00094D8D" w:rsidRDefault="00FB6EB9" w:rsidP="006E4C24">
            <w:pPr>
              <w:jc w:val="both"/>
              <w:rPr>
                <w:rFonts w:ascii="Arial" w:hAnsi="Arial" w:cs="Arial"/>
                <w:sz w:val="18"/>
                <w:szCs w:val="18"/>
              </w:rPr>
            </w:pPr>
            <w:hyperlink r:id="rId15" w:history="1">
              <w:r w:rsidR="004E5A02" w:rsidRPr="003F3ABF">
                <w:rPr>
                  <w:rStyle w:val="Collegamentoipertestuale"/>
                  <w:rFonts w:ascii="Arial" w:hAnsi="Arial" w:cs="Arial"/>
                  <w:sz w:val="18"/>
                  <w:szCs w:val="18"/>
                </w:rPr>
                <w:t>ufficiotecnicoragalna@gmail.com</w:t>
              </w:r>
            </w:hyperlink>
          </w:p>
        </w:tc>
      </w:tr>
      <w:tr w:rsidR="00F67A7E" w:rsidRPr="00940569">
        <w:trPr>
          <w:trHeight w:val="281"/>
        </w:trPr>
        <w:tc>
          <w:tcPr>
            <w:tcW w:w="3000" w:type="dxa"/>
            <w:tcBorders>
              <w:top w:val="nil"/>
              <w:left w:val="single" w:sz="4" w:space="0" w:color="auto"/>
              <w:bottom w:val="single" w:sz="4" w:space="0" w:color="auto"/>
              <w:right w:val="single" w:sz="4" w:space="0" w:color="auto"/>
            </w:tcBorders>
            <w:shd w:val="clear" w:color="auto" w:fill="auto"/>
            <w:noWrap/>
            <w:vAlign w:val="bottom"/>
          </w:tcPr>
          <w:p w:rsidR="00F67A7E" w:rsidRPr="00094D8D" w:rsidRDefault="004E5A02" w:rsidP="006E4C24">
            <w:pPr>
              <w:jc w:val="both"/>
              <w:rPr>
                <w:rFonts w:ascii="Arial" w:hAnsi="Arial" w:cs="Arial"/>
                <w:sz w:val="18"/>
                <w:szCs w:val="18"/>
              </w:rPr>
            </w:pPr>
            <w:r>
              <w:rPr>
                <w:rFonts w:ascii="Arial" w:hAnsi="Arial" w:cs="Arial"/>
                <w:sz w:val="18"/>
                <w:szCs w:val="18"/>
              </w:rPr>
              <w:t>Terzo Matteo</w:t>
            </w:r>
          </w:p>
        </w:tc>
        <w:tc>
          <w:tcPr>
            <w:tcW w:w="1920" w:type="dxa"/>
            <w:tcBorders>
              <w:top w:val="nil"/>
              <w:left w:val="nil"/>
              <w:bottom w:val="single" w:sz="4" w:space="0" w:color="auto"/>
              <w:right w:val="single" w:sz="4" w:space="0" w:color="auto"/>
            </w:tcBorders>
            <w:shd w:val="clear" w:color="auto" w:fill="auto"/>
            <w:noWrap/>
            <w:vAlign w:val="bottom"/>
          </w:tcPr>
          <w:p w:rsidR="00F67A7E" w:rsidRPr="00094D8D" w:rsidRDefault="00F67A7E" w:rsidP="006E4C24">
            <w:pPr>
              <w:jc w:val="both"/>
              <w:rPr>
                <w:rFonts w:ascii="Arial" w:hAnsi="Arial" w:cs="Arial"/>
                <w:sz w:val="18"/>
                <w:szCs w:val="18"/>
              </w:rPr>
            </w:pPr>
            <w:r w:rsidRPr="00094D8D">
              <w:rPr>
                <w:rFonts w:ascii="Arial" w:hAnsi="Arial" w:cs="Arial"/>
                <w:sz w:val="18"/>
                <w:szCs w:val="18"/>
              </w:rPr>
              <w:t>COORD. P.C.</w:t>
            </w:r>
          </w:p>
        </w:tc>
        <w:tc>
          <w:tcPr>
            <w:tcW w:w="1560" w:type="dxa"/>
            <w:tcBorders>
              <w:top w:val="nil"/>
              <w:left w:val="nil"/>
              <w:bottom w:val="single" w:sz="4" w:space="0" w:color="auto"/>
              <w:right w:val="single" w:sz="4" w:space="0" w:color="auto"/>
            </w:tcBorders>
            <w:shd w:val="clear" w:color="auto" w:fill="auto"/>
            <w:noWrap/>
            <w:vAlign w:val="bottom"/>
          </w:tcPr>
          <w:p w:rsidR="00F67A7E" w:rsidRPr="00094D8D" w:rsidRDefault="004E5A02" w:rsidP="006E4C24">
            <w:pPr>
              <w:jc w:val="both"/>
              <w:rPr>
                <w:rFonts w:ascii="Arial" w:hAnsi="Arial" w:cs="Arial"/>
                <w:sz w:val="18"/>
                <w:szCs w:val="18"/>
              </w:rPr>
            </w:pPr>
            <w:r>
              <w:rPr>
                <w:rFonts w:ascii="Arial" w:hAnsi="Arial" w:cs="Arial"/>
                <w:sz w:val="18"/>
                <w:szCs w:val="18"/>
              </w:rPr>
              <w:t>3453805735</w:t>
            </w:r>
          </w:p>
        </w:tc>
        <w:tc>
          <w:tcPr>
            <w:tcW w:w="1200" w:type="dxa"/>
            <w:tcBorders>
              <w:top w:val="nil"/>
              <w:left w:val="nil"/>
              <w:bottom w:val="single" w:sz="4" w:space="0" w:color="auto"/>
              <w:right w:val="single" w:sz="4" w:space="0" w:color="auto"/>
            </w:tcBorders>
            <w:shd w:val="clear" w:color="auto" w:fill="auto"/>
            <w:noWrap/>
            <w:vAlign w:val="bottom"/>
          </w:tcPr>
          <w:p w:rsidR="00F67A7E" w:rsidRDefault="00F67A7E" w:rsidP="00F67A7E">
            <w:r w:rsidRPr="00C96E71">
              <w:rPr>
                <w:rFonts w:ascii="Arial" w:hAnsi="Arial" w:cs="Arial"/>
                <w:sz w:val="18"/>
                <w:szCs w:val="18"/>
              </w:rPr>
              <w:t>0957985102</w:t>
            </w:r>
          </w:p>
        </w:tc>
        <w:tc>
          <w:tcPr>
            <w:tcW w:w="2520" w:type="dxa"/>
            <w:tcBorders>
              <w:top w:val="nil"/>
              <w:left w:val="nil"/>
              <w:bottom w:val="single" w:sz="4" w:space="0" w:color="auto"/>
              <w:right w:val="single" w:sz="4" w:space="0" w:color="auto"/>
            </w:tcBorders>
            <w:shd w:val="clear" w:color="auto" w:fill="auto"/>
            <w:noWrap/>
            <w:vAlign w:val="bottom"/>
          </w:tcPr>
          <w:p w:rsidR="00F67A7E" w:rsidRPr="00094D8D" w:rsidRDefault="00801B76" w:rsidP="006E4C24">
            <w:pPr>
              <w:jc w:val="both"/>
              <w:rPr>
                <w:rFonts w:ascii="Arial" w:hAnsi="Arial" w:cs="Arial"/>
                <w:sz w:val="18"/>
                <w:szCs w:val="18"/>
              </w:rPr>
            </w:pPr>
            <w:r>
              <w:rPr>
                <w:rFonts w:ascii="Arial" w:hAnsi="Arial" w:cs="Arial"/>
                <w:sz w:val="18"/>
                <w:szCs w:val="18"/>
              </w:rPr>
              <w:t>m</w:t>
            </w:r>
            <w:r w:rsidR="004E5A02">
              <w:rPr>
                <w:rFonts w:ascii="Arial" w:hAnsi="Arial" w:cs="Arial"/>
                <w:sz w:val="18"/>
                <w:szCs w:val="18"/>
              </w:rPr>
              <w:t>atteolorenzo</w:t>
            </w:r>
            <w:r w:rsidR="002D14F2">
              <w:rPr>
                <w:rFonts w:ascii="Arial" w:hAnsi="Arial" w:cs="Arial"/>
                <w:sz w:val="18"/>
                <w:szCs w:val="18"/>
              </w:rPr>
              <w:t>12@yahoo.it</w:t>
            </w:r>
          </w:p>
        </w:tc>
      </w:tr>
      <w:tr w:rsidR="00717287" w:rsidRPr="00940569">
        <w:trPr>
          <w:trHeight w:val="567"/>
        </w:trPr>
        <w:tc>
          <w:tcPr>
            <w:tcW w:w="3000"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717287" w:rsidRPr="00094D8D" w:rsidRDefault="00205DBC" w:rsidP="006E4C24">
            <w:pPr>
              <w:ind w:firstLine="12"/>
              <w:rPr>
                <w:rFonts w:ascii="Arial" w:hAnsi="Arial" w:cs="Arial"/>
                <w:b/>
                <w:bCs/>
                <w:sz w:val="18"/>
                <w:szCs w:val="18"/>
              </w:rPr>
            </w:pPr>
            <w:r>
              <w:rPr>
                <w:rFonts w:ascii="Arial" w:hAnsi="Arial" w:cs="Arial"/>
                <w:b/>
                <w:bCs/>
                <w:sz w:val="18"/>
                <w:szCs w:val="18"/>
              </w:rPr>
              <w:t>Squadra del Presidio T</w:t>
            </w:r>
            <w:r w:rsidR="00717287" w:rsidRPr="00094D8D">
              <w:rPr>
                <w:rFonts w:ascii="Arial" w:hAnsi="Arial" w:cs="Arial"/>
                <w:b/>
                <w:bCs/>
                <w:sz w:val="18"/>
                <w:szCs w:val="18"/>
              </w:rPr>
              <w:t>erritoriale</w:t>
            </w:r>
          </w:p>
        </w:tc>
        <w:tc>
          <w:tcPr>
            <w:tcW w:w="1920" w:type="dxa"/>
            <w:tcBorders>
              <w:top w:val="single" w:sz="4" w:space="0" w:color="auto"/>
              <w:left w:val="nil"/>
              <w:bottom w:val="single" w:sz="4" w:space="0" w:color="auto"/>
              <w:right w:val="single" w:sz="4" w:space="0" w:color="auto"/>
            </w:tcBorders>
            <w:shd w:val="clear" w:color="auto" w:fill="A6A6A6"/>
            <w:noWrap/>
            <w:vAlign w:val="center"/>
          </w:tcPr>
          <w:p w:rsidR="00717287" w:rsidRPr="00094D8D" w:rsidRDefault="00717287" w:rsidP="006E4C24">
            <w:pPr>
              <w:ind w:left="-70" w:firstLine="12"/>
              <w:rPr>
                <w:rFonts w:ascii="Arial" w:hAnsi="Arial" w:cs="Arial"/>
                <w:b/>
                <w:bCs/>
                <w:sz w:val="18"/>
                <w:szCs w:val="18"/>
              </w:rPr>
            </w:pPr>
            <w:r w:rsidRPr="00094D8D">
              <w:rPr>
                <w:rFonts w:ascii="Arial" w:hAnsi="Arial" w:cs="Arial"/>
                <w:b/>
                <w:bCs/>
                <w:sz w:val="18"/>
                <w:szCs w:val="18"/>
              </w:rPr>
              <w:t> Responsabile</w:t>
            </w:r>
          </w:p>
        </w:tc>
        <w:tc>
          <w:tcPr>
            <w:tcW w:w="1560" w:type="dxa"/>
            <w:tcBorders>
              <w:top w:val="single" w:sz="4" w:space="0" w:color="auto"/>
              <w:left w:val="nil"/>
              <w:bottom w:val="single" w:sz="4" w:space="0" w:color="auto"/>
              <w:right w:val="single" w:sz="4" w:space="0" w:color="auto"/>
            </w:tcBorders>
            <w:shd w:val="clear" w:color="auto" w:fill="A6A6A6"/>
            <w:noWrap/>
            <w:vAlign w:val="center"/>
          </w:tcPr>
          <w:p w:rsidR="00717287" w:rsidRPr="00094D8D" w:rsidRDefault="00717287" w:rsidP="006E4C24">
            <w:pPr>
              <w:ind w:left="398" w:hanging="398"/>
              <w:rPr>
                <w:rFonts w:ascii="Arial" w:hAnsi="Arial" w:cs="Arial"/>
                <w:b/>
                <w:bCs/>
                <w:sz w:val="18"/>
                <w:szCs w:val="18"/>
              </w:rPr>
            </w:pPr>
            <w:r w:rsidRPr="00094D8D">
              <w:rPr>
                <w:rFonts w:ascii="Arial" w:hAnsi="Arial" w:cs="Arial"/>
                <w:b/>
                <w:bCs/>
                <w:sz w:val="18"/>
                <w:szCs w:val="18"/>
              </w:rPr>
              <w:t> Telefono/cellulare</w:t>
            </w:r>
          </w:p>
        </w:tc>
        <w:tc>
          <w:tcPr>
            <w:tcW w:w="1200" w:type="dxa"/>
            <w:tcBorders>
              <w:top w:val="single" w:sz="4" w:space="0" w:color="auto"/>
              <w:left w:val="nil"/>
              <w:bottom w:val="single" w:sz="4" w:space="0" w:color="auto"/>
              <w:right w:val="single" w:sz="4" w:space="0" w:color="auto"/>
            </w:tcBorders>
            <w:shd w:val="clear" w:color="auto" w:fill="A6A6A6"/>
            <w:noWrap/>
            <w:vAlign w:val="center"/>
          </w:tcPr>
          <w:p w:rsidR="00717287" w:rsidRPr="00094D8D" w:rsidRDefault="00717287" w:rsidP="006E4C24">
            <w:pPr>
              <w:ind w:left="398" w:hanging="398"/>
              <w:rPr>
                <w:rFonts w:ascii="Arial" w:hAnsi="Arial" w:cs="Arial"/>
                <w:b/>
                <w:bCs/>
                <w:sz w:val="18"/>
                <w:szCs w:val="18"/>
              </w:rPr>
            </w:pPr>
            <w:r w:rsidRPr="00094D8D">
              <w:rPr>
                <w:rFonts w:ascii="Arial" w:hAnsi="Arial" w:cs="Arial"/>
                <w:b/>
                <w:bCs/>
                <w:sz w:val="18"/>
                <w:szCs w:val="18"/>
              </w:rPr>
              <w:t> Fax</w:t>
            </w:r>
          </w:p>
        </w:tc>
        <w:tc>
          <w:tcPr>
            <w:tcW w:w="2520" w:type="dxa"/>
            <w:tcBorders>
              <w:top w:val="single" w:sz="4" w:space="0" w:color="auto"/>
              <w:left w:val="nil"/>
              <w:bottom w:val="single" w:sz="4" w:space="0" w:color="auto"/>
              <w:right w:val="single" w:sz="4" w:space="0" w:color="auto"/>
            </w:tcBorders>
            <w:shd w:val="clear" w:color="auto" w:fill="A6A6A6"/>
            <w:noWrap/>
            <w:vAlign w:val="center"/>
          </w:tcPr>
          <w:p w:rsidR="00717287" w:rsidRPr="00094D8D" w:rsidRDefault="00717287" w:rsidP="006E4C24">
            <w:pPr>
              <w:rPr>
                <w:rFonts w:ascii="Arial" w:hAnsi="Arial" w:cs="Arial"/>
                <w:b/>
                <w:bCs/>
                <w:sz w:val="18"/>
                <w:szCs w:val="18"/>
              </w:rPr>
            </w:pPr>
            <w:r w:rsidRPr="00094D8D">
              <w:rPr>
                <w:rFonts w:ascii="Arial" w:hAnsi="Arial" w:cs="Arial"/>
                <w:b/>
                <w:bCs/>
                <w:sz w:val="18"/>
                <w:szCs w:val="18"/>
              </w:rPr>
              <w:t>E-mail</w:t>
            </w:r>
          </w:p>
        </w:tc>
      </w:tr>
      <w:tr w:rsidR="00F67A7E" w:rsidRPr="00940569">
        <w:trPr>
          <w:trHeight w:val="515"/>
        </w:trPr>
        <w:tc>
          <w:tcPr>
            <w:tcW w:w="3000" w:type="dxa"/>
            <w:tcBorders>
              <w:top w:val="nil"/>
              <w:left w:val="single" w:sz="4" w:space="0" w:color="auto"/>
              <w:bottom w:val="single" w:sz="4" w:space="0" w:color="auto"/>
              <w:right w:val="single" w:sz="4" w:space="0" w:color="auto"/>
            </w:tcBorders>
            <w:shd w:val="clear" w:color="auto" w:fill="auto"/>
            <w:noWrap/>
            <w:vAlign w:val="bottom"/>
          </w:tcPr>
          <w:p w:rsidR="00F67A7E" w:rsidRPr="00094D8D" w:rsidRDefault="00F67A7E" w:rsidP="006E4C24">
            <w:pPr>
              <w:jc w:val="both"/>
              <w:rPr>
                <w:rFonts w:ascii="Arial" w:hAnsi="Arial" w:cs="Arial"/>
                <w:sz w:val="18"/>
                <w:szCs w:val="18"/>
              </w:rPr>
            </w:pPr>
            <w:r w:rsidRPr="00094D8D">
              <w:rPr>
                <w:rFonts w:ascii="Arial" w:hAnsi="Arial" w:cs="Arial"/>
                <w:sz w:val="18"/>
                <w:szCs w:val="18"/>
              </w:rPr>
              <w:t>POLIZIA MUNICIPALE</w:t>
            </w:r>
          </w:p>
        </w:tc>
        <w:tc>
          <w:tcPr>
            <w:tcW w:w="1920" w:type="dxa"/>
            <w:tcBorders>
              <w:top w:val="nil"/>
              <w:left w:val="nil"/>
              <w:bottom w:val="single" w:sz="4" w:space="0" w:color="auto"/>
              <w:right w:val="single" w:sz="4" w:space="0" w:color="auto"/>
            </w:tcBorders>
            <w:shd w:val="clear" w:color="auto" w:fill="auto"/>
            <w:noWrap/>
            <w:vAlign w:val="bottom"/>
          </w:tcPr>
          <w:p w:rsidR="00F67A7E" w:rsidRPr="00094D8D" w:rsidRDefault="002D14F2" w:rsidP="006E4C24">
            <w:pPr>
              <w:jc w:val="both"/>
              <w:rPr>
                <w:rFonts w:ascii="Arial" w:hAnsi="Arial" w:cs="Arial"/>
                <w:sz w:val="18"/>
                <w:szCs w:val="18"/>
              </w:rPr>
            </w:pPr>
            <w:r>
              <w:rPr>
                <w:rFonts w:ascii="Arial" w:hAnsi="Arial" w:cs="Arial"/>
                <w:sz w:val="18"/>
                <w:szCs w:val="18"/>
              </w:rPr>
              <w:t>Puleo Salvatore</w:t>
            </w:r>
          </w:p>
        </w:tc>
        <w:tc>
          <w:tcPr>
            <w:tcW w:w="1560" w:type="dxa"/>
            <w:tcBorders>
              <w:top w:val="nil"/>
              <w:left w:val="nil"/>
              <w:bottom w:val="single" w:sz="4" w:space="0" w:color="auto"/>
              <w:right w:val="single" w:sz="4" w:space="0" w:color="auto"/>
            </w:tcBorders>
            <w:shd w:val="clear" w:color="auto" w:fill="auto"/>
            <w:noWrap/>
            <w:vAlign w:val="bottom"/>
          </w:tcPr>
          <w:p w:rsidR="00F67A7E" w:rsidRPr="00094D8D" w:rsidRDefault="002D14F2" w:rsidP="006E4C24">
            <w:pPr>
              <w:jc w:val="both"/>
              <w:rPr>
                <w:rFonts w:ascii="Arial" w:hAnsi="Arial" w:cs="Arial"/>
                <w:sz w:val="18"/>
                <w:szCs w:val="18"/>
              </w:rPr>
            </w:pPr>
            <w:r>
              <w:rPr>
                <w:rFonts w:ascii="Arial" w:hAnsi="Arial" w:cs="Arial"/>
                <w:sz w:val="18"/>
                <w:szCs w:val="18"/>
              </w:rPr>
              <w:t>3497630450</w:t>
            </w:r>
          </w:p>
        </w:tc>
        <w:tc>
          <w:tcPr>
            <w:tcW w:w="1200" w:type="dxa"/>
            <w:tcBorders>
              <w:top w:val="nil"/>
              <w:left w:val="nil"/>
              <w:bottom w:val="single" w:sz="4" w:space="0" w:color="auto"/>
              <w:right w:val="single" w:sz="4" w:space="0" w:color="auto"/>
            </w:tcBorders>
            <w:shd w:val="clear" w:color="auto" w:fill="auto"/>
            <w:noWrap/>
            <w:vAlign w:val="bottom"/>
          </w:tcPr>
          <w:p w:rsidR="00F67A7E" w:rsidRDefault="00F67A7E" w:rsidP="00F67A7E">
            <w:r w:rsidRPr="00603AA1">
              <w:rPr>
                <w:rFonts w:ascii="Arial" w:hAnsi="Arial" w:cs="Arial"/>
                <w:sz w:val="18"/>
                <w:szCs w:val="18"/>
              </w:rPr>
              <w:t>095</w:t>
            </w:r>
            <w:r w:rsidR="002835B4">
              <w:rPr>
                <w:rFonts w:ascii="Arial" w:hAnsi="Arial" w:cs="Arial"/>
                <w:sz w:val="18"/>
                <w:szCs w:val="18"/>
              </w:rPr>
              <w:t>849409</w:t>
            </w:r>
          </w:p>
        </w:tc>
        <w:tc>
          <w:tcPr>
            <w:tcW w:w="2520" w:type="dxa"/>
            <w:tcBorders>
              <w:top w:val="nil"/>
              <w:left w:val="nil"/>
              <w:bottom w:val="single" w:sz="4" w:space="0" w:color="auto"/>
              <w:right w:val="single" w:sz="4" w:space="0" w:color="auto"/>
            </w:tcBorders>
            <w:shd w:val="clear" w:color="auto" w:fill="auto"/>
            <w:noWrap/>
            <w:vAlign w:val="bottom"/>
          </w:tcPr>
          <w:p w:rsidR="00F67A7E" w:rsidRPr="00094D8D" w:rsidRDefault="002835B4" w:rsidP="006E4C24">
            <w:pPr>
              <w:jc w:val="both"/>
              <w:rPr>
                <w:rFonts w:ascii="Arial" w:hAnsi="Arial" w:cs="Arial"/>
                <w:sz w:val="18"/>
                <w:szCs w:val="18"/>
              </w:rPr>
            </w:pPr>
            <w:r>
              <w:rPr>
                <w:rFonts w:ascii="Arial" w:hAnsi="Arial" w:cs="Arial"/>
                <w:sz w:val="18"/>
                <w:szCs w:val="18"/>
              </w:rPr>
              <w:t>polizialocaleragalna@gmail.com</w:t>
            </w:r>
          </w:p>
        </w:tc>
      </w:tr>
      <w:tr w:rsidR="00F67A7E" w:rsidRPr="00940569">
        <w:trPr>
          <w:trHeight w:val="247"/>
        </w:trPr>
        <w:tc>
          <w:tcPr>
            <w:tcW w:w="3000" w:type="dxa"/>
            <w:tcBorders>
              <w:top w:val="nil"/>
              <w:left w:val="single" w:sz="4" w:space="0" w:color="auto"/>
              <w:bottom w:val="single" w:sz="4" w:space="0" w:color="auto"/>
              <w:right w:val="single" w:sz="4" w:space="0" w:color="auto"/>
            </w:tcBorders>
            <w:shd w:val="clear" w:color="auto" w:fill="auto"/>
            <w:noWrap/>
            <w:vAlign w:val="bottom"/>
          </w:tcPr>
          <w:p w:rsidR="00F67A7E" w:rsidRPr="00094D8D" w:rsidRDefault="00F67A7E" w:rsidP="006E4C24">
            <w:pPr>
              <w:jc w:val="both"/>
              <w:rPr>
                <w:rFonts w:ascii="Arial" w:hAnsi="Arial" w:cs="Arial"/>
                <w:sz w:val="18"/>
                <w:szCs w:val="18"/>
              </w:rPr>
            </w:pPr>
            <w:r w:rsidRPr="00094D8D">
              <w:rPr>
                <w:rFonts w:ascii="Arial" w:hAnsi="Arial" w:cs="Arial"/>
                <w:sz w:val="18"/>
                <w:szCs w:val="18"/>
              </w:rPr>
              <w:t>U.T.C.</w:t>
            </w:r>
          </w:p>
        </w:tc>
        <w:tc>
          <w:tcPr>
            <w:tcW w:w="1920" w:type="dxa"/>
            <w:tcBorders>
              <w:top w:val="nil"/>
              <w:left w:val="nil"/>
              <w:bottom w:val="single" w:sz="4" w:space="0" w:color="auto"/>
              <w:right w:val="single" w:sz="4" w:space="0" w:color="auto"/>
            </w:tcBorders>
            <w:shd w:val="clear" w:color="auto" w:fill="auto"/>
            <w:noWrap/>
            <w:vAlign w:val="bottom"/>
          </w:tcPr>
          <w:p w:rsidR="00F67A7E" w:rsidRPr="00094D8D" w:rsidRDefault="00F67A7E" w:rsidP="006E4C24">
            <w:pPr>
              <w:jc w:val="both"/>
              <w:rPr>
                <w:rFonts w:ascii="Arial" w:hAnsi="Arial" w:cs="Arial"/>
                <w:sz w:val="18"/>
                <w:szCs w:val="18"/>
              </w:rPr>
            </w:pPr>
            <w:r>
              <w:rPr>
                <w:rFonts w:ascii="Arial" w:hAnsi="Arial" w:cs="Arial"/>
                <w:sz w:val="18"/>
                <w:szCs w:val="18"/>
              </w:rPr>
              <w:t>Costanzo Francesco</w:t>
            </w:r>
          </w:p>
        </w:tc>
        <w:tc>
          <w:tcPr>
            <w:tcW w:w="1560" w:type="dxa"/>
            <w:tcBorders>
              <w:top w:val="nil"/>
              <w:left w:val="nil"/>
              <w:bottom w:val="single" w:sz="4" w:space="0" w:color="auto"/>
              <w:right w:val="single" w:sz="4" w:space="0" w:color="auto"/>
            </w:tcBorders>
            <w:shd w:val="clear" w:color="auto" w:fill="auto"/>
            <w:noWrap/>
            <w:vAlign w:val="bottom"/>
          </w:tcPr>
          <w:p w:rsidR="00F67A7E" w:rsidRPr="00094D8D" w:rsidRDefault="00F67A7E" w:rsidP="006E4C24">
            <w:pPr>
              <w:jc w:val="both"/>
              <w:rPr>
                <w:rFonts w:ascii="Arial" w:hAnsi="Arial" w:cs="Arial"/>
                <w:sz w:val="18"/>
                <w:szCs w:val="18"/>
              </w:rPr>
            </w:pPr>
            <w:r>
              <w:rPr>
                <w:rFonts w:ascii="Arial" w:hAnsi="Arial" w:cs="Arial"/>
                <w:sz w:val="18"/>
                <w:szCs w:val="18"/>
              </w:rPr>
              <w:t>3351046280</w:t>
            </w:r>
          </w:p>
        </w:tc>
        <w:tc>
          <w:tcPr>
            <w:tcW w:w="1200" w:type="dxa"/>
            <w:tcBorders>
              <w:top w:val="nil"/>
              <w:left w:val="nil"/>
              <w:bottom w:val="single" w:sz="4" w:space="0" w:color="auto"/>
              <w:right w:val="single" w:sz="4" w:space="0" w:color="auto"/>
            </w:tcBorders>
            <w:shd w:val="clear" w:color="auto" w:fill="auto"/>
            <w:noWrap/>
            <w:vAlign w:val="bottom"/>
          </w:tcPr>
          <w:p w:rsidR="00F67A7E" w:rsidRDefault="00F67A7E" w:rsidP="00F67A7E">
            <w:r w:rsidRPr="00603AA1">
              <w:rPr>
                <w:rFonts w:ascii="Arial" w:hAnsi="Arial" w:cs="Arial"/>
                <w:sz w:val="18"/>
                <w:szCs w:val="18"/>
              </w:rPr>
              <w:t>0957985102</w:t>
            </w:r>
          </w:p>
        </w:tc>
        <w:tc>
          <w:tcPr>
            <w:tcW w:w="2520" w:type="dxa"/>
            <w:tcBorders>
              <w:top w:val="nil"/>
              <w:left w:val="nil"/>
              <w:bottom w:val="single" w:sz="4" w:space="0" w:color="auto"/>
              <w:right w:val="single" w:sz="4" w:space="0" w:color="auto"/>
            </w:tcBorders>
            <w:shd w:val="clear" w:color="auto" w:fill="auto"/>
            <w:noWrap/>
            <w:vAlign w:val="bottom"/>
          </w:tcPr>
          <w:p w:rsidR="00F67A7E" w:rsidRPr="00094D8D" w:rsidRDefault="002D14F2" w:rsidP="006E4C24">
            <w:pPr>
              <w:jc w:val="both"/>
              <w:rPr>
                <w:rFonts w:ascii="Arial" w:hAnsi="Arial" w:cs="Arial"/>
                <w:sz w:val="18"/>
                <w:szCs w:val="18"/>
              </w:rPr>
            </w:pPr>
            <w:r>
              <w:rPr>
                <w:rFonts w:ascii="Arial" w:hAnsi="Arial" w:cs="Arial"/>
                <w:sz w:val="18"/>
                <w:szCs w:val="18"/>
              </w:rPr>
              <w:t>ufficiotecnicoragalna@gmail.com</w:t>
            </w:r>
          </w:p>
        </w:tc>
      </w:tr>
      <w:tr w:rsidR="00F67A7E" w:rsidRPr="00940569">
        <w:trPr>
          <w:trHeight w:val="367"/>
        </w:trPr>
        <w:tc>
          <w:tcPr>
            <w:tcW w:w="3000" w:type="dxa"/>
            <w:tcBorders>
              <w:top w:val="nil"/>
              <w:left w:val="single" w:sz="4" w:space="0" w:color="auto"/>
              <w:bottom w:val="single" w:sz="4" w:space="0" w:color="auto"/>
              <w:right w:val="single" w:sz="4" w:space="0" w:color="auto"/>
            </w:tcBorders>
            <w:shd w:val="clear" w:color="auto" w:fill="auto"/>
            <w:noWrap/>
            <w:vAlign w:val="bottom"/>
          </w:tcPr>
          <w:p w:rsidR="00F67A7E" w:rsidRPr="00094D8D" w:rsidRDefault="00F67A7E" w:rsidP="006E4C24">
            <w:pPr>
              <w:jc w:val="both"/>
              <w:rPr>
                <w:rFonts w:ascii="Arial" w:hAnsi="Arial" w:cs="Arial"/>
                <w:sz w:val="18"/>
                <w:szCs w:val="18"/>
              </w:rPr>
            </w:pPr>
            <w:r w:rsidRPr="00094D8D">
              <w:rPr>
                <w:rFonts w:ascii="Arial" w:hAnsi="Arial" w:cs="Arial"/>
                <w:sz w:val="18"/>
                <w:szCs w:val="18"/>
              </w:rPr>
              <w:t>GRUPPO COM.LE VOL. P.C.</w:t>
            </w:r>
          </w:p>
        </w:tc>
        <w:tc>
          <w:tcPr>
            <w:tcW w:w="1920" w:type="dxa"/>
            <w:tcBorders>
              <w:top w:val="nil"/>
              <w:left w:val="nil"/>
              <w:bottom w:val="single" w:sz="4" w:space="0" w:color="auto"/>
              <w:right w:val="single" w:sz="4" w:space="0" w:color="auto"/>
            </w:tcBorders>
            <w:shd w:val="clear" w:color="auto" w:fill="auto"/>
            <w:noWrap/>
            <w:vAlign w:val="bottom"/>
          </w:tcPr>
          <w:p w:rsidR="00F67A7E" w:rsidRPr="00094D8D" w:rsidRDefault="00F67A7E" w:rsidP="006E4C24">
            <w:pPr>
              <w:jc w:val="both"/>
              <w:rPr>
                <w:rFonts w:ascii="Arial" w:hAnsi="Arial" w:cs="Arial"/>
                <w:sz w:val="18"/>
                <w:szCs w:val="18"/>
              </w:rPr>
            </w:pPr>
            <w:r>
              <w:rPr>
                <w:rFonts w:ascii="Arial" w:hAnsi="Arial" w:cs="Arial"/>
                <w:sz w:val="18"/>
                <w:szCs w:val="18"/>
              </w:rPr>
              <w:t>Nastasi Leone</w:t>
            </w:r>
          </w:p>
        </w:tc>
        <w:tc>
          <w:tcPr>
            <w:tcW w:w="1560" w:type="dxa"/>
            <w:tcBorders>
              <w:top w:val="nil"/>
              <w:left w:val="nil"/>
              <w:bottom w:val="single" w:sz="4" w:space="0" w:color="auto"/>
              <w:right w:val="single" w:sz="4" w:space="0" w:color="auto"/>
            </w:tcBorders>
            <w:shd w:val="clear" w:color="auto" w:fill="auto"/>
            <w:noWrap/>
            <w:vAlign w:val="bottom"/>
          </w:tcPr>
          <w:p w:rsidR="00F67A7E" w:rsidRPr="00094D8D" w:rsidRDefault="00F67A7E" w:rsidP="006E4C24">
            <w:pPr>
              <w:jc w:val="both"/>
              <w:rPr>
                <w:rFonts w:ascii="Arial" w:hAnsi="Arial" w:cs="Arial"/>
                <w:sz w:val="18"/>
                <w:szCs w:val="18"/>
              </w:rPr>
            </w:pPr>
            <w:r w:rsidRPr="00F67A7E">
              <w:rPr>
                <w:rFonts w:ascii="Arial" w:hAnsi="Arial" w:cs="Arial"/>
                <w:sz w:val="18"/>
                <w:szCs w:val="18"/>
              </w:rPr>
              <w:t>3494020344</w:t>
            </w:r>
          </w:p>
        </w:tc>
        <w:tc>
          <w:tcPr>
            <w:tcW w:w="1200" w:type="dxa"/>
            <w:tcBorders>
              <w:top w:val="nil"/>
              <w:left w:val="nil"/>
              <w:bottom w:val="single" w:sz="4" w:space="0" w:color="auto"/>
              <w:right w:val="single" w:sz="4" w:space="0" w:color="auto"/>
            </w:tcBorders>
            <w:shd w:val="clear" w:color="auto" w:fill="auto"/>
            <w:noWrap/>
            <w:vAlign w:val="bottom"/>
          </w:tcPr>
          <w:p w:rsidR="00F67A7E" w:rsidRDefault="00F67A7E" w:rsidP="00F67A7E">
            <w:r w:rsidRPr="00603AA1">
              <w:rPr>
                <w:rFonts w:ascii="Arial" w:hAnsi="Arial" w:cs="Arial"/>
                <w:sz w:val="18"/>
                <w:szCs w:val="18"/>
              </w:rPr>
              <w:t>0957985102</w:t>
            </w:r>
          </w:p>
        </w:tc>
        <w:tc>
          <w:tcPr>
            <w:tcW w:w="2520" w:type="dxa"/>
            <w:tcBorders>
              <w:top w:val="nil"/>
              <w:left w:val="nil"/>
              <w:bottom w:val="single" w:sz="4" w:space="0" w:color="auto"/>
              <w:right w:val="single" w:sz="4" w:space="0" w:color="auto"/>
            </w:tcBorders>
            <w:shd w:val="clear" w:color="auto" w:fill="auto"/>
            <w:noWrap/>
            <w:vAlign w:val="bottom"/>
          </w:tcPr>
          <w:p w:rsidR="00F67A7E" w:rsidRPr="00094D8D" w:rsidRDefault="002D14F2" w:rsidP="006E4C24">
            <w:pPr>
              <w:jc w:val="both"/>
              <w:rPr>
                <w:rFonts w:ascii="Arial" w:hAnsi="Arial" w:cs="Arial"/>
                <w:sz w:val="18"/>
                <w:szCs w:val="18"/>
              </w:rPr>
            </w:pPr>
            <w:r>
              <w:rPr>
                <w:rFonts w:ascii="Arial" w:hAnsi="Arial" w:cs="Arial"/>
                <w:sz w:val="18"/>
                <w:szCs w:val="18"/>
              </w:rPr>
              <w:t>leonenastasi@gmail.com</w:t>
            </w:r>
          </w:p>
        </w:tc>
      </w:tr>
    </w:tbl>
    <w:p w:rsidR="00717287" w:rsidRDefault="00717287" w:rsidP="00717287">
      <w:pPr>
        <w:pStyle w:val="Corpodeltesto"/>
        <w:ind w:firstLine="284"/>
        <w:jc w:val="center"/>
      </w:pPr>
      <w:r w:rsidRPr="007339B8">
        <w:rPr>
          <w:i/>
        </w:rPr>
        <w:t>Tabella T</w:t>
      </w:r>
      <w:r w:rsidRPr="007339B8">
        <w:t xml:space="preserve">: Presidio Territoriale </w:t>
      </w:r>
    </w:p>
    <w:p w:rsidR="00717287" w:rsidRPr="007339B8" w:rsidRDefault="00717287" w:rsidP="00717287">
      <w:pPr>
        <w:pStyle w:val="Corpodeltesto"/>
        <w:ind w:firstLine="284"/>
        <w:jc w:val="center"/>
      </w:pPr>
    </w:p>
    <w:p w:rsidR="00847B50" w:rsidRPr="00847B50" w:rsidRDefault="00717287" w:rsidP="00847B50">
      <w:pPr>
        <w:pStyle w:val="Titolo2"/>
        <w:numPr>
          <w:ilvl w:val="1"/>
          <w:numId w:val="38"/>
        </w:numPr>
        <w:spacing w:line="360" w:lineRule="auto"/>
        <w:ind w:left="578" w:hanging="578"/>
        <w:jc w:val="both"/>
        <w:rPr>
          <w:b/>
          <w:sz w:val="24"/>
          <w:szCs w:val="24"/>
        </w:rPr>
      </w:pPr>
      <w:r w:rsidRPr="007339B8">
        <w:rPr>
          <w:b/>
          <w:sz w:val="24"/>
          <w:szCs w:val="24"/>
        </w:rPr>
        <w:t>FUNZIONALITÀ DELLE TELECOMUNICAZI</w:t>
      </w:r>
      <w:r w:rsidR="00847B50">
        <w:rPr>
          <w:b/>
          <w:sz w:val="24"/>
          <w:szCs w:val="24"/>
        </w:rPr>
        <w:t>ONI</w:t>
      </w:r>
    </w:p>
    <w:p w:rsidR="00847B50" w:rsidRPr="00943A78" w:rsidRDefault="00847B50" w:rsidP="00046AFA">
      <w:pPr>
        <w:widowControl w:val="0"/>
        <w:autoSpaceDE w:val="0"/>
        <w:autoSpaceDN w:val="0"/>
        <w:adjustRightInd w:val="0"/>
        <w:spacing w:line="360" w:lineRule="auto"/>
        <w:ind w:right="-1"/>
        <w:jc w:val="both"/>
        <w:rPr>
          <w:sz w:val="22"/>
          <w:szCs w:val="22"/>
        </w:rPr>
      </w:pPr>
      <w:r w:rsidRPr="00943A78">
        <w:rPr>
          <w:sz w:val="22"/>
          <w:szCs w:val="22"/>
        </w:rPr>
        <w:t>In caso di emergenza verranno utilizzate le radio in dotazione alla P.M. nonché eventuali altre radio di proprietà della Protezione Civile e delle associazioni di volontariato.</w:t>
      </w:r>
    </w:p>
    <w:p w:rsidR="00847B50" w:rsidRPr="00943A78" w:rsidRDefault="00847B50" w:rsidP="00046AFA">
      <w:pPr>
        <w:widowControl w:val="0"/>
        <w:autoSpaceDE w:val="0"/>
        <w:autoSpaceDN w:val="0"/>
        <w:adjustRightInd w:val="0"/>
        <w:spacing w:line="360" w:lineRule="auto"/>
        <w:ind w:right="-1"/>
        <w:jc w:val="both"/>
        <w:rPr>
          <w:sz w:val="22"/>
          <w:szCs w:val="22"/>
        </w:rPr>
      </w:pPr>
      <w:r w:rsidRPr="00943A78">
        <w:rPr>
          <w:sz w:val="22"/>
          <w:szCs w:val="22"/>
        </w:rPr>
        <w:t>La riattivazione delle telecomunicazioni dovrà essere immediatamente ripristinata e garantita per gli uffici pubblici e per i centri operativi dislocati nell’area colpita attraverso l’impiego necessario di ogni mezzo o sistema TLC.</w:t>
      </w:r>
    </w:p>
    <w:p w:rsidR="00847B50" w:rsidRPr="00943A78" w:rsidRDefault="00847B50" w:rsidP="00046AFA">
      <w:pPr>
        <w:widowControl w:val="0"/>
        <w:autoSpaceDE w:val="0"/>
        <w:autoSpaceDN w:val="0"/>
        <w:adjustRightInd w:val="0"/>
        <w:spacing w:line="360" w:lineRule="auto"/>
        <w:ind w:right="-1"/>
        <w:jc w:val="both"/>
        <w:rPr>
          <w:sz w:val="22"/>
          <w:szCs w:val="22"/>
        </w:rPr>
      </w:pPr>
      <w:r w:rsidRPr="00943A78">
        <w:rPr>
          <w:sz w:val="22"/>
          <w:szCs w:val="22"/>
        </w:rPr>
        <w:lastRenderedPageBreak/>
        <w:t>Si dovrà mantenere la funzionalità delle reti radio delle varie strutture operative per garantire i collegamenti fra i vari centri operativi e al tempo stesso per diramare comunicati, allarmi, etc.</w:t>
      </w:r>
    </w:p>
    <w:p w:rsidR="00847B50" w:rsidRPr="00847B50" w:rsidRDefault="00847B50" w:rsidP="00847B50"/>
    <w:p w:rsidR="00717287" w:rsidRDefault="00717287" w:rsidP="00F3220D">
      <w:pPr>
        <w:pStyle w:val="Titolo2"/>
        <w:numPr>
          <w:ilvl w:val="1"/>
          <w:numId w:val="38"/>
        </w:numPr>
        <w:spacing w:line="360" w:lineRule="auto"/>
        <w:ind w:left="578" w:hanging="578"/>
        <w:jc w:val="both"/>
        <w:rPr>
          <w:b/>
          <w:sz w:val="24"/>
          <w:szCs w:val="24"/>
        </w:rPr>
      </w:pPr>
      <w:r w:rsidRPr="007339B8">
        <w:rPr>
          <w:b/>
          <w:sz w:val="24"/>
          <w:szCs w:val="24"/>
        </w:rPr>
        <w:t>RIPRISTINO VIABILITÀ E TRASPORTI</w:t>
      </w:r>
    </w:p>
    <w:p w:rsidR="00847B50" w:rsidRPr="00943A78" w:rsidRDefault="00847B50" w:rsidP="00943A78">
      <w:pPr>
        <w:widowControl w:val="0"/>
        <w:autoSpaceDE w:val="0"/>
        <w:autoSpaceDN w:val="0"/>
        <w:adjustRightInd w:val="0"/>
        <w:spacing w:line="360" w:lineRule="auto"/>
        <w:ind w:right="-1"/>
        <w:jc w:val="both"/>
        <w:rPr>
          <w:sz w:val="22"/>
          <w:szCs w:val="22"/>
        </w:rPr>
      </w:pPr>
      <w:r w:rsidRPr="00943A78">
        <w:rPr>
          <w:sz w:val="22"/>
          <w:szCs w:val="22"/>
        </w:rPr>
        <w:t xml:space="preserve">Durante il periodo della prima emergenza si dovranno già prevedere interventi per la riattivazione dei trasporti; del trasporto delle materie prime e di quelle strategiche; l’ottimizzazione dei flussi di traffico lungo le vie di fuga e l’accesso dei mezzi di soccorso nell’area colpita. </w:t>
      </w:r>
      <w:r w:rsidRPr="00943A78">
        <w:rPr>
          <w:iCs/>
          <w:sz w:val="22"/>
          <w:szCs w:val="22"/>
        </w:rPr>
        <w:t>Sarà</w:t>
      </w:r>
      <w:r w:rsidRPr="00943A78">
        <w:rPr>
          <w:iCs/>
          <w:spacing w:val="3"/>
          <w:sz w:val="22"/>
          <w:szCs w:val="22"/>
        </w:rPr>
        <w:t xml:space="preserve"> </w:t>
      </w:r>
      <w:r w:rsidRPr="00943A78">
        <w:rPr>
          <w:iCs/>
          <w:sz w:val="22"/>
          <w:szCs w:val="22"/>
        </w:rPr>
        <w:t>cura</w:t>
      </w:r>
      <w:r w:rsidRPr="00943A78">
        <w:rPr>
          <w:iCs/>
          <w:spacing w:val="3"/>
          <w:sz w:val="22"/>
          <w:szCs w:val="22"/>
        </w:rPr>
        <w:t xml:space="preserve"> </w:t>
      </w:r>
      <w:r w:rsidRPr="00943A78">
        <w:rPr>
          <w:iCs/>
          <w:sz w:val="22"/>
          <w:szCs w:val="22"/>
        </w:rPr>
        <w:t>del</w:t>
      </w:r>
      <w:r w:rsidRPr="00943A78">
        <w:rPr>
          <w:iCs/>
          <w:spacing w:val="4"/>
          <w:sz w:val="22"/>
          <w:szCs w:val="22"/>
        </w:rPr>
        <w:t xml:space="preserve"> </w:t>
      </w:r>
      <w:r w:rsidRPr="00943A78">
        <w:rPr>
          <w:iCs/>
          <w:sz w:val="22"/>
          <w:szCs w:val="22"/>
        </w:rPr>
        <w:t>comune</w:t>
      </w:r>
      <w:r w:rsidRPr="00943A78">
        <w:rPr>
          <w:iCs/>
          <w:spacing w:val="3"/>
          <w:sz w:val="22"/>
          <w:szCs w:val="22"/>
        </w:rPr>
        <w:t xml:space="preserve"> </w:t>
      </w:r>
      <w:r w:rsidRPr="00943A78">
        <w:rPr>
          <w:iCs/>
          <w:sz w:val="22"/>
          <w:szCs w:val="22"/>
        </w:rPr>
        <w:t>stipulare</w:t>
      </w:r>
      <w:r w:rsidRPr="00943A78">
        <w:rPr>
          <w:iCs/>
          <w:spacing w:val="4"/>
          <w:sz w:val="22"/>
          <w:szCs w:val="22"/>
        </w:rPr>
        <w:t xml:space="preserve"> </w:t>
      </w:r>
      <w:r w:rsidRPr="00943A78">
        <w:rPr>
          <w:iCs/>
          <w:sz w:val="22"/>
          <w:szCs w:val="22"/>
        </w:rPr>
        <w:t>apposite</w:t>
      </w:r>
      <w:r w:rsidRPr="00943A78">
        <w:rPr>
          <w:iCs/>
          <w:spacing w:val="4"/>
          <w:sz w:val="22"/>
          <w:szCs w:val="22"/>
        </w:rPr>
        <w:t xml:space="preserve"> </w:t>
      </w:r>
      <w:r w:rsidRPr="00943A78">
        <w:rPr>
          <w:iCs/>
          <w:sz w:val="22"/>
          <w:szCs w:val="22"/>
        </w:rPr>
        <w:t>convenzioni</w:t>
      </w:r>
      <w:r w:rsidRPr="00943A78">
        <w:rPr>
          <w:iCs/>
          <w:spacing w:val="4"/>
          <w:sz w:val="22"/>
          <w:szCs w:val="22"/>
        </w:rPr>
        <w:t xml:space="preserve"> </w:t>
      </w:r>
      <w:r w:rsidRPr="00943A78">
        <w:rPr>
          <w:iCs/>
          <w:sz w:val="22"/>
          <w:szCs w:val="22"/>
        </w:rPr>
        <w:t>con</w:t>
      </w:r>
      <w:r w:rsidRPr="00943A78">
        <w:rPr>
          <w:iCs/>
          <w:spacing w:val="4"/>
          <w:sz w:val="22"/>
          <w:szCs w:val="22"/>
        </w:rPr>
        <w:t xml:space="preserve"> </w:t>
      </w:r>
      <w:r w:rsidRPr="00943A78">
        <w:rPr>
          <w:iCs/>
          <w:sz w:val="22"/>
          <w:szCs w:val="22"/>
        </w:rPr>
        <w:t>ditte</w:t>
      </w:r>
      <w:r w:rsidRPr="00943A78">
        <w:rPr>
          <w:iCs/>
          <w:spacing w:val="4"/>
          <w:sz w:val="22"/>
          <w:szCs w:val="22"/>
        </w:rPr>
        <w:t xml:space="preserve"> </w:t>
      </w:r>
      <w:r w:rsidRPr="00943A78">
        <w:rPr>
          <w:iCs/>
          <w:sz w:val="22"/>
          <w:szCs w:val="22"/>
        </w:rPr>
        <w:t>private</w:t>
      </w:r>
      <w:r w:rsidRPr="00943A78">
        <w:rPr>
          <w:iCs/>
          <w:spacing w:val="4"/>
          <w:sz w:val="22"/>
          <w:szCs w:val="22"/>
        </w:rPr>
        <w:t xml:space="preserve"> </w:t>
      </w:r>
      <w:r w:rsidRPr="00943A78">
        <w:rPr>
          <w:iCs/>
          <w:sz w:val="22"/>
          <w:szCs w:val="22"/>
        </w:rPr>
        <w:t>esistenti</w:t>
      </w:r>
      <w:r w:rsidRPr="00943A78">
        <w:rPr>
          <w:iCs/>
          <w:spacing w:val="4"/>
          <w:sz w:val="22"/>
          <w:szCs w:val="22"/>
        </w:rPr>
        <w:t xml:space="preserve"> </w:t>
      </w:r>
      <w:r w:rsidRPr="00943A78">
        <w:rPr>
          <w:iCs/>
          <w:sz w:val="22"/>
          <w:szCs w:val="22"/>
        </w:rPr>
        <w:t>sul</w:t>
      </w:r>
      <w:r w:rsidRPr="00943A78">
        <w:rPr>
          <w:iCs/>
          <w:spacing w:val="3"/>
          <w:sz w:val="22"/>
          <w:szCs w:val="22"/>
        </w:rPr>
        <w:t xml:space="preserve"> </w:t>
      </w:r>
      <w:r w:rsidRPr="00943A78">
        <w:rPr>
          <w:iCs/>
          <w:sz w:val="22"/>
          <w:szCs w:val="22"/>
        </w:rPr>
        <w:t>territorio</w:t>
      </w:r>
      <w:r w:rsidRPr="00943A78">
        <w:rPr>
          <w:iCs/>
          <w:spacing w:val="3"/>
          <w:sz w:val="22"/>
          <w:szCs w:val="22"/>
        </w:rPr>
        <w:t xml:space="preserve"> </w:t>
      </w:r>
      <w:r w:rsidRPr="00943A78">
        <w:rPr>
          <w:iCs/>
          <w:sz w:val="22"/>
          <w:szCs w:val="22"/>
        </w:rPr>
        <w:t>per</w:t>
      </w:r>
      <w:r w:rsidRPr="00943A78">
        <w:rPr>
          <w:iCs/>
          <w:spacing w:val="3"/>
          <w:sz w:val="22"/>
          <w:szCs w:val="22"/>
        </w:rPr>
        <w:t xml:space="preserve"> </w:t>
      </w:r>
      <w:r w:rsidRPr="00943A78">
        <w:rPr>
          <w:iCs/>
          <w:sz w:val="22"/>
          <w:szCs w:val="22"/>
        </w:rPr>
        <w:t>il ripristino immediato della viabilità di emergenza.</w:t>
      </w:r>
    </w:p>
    <w:p w:rsidR="00847B50" w:rsidRPr="00943A78" w:rsidRDefault="00847B50" w:rsidP="00943A78">
      <w:pPr>
        <w:spacing w:line="360" w:lineRule="auto"/>
        <w:jc w:val="both"/>
        <w:rPr>
          <w:sz w:val="22"/>
          <w:szCs w:val="22"/>
        </w:rPr>
      </w:pPr>
      <w:r w:rsidRPr="00943A78">
        <w:rPr>
          <w:spacing w:val="-25"/>
          <w:sz w:val="22"/>
          <w:szCs w:val="22"/>
        </w:rPr>
        <w:t xml:space="preserve"> </w:t>
      </w:r>
      <w:r w:rsidRPr="00943A78">
        <w:rPr>
          <w:sz w:val="22"/>
          <w:szCs w:val="22"/>
        </w:rPr>
        <w:t>Si tratta di individuare, su opportuna cartografia, la viabilità principale e secondaria ed i principali nodi viari, e di redigere il Piano della viabilità di emergenza sulla base degli scenari ipotizzati per il rischio sismico.</w:t>
      </w:r>
    </w:p>
    <w:p w:rsidR="00717287" w:rsidRPr="00943A78" w:rsidRDefault="00717287" w:rsidP="00943A78">
      <w:pPr>
        <w:spacing w:line="360" w:lineRule="auto"/>
        <w:jc w:val="both"/>
      </w:pPr>
      <w:r w:rsidRPr="00943A78">
        <w:t>Sarà cura del responsabile della Funzione Strutture Operative e/o dell’autorità comunale pianificare le modalità di evacuazione della popolazione che si trovano nelle aree/strutture a rischio verso le aree/strutture poste in zone sicure allo scopo di poter garantire una prima accoglienza.</w:t>
      </w:r>
    </w:p>
    <w:p w:rsidR="00717287" w:rsidRDefault="00717287" w:rsidP="00943A78">
      <w:pPr>
        <w:spacing w:line="360" w:lineRule="auto"/>
        <w:jc w:val="both"/>
      </w:pPr>
      <w:r w:rsidRPr="00943A78">
        <w:t>Si rimanda al Pia</w:t>
      </w:r>
      <w:r w:rsidR="00773C01" w:rsidRPr="00943A78">
        <w:t>no della viabilità di emergenza</w:t>
      </w:r>
      <w:r w:rsidRPr="00943A78">
        <w:t>, attivato nelle fasi di preallarme/allarme, e realizzato sulla base</w:t>
      </w:r>
      <w:r w:rsidR="00943A78" w:rsidRPr="00943A78">
        <w:t xml:space="preserve"> degli scenari ipotizzati per i vari</w:t>
      </w:r>
      <w:r w:rsidRPr="00943A78">
        <w:t xml:space="preserve"> ris</w:t>
      </w:r>
      <w:r w:rsidR="00943A78" w:rsidRPr="00943A78">
        <w:t>chi</w:t>
      </w:r>
      <w:r w:rsidRPr="00943A78">
        <w:t>.</w:t>
      </w:r>
    </w:p>
    <w:p w:rsidR="00943A78" w:rsidRPr="00943A78" w:rsidRDefault="00943A78" w:rsidP="00943A78">
      <w:pPr>
        <w:spacing w:line="360" w:lineRule="auto"/>
        <w:jc w:val="both"/>
      </w:pPr>
    </w:p>
    <w:p w:rsidR="00717287" w:rsidRPr="00394426" w:rsidRDefault="00943A78" w:rsidP="00F3220D">
      <w:pPr>
        <w:pStyle w:val="Titolo2"/>
        <w:numPr>
          <w:ilvl w:val="1"/>
          <w:numId w:val="38"/>
        </w:numPr>
        <w:spacing w:line="360" w:lineRule="auto"/>
        <w:ind w:left="578" w:hanging="578"/>
        <w:jc w:val="both"/>
        <w:rPr>
          <w:b/>
          <w:caps/>
          <w:sz w:val="24"/>
          <w:szCs w:val="24"/>
        </w:rPr>
      </w:pPr>
      <w:r w:rsidRPr="00394426">
        <w:rPr>
          <w:b/>
          <w:caps/>
          <w:sz w:val="24"/>
          <w:szCs w:val="24"/>
        </w:rPr>
        <w:t>Misure di salvaguardia della popolazione</w:t>
      </w:r>
    </w:p>
    <w:p w:rsidR="00773C01" w:rsidRPr="00046AFA" w:rsidRDefault="00773C01" w:rsidP="00943A78">
      <w:pPr>
        <w:autoSpaceDE w:val="0"/>
        <w:autoSpaceDN w:val="0"/>
        <w:adjustRightInd w:val="0"/>
        <w:spacing w:line="360" w:lineRule="auto"/>
        <w:jc w:val="both"/>
      </w:pPr>
      <w:r w:rsidRPr="00046AFA">
        <w:t>Il Sindaco, quale Autorità di Protezione Civile è Ente esponenziale degli interessi della collettività che rappresenta. Di conseguenza ha il compito prioritario della salvaguardia della popolazione e la tutela del proprio territorio. Le misure di salvaguardia alla popolazione per gli eventi prevedibili sono finalizzate all’allontanamento della popolazione dalla zona di pericolo; particolare riguardo deve essere dato alle persone con ridotta autonomia (anziani, disabili, bambini). Per gli eventi che non possono essere preannunciati sarà fondamentale organizzare il primo soccorso sanitario entro poche ore dall’evento.</w:t>
      </w:r>
    </w:p>
    <w:p w:rsidR="00773C01" w:rsidRPr="00046AFA" w:rsidRDefault="00773C01" w:rsidP="00943A78">
      <w:pPr>
        <w:spacing w:line="360" w:lineRule="auto"/>
      </w:pPr>
    </w:p>
    <w:p w:rsidR="00847B50" w:rsidRPr="00394426" w:rsidRDefault="00717287" w:rsidP="00847B50">
      <w:pPr>
        <w:pStyle w:val="Titolo3"/>
        <w:numPr>
          <w:ilvl w:val="2"/>
          <w:numId w:val="38"/>
        </w:numPr>
        <w:spacing w:line="360" w:lineRule="auto"/>
        <w:rPr>
          <w:sz w:val="24"/>
          <w:szCs w:val="24"/>
        </w:rPr>
      </w:pPr>
      <w:r w:rsidRPr="00394426">
        <w:rPr>
          <w:sz w:val="24"/>
          <w:szCs w:val="24"/>
        </w:rPr>
        <w:t>Informazione alla popolazione</w:t>
      </w:r>
    </w:p>
    <w:p w:rsidR="00847B50" w:rsidRPr="00046AFA" w:rsidRDefault="00847B50" w:rsidP="00943A78">
      <w:pPr>
        <w:autoSpaceDE w:val="0"/>
        <w:autoSpaceDN w:val="0"/>
        <w:adjustRightInd w:val="0"/>
        <w:spacing w:line="360" w:lineRule="auto"/>
        <w:jc w:val="both"/>
      </w:pPr>
      <w:r w:rsidRPr="00046AFA">
        <w:t>E’ fondamentale che il cittadino delle zone direttamente o indirettamente interessate all’evento conosca preventivamente:</w:t>
      </w:r>
    </w:p>
    <w:p w:rsidR="00847B50" w:rsidRPr="00046AFA" w:rsidRDefault="00847B50" w:rsidP="00943A78">
      <w:pPr>
        <w:numPr>
          <w:ilvl w:val="0"/>
          <w:numId w:val="26"/>
        </w:numPr>
        <w:autoSpaceDE w:val="0"/>
        <w:autoSpaceDN w:val="0"/>
        <w:adjustRightInd w:val="0"/>
        <w:spacing w:line="360" w:lineRule="auto"/>
        <w:jc w:val="both"/>
      </w:pPr>
      <w:r w:rsidRPr="00046AFA">
        <w:t xml:space="preserve"> caratteristiche scientifiche essenziali di base del rischio che insiste sul proprio territorio;</w:t>
      </w:r>
    </w:p>
    <w:p w:rsidR="00847B50" w:rsidRPr="00046AFA" w:rsidRDefault="00847B50" w:rsidP="00943A78">
      <w:pPr>
        <w:numPr>
          <w:ilvl w:val="0"/>
          <w:numId w:val="26"/>
        </w:numPr>
        <w:autoSpaceDE w:val="0"/>
        <w:autoSpaceDN w:val="0"/>
        <w:adjustRightInd w:val="0"/>
        <w:spacing w:line="360" w:lineRule="auto"/>
        <w:jc w:val="both"/>
      </w:pPr>
      <w:r w:rsidRPr="00046AFA">
        <w:t>le predisposizioni del piano d’emergenza nell’area in cui risiede;</w:t>
      </w:r>
    </w:p>
    <w:p w:rsidR="00847B50" w:rsidRPr="00046AFA" w:rsidRDefault="00847B50" w:rsidP="00943A78">
      <w:pPr>
        <w:numPr>
          <w:ilvl w:val="0"/>
          <w:numId w:val="26"/>
        </w:numPr>
        <w:autoSpaceDE w:val="0"/>
        <w:autoSpaceDN w:val="0"/>
        <w:adjustRightInd w:val="0"/>
        <w:spacing w:line="360" w:lineRule="auto"/>
        <w:jc w:val="both"/>
      </w:pPr>
      <w:r w:rsidRPr="00046AFA">
        <w:t>come comportarsi prima, durante e dopo l’evento;</w:t>
      </w:r>
    </w:p>
    <w:p w:rsidR="00847B50" w:rsidRPr="00F67A7E" w:rsidRDefault="00847B50" w:rsidP="00943A78">
      <w:pPr>
        <w:numPr>
          <w:ilvl w:val="0"/>
          <w:numId w:val="26"/>
        </w:numPr>
        <w:autoSpaceDE w:val="0"/>
        <w:autoSpaceDN w:val="0"/>
        <w:adjustRightInd w:val="0"/>
        <w:spacing w:line="360" w:lineRule="auto"/>
        <w:jc w:val="both"/>
      </w:pPr>
      <w:r w:rsidRPr="00046AFA">
        <w:t>con quale mezzo ed in quale modo verranno diffuse informazioni ed allarmi.</w:t>
      </w:r>
    </w:p>
    <w:p w:rsidR="00847B50" w:rsidRPr="00847B50" w:rsidRDefault="00847B50" w:rsidP="00847B50"/>
    <w:p w:rsidR="00717287" w:rsidRPr="007339B8" w:rsidRDefault="00717287" w:rsidP="00717287">
      <w:pPr>
        <w:spacing w:line="360" w:lineRule="auto"/>
        <w:rPr>
          <w:b/>
          <w:u w:val="single"/>
        </w:rPr>
      </w:pPr>
      <w:r w:rsidRPr="007339B8">
        <w:rPr>
          <w:b/>
          <w:u w:val="single"/>
        </w:rPr>
        <w:t>Periodo Ordinario:</w:t>
      </w:r>
    </w:p>
    <w:p w:rsidR="00717287" w:rsidRPr="00943A78" w:rsidRDefault="00717287" w:rsidP="00717287">
      <w:pPr>
        <w:spacing w:line="360" w:lineRule="auto"/>
        <w:jc w:val="both"/>
        <w:rPr>
          <w:i/>
        </w:rPr>
      </w:pPr>
      <w:r w:rsidRPr="00943A78">
        <w:rPr>
          <w:i/>
        </w:rPr>
        <w:t>Definizione</w:t>
      </w:r>
      <w:r w:rsidR="00943A78" w:rsidRPr="00943A78">
        <w:rPr>
          <w:i/>
        </w:rPr>
        <w:t xml:space="preserve"> della campagna informativa sui rischi nel territorio.</w:t>
      </w:r>
    </w:p>
    <w:p w:rsidR="00717287" w:rsidRPr="007339B8" w:rsidRDefault="00717287" w:rsidP="00717287">
      <w:pPr>
        <w:spacing w:line="360" w:lineRule="auto"/>
        <w:jc w:val="both"/>
      </w:pPr>
      <w:r w:rsidRPr="007339B8">
        <w:t>Il Sindaco o suo delegato assicurerà alla popolazione le informazioni relative al presente Piano di emergenza ed ai comportamenti da seguire in caso di evento.</w:t>
      </w:r>
    </w:p>
    <w:p w:rsidR="00717287" w:rsidRPr="007339B8" w:rsidRDefault="00717287" w:rsidP="00717287">
      <w:pPr>
        <w:spacing w:line="360" w:lineRule="auto"/>
        <w:jc w:val="both"/>
      </w:pPr>
      <w:r w:rsidRPr="007339B8">
        <w:lastRenderedPageBreak/>
        <w:t>Si dovrà individuare una strategia di comunicazione – pubblicazione del piano, riunioni, conferenze, esercitazioni, … - rivolta alla popolazione in modo da prepararla ad affrontare nel modo più corretto una eventuale emergenza.</w:t>
      </w:r>
    </w:p>
    <w:p w:rsidR="00717287" w:rsidRPr="007339B8" w:rsidRDefault="00717287" w:rsidP="00717287">
      <w:pPr>
        <w:spacing w:line="360" w:lineRule="auto"/>
        <w:jc w:val="both"/>
      </w:pPr>
      <w:r w:rsidRPr="007339B8">
        <w:t>Si porteranno a conoscenza della popolazione le informazioni fornite dalle strutture operative specialistiche relative ai rischi a cui è esposto il territorio, agli eventi prevedibili e alle norme comportamentali da adottare per agevolare le operazioni di soccorso.</w:t>
      </w:r>
    </w:p>
    <w:p w:rsidR="00717287" w:rsidRPr="008D6DEF" w:rsidRDefault="00717287" w:rsidP="00717287">
      <w:pPr>
        <w:pStyle w:val="cile"/>
        <w:spacing w:line="240" w:lineRule="auto"/>
        <w:ind w:firstLine="0"/>
        <w:rPr>
          <w:szCs w:val="24"/>
        </w:rPr>
      </w:pPr>
    </w:p>
    <w:p w:rsidR="00717287" w:rsidRPr="008D6DEF" w:rsidRDefault="00717287" w:rsidP="00717287">
      <w:pPr>
        <w:spacing w:line="360" w:lineRule="auto"/>
        <w:rPr>
          <w:b/>
          <w:u w:val="single"/>
        </w:rPr>
      </w:pPr>
      <w:r w:rsidRPr="008D6DEF">
        <w:rPr>
          <w:b/>
          <w:u w:val="single"/>
        </w:rPr>
        <w:t>In Emergenza</w:t>
      </w:r>
    </w:p>
    <w:p w:rsidR="00717287" w:rsidRPr="007339B8" w:rsidRDefault="00717287" w:rsidP="00717287">
      <w:pPr>
        <w:spacing w:line="360" w:lineRule="auto"/>
        <w:jc w:val="both"/>
      </w:pPr>
      <w:r w:rsidRPr="007339B8">
        <w:t>La popolazione sarà mantenuta costantemente informata sull'evento in corso e sulle attività disposte dal Centro Operativo Comunale, tramite i sistemi di allertamento acustici  e comunicazioni porta a porta.</w:t>
      </w:r>
    </w:p>
    <w:p w:rsidR="00717287" w:rsidRPr="007339B8" w:rsidRDefault="00A44761" w:rsidP="00717287">
      <w:pPr>
        <w:pStyle w:val="Titolo2"/>
        <w:numPr>
          <w:ilvl w:val="0"/>
          <w:numId w:val="0"/>
        </w:numPr>
        <w:spacing w:line="360" w:lineRule="auto"/>
        <w:jc w:val="both"/>
        <w:rPr>
          <w:b/>
          <w:sz w:val="24"/>
          <w:szCs w:val="24"/>
        </w:rPr>
      </w:pPr>
      <w:r>
        <w:rPr>
          <w:b/>
          <w:sz w:val="24"/>
          <w:szCs w:val="24"/>
        </w:rPr>
        <w:t>3</w:t>
      </w:r>
      <w:r w:rsidR="00717287" w:rsidRPr="00724C4E">
        <w:rPr>
          <w:b/>
          <w:sz w:val="24"/>
          <w:szCs w:val="24"/>
        </w:rPr>
        <w:t>.6.2</w:t>
      </w:r>
      <w:r w:rsidR="00717287" w:rsidRPr="00724C4E">
        <w:rPr>
          <w:b/>
          <w:sz w:val="24"/>
          <w:szCs w:val="24"/>
        </w:rPr>
        <w:tab/>
      </w:r>
      <w:r w:rsidR="00717287" w:rsidRPr="00394426">
        <w:rPr>
          <w:b/>
          <w:sz w:val="24"/>
          <w:szCs w:val="24"/>
        </w:rPr>
        <w:t>Sistemi di allarme per la popolazione</w:t>
      </w:r>
      <w:r w:rsidR="00717287" w:rsidRPr="007339B8">
        <w:rPr>
          <w:b/>
          <w:sz w:val="24"/>
          <w:szCs w:val="24"/>
        </w:rPr>
        <w:t xml:space="preserve"> </w:t>
      </w:r>
    </w:p>
    <w:p w:rsidR="00717287" w:rsidRPr="007339B8" w:rsidRDefault="00717287" w:rsidP="00717287">
      <w:pPr>
        <w:spacing w:line="360" w:lineRule="auto"/>
        <w:jc w:val="both"/>
      </w:pPr>
      <w:r w:rsidRPr="007339B8">
        <w:rPr>
          <w:bCs/>
        </w:rPr>
        <w:t xml:space="preserve">Il Sindaco dispone l’attivazione dell’allarme - e del cessato allarme – rivolto alla </w:t>
      </w:r>
      <w:r w:rsidRPr="007339B8">
        <w:t>popolazione in caso di pericolo.</w:t>
      </w:r>
    </w:p>
    <w:p w:rsidR="00717287" w:rsidRPr="007339B8" w:rsidRDefault="00717287" w:rsidP="00717287">
      <w:pPr>
        <w:spacing w:line="360" w:lineRule="auto"/>
        <w:jc w:val="both"/>
      </w:pPr>
      <w:r w:rsidRPr="007339B8">
        <w:t>L’avvio delle procedure di evacuazione può essere segnalato tramite sirene, altoparlanti montati su autovetture e/o altri sistemi acustici ovvero per via telefonica e/o tramite informazione porta a porta.</w:t>
      </w:r>
    </w:p>
    <w:p w:rsidR="00717287" w:rsidRPr="007339B8" w:rsidRDefault="00717287" w:rsidP="00717287">
      <w:pPr>
        <w:spacing w:line="360" w:lineRule="auto"/>
        <w:jc w:val="both"/>
      </w:pPr>
      <w:r w:rsidRPr="007339B8">
        <w:t xml:space="preserve">Il responsabile della </w:t>
      </w:r>
      <w:r w:rsidRPr="007339B8">
        <w:rPr>
          <w:u w:val="single"/>
        </w:rPr>
        <w:t>Funzione Assistenza alla Popolazione</w:t>
      </w:r>
      <w:r w:rsidRPr="007339B8">
        <w:t xml:space="preserve"> potrà utilizzare a supporto di questa attività la Polizia Municipale e il Volontariato, in coordinamento con le altre Forze dell’Ordine ed i Vigili del fuoco.</w:t>
      </w:r>
    </w:p>
    <w:p w:rsidR="00717287" w:rsidRPr="00940569" w:rsidRDefault="00717287" w:rsidP="00717287">
      <w:pPr>
        <w:jc w:val="both"/>
        <w:rPr>
          <w:i/>
          <w:color w:val="FF0000"/>
        </w:rPr>
      </w:pPr>
    </w:p>
    <w:tbl>
      <w:tblPr>
        <w:tblW w:w="99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0"/>
        <w:gridCol w:w="2280"/>
        <w:gridCol w:w="2280"/>
        <w:gridCol w:w="2580"/>
      </w:tblGrid>
      <w:tr w:rsidR="00717287" w:rsidRPr="00940569">
        <w:trPr>
          <w:trHeight w:val="820"/>
        </w:trPr>
        <w:tc>
          <w:tcPr>
            <w:tcW w:w="2760" w:type="dxa"/>
            <w:shd w:val="clear" w:color="auto" w:fill="A6A6A6"/>
            <w:vAlign w:val="center"/>
          </w:tcPr>
          <w:p w:rsidR="00717287" w:rsidRPr="007339B8" w:rsidRDefault="00717287" w:rsidP="006E4C24">
            <w:pPr>
              <w:rPr>
                <w:rFonts w:ascii="Arial" w:hAnsi="Arial" w:cs="Arial"/>
                <w:sz w:val="20"/>
                <w:szCs w:val="20"/>
              </w:rPr>
            </w:pPr>
            <w:r w:rsidRPr="007339B8">
              <w:rPr>
                <w:rFonts w:ascii="Arial" w:hAnsi="Arial" w:cs="Arial"/>
                <w:b/>
                <w:sz w:val="20"/>
                <w:szCs w:val="20"/>
              </w:rPr>
              <w:t>Ente/servizio/organizzazione (</w:t>
            </w:r>
            <w:r w:rsidRPr="007339B8">
              <w:rPr>
                <w:rFonts w:ascii="Arial" w:hAnsi="Arial" w:cs="Arial"/>
                <w:b/>
                <w:i/>
                <w:sz w:val="20"/>
                <w:szCs w:val="20"/>
              </w:rPr>
              <w:t>Polizia Municipale, volontariato</w:t>
            </w:r>
            <w:r w:rsidRPr="007339B8">
              <w:rPr>
                <w:rFonts w:ascii="Arial" w:hAnsi="Arial" w:cs="Arial"/>
                <w:b/>
                <w:sz w:val="20"/>
                <w:szCs w:val="20"/>
              </w:rPr>
              <w:t>…)</w:t>
            </w:r>
          </w:p>
        </w:tc>
        <w:tc>
          <w:tcPr>
            <w:tcW w:w="2280" w:type="dxa"/>
            <w:shd w:val="clear" w:color="auto" w:fill="A6A6A6"/>
            <w:vAlign w:val="center"/>
          </w:tcPr>
          <w:p w:rsidR="00717287" w:rsidRPr="007339B8" w:rsidRDefault="00717287" w:rsidP="006E4C24">
            <w:pPr>
              <w:rPr>
                <w:rFonts w:ascii="Arial" w:hAnsi="Arial" w:cs="Arial"/>
                <w:b/>
                <w:bCs/>
                <w:sz w:val="20"/>
                <w:szCs w:val="20"/>
              </w:rPr>
            </w:pPr>
            <w:r w:rsidRPr="007339B8">
              <w:rPr>
                <w:rFonts w:ascii="Arial" w:hAnsi="Arial" w:cs="Arial"/>
                <w:b/>
                <w:bCs/>
                <w:sz w:val="20"/>
                <w:szCs w:val="20"/>
              </w:rPr>
              <w:t>Modalità di allertamento alla popolazione</w:t>
            </w:r>
          </w:p>
        </w:tc>
        <w:tc>
          <w:tcPr>
            <w:tcW w:w="2280" w:type="dxa"/>
            <w:shd w:val="clear" w:color="auto" w:fill="A6A6A6"/>
            <w:vAlign w:val="center"/>
          </w:tcPr>
          <w:p w:rsidR="00717287" w:rsidRPr="007339B8" w:rsidRDefault="00717287" w:rsidP="006E4C24">
            <w:pPr>
              <w:rPr>
                <w:rFonts w:ascii="Arial" w:hAnsi="Arial" w:cs="Arial"/>
                <w:b/>
                <w:bCs/>
                <w:sz w:val="20"/>
                <w:szCs w:val="20"/>
              </w:rPr>
            </w:pPr>
            <w:r w:rsidRPr="007339B8">
              <w:rPr>
                <w:rFonts w:ascii="Arial" w:hAnsi="Arial" w:cs="Arial"/>
                <w:b/>
                <w:bCs/>
                <w:sz w:val="20"/>
                <w:szCs w:val="20"/>
              </w:rPr>
              <w:t>Referente</w:t>
            </w:r>
          </w:p>
        </w:tc>
        <w:tc>
          <w:tcPr>
            <w:tcW w:w="2580" w:type="dxa"/>
            <w:shd w:val="clear" w:color="auto" w:fill="A6A6A6"/>
            <w:vAlign w:val="center"/>
          </w:tcPr>
          <w:p w:rsidR="00717287" w:rsidRPr="007339B8" w:rsidRDefault="00717287" w:rsidP="006E4C24">
            <w:pPr>
              <w:rPr>
                <w:rFonts w:ascii="Arial" w:hAnsi="Arial" w:cs="Arial"/>
                <w:b/>
                <w:bCs/>
                <w:sz w:val="20"/>
                <w:szCs w:val="20"/>
              </w:rPr>
            </w:pPr>
            <w:r w:rsidRPr="007339B8">
              <w:rPr>
                <w:rFonts w:ascii="Arial" w:hAnsi="Arial" w:cs="Arial"/>
                <w:b/>
                <w:bCs/>
                <w:sz w:val="20"/>
                <w:szCs w:val="20"/>
              </w:rPr>
              <w:t>Telefono/cellulare</w:t>
            </w:r>
          </w:p>
        </w:tc>
      </w:tr>
      <w:tr w:rsidR="00717287" w:rsidRPr="00940569">
        <w:trPr>
          <w:trHeight w:val="567"/>
        </w:trPr>
        <w:tc>
          <w:tcPr>
            <w:tcW w:w="2760" w:type="dxa"/>
            <w:shd w:val="clear" w:color="auto" w:fill="auto"/>
            <w:noWrap/>
          </w:tcPr>
          <w:p w:rsidR="00717287" w:rsidRPr="007339B8" w:rsidRDefault="001E579B" w:rsidP="006E4C24">
            <w:pPr>
              <w:rPr>
                <w:rFonts w:ascii="Arial" w:hAnsi="Arial" w:cs="Arial"/>
                <w:sz w:val="20"/>
                <w:szCs w:val="20"/>
              </w:rPr>
            </w:pPr>
            <w:r>
              <w:rPr>
                <w:rFonts w:ascii="Arial" w:hAnsi="Arial" w:cs="Arial"/>
                <w:sz w:val="20"/>
                <w:szCs w:val="20"/>
              </w:rPr>
              <w:t>Polizia Municipale</w:t>
            </w:r>
          </w:p>
        </w:tc>
        <w:tc>
          <w:tcPr>
            <w:tcW w:w="2280" w:type="dxa"/>
          </w:tcPr>
          <w:p w:rsidR="00717287" w:rsidRPr="007339B8" w:rsidRDefault="001E579B" w:rsidP="006E4C24">
            <w:pPr>
              <w:rPr>
                <w:rFonts w:ascii="Arial" w:hAnsi="Arial" w:cs="Arial"/>
                <w:sz w:val="20"/>
                <w:szCs w:val="20"/>
              </w:rPr>
            </w:pPr>
            <w:r>
              <w:rPr>
                <w:rFonts w:ascii="Arial" w:hAnsi="Arial" w:cs="Arial"/>
                <w:sz w:val="20"/>
                <w:szCs w:val="20"/>
              </w:rPr>
              <w:t>Sirene</w:t>
            </w:r>
          </w:p>
        </w:tc>
        <w:tc>
          <w:tcPr>
            <w:tcW w:w="2280" w:type="dxa"/>
            <w:shd w:val="clear" w:color="auto" w:fill="auto"/>
            <w:noWrap/>
          </w:tcPr>
          <w:p w:rsidR="00717287" w:rsidRPr="007339B8" w:rsidRDefault="00CB4FDD" w:rsidP="006E4C24">
            <w:pPr>
              <w:rPr>
                <w:rFonts w:ascii="Arial" w:hAnsi="Arial" w:cs="Arial"/>
                <w:sz w:val="20"/>
                <w:szCs w:val="20"/>
              </w:rPr>
            </w:pPr>
            <w:r>
              <w:rPr>
                <w:rFonts w:ascii="Arial" w:hAnsi="Arial" w:cs="Arial"/>
                <w:sz w:val="20"/>
                <w:szCs w:val="20"/>
              </w:rPr>
              <w:t>Puleo Salvatore</w:t>
            </w:r>
          </w:p>
        </w:tc>
        <w:tc>
          <w:tcPr>
            <w:tcW w:w="2580" w:type="dxa"/>
            <w:shd w:val="clear" w:color="auto" w:fill="auto"/>
            <w:noWrap/>
          </w:tcPr>
          <w:p w:rsidR="001E579B" w:rsidRPr="007339B8" w:rsidRDefault="00CB4FDD" w:rsidP="001E579B">
            <w:pPr>
              <w:rPr>
                <w:rFonts w:ascii="Arial" w:hAnsi="Arial" w:cs="Arial"/>
                <w:sz w:val="20"/>
                <w:szCs w:val="20"/>
              </w:rPr>
            </w:pPr>
            <w:r>
              <w:rPr>
                <w:rFonts w:ascii="Arial" w:hAnsi="Arial" w:cs="Arial"/>
                <w:sz w:val="20"/>
                <w:szCs w:val="20"/>
              </w:rPr>
              <w:t>3497630450</w:t>
            </w:r>
          </w:p>
        </w:tc>
      </w:tr>
      <w:tr w:rsidR="001E579B" w:rsidRPr="00940569">
        <w:trPr>
          <w:trHeight w:val="567"/>
        </w:trPr>
        <w:tc>
          <w:tcPr>
            <w:tcW w:w="2760" w:type="dxa"/>
            <w:shd w:val="clear" w:color="auto" w:fill="auto"/>
            <w:noWrap/>
          </w:tcPr>
          <w:p w:rsidR="001E579B" w:rsidRDefault="001E579B" w:rsidP="006E4C24">
            <w:pPr>
              <w:rPr>
                <w:rFonts w:ascii="Arial" w:hAnsi="Arial" w:cs="Arial"/>
                <w:sz w:val="20"/>
                <w:szCs w:val="20"/>
              </w:rPr>
            </w:pPr>
            <w:r>
              <w:rPr>
                <w:rFonts w:ascii="Arial" w:hAnsi="Arial" w:cs="Arial"/>
                <w:sz w:val="20"/>
                <w:szCs w:val="20"/>
              </w:rPr>
              <w:t xml:space="preserve">Volontariato – Misericordia </w:t>
            </w:r>
          </w:p>
        </w:tc>
        <w:tc>
          <w:tcPr>
            <w:tcW w:w="2280" w:type="dxa"/>
          </w:tcPr>
          <w:p w:rsidR="001E579B" w:rsidRDefault="001E579B" w:rsidP="006E4C24">
            <w:pPr>
              <w:rPr>
                <w:rFonts w:ascii="Arial" w:hAnsi="Arial" w:cs="Arial"/>
                <w:sz w:val="20"/>
                <w:szCs w:val="20"/>
              </w:rPr>
            </w:pPr>
            <w:r>
              <w:rPr>
                <w:rFonts w:ascii="Arial" w:hAnsi="Arial" w:cs="Arial"/>
                <w:sz w:val="20"/>
                <w:szCs w:val="20"/>
              </w:rPr>
              <w:t>Porta a porta</w:t>
            </w:r>
          </w:p>
        </w:tc>
        <w:tc>
          <w:tcPr>
            <w:tcW w:w="2280" w:type="dxa"/>
            <w:shd w:val="clear" w:color="auto" w:fill="auto"/>
            <w:noWrap/>
          </w:tcPr>
          <w:p w:rsidR="001E579B" w:rsidRDefault="001E579B" w:rsidP="006E4C24">
            <w:pPr>
              <w:rPr>
                <w:rFonts w:ascii="Arial" w:hAnsi="Arial" w:cs="Arial"/>
                <w:sz w:val="20"/>
                <w:szCs w:val="20"/>
              </w:rPr>
            </w:pPr>
            <w:r>
              <w:rPr>
                <w:rFonts w:ascii="Arial" w:hAnsi="Arial" w:cs="Arial"/>
                <w:sz w:val="20"/>
                <w:szCs w:val="20"/>
              </w:rPr>
              <w:t>Nastasi Leone</w:t>
            </w:r>
          </w:p>
        </w:tc>
        <w:tc>
          <w:tcPr>
            <w:tcW w:w="2580" w:type="dxa"/>
            <w:shd w:val="clear" w:color="auto" w:fill="auto"/>
            <w:noWrap/>
          </w:tcPr>
          <w:p w:rsidR="001E579B" w:rsidRPr="007339B8" w:rsidRDefault="00F67A7E" w:rsidP="001E579B">
            <w:pPr>
              <w:rPr>
                <w:rFonts w:ascii="Arial" w:hAnsi="Arial" w:cs="Arial"/>
                <w:sz w:val="20"/>
                <w:szCs w:val="20"/>
              </w:rPr>
            </w:pPr>
            <w:r w:rsidRPr="00F67A7E">
              <w:rPr>
                <w:rFonts w:ascii="Arial" w:hAnsi="Arial" w:cs="Arial"/>
                <w:sz w:val="20"/>
                <w:szCs w:val="20"/>
              </w:rPr>
              <w:t>3494020344</w:t>
            </w:r>
          </w:p>
        </w:tc>
      </w:tr>
    </w:tbl>
    <w:p w:rsidR="001E579B" w:rsidRPr="001E579B" w:rsidRDefault="001E579B" w:rsidP="001E579B"/>
    <w:p w:rsidR="00717287" w:rsidRPr="007339B8" w:rsidRDefault="00A44761" w:rsidP="00717287">
      <w:pPr>
        <w:pStyle w:val="Titolo2"/>
        <w:numPr>
          <w:ilvl w:val="0"/>
          <w:numId w:val="0"/>
        </w:numPr>
        <w:spacing w:line="360" w:lineRule="auto"/>
        <w:jc w:val="both"/>
        <w:rPr>
          <w:b/>
          <w:sz w:val="24"/>
          <w:szCs w:val="24"/>
        </w:rPr>
      </w:pPr>
      <w:r>
        <w:rPr>
          <w:b/>
          <w:sz w:val="24"/>
          <w:szCs w:val="24"/>
        </w:rPr>
        <w:t>3</w:t>
      </w:r>
      <w:r w:rsidR="00717287" w:rsidRPr="007339B8">
        <w:rPr>
          <w:b/>
          <w:sz w:val="24"/>
          <w:szCs w:val="24"/>
        </w:rPr>
        <w:t>.6.3</w:t>
      </w:r>
      <w:r w:rsidR="00717287" w:rsidRPr="007339B8">
        <w:rPr>
          <w:b/>
          <w:sz w:val="24"/>
          <w:szCs w:val="24"/>
        </w:rPr>
        <w:tab/>
      </w:r>
      <w:r w:rsidR="00717287" w:rsidRPr="00394426">
        <w:rPr>
          <w:b/>
          <w:sz w:val="24"/>
          <w:szCs w:val="24"/>
        </w:rPr>
        <w:t>Modalità di evacuazione assistita</w:t>
      </w:r>
      <w:r w:rsidR="00717287" w:rsidRPr="007339B8">
        <w:rPr>
          <w:b/>
          <w:sz w:val="24"/>
          <w:szCs w:val="24"/>
        </w:rPr>
        <w:t xml:space="preserve"> </w:t>
      </w:r>
    </w:p>
    <w:p w:rsidR="00717287" w:rsidRPr="007339B8" w:rsidRDefault="00717287" w:rsidP="00717287">
      <w:pPr>
        <w:spacing w:line="360" w:lineRule="auto"/>
      </w:pPr>
      <w:r w:rsidRPr="007339B8">
        <w:t>La popolazione nella fase di evacuazione si presterà particolare attenzione alle persone non autosufficiente e alla popolazione scolastica, inoltre si darà assistenza ed informazione atte a favorire il ricongiungimento famigliare.</w:t>
      </w:r>
    </w:p>
    <w:p w:rsidR="00717287" w:rsidRPr="007339B8" w:rsidRDefault="00A44761" w:rsidP="00717287">
      <w:pPr>
        <w:pStyle w:val="Titolo2"/>
        <w:numPr>
          <w:ilvl w:val="0"/>
          <w:numId w:val="0"/>
        </w:numPr>
        <w:spacing w:line="360" w:lineRule="auto"/>
        <w:jc w:val="both"/>
        <w:rPr>
          <w:b/>
          <w:sz w:val="24"/>
          <w:szCs w:val="24"/>
        </w:rPr>
      </w:pPr>
      <w:r>
        <w:rPr>
          <w:b/>
          <w:sz w:val="24"/>
          <w:szCs w:val="24"/>
        </w:rPr>
        <w:t>3</w:t>
      </w:r>
      <w:r w:rsidR="00717287" w:rsidRPr="007339B8">
        <w:rPr>
          <w:b/>
          <w:sz w:val="24"/>
          <w:szCs w:val="24"/>
        </w:rPr>
        <w:t>.6.4</w:t>
      </w:r>
      <w:r w:rsidR="00717287" w:rsidRPr="007339B8">
        <w:rPr>
          <w:b/>
          <w:sz w:val="24"/>
          <w:szCs w:val="24"/>
        </w:rPr>
        <w:tab/>
      </w:r>
      <w:r w:rsidR="00717287" w:rsidRPr="00394426">
        <w:rPr>
          <w:b/>
          <w:sz w:val="24"/>
          <w:szCs w:val="24"/>
        </w:rPr>
        <w:t>Modalità di assistenza alla popolazione</w:t>
      </w:r>
      <w:r w:rsidR="00717287" w:rsidRPr="007339B8">
        <w:rPr>
          <w:b/>
          <w:sz w:val="24"/>
          <w:szCs w:val="24"/>
        </w:rPr>
        <w:t xml:space="preserve"> </w:t>
      </w:r>
    </w:p>
    <w:p w:rsidR="00717287" w:rsidRDefault="00717287" w:rsidP="00717287">
      <w:pPr>
        <w:spacing w:line="360" w:lineRule="auto"/>
      </w:pPr>
      <w:r w:rsidRPr="007339B8">
        <w:t>Durante l’evacuazione, alla popolazione sarà garantita l’assistenza e l’informazione. Nel periodo di permanenza nelle aree di attesa sarà necessario prevedere dei presidi sanitari costituita da volontari e personale medico.</w:t>
      </w:r>
    </w:p>
    <w:p w:rsidR="008C04CA" w:rsidRPr="007339B8" w:rsidRDefault="008C04CA" w:rsidP="00717287">
      <w:pPr>
        <w:spacing w:line="360" w:lineRule="auto"/>
      </w:pPr>
    </w:p>
    <w:p w:rsidR="00717287" w:rsidRPr="007339B8" w:rsidRDefault="00A44761" w:rsidP="00717287">
      <w:pPr>
        <w:pStyle w:val="Titolo2"/>
        <w:numPr>
          <w:ilvl w:val="0"/>
          <w:numId w:val="0"/>
        </w:numPr>
        <w:spacing w:line="360" w:lineRule="auto"/>
        <w:jc w:val="both"/>
        <w:rPr>
          <w:b/>
          <w:sz w:val="24"/>
          <w:szCs w:val="24"/>
        </w:rPr>
      </w:pPr>
      <w:r>
        <w:rPr>
          <w:b/>
          <w:sz w:val="24"/>
          <w:szCs w:val="24"/>
        </w:rPr>
        <w:t>3</w:t>
      </w:r>
      <w:r w:rsidR="00717287" w:rsidRPr="007339B8">
        <w:rPr>
          <w:b/>
          <w:sz w:val="24"/>
          <w:szCs w:val="24"/>
        </w:rPr>
        <w:t>.6.5</w:t>
      </w:r>
      <w:r w:rsidR="00717287" w:rsidRPr="007339B8">
        <w:rPr>
          <w:b/>
          <w:sz w:val="24"/>
          <w:szCs w:val="24"/>
        </w:rPr>
        <w:tab/>
      </w:r>
      <w:r w:rsidR="00717287" w:rsidRPr="00394426">
        <w:rPr>
          <w:b/>
          <w:sz w:val="24"/>
          <w:szCs w:val="24"/>
        </w:rPr>
        <w:t>Individuazione e verifica della funzionalità delle aree di emergenza</w:t>
      </w:r>
      <w:r w:rsidR="00717287" w:rsidRPr="00394426">
        <w:rPr>
          <w:b/>
          <w:caps/>
          <w:sz w:val="24"/>
          <w:szCs w:val="24"/>
        </w:rPr>
        <w:t xml:space="preserve"> </w:t>
      </w:r>
    </w:p>
    <w:p w:rsidR="008C04CA" w:rsidRPr="00046AFA" w:rsidRDefault="00717287" w:rsidP="008C04CA">
      <w:pPr>
        <w:spacing w:line="360" w:lineRule="auto"/>
        <w:jc w:val="both"/>
        <w:rPr>
          <w:b/>
          <w:i/>
          <w:u w:val="single"/>
        </w:rPr>
      </w:pPr>
      <w:r w:rsidRPr="00046AFA">
        <w:rPr>
          <w:b/>
          <w:i/>
          <w:u w:val="single"/>
        </w:rPr>
        <w:t>AREE DI EMERGENZA</w:t>
      </w:r>
      <w:r w:rsidR="008C04CA" w:rsidRPr="00046AFA">
        <w:rPr>
          <w:b/>
          <w:i/>
          <w:u w:val="single"/>
        </w:rPr>
        <w:t xml:space="preserve"> (vedi</w:t>
      </w:r>
      <w:r w:rsidR="00046AFA">
        <w:rPr>
          <w:b/>
          <w:i/>
          <w:u w:val="single"/>
        </w:rPr>
        <w:t xml:space="preserve"> allegato</w:t>
      </w:r>
      <w:r w:rsidR="008C04CA" w:rsidRPr="00046AFA">
        <w:rPr>
          <w:b/>
          <w:i/>
          <w:u w:val="single"/>
        </w:rPr>
        <w:t xml:space="preserve"> tavole grafiche</w:t>
      </w:r>
      <w:r w:rsidR="00046AFA">
        <w:rPr>
          <w:b/>
          <w:i/>
          <w:u w:val="single"/>
        </w:rPr>
        <w:t xml:space="preserve"> </w:t>
      </w:r>
      <w:r w:rsidR="008C04CA" w:rsidRPr="00046AFA">
        <w:rPr>
          <w:b/>
          <w:i/>
          <w:u w:val="single"/>
        </w:rPr>
        <w:t>)</w:t>
      </w:r>
    </w:p>
    <w:p w:rsidR="00717287" w:rsidRPr="007339B8" w:rsidRDefault="00717287" w:rsidP="008C04CA">
      <w:pPr>
        <w:spacing w:line="360" w:lineRule="auto"/>
        <w:jc w:val="both"/>
        <w:rPr>
          <w:i/>
        </w:rPr>
      </w:pPr>
      <w:r w:rsidRPr="007339B8">
        <w:rPr>
          <w:i/>
        </w:rPr>
        <w:lastRenderedPageBreak/>
        <w:t>Le aree di emergenza si distinguono in tre tipologie:</w:t>
      </w:r>
    </w:p>
    <w:p w:rsidR="00717287" w:rsidRPr="007339B8" w:rsidRDefault="00717287" w:rsidP="00717287">
      <w:pPr>
        <w:numPr>
          <w:ilvl w:val="0"/>
          <w:numId w:val="10"/>
        </w:numPr>
        <w:spacing w:line="360" w:lineRule="auto"/>
        <w:ind w:left="714" w:hanging="357"/>
        <w:jc w:val="both"/>
        <w:rPr>
          <w:i/>
          <w:u w:val="single"/>
        </w:rPr>
      </w:pPr>
      <w:r w:rsidRPr="007339B8">
        <w:rPr>
          <w:i/>
          <w:u w:val="single"/>
        </w:rPr>
        <w:t xml:space="preserve">aree di attesa </w:t>
      </w:r>
      <w:r w:rsidRPr="007339B8">
        <w:t xml:space="preserve"> luoghi dove sarà garantita la prima assistenza alla popolazione immediatamente dopo l’evento calamitoso oppure successivamente </w:t>
      </w:r>
      <w:r>
        <w:t xml:space="preserve">alla segnalazione della fase di </w:t>
      </w:r>
      <w:r w:rsidRPr="007339B8">
        <w:t>allarme;</w:t>
      </w:r>
    </w:p>
    <w:p w:rsidR="00717287" w:rsidRPr="007339B8" w:rsidRDefault="00717287" w:rsidP="00717287">
      <w:pPr>
        <w:numPr>
          <w:ilvl w:val="0"/>
          <w:numId w:val="10"/>
        </w:numPr>
        <w:spacing w:line="360" w:lineRule="auto"/>
        <w:ind w:left="714" w:hanging="357"/>
        <w:jc w:val="both"/>
        <w:rPr>
          <w:i/>
        </w:rPr>
      </w:pPr>
      <w:r w:rsidRPr="007339B8">
        <w:rPr>
          <w:i/>
          <w:u w:val="single"/>
        </w:rPr>
        <w:t xml:space="preserve">aree di </w:t>
      </w:r>
      <w:r w:rsidRPr="00C14202">
        <w:rPr>
          <w:i/>
          <w:u w:val="single"/>
        </w:rPr>
        <w:t>accoglie</w:t>
      </w:r>
      <w:r>
        <w:rPr>
          <w:i/>
          <w:u w:val="single"/>
        </w:rPr>
        <w:t>n</w:t>
      </w:r>
      <w:r w:rsidRPr="00C14202">
        <w:rPr>
          <w:i/>
          <w:u w:val="single"/>
        </w:rPr>
        <w:t>za</w:t>
      </w:r>
      <w:r w:rsidRPr="007339B8">
        <w:rPr>
          <w:i/>
          <w:u w:val="single"/>
        </w:rPr>
        <w:t xml:space="preserve">  </w:t>
      </w:r>
      <w:r w:rsidRPr="007339B8">
        <w:rPr>
          <w:i/>
        </w:rPr>
        <w:t>luoghi in grado di accogliere ed assistere la popolazione allontanate dalle proprie abitazioni;</w:t>
      </w:r>
    </w:p>
    <w:p w:rsidR="00717287" w:rsidRDefault="00717287" w:rsidP="00717287">
      <w:pPr>
        <w:numPr>
          <w:ilvl w:val="0"/>
          <w:numId w:val="10"/>
        </w:numPr>
        <w:spacing w:line="360" w:lineRule="auto"/>
        <w:ind w:left="714" w:hanging="357"/>
        <w:jc w:val="both"/>
        <w:rPr>
          <w:i/>
        </w:rPr>
      </w:pPr>
      <w:r w:rsidRPr="007339B8">
        <w:rPr>
          <w:i/>
          <w:u w:val="single"/>
        </w:rPr>
        <w:t>aree di ammassament</w:t>
      </w:r>
      <w:r>
        <w:rPr>
          <w:i/>
          <w:u w:val="single"/>
        </w:rPr>
        <w:t>o/smistament</w:t>
      </w:r>
      <w:r w:rsidRPr="007339B8">
        <w:rPr>
          <w:i/>
          <w:u w:val="single"/>
        </w:rPr>
        <w:t xml:space="preserve">o: </w:t>
      </w:r>
      <w:r w:rsidRPr="007339B8">
        <w:rPr>
          <w:i/>
        </w:rPr>
        <w:t>luoghi di raccolta di uomini e mezzi necessari alle operazioni di soccorso alla popolazione.</w:t>
      </w:r>
    </w:p>
    <w:p w:rsidR="00847B50" w:rsidRPr="00FF5DED" w:rsidRDefault="00847B50" w:rsidP="00847B50">
      <w:pPr>
        <w:spacing w:before="120" w:after="120"/>
        <w:jc w:val="both"/>
        <w:rPr>
          <w:sz w:val="22"/>
          <w:szCs w:val="22"/>
        </w:rPr>
      </w:pPr>
      <w:r w:rsidRPr="00FF5DED">
        <w:rPr>
          <w:sz w:val="22"/>
          <w:szCs w:val="22"/>
        </w:rPr>
        <w:t xml:space="preserve">Per le finalità del presente Piano ci si riferisce prioritariamente alle </w:t>
      </w:r>
      <w:r w:rsidRPr="00FF5DED">
        <w:rPr>
          <w:b/>
          <w:sz w:val="22"/>
          <w:szCs w:val="22"/>
        </w:rPr>
        <w:t xml:space="preserve">Aree/strutture di accoglienza della popolazione cioè i luoghi </w:t>
      </w:r>
      <w:r w:rsidRPr="00FF5DED">
        <w:rPr>
          <w:i/>
          <w:sz w:val="22"/>
          <w:szCs w:val="22"/>
        </w:rPr>
        <w:t>in grado di accogliere ed assistere la popolazione allontanata dalle proprie abitazioni.</w:t>
      </w:r>
      <w:r w:rsidRPr="00FF5DED">
        <w:rPr>
          <w:sz w:val="22"/>
          <w:szCs w:val="22"/>
        </w:rPr>
        <w:t xml:space="preserve"> </w:t>
      </w:r>
      <w:r w:rsidR="008D6DEF">
        <w:rPr>
          <w:sz w:val="22"/>
          <w:szCs w:val="22"/>
        </w:rPr>
        <w:t>( Vedi Tabella N paragrafo 1.2.8)</w:t>
      </w:r>
    </w:p>
    <w:p w:rsidR="00717287" w:rsidRPr="007339B8" w:rsidRDefault="008C04CA" w:rsidP="00F3220D">
      <w:pPr>
        <w:pStyle w:val="Titolo1"/>
        <w:pageBreakBefore/>
        <w:numPr>
          <w:ilvl w:val="0"/>
          <w:numId w:val="38"/>
        </w:numPr>
        <w:spacing w:line="360" w:lineRule="auto"/>
        <w:ind w:left="431" w:hanging="431"/>
        <w:jc w:val="left"/>
        <w:rPr>
          <w:b/>
          <w:bCs/>
          <w:sz w:val="32"/>
          <w:szCs w:val="32"/>
        </w:rPr>
      </w:pPr>
      <w:r>
        <w:rPr>
          <w:b/>
          <w:bCs/>
          <w:sz w:val="32"/>
          <w:szCs w:val="32"/>
        </w:rPr>
        <w:lastRenderedPageBreak/>
        <w:t>M</w:t>
      </w:r>
      <w:r w:rsidR="00717287" w:rsidRPr="007339B8">
        <w:rPr>
          <w:b/>
          <w:bCs/>
          <w:sz w:val="32"/>
          <w:szCs w:val="32"/>
        </w:rPr>
        <w:t xml:space="preserve">ODELLO D’INTERVENTO </w:t>
      </w:r>
    </w:p>
    <w:p w:rsidR="00717287" w:rsidRPr="00394426" w:rsidRDefault="00717287" w:rsidP="00F3220D">
      <w:pPr>
        <w:pStyle w:val="Titolo2"/>
        <w:numPr>
          <w:ilvl w:val="1"/>
          <w:numId w:val="38"/>
        </w:numPr>
        <w:spacing w:line="360" w:lineRule="auto"/>
        <w:ind w:left="578" w:hanging="578"/>
        <w:jc w:val="both"/>
        <w:rPr>
          <w:b/>
          <w:sz w:val="24"/>
          <w:szCs w:val="24"/>
        </w:rPr>
      </w:pPr>
      <w:r w:rsidRPr="00394426">
        <w:rPr>
          <w:b/>
          <w:sz w:val="24"/>
          <w:szCs w:val="24"/>
        </w:rPr>
        <w:tab/>
        <w:t>Schema del sistema di coordinamento e flusso delle comunicazioni</w:t>
      </w:r>
    </w:p>
    <w:p w:rsidR="003641D6" w:rsidRPr="00394426" w:rsidRDefault="003641D6" w:rsidP="008C04CA">
      <w:pPr>
        <w:autoSpaceDE w:val="0"/>
        <w:autoSpaceDN w:val="0"/>
        <w:adjustRightInd w:val="0"/>
        <w:spacing w:line="360" w:lineRule="auto"/>
        <w:jc w:val="both"/>
      </w:pPr>
      <w:r w:rsidRPr="00394426">
        <w:t>Il Modello di intervento è costituito dall’ insieme ordinato e coordinato delle procedure da sviluppare al verificarsi dell’evento. In sintesi si vuole semplicemente stabilire</w:t>
      </w:r>
    </w:p>
    <w:p w:rsidR="003641D6" w:rsidRPr="00394426" w:rsidRDefault="003641D6" w:rsidP="008C04CA">
      <w:pPr>
        <w:autoSpaceDE w:val="0"/>
        <w:autoSpaceDN w:val="0"/>
        <w:adjustRightInd w:val="0"/>
        <w:spacing w:line="360" w:lineRule="auto"/>
        <w:jc w:val="center"/>
        <w:rPr>
          <w:b/>
        </w:rPr>
      </w:pPr>
      <w:r w:rsidRPr="00394426">
        <w:rPr>
          <w:b/>
        </w:rPr>
        <w:t>“chi fa / che cosa fa”</w:t>
      </w:r>
    </w:p>
    <w:p w:rsidR="003641D6" w:rsidRPr="00394426" w:rsidRDefault="003641D6" w:rsidP="008C04CA">
      <w:pPr>
        <w:autoSpaceDE w:val="0"/>
        <w:autoSpaceDN w:val="0"/>
        <w:adjustRightInd w:val="0"/>
        <w:spacing w:line="360" w:lineRule="auto"/>
        <w:jc w:val="both"/>
      </w:pPr>
      <w:r w:rsidRPr="00394426">
        <w:t xml:space="preserve">evitando l’inutile concorso di più soggetti senza </w:t>
      </w:r>
      <w:r w:rsidR="00FF5DED" w:rsidRPr="00394426">
        <w:t>s</w:t>
      </w:r>
      <w:r w:rsidRPr="00394426">
        <w:t>apere cosa fare e senza sapere quando attivarsi.</w:t>
      </w:r>
    </w:p>
    <w:p w:rsidR="003641D6" w:rsidRPr="00394426" w:rsidRDefault="003641D6" w:rsidP="008C04CA">
      <w:pPr>
        <w:autoSpaceDE w:val="0"/>
        <w:autoSpaceDN w:val="0"/>
        <w:adjustRightInd w:val="0"/>
        <w:spacing w:line="360" w:lineRule="auto"/>
        <w:jc w:val="both"/>
      </w:pPr>
      <w:r w:rsidRPr="00394426">
        <w:t>E’ certamente riconducibile in termini di:</w:t>
      </w:r>
    </w:p>
    <w:p w:rsidR="003641D6" w:rsidRPr="00394426" w:rsidRDefault="003641D6" w:rsidP="008C04CA">
      <w:pPr>
        <w:autoSpaceDE w:val="0"/>
        <w:autoSpaceDN w:val="0"/>
        <w:adjustRightInd w:val="0"/>
        <w:spacing w:line="360" w:lineRule="auto"/>
        <w:jc w:val="both"/>
      </w:pPr>
      <w:r w:rsidRPr="00394426">
        <w:t>1) individuazione delle competenze</w:t>
      </w:r>
    </w:p>
    <w:p w:rsidR="003641D6" w:rsidRPr="00394426" w:rsidRDefault="003641D6" w:rsidP="008C04CA">
      <w:pPr>
        <w:autoSpaceDE w:val="0"/>
        <w:autoSpaceDN w:val="0"/>
        <w:adjustRightInd w:val="0"/>
        <w:spacing w:line="360" w:lineRule="auto"/>
        <w:jc w:val="both"/>
      </w:pPr>
      <w:r w:rsidRPr="00394426">
        <w:t>2) individuazione delle responsabilità</w:t>
      </w:r>
    </w:p>
    <w:p w:rsidR="003641D6" w:rsidRPr="00394426" w:rsidRDefault="003641D6" w:rsidP="008C04CA">
      <w:pPr>
        <w:autoSpaceDE w:val="0"/>
        <w:autoSpaceDN w:val="0"/>
        <w:adjustRightInd w:val="0"/>
        <w:spacing w:line="360" w:lineRule="auto"/>
        <w:jc w:val="both"/>
      </w:pPr>
      <w:r w:rsidRPr="00394426">
        <w:t>3) definizione del concorso di Enti ed Amministrazioni</w:t>
      </w:r>
    </w:p>
    <w:p w:rsidR="003641D6" w:rsidRPr="00394426" w:rsidRDefault="003641D6" w:rsidP="008C04CA">
      <w:pPr>
        <w:autoSpaceDE w:val="0"/>
        <w:autoSpaceDN w:val="0"/>
        <w:adjustRightInd w:val="0"/>
        <w:spacing w:line="360" w:lineRule="auto"/>
        <w:jc w:val="both"/>
      </w:pPr>
      <w:r w:rsidRPr="00394426">
        <w:t>4) successione logica delle azioni</w:t>
      </w:r>
    </w:p>
    <w:p w:rsidR="003641D6" w:rsidRPr="00394426" w:rsidRDefault="003641D6" w:rsidP="008C04CA">
      <w:pPr>
        <w:autoSpaceDE w:val="0"/>
        <w:autoSpaceDN w:val="0"/>
        <w:adjustRightInd w:val="0"/>
        <w:spacing w:line="360" w:lineRule="auto"/>
        <w:jc w:val="both"/>
      </w:pPr>
      <w:r w:rsidRPr="00394426">
        <w:t>Le azioni da compiere vanno suddivise sec</w:t>
      </w:r>
      <w:r w:rsidR="00CB4FDD">
        <w:t>ondo l</w:t>
      </w:r>
      <w:r w:rsidRPr="00394426">
        <w:t>e aree di competenza stabilite nelle funzioni di supporto previste dal Metodo AUGUSTUS.</w:t>
      </w:r>
    </w:p>
    <w:p w:rsidR="003641D6" w:rsidRPr="00394426" w:rsidRDefault="003641D6" w:rsidP="008C04CA">
      <w:pPr>
        <w:autoSpaceDE w:val="0"/>
        <w:autoSpaceDN w:val="0"/>
        <w:adjustRightInd w:val="0"/>
        <w:spacing w:line="360" w:lineRule="auto"/>
        <w:jc w:val="both"/>
      </w:pPr>
      <w:r w:rsidRPr="00394426">
        <w:t>L’operatività del Mo</w:t>
      </w:r>
      <w:r w:rsidR="00CB4FDD">
        <w:t>dello di Intervento dipende dal</w:t>
      </w:r>
      <w:r w:rsidRPr="00394426">
        <w:t>l’attivazione da parte del Sindaco attraverso il C.O.C. meglio conosciuto come  Centro Operativo Comunale.</w:t>
      </w:r>
    </w:p>
    <w:p w:rsidR="00DD66BC" w:rsidRPr="00394426" w:rsidRDefault="003641D6" w:rsidP="008C04CA">
      <w:pPr>
        <w:autoSpaceDE w:val="0"/>
        <w:autoSpaceDN w:val="0"/>
        <w:adjustRightInd w:val="0"/>
        <w:spacing w:line="360" w:lineRule="auto"/>
        <w:jc w:val="both"/>
      </w:pPr>
      <w:r w:rsidRPr="00394426">
        <w:t>Le procedure stabiliranno la realizzazione del  costante scambio di informazioni tra il sistema centrale e periferico di Protezione Civile, in modo   da consentire l’utilizzazione razionale delle risorse con il coordinamento di tutti i Centri Oper  ativi presenti sul territorio relazionati al tipo di intervento.</w:t>
      </w:r>
    </w:p>
    <w:p w:rsidR="008D12F3" w:rsidRPr="00394426" w:rsidRDefault="008D12F3" w:rsidP="008C04CA">
      <w:pPr>
        <w:autoSpaceDE w:val="0"/>
        <w:autoSpaceDN w:val="0"/>
        <w:adjustRightInd w:val="0"/>
        <w:spacing w:line="360" w:lineRule="auto"/>
        <w:jc w:val="both"/>
      </w:pPr>
      <w:r w:rsidRPr="00394426">
        <w:t xml:space="preserve">Tramite l'attività dei </w:t>
      </w:r>
      <w:r w:rsidRPr="00394426">
        <w:rPr>
          <w:b/>
          <w:bCs/>
        </w:rPr>
        <w:t xml:space="preserve">responsabili delle funzioni di supporto </w:t>
      </w:r>
      <w:r w:rsidRPr="00394426">
        <w:t>si avrà la possibilità di tenere</w:t>
      </w:r>
      <w:r w:rsidR="00CA2C3A" w:rsidRPr="00394426">
        <w:t xml:space="preserve"> </w:t>
      </w:r>
      <w:r w:rsidRPr="00394426">
        <w:t>sempre efficiente il piano di emergenza che individua, per ogni funzione, un unico responsabile</w:t>
      </w:r>
      <w:r w:rsidR="00CA2C3A" w:rsidRPr="00394426">
        <w:t xml:space="preserve"> </w:t>
      </w:r>
      <w:r w:rsidRPr="00394426">
        <w:t xml:space="preserve">sia in emergenza sia in situazione di c.d. </w:t>
      </w:r>
      <w:r w:rsidRPr="00394426">
        <w:rPr>
          <w:b/>
          <w:bCs/>
        </w:rPr>
        <w:t xml:space="preserve">QUIETE </w:t>
      </w:r>
      <w:r w:rsidRPr="00394426">
        <w:t>consentendo così al Sindaco di utilizzare in</w:t>
      </w:r>
      <w:r w:rsidR="00CA2C3A" w:rsidRPr="00394426">
        <w:t xml:space="preserve"> </w:t>
      </w:r>
      <w:r w:rsidRPr="00394426">
        <w:t>emergenza e nel Centro Operativo Comunale, personale che già si conoscono e lavorano</w:t>
      </w:r>
      <w:r w:rsidR="00CA2C3A" w:rsidRPr="00394426">
        <w:t xml:space="preserve"> </w:t>
      </w:r>
      <w:r w:rsidRPr="00394426">
        <w:t>insieme raggiungendo una migliore omogeneità fra componenti e strutture operative a tutto</w:t>
      </w:r>
      <w:r w:rsidR="00CA2C3A" w:rsidRPr="00394426">
        <w:t xml:space="preserve"> </w:t>
      </w:r>
      <w:r w:rsidRPr="00394426">
        <w:t>vantaggio dell'efficienza e del fare squadra.</w:t>
      </w:r>
    </w:p>
    <w:p w:rsidR="008D12F3" w:rsidRPr="00394426" w:rsidRDefault="008D12F3" w:rsidP="008C04CA">
      <w:pPr>
        <w:autoSpaceDE w:val="0"/>
        <w:autoSpaceDN w:val="0"/>
        <w:adjustRightInd w:val="0"/>
        <w:spacing w:line="360" w:lineRule="auto"/>
        <w:jc w:val="both"/>
        <w:rPr>
          <w:b/>
          <w:bCs/>
        </w:rPr>
      </w:pPr>
    </w:p>
    <w:p w:rsidR="008D12F3" w:rsidRPr="00394426" w:rsidRDefault="008C04CA" w:rsidP="008C04CA">
      <w:pPr>
        <w:autoSpaceDE w:val="0"/>
        <w:autoSpaceDN w:val="0"/>
        <w:adjustRightInd w:val="0"/>
        <w:spacing w:line="360" w:lineRule="auto"/>
        <w:jc w:val="both"/>
        <w:rPr>
          <w:b/>
          <w:bCs/>
        </w:rPr>
      </w:pPr>
      <w:r w:rsidRPr="00394426">
        <w:rPr>
          <w:b/>
          <w:bCs/>
        </w:rPr>
        <w:t>4.</w:t>
      </w:r>
      <w:r w:rsidRPr="00394426">
        <w:rPr>
          <w:b/>
          <w:bCs/>
          <w:caps/>
        </w:rPr>
        <w:t xml:space="preserve">2  </w:t>
      </w:r>
      <w:r w:rsidR="008D12F3" w:rsidRPr="002C7E44">
        <w:rPr>
          <w:b/>
          <w:bCs/>
        </w:rPr>
        <w:t>Organizzazione delle Funzioni di Supporto</w:t>
      </w:r>
    </w:p>
    <w:p w:rsidR="008D12F3" w:rsidRPr="00394426" w:rsidRDefault="008D12F3" w:rsidP="008C04CA">
      <w:pPr>
        <w:autoSpaceDE w:val="0"/>
        <w:autoSpaceDN w:val="0"/>
        <w:adjustRightInd w:val="0"/>
        <w:spacing w:line="360" w:lineRule="auto"/>
        <w:jc w:val="both"/>
        <w:rPr>
          <w:b/>
          <w:bCs/>
        </w:rPr>
      </w:pPr>
      <w:r w:rsidRPr="00394426">
        <w:rPr>
          <w:b/>
          <w:bCs/>
        </w:rPr>
        <w:t>Funzione 1: tecnica e pianificazione</w:t>
      </w:r>
    </w:p>
    <w:p w:rsidR="008D12F3" w:rsidRPr="00394426" w:rsidRDefault="008D12F3" w:rsidP="008C04CA">
      <w:pPr>
        <w:autoSpaceDE w:val="0"/>
        <w:autoSpaceDN w:val="0"/>
        <w:adjustRightInd w:val="0"/>
        <w:spacing w:line="360" w:lineRule="auto"/>
        <w:jc w:val="both"/>
      </w:pPr>
      <w:r w:rsidRPr="00394426">
        <w:t>La funzione tecnica e di pianificazione ha il compito di coordinare i rapporti tra le varie</w:t>
      </w:r>
      <w:r w:rsidR="00CA2C3A" w:rsidRPr="00394426">
        <w:t xml:space="preserve"> </w:t>
      </w:r>
      <w:r w:rsidRPr="00394426">
        <w:t>componenti-tecniche, cui è richiesta un'analisi del fenomeno in atto o previsto, con</w:t>
      </w:r>
      <w:r w:rsidR="00CA2C3A" w:rsidRPr="00394426">
        <w:t xml:space="preserve"> </w:t>
      </w:r>
      <w:r w:rsidRPr="00394426">
        <w:t>finalizzazioni relative all'impatto sul territorio comunale. Provvede inoltre a organizzare le</w:t>
      </w:r>
      <w:r w:rsidR="00CA2C3A" w:rsidRPr="00394426">
        <w:t xml:space="preserve"> </w:t>
      </w:r>
      <w:r w:rsidRPr="00394426">
        <w:t>squadre di tecnici che in emergenza effettueranno il monitoraggio a vista.</w:t>
      </w:r>
    </w:p>
    <w:p w:rsidR="008D12F3" w:rsidRPr="00394426" w:rsidRDefault="008D12F3" w:rsidP="008C04CA">
      <w:pPr>
        <w:autoSpaceDE w:val="0"/>
        <w:autoSpaceDN w:val="0"/>
        <w:adjustRightInd w:val="0"/>
        <w:spacing w:line="360" w:lineRule="auto"/>
        <w:jc w:val="both"/>
        <w:rPr>
          <w:b/>
          <w:bCs/>
        </w:rPr>
      </w:pPr>
      <w:r w:rsidRPr="00394426">
        <w:rPr>
          <w:b/>
          <w:bCs/>
        </w:rPr>
        <w:t>Funzione 2: sanità, assistenza sociale e veterinaria</w:t>
      </w:r>
    </w:p>
    <w:p w:rsidR="008D12F3" w:rsidRPr="00394426" w:rsidRDefault="008D12F3" w:rsidP="008C04CA">
      <w:pPr>
        <w:autoSpaceDE w:val="0"/>
        <w:autoSpaceDN w:val="0"/>
        <w:adjustRightInd w:val="0"/>
        <w:spacing w:line="360" w:lineRule="auto"/>
        <w:jc w:val="both"/>
      </w:pPr>
      <w:r w:rsidRPr="00394426">
        <w:t>La funzione pianifica e gestisce tutte le problematiche relative agli aspetti socio-sanitari e</w:t>
      </w:r>
      <w:r w:rsidR="00CA2C3A" w:rsidRPr="00394426">
        <w:t xml:space="preserve"> </w:t>
      </w:r>
      <w:r w:rsidRPr="00394426">
        <w:t>veterinari dell'emergenza. Collabora con la Funzione 9 avendo come obiettivo quello di dare</w:t>
      </w:r>
      <w:r w:rsidR="00CA2C3A" w:rsidRPr="00394426">
        <w:t xml:space="preserve"> </w:t>
      </w:r>
      <w:r w:rsidRPr="00394426">
        <w:t>priorità alla salvaguardia delle persone anziane ed alle persone diversamente abili, inoltre</w:t>
      </w:r>
      <w:r w:rsidR="00CA2C3A" w:rsidRPr="00394426">
        <w:t xml:space="preserve"> </w:t>
      </w:r>
      <w:r w:rsidRPr="00394426">
        <w:t xml:space="preserve">collabora con la </w:t>
      </w:r>
      <w:r w:rsidRPr="00394426">
        <w:lastRenderedPageBreak/>
        <w:t>funzione 4 in materia di servizi e tutela degli animali. Mantiene i rapporti e</w:t>
      </w:r>
      <w:r w:rsidR="00CA2C3A" w:rsidRPr="00394426">
        <w:t xml:space="preserve"> </w:t>
      </w:r>
      <w:r w:rsidRPr="00394426">
        <w:t>coordina le componenti sanitarie locali al fine di organizzare adeguata assistenza durante</w:t>
      </w:r>
      <w:r w:rsidR="00CA2C3A" w:rsidRPr="00394426">
        <w:t xml:space="preserve"> </w:t>
      </w:r>
      <w:r w:rsidRPr="00394426">
        <w:t>l’allontanamento preventivo della popolazione e la messa in sicurezza del patrimonio</w:t>
      </w:r>
      <w:r w:rsidR="00CA2C3A" w:rsidRPr="00394426">
        <w:t xml:space="preserve"> </w:t>
      </w:r>
      <w:r w:rsidRPr="00394426">
        <w:t>zootecnico.</w:t>
      </w:r>
    </w:p>
    <w:p w:rsidR="008D12F3" w:rsidRPr="00394426" w:rsidRDefault="008D12F3" w:rsidP="008C04CA">
      <w:pPr>
        <w:autoSpaceDE w:val="0"/>
        <w:autoSpaceDN w:val="0"/>
        <w:adjustRightInd w:val="0"/>
        <w:spacing w:line="360" w:lineRule="auto"/>
        <w:jc w:val="both"/>
      </w:pPr>
    </w:p>
    <w:p w:rsidR="008D12F3" w:rsidRPr="00394426" w:rsidRDefault="008D12F3" w:rsidP="008C04CA">
      <w:pPr>
        <w:autoSpaceDE w:val="0"/>
        <w:autoSpaceDN w:val="0"/>
        <w:adjustRightInd w:val="0"/>
        <w:spacing w:line="360" w:lineRule="auto"/>
        <w:jc w:val="both"/>
        <w:rPr>
          <w:b/>
          <w:bCs/>
        </w:rPr>
      </w:pPr>
      <w:r w:rsidRPr="00394426">
        <w:rPr>
          <w:b/>
          <w:bCs/>
        </w:rPr>
        <w:t>Funzione 3: volontariato</w:t>
      </w:r>
    </w:p>
    <w:p w:rsidR="008D12F3" w:rsidRPr="00394426" w:rsidRDefault="008D12F3" w:rsidP="008C04CA">
      <w:pPr>
        <w:autoSpaceDE w:val="0"/>
        <w:autoSpaceDN w:val="0"/>
        <w:adjustRightInd w:val="0"/>
        <w:spacing w:line="360" w:lineRule="auto"/>
        <w:jc w:val="both"/>
      </w:pPr>
      <w:r w:rsidRPr="00394426">
        <w:t>La funzione coordina e rende disponibili uomini, mezzi e materiali da impiegare</w:t>
      </w:r>
      <w:r w:rsidR="00CA2C3A" w:rsidRPr="00394426">
        <w:t xml:space="preserve"> </w:t>
      </w:r>
      <w:r w:rsidRPr="00394426">
        <w:t>operativamente e partecipa alle operazioni di monitoraggio, soccorso ed assistenza. Coordina le</w:t>
      </w:r>
      <w:r w:rsidR="00CA2C3A" w:rsidRPr="00394426">
        <w:t xml:space="preserve"> </w:t>
      </w:r>
      <w:r w:rsidRPr="00394426">
        <w:t>attività specifiche del volontariato. Inoltre collabora con il responsabile del locale</w:t>
      </w:r>
      <w:r w:rsidR="00CA2C3A" w:rsidRPr="00394426">
        <w:t xml:space="preserve"> </w:t>
      </w:r>
      <w:r w:rsidRPr="00394426">
        <w:t>distaccamento dei Vigili del Fuoco per le attività di competenza.</w:t>
      </w:r>
    </w:p>
    <w:p w:rsidR="008D12F3" w:rsidRPr="00394426" w:rsidRDefault="008D12F3" w:rsidP="008C04CA">
      <w:pPr>
        <w:autoSpaceDE w:val="0"/>
        <w:autoSpaceDN w:val="0"/>
        <w:adjustRightInd w:val="0"/>
        <w:spacing w:line="360" w:lineRule="auto"/>
        <w:jc w:val="both"/>
        <w:rPr>
          <w:b/>
          <w:bCs/>
        </w:rPr>
      </w:pPr>
      <w:r w:rsidRPr="00394426">
        <w:rPr>
          <w:b/>
          <w:bCs/>
        </w:rPr>
        <w:t>Funzione 4: materiali e mezzi</w:t>
      </w:r>
    </w:p>
    <w:p w:rsidR="00CA2C3A" w:rsidRPr="00394426" w:rsidRDefault="008D12F3" w:rsidP="008C04CA">
      <w:pPr>
        <w:autoSpaceDE w:val="0"/>
        <w:autoSpaceDN w:val="0"/>
        <w:adjustRightInd w:val="0"/>
        <w:spacing w:line="360" w:lineRule="auto"/>
        <w:jc w:val="both"/>
      </w:pPr>
      <w:r w:rsidRPr="00394426">
        <w:t>La funzione fornisce ed aggiorna il quadro delle risorse disponibili o necessarie. Assicura</w:t>
      </w:r>
      <w:r w:rsidR="00CA2C3A" w:rsidRPr="00394426">
        <w:t xml:space="preserve"> </w:t>
      </w:r>
      <w:r w:rsidRPr="00394426">
        <w:t>costantemente l’assistenza alle persone a mezzo fornitura di materiale e mezzi.</w:t>
      </w:r>
    </w:p>
    <w:p w:rsidR="008D12F3" w:rsidRPr="00394426" w:rsidRDefault="008D12F3" w:rsidP="008C04CA">
      <w:pPr>
        <w:autoSpaceDE w:val="0"/>
        <w:autoSpaceDN w:val="0"/>
        <w:adjustRightInd w:val="0"/>
        <w:spacing w:line="360" w:lineRule="auto"/>
        <w:jc w:val="both"/>
        <w:rPr>
          <w:b/>
          <w:bCs/>
        </w:rPr>
      </w:pPr>
      <w:r w:rsidRPr="00394426">
        <w:rPr>
          <w:b/>
          <w:bCs/>
        </w:rPr>
        <w:t>Funzione 5: servizi essenziali</w:t>
      </w:r>
    </w:p>
    <w:p w:rsidR="008D12F3" w:rsidRPr="00394426" w:rsidRDefault="008D12F3" w:rsidP="008C04CA">
      <w:pPr>
        <w:autoSpaceDE w:val="0"/>
        <w:autoSpaceDN w:val="0"/>
        <w:adjustRightInd w:val="0"/>
        <w:spacing w:line="360" w:lineRule="auto"/>
        <w:jc w:val="both"/>
      </w:pPr>
      <w:r w:rsidRPr="00394426">
        <w:t>La funzione ha il compito di coordinare i rappresentanti dei servizi essenziali (luce, gas,</w:t>
      </w:r>
      <w:r w:rsidR="00CA2C3A" w:rsidRPr="00394426">
        <w:t xml:space="preserve"> </w:t>
      </w:r>
      <w:r w:rsidRPr="00394426">
        <w:t>acqua...) al fine di provvedere agli interventi urgenti per il ripristino delle reti stabilendo</w:t>
      </w:r>
      <w:r w:rsidR="00CA2C3A" w:rsidRPr="00394426">
        <w:t xml:space="preserve"> </w:t>
      </w:r>
      <w:r w:rsidRPr="00394426">
        <w:t>rapporti con i gestori quali A.P.S. ed A.T.O. PA 1.</w:t>
      </w:r>
    </w:p>
    <w:p w:rsidR="008D12F3" w:rsidRPr="00394426" w:rsidRDefault="008D12F3" w:rsidP="008C04CA">
      <w:pPr>
        <w:autoSpaceDE w:val="0"/>
        <w:autoSpaceDN w:val="0"/>
        <w:adjustRightInd w:val="0"/>
        <w:spacing w:line="360" w:lineRule="auto"/>
        <w:jc w:val="both"/>
        <w:rPr>
          <w:b/>
          <w:bCs/>
        </w:rPr>
      </w:pPr>
      <w:r w:rsidRPr="00394426">
        <w:rPr>
          <w:b/>
          <w:bCs/>
        </w:rPr>
        <w:t>Funzione 6: censimento danni a persone e cose</w:t>
      </w:r>
    </w:p>
    <w:p w:rsidR="008D12F3" w:rsidRPr="00394426" w:rsidRDefault="008D12F3" w:rsidP="008C04CA">
      <w:pPr>
        <w:autoSpaceDE w:val="0"/>
        <w:autoSpaceDN w:val="0"/>
        <w:adjustRightInd w:val="0"/>
        <w:spacing w:line="360" w:lineRule="auto"/>
        <w:jc w:val="both"/>
      </w:pPr>
      <w:r w:rsidRPr="00394426">
        <w:t>L'attività ha il compito di censire la situazione determinatasi a seguito dell'evento calamitoso</w:t>
      </w:r>
      <w:r w:rsidR="00CA2C3A" w:rsidRPr="00394426">
        <w:t xml:space="preserve"> </w:t>
      </w:r>
      <w:r w:rsidRPr="00394426">
        <w:t>con particolare riferimento a persone, edifici pubblici, edifici privati, impianti industriali,</w:t>
      </w:r>
      <w:r w:rsidR="00CA2C3A" w:rsidRPr="00394426">
        <w:t xml:space="preserve"> </w:t>
      </w:r>
      <w:r w:rsidRPr="00394426">
        <w:t>servizi essenziali, attività produttive, opere di interesse culturale, infrastrutture pubbliche ecc. al</w:t>
      </w:r>
      <w:r w:rsidR="00CA2C3A" w:rsidRPr="00394426">
        <w:t xml:space="preserve"> </w:t>
      </w:r>
      <w:r w:rsidRPr="00394426">
        <w:t>fine di predisporre il quadro delle necessità.</w:t>
      </w:r>
    </w:p>
    <w:p w:rsidR="008D12F3" w:rsidRPr="00394426" w:rsidRDefault="008D12F3" w:rsidP="008C04CA">
      <w:pPr>
        <w:autoSpaceDE w:val="0"/>
        <w:autoSpaceDN w:val="0"/>
        <w:adjustRightInd w:val="0"/>
        <w:spacing w:line="360" w:lineRule="auto"/>
        <w:jc w:val="both"/>
        <w:rPr>
          <w:b/>
          <w:bCs/>
        </w:rPr>
      </w:pPr>
      <w:r w:rsidRPr="00394426">
        <w:rPr>
          <w:b/>
          <w:bCs/>
        </w:rPr>
        <w:t>Funzione 7: strutture operative locali, viabilità</w:t>
      </w:r>
    </w:p>
    <w:p w:rsidR="008D12F3" w:rsidRPr="00394426" w:rsidRDefault="008D12F3" w:rsidP="008C04CA">
      <w:pPr>
        <w:autoSpaceDE w:val="0"/>
        <w:autoSpaceDN w:val="0"/>
        <w:adjustRightInd w:val="0"/>
        <w:spacing w:line="360" w:lineRule="auto"/>
        <w:jc w:val="both"/>
      </w:pPr>
      <w:r w:rsidRPr="00394426">
        <w:t>La funzione ha il compito di coordinare tutte le strutture operative locali, con la finalità di</w:t>
      </w:r>
      <w:r w:rsidR="00CA2C3A" w:rsidRPr="00394426">
        <w:t xml:space="preserve"> </w:t>
      </w:r>
      <w:r w:rsidRPr="00394426">
        <w:t>regolamentare la circolazione in corso di evento, per ottimizzare l'afflusso dei mezzi di</w:t>
      </w:r>
      <w:r w:rsidR="00CA2C3A" w:rsidRPr="00394426">
        <w:t xml:space="preserve"> </w:t>
      </w:r>
      <w:r w:rsidRPr="00394426">
        <w:t>soccorso. Di svolgere attento servizio antisciacallaggio e provvedere alla sorveglianza dei</w:t>
      </w:r>
      <w:r w:rsidR="00CA2C3A" w:rsidRPr="00394426">
        <w:t xml:space="preserve"> </w:t>
      </w:r>
      <w:r w:rsidRPr="00394426">
        <w:t>cancelli preposti.</w:t>
      </w:r>
    </w:p>
    <w:p w:rsidR="008D12F3" w:rsidRPr="00394426" w:rsidRDefault="008D12F3" w:rsidP="008C04CA">
      <w:pPr>
        <w:autoSpaceDE w:val="0"/>
        <w:autoSpaceDN w:val="0"/>
        <w:adjustRightInd w:val="0"/>
        <w:spacing w:line="360" w:lineRule="auto"/>
        <w:jc w:val="both"/>
        <w:rPr>
          <w:b/>
          <w:bCs/>
        </w:rPr>
      </w:pPr>
      <w:r w:rsidRPr="00394426">
        <w:rPr>
          <w:b/>
          <w:bCs/>
        </w:rPr>
        <w:t>Funzione 8: telecomunicazioni</w:t>
      </w:r>
    </w:p>
    <w:p w:rsidR="008D12F3" w:rsidRPr="00394426" w:rsidRDefault="008D12F3" w:rsidP="008C04CA">
      <w:pPr>
        <w:autoSpaceDE w:val="0"/>
        <w:autoSpaceDN w:val="0"/>
        <w:adjustRightInd w:val="0"/>
        <w:spacing w:line="360" w:lineRule="auto"/>
        <w:jc w:val="both"/>
      </w:pPr>
      <w:r w:rsidRPr="00394426">
        <w:t>La funzione coordina le attività di ripristino delle reti di telecomunicazione utilizzando anche le</w:t>
      </w:r>
      <w:r w:rsidR="00CA2C3A" w:rsidRPr="00394426">
        <w:t xml:space="preserve"> </w:t>
      </w:r>
      <w:r w:rsidRPr="00394426">
        <w:t>organizzazioni di volontariato (radioamatori come da elenco riferito ai volontari) per</w:t>
      </w:r>
      <w:r w:rsidR="00CA2C3A" w:rsidRPr="00394426">
        <w:t xml:space="preserve"> </w:t>
      </w:r>
      <w:r w:rsidRPr="00394426">
        <w:t>organizzare una rete di telecomunicazioni alternativa, al fine di garantire l'affluenza ed il</w:t>
      </w:r>
      <w:r w:rsidR="00CA2C3A" w:rsidRPr="00394426">
        <w:t xml:space="preserve"> </w:t>
      </w:r>
      <w:r w:rsidRPr="00394426">
        <w:t>transito delle comunicazioni di emergenza dalla ed alla sala operativa comunale.</w:t>
      </w:r>
    </w:p>
    <w:p w:rsidR="008D12F3" w:rsidRPr="00394426" w:rsidRDefault="008D12F3" w:rsidP="008C04CA">
      <w:pPr>
        <w:autoSpaceDE w:val="0"/>
        <w:autoSpaceDN w:val="0"/>
        <w:adjustRightInd w:val="0"/>
        <w:spacing w:line="360" w:lineRule="auto"/>
        <w:jc w:val="both"/>
        <w:rPr>
          <w:b/>
          <w:bCs/>
        </w:rPr>
      </w:pPr>
      <w:r w:rsidRPr="00394426">
        <w:rPr>
          <w:b/>
          <w:bCs/>
        </w:rPr>
        <w:t>Funzione 9: assistenza alla popolazione</w:t>
      </w:r>
    </w:p>
    <w:p w:rsidR="00717287" w:rsidRPr="00394426" w:rsidRDefault="008D12F3" w:rsidP="00CA2C3A">
      <w:pPr>
        <w:autoSpaceDE w:val="0"/>
        <w:autoSpaceDN w:val="0"/>
        <w:adjustRightInd w:val="0"/>
        <w:spacing w:line="360" w:lineRule="auto"/>
        <w:jc w:val="both"/>
        <w:rPr>
          <w:i/>
        </w:rPr>
      </w:pPr>
      <w:r w:rsidRPr="00394426">
        <w:t>Dovrà fronteggiare le esigenze della popolazione sottoposta a stati di emergenza. Inoltre ha il</w:t>
      </w:r>
      <w:r w:rsidR="00CA2C3A" w:rsidRPr="00394426">
        <w:t xml:space="preserve"> </w:t>
      </w:r>
      <w:r w:rsidRPr="00394426">
        <w:t>compito di agevolare al meglio la popolazione nell'acquisizione di livelli di certezza relativi alla</w:t>
      </w:r>
      <w:r w:rsidR="00CA2C3A" w:rsidRPr="00394426">
        <w:t xml:space="preserve"> </w:t>
      </w:r>
      <w:r w:rsidRPr="00394426">
        <w:t>propria collocazione alternativa, alle esigenze sanitarie di base, al sostegno psicologico, alla</w:t>
      </w:r>
      <w:r w:rsidR="00CA2C3A" w:rsidRPr="00394426">
        <w:t xml:space="preserve"> </w:t>
      </w:r>
      <w:r w:rsidRPr="00394426">
        <w:t>continuità didattica ecc.. in collaborazione con la Funzione 2.</w:t>
      </w:r>
      <w:r w:rsidR="00717287" w:rsidRPr="00394426">
        <w:t xml:space="preserve">Il Dipartimento della Protezione Civile, che ha la responsabilità di fornire a livello nazionale indicazioni sintetiche sull’attività </w:t>
      </w:r>
      <w:r w:rsidR="00717287" w:rsidRPr="00394426">
        <w:lastRenderedPageBreak/>
        <w:t>sismica,</w:t>
      </w:r>
      <w:r w:rsidR="00773C01" w:rsidRPr="00394426">
        <w:t xml:space="preserve"> </w:t>
      </w:r>
      <w:r w:rsidR="00717287" w:rsidRPr="00394426">
        <w:rPr>
          <w:b/>
        </w:rPr>
        <w:t>emana</w:t>
      </w:r>
      <w:r w:rsidR="00717287" w:rsidRPr="00394426">
        <w:t xml:space="preserve"> attraverso l’Istituto Nazionale di Geofisica e Vulcanologia il Comunicato di attività sismica dell’area</w:t>
      </w:r>
      <w:r w:rsidR="00717287" w:rsidRPr="00394426">
        <w:rPr>
          <w:i/>
        </w:rPr>
        <w:t>.</w:t>
      </w:r>
    </w:p>
    <w:p w:rsidR="00717287" w:rsidRPr="00394426" w:rsidRDefault="00717287" w:rsidP="008C04CA">
      <w:pPr>
        <w:spacing w:line="360" w:lineRule="auto"/>
        <w:jc w:val="both"/>
      </w:pPr>
      <w:r w:rsidRPr="00394426">
        <w:t xml:space="preserve">La </w:t>
      </w:r>
      <w:r w:rsidRPr="00394426">
        <w:rPr>
          <w:b/>
        </w:rPr>
        <w:t>ricezione dei bollettini</w:t>
      </w:r>
      <w:r w:rsidRPr="00394426">
        <w:t xml:space="preserve"> è garantita, a livello regionale dal Dipartimento Regionale della Protezione Civile che provvede attraverso la SORIS a </w:t>
      </w:r>
      <w:r w:rsidRPr="00394426">
        <w:rPr>
          <w:b/>
        </w:rPr>
        <w:t xml:space="preserve">inviarli, </w:t>
      </w:r>
      <w:r w:rsidRPr="00394426">
        <w:t>tra l’altro</w:t>
      </w:r>
      <w:r w:rsidRPr="00394426">
        <w:rPr>
          <w:b/>
        </w:rPr>
        <w:t>,</w:t>
      </w:r>
      <w:r w:rsidRPr="00394426">
        <w:t xml:space="preserve"> al Sindaco per la determinazione delle rispettive fasi così come riportate nella Tabella a).</w:t>
      </w:r>
    </w:p>
    <w:p w:rsidR="00717287" w:rsidRPr="00394426" w:rsidRDefault="00717287" w:rsidP="008C04CA">
      <w:pPr>
        <w:spacing w:line="360" w:lineRule="auto"/>
        <w:jc w:val="both"/>
        <w:rPr>
          <w:i/>
        </w:rPr>
      </w:pPr>
      <w:r w:rsidRPr="00394426">
        <w:t xml:space="preserve">Il Sindaco, in tutte le fasi operative, </w:t>
      </w:r>
      <w:r w:rsidRPr="00394426">
        <w:rPr>
          <w:b/>
        </w:rPr>
        <w:t>riceve</w:t>
      </w:r>
      <w:r w:rsidRPr="00394426">
        <w:t xml:space="preserve"> i bollettini e </w:t>
      </w:r>
      <w:r w:rsidRPr="00394426">
        <w:rPr>
          <w:b/>
        </w:rPr>
        <w:t xml:space="preserve">stabilisce </w:t>
      </w:r>
      <w:r w:rsidRPr="00394426">
        <w:t>e</w:t>
      </w:r>
      <w:r w:rsidRPr="00394426">
        <w:rPr>
          <w:b/>
        </w:rPr>
        <w:t xml:space="preserve"> mantiene </w:t>
      </w:r>
      <w:r w:rsidRPr="00394426">
        <w:t xml:space="preserve">i contatti con Regione, Prefettura – UTG, Provincia Regionale, Sindaci dei Comuni vicini e Strutture Operative presenti sul territorio, attraverso la seguente struttura reperibile h24 ___________________ </w:t>
      </w:r>
      <w:r w:rsidRPr="00394426">
        <w:rPr>
          <w:i/>
        </w:rPr>
        <w:t>(indicare indirizzo e n. di fax attivo h24)</w:t>
      </w:r>
    </w:p>
    <w:p w:rsidR="00717287" w:rsidRPr="00F67A7E" w:rsidRDefault="00FB6EB9" w:rsidP="00717287">
      <w:pPr>
        <w:rPr>
          <w:b/>
        </w:rPr>
      </w:pPr>
      <w:r>
        <w:rPr>
          <w:b/>
          <w:noProof/>
        </w:rPr>
        <w:pict>
          <v:rect id="_x0000_s1044" style="position:absolute;margin-left:-6pt;margin-top:2.95pt;width:498pt;height:446.65pt;z-index:-251656704" fillcolor="silver"/>
        </w:pict>
      </w:r>
      <w:r>
        <w:rPr>
          <w:b/>
          <w:noProof/>
        </w:rPr>
        <w:pict>
          <v:rect id="_x0000_s1048" style="position:absolute;margin-left:7.45pt;margin-top:286.65pt;width:154.55pt;height:53.5pt;z-index:251657728" fillcolor="yellow">
            <v:fill color2="#586667" rotate="t"/>
            <v:textbox style="mso-next-textbox:#_x0000_s1048" inset="1.82881mm,.91439mm,1.82881mm,.91439mm">
              <w:txbxContent>
                <w:p w:rsidR="003B2B45" w:rsidRDefault="003B2B45" w:rsidP="00717287">
                  <w:pPr>
                    <w:autoSpaceDE w:val="0"/>
                    <w:autoSpaceDN w:val="0"/>
                    <w:adjustRightInd w:val="0"/>
                    <w:jc w:val="both"/>
                    <w:rPr>
                      <w:rFonts w:ascii="Arial" w:hAnsi="Arial" w:cs="Arial"/>
                      <w:b/>
                      <w:bCs/>
                      <w:shadow/>
                      <w:color w:val="5E58D6"/>
                      <w:u w:val="single"/>
                    </w:rPr>
                  </w:pPr>
                  <w:r>
                    <w:rPr>
                      <w:rFonts w:ascii="Arial" w:hAnsi="Arial" w:cs="Arial"/>
                      <w:b/>
                      <w:bCs/>
                      <w:shadow/>
                      <w:color w:val="5E58D6"/>
                      <w:u w:val="single"/>
                    </w:rPr>
                    <w:t xml:space="preserve">Strutture Operative </w:t>
                  </w:r>
                </w:p>
                <w:p w:rsidR="003B2B45" w:rsidRDefault="003B2B45" w:rsidP="00717287">
                  <w:pPr>
                    <w:numPr>
                      <w:ilvl w:val="0"/>
                      <w:numId w:val="7"/>
                    </w:numPr>
                    <w:tabs>
                      <w:tab w:val="clear" w:pos="720"/>
                      <w:tab w:val="num" w:pos="240"/>
                    </w:tabs>
                    <w:autoSpaceDE w:val="0"/>
                    <w:autoSpaceDN w:val="0"/>
                    <w:adjustRightInd w:val="0"/>
                    <w:spacing w:before="60"/>
                    <w:ind w:left="238" w:hanging="238"/>
                    <w:rPr>
                      <w:rFonts w:ascii="Arial" w:hAnsi="Arial" w:cs="Arial"/>
                      <w:b/>
                      <w:bCs/>
                      <w:color w:val="000000"/>
                      <w:sz w:val="20"/>
                      <w:szCs w:val="20"/>
                    </w:rPr>
                  </w:pPr>
                  <w:r w:rsidRPr="00130C47">
                    <w:rPr>
                      <w:rFonts w:ascii="Arial" w:hAnsi="Arial" w:cs="Arial"/>
                      <w:b/>
                      <w:bCs/>
                      <w:color w:val="000000"/>
                      <w:sz w:val="20"/>
                      <w:szCs w:val="20"/>
                    </w:rPr>
                    <w:t>Corpo Nazionale dei V</w:t>
                  </w:r>
                  <w:r>
                    <w:rPr>
                      <w:rFonts w:ascii="Arial" w:hAnsi="Arial" w:cs="Arial"/>
                      <w:b/>
                      <w:bCs/>
                      <w:color w:val="000000"/>
                      <w:sz w:val="20"/>
                      <w:szCs w:val="20"/>
                    </w:rPr>
                    <w:t>VF</w:t>
                  </w:r>
                </w:p>
                <w:p w:rsidR="003B2B45" w:rsidRPr="00130C47" w:rsidRDefault="003B2B45" w:rsidP="00717287">
                  <w:pPr>
                    <w:numPr>
                      <w:ilvl w:val="0"/>
                      <w:numId w:val="7"/>
                    </w:numPr>
                    <w:tabs>
                      <w:tab w:val="clear" w:pos="720"/>
                      <w:tab w:val="num" w:pos="240"/>
                    </w:tabs>
                    <w:autoSpaceDE w:val="0"/>
                    <w:autoSpaceDN w:val="0"/>
                    <w:adjustRightInd w:val="0"/>
                    <w:spacing w:before="60"/>
                    <w:ind w:left="238" w:hanging="238"/>
                    <w:rPr>
                      <w:rFonts w:ascii="Arial" w:hAnsi="Arial" w:cs="Arial"/>
                      <w:b/>
                      <w:bCs/>
                      <w:color w:val="000000"/>
                      <w:sz w:val="20"/>
                      <w:szCs w:val="20"/>
                    </w:rPr>
                  </w:pPr>
                  <w:r w:rsidRPr="00130C47">
                    <w:rPr>
                      <w:rFonts w:ascii="Arial" w:hAnsi="Arial" w:cs="Arial"/>
                      <w:b/>
                      <w:bCs/>
                      <w:color w:val="000000"/>
                      <w:sz w:val="20"/>
                      <w:szCs w:val="20"/>
                    </w:rPr>
                    <w:t xml:space="preserve">Corpo Forestale </w:t>
                  </w:r>
                  <w:r>
                    <w:rPr>
                      <w:rFonts w:ascii="Arial" w:hAnsi="Arial" w:cs="Arial"/>
                      <w:b/>
                      <w:bCs/>
                      <w:color w:val="000000"/>
                      <w:sz w:val="20"/>
                      <w:szCs w:val="20"/>
                    </w:rPr>
                    <w:t>Regionale</w:t>
                  </w:r>
                </w:p>
              </w:txbxContent>
            </v:textbox>
          </v:rect>
        </w:pict>
      </w:r>
      <w:r>
        <w:rPr>
          <w:b/>
          <w:noProof/>
        </w:rPr>
        <w:pict>
          <v:rect id="_x0000_s1046" style="position:absolute;margin-left:138pt;margin-top:366.05pt;width:2in;height:55.7pt;z-index:251655680" fillcolor="aqua">
            <v:textbox style="mso-next-textbox:#_x0000_s1046" inset="1.82881mm,.91439mm,1.82881mm,.91439mm">
              <w:txbxContent>
                <w:p w:rsidR="003B2B45" w:rsidRPr="00130C47" w:rsidRDefault="003B2B45" w:rsidP="00717287">
                  <w:pPr>
                    <w:autoSpaceDE w:val="0"/>
                    <w:autoSpaceDN w:val="0"/>
                    <w:adjustRightInd w:val="0"/>
                    <w:jc w:val="center"/>
                    <w:rPr>
                      <w:rFonts w:ascii="Arial" w:hAnsi="Arial" w:cs="Arial"/>
                      <w:b/>
                      <w:bCs/>
                      <w:i/>
                      <w:color w:val="000000"/>
                    </w:rPr>
                  </w:pPr>
                  <w:r w:rsidRPr="00130C47">
                    <w:rPr>
                      <w:rFonts w:ascii="Arial" w:hAnsi="Arial" w:cs="Arial"/>
                      <w:b/>
                      <w:bCs/>
                      <w:i/>
                      <w:color w:val="000000"/>
                    </w:rPr>
                    <w:t>Comune</w:t>
                  </w:r>
                </w:p>
                <w:p w:rsidR="003B2B45" w:rsidRDefault="003B2B45" w:rsidP="00717287">
                  <w:pPr>
                    <w:autoSpaceDE w:val="0"/>
                    <w:autoSpaceDN w:val="0"/>
                    <w:adjustRightInd w:val="0"/>
                    <w:spacing w:before="60"/>
                    <w:jc w:val="center"/>
                    <w:rPr>
                      <w:rFonts w:ascii="Arial" w:hAnsi="Arial" w:cs="Arial"/>
                      <w:b/>
                      <w:bCs/>
                      <w:color w:val="000000"/>
                    </w:rPr>
                  </w:pPr>
                  <w:r>
                    <w:rPr>
                      <w:rFonts w:ascii="Arial" w:hAnsi="Arial" w:cs="Arial"/>
                      <w:b/>
                      <w:bCs/>
                      <w:color w:val="000000"/>
                    </w:rPr>
                    <w:t>Sindaco</w:t>
                  </w:r>
                </w:p>
                <w:p w:rsidR="003B2B45" w:rsidRDefault="003B2B45" w:rsidP="00717287">
                  <w:pPr>
                    <w:autoSpaceDE w:val="0"/>
                    <w:autoSpaceDN w:val="0"/>
                    <w:adjustRightInd w:val="0"/>
                    <w:spacing w:before="60"/>
                    <w:jc w:val="center"/>
                    <w:rPr>
                      <w:rFonts w:ascii="Arial" w:hAnsi="Arial" w:cs="Arial"/>
                      <w:b/>
                      <w:bCs/>
                      <w:color w:val="000000"/>
                    </w:rPr>
                  </w:pPr>
                  <w:r>
                    <w:rPr>
                      <w:rFonts w:ascii="Arial" w:hAnsi="Arial" w:cs="Arial"/>
                      <w:b/>
                      <w:bCs/>
                      <w:color w:val="000000"/>
                    </w:rPr>
                    <w:t xml:space="preserve">Coordinamento Locale </w:t>
                  </w:r>
                </w:p>
              </w:txbxContent>
            </v:textbox>
          </v:rect>
        </w:pict>
      </w:r>
      <w:r>
        <w:rPr>
          <w:b/>
          <w:noProof/>
        </w:rPr>
        <w:pict>
          <v:rect id="_x0000_s1047" style="position:absolute;margin-left:90pt;margin-top:195.9pt;width:246pt;height:74.95pt;z-index:251656704" fillcolor="aqua">
            <v:textbox style="mso-next-textbox:#_x0000_s1047" inset="1.82881mm,.91439mm,1.82881mm,.91439mm">
              <w:txbxContent>
                <w:p w:rsidR="003B2B45" w:rsidRPr="00B25884" w:rsidRDefault="003B2B45" w:rsidP="00717287">
                  <w:pPr>
                    <w:tabs>
                      <w:tab w:val="left" w:pos="2226"/>
                    </w:tabs>
                    <w:autoSpaceDE w:val="0"/>
                    <w:autoSpaceDN w:val="0"/>
                    <w:adjustRightInd w:val="0"/>
                    <w:rPr>
                      <w:rFonts w:ascii="Arial" w:hAnsi="Arial" w:cs="Arial"/>
                      <w:b/>
                      <w:bCs/>
                      <w:color w:val="000000"/>
                      <w:sz w:val="20"/>
                      <w:szCs w:val="20"/>
                    </w:rPr>
                  </w:pPr>
                  <w:r w:rsidRPr="00B25884">
                    <w:rPr>
                      <w:rFonts w:ascii="Arial" w:hAnsi="Arial" w:cs="Arial"/>
                      <w:b/>
                      <w:bCs/>
                      <w:color w:val="000000"/>
                      <w:sz w:val="20"/>
                      <w:szCs w:val="20"/>
                    </w:rPr>
                    <w:t>Prefettura</w:t>
                  </w:r>
                  <w:r>
                    <w:rPr>
                      <w:rFonts w:ascii="Arial" w:hAnsi="Arial" w:cs="Arial"/>
                      <w:b/>
                      <w:bCs/>
                      <w:color w:val="000000"/>
                      <w:sz w:val="20"/>
                      <w:szCs w:val="20"/>
                    </w:rPr>
                    <w:t xml:space="preserve"> U.T.G. di</w:t>
                  </w:r>
                  <w:r>
                    <w:rPr>
                      <w:rFonts w:ascii="Arial" w:hAnsi="Arial" w:cs="Arial"/>
                      <w:b/>
                      <w:bCs/>
                      <w:color w:val="000000"/>
                      <w:sz w:val="20"/>
                      <w:szCs w:val="20"/>
                    </w:rPr>
                    <w:tab/>
                  </w:r>
                  <w:r w:rsidRPr="00B25884">
                    <w:rPr>
                      <w:rFonts w:ascii="Arial" w:hAnsi="Arial" w:cs="Arial"/>
                      <w:b/>
                      <w:bCs/>
                      <w:color w:val="000000"/>
                      <w:sz w:val="20"/>
                      <w:szCs w:val="20"/>
                    </w:rPr>
                    <w:t>_</w:t>
                  </w:r>
                  <w:r>
                    <w:rPr>
                      <w:rFonts w:ascii="Arial" w:hAnsi="Arial" w:cs="Arial"/>
                      <w:b/>
                      <w:bCs/>
                      <w:color w:val="000000"/>
                      <w:sz w:val="20"/>
                      <w:szCs w:val="20"/>
                    </w:rPr>
                    <w:t>CATANIA__</w:t>
                  </w:r>
                  <w:r w:rsidRPr="00B25884">
                    <w:rPr>
                      <w:rFonts w:ascii="Arial" w:hAnsi="Arial" w:cs="Arial"/>
                      <w:b/>
                      <w:bCs/>
                      <w:color w:val="000000"/>
                      <w:sz w:val="20"/>
                      <w:szCs w:val="20"/>
                    </w:rPr>
                    <w:t>___</w:t>
                  </w:r>
                  <w:r>
                    <w:rPr>
                      <w:rFonts w:ascii="Arial" w:hAnsi="Arial" w:cs="Arial"/>
                      <w:b/>
                      <w:bCs/>
                      <w:color w:val="000000"/>
                      <w:sz w:val="20"/>
                      <w:szCs w:val="20"/>
                    </w:rPr>
                    <w:t>______</w:t>
                  </w:r>
                </w:p>
                <w:p w:rsidR="003B2B45" w:rsidRPr="00B25884" w:rsidRDefault="003B2B45" w:rsidP="00717287">
                  <w:pPr>
                    <w:autoSpaceDE w:val="0"/>
                    <w:autoSpaceDN w:val="0"/>
                    <w:adjustRightInd w:val="0"/>
                    <w:rPr>
                      <w:rFonts w:ascii="Arial" w:hAnsi="Arial" w:cs="Arial"/>
                      <w:b/>
                      <w:bCs/>
                      <w:color w:val="000000"/>
                      <w:sz w:val="20"/>
                      <w:szCs w:val="20"/>
                    </w:rPr>
                  </w:pPr>
                </w:p>
                <w:p w:rsidR="003B2B45" w:rsidRPr="00B25884" w:rsidRDefault="003B2B45" w:rsidP="00717287">
                  <w:pPr>
                    <w:tabs>
                      <w:tab w:val="left" w:pos="2212"/>
                    </w:tabs>
                    <w:autoSpaceDE w:val="0"/>
                    <w:autoSpaceDN w:val="0"/>
                    <w:adjustRightInd w:val="0"/>
                    <w:rPr>
                      <w:rFonts w:ascii="Arial" w:hAnsi="Arial" w:cs="Arial"/>
                      <w:b/>
                      <w:bCs/>
                      <w:color w:val="000000"/>
                      <w:sz w:val="20"/>
                      <w:szCs w:val="20"/>
                    </w:rPr>
                  </w:pPr>
                  <w:r w:rsidRPr="00B25884">
                    <w:rPr>
                      <w:rFonts w:ascii="Arial" w:hAnsi="Arial" w:cs="Arial"/>
                      <w:b/>
                      <w:bCs/>
                      <w:color w:val="000000"/>
                      <w:sz w:val="20"/>
                      <w:szCs w:val="20"/>
                    </w:rPr>
                    <w:t>Servizi</w:t>
                  </w:r>
                  <w:r>
                    <w:rPr>
                      <w:rFonts w:ascii="Arial" w:hAnsi="Arial" w:cs="Arial"/>
                      <w:b/>
                      <w:bCs/>
                      <w:color w:val="000000"/>
                      <w:sz w:val="20"/>
                      <w:szCs w:val="20"/>
                    </w:rPr>
                    <w:t>o</w:t>
                  </w:r>
                  <w:r w:rsidRPr="00B25884">
                    <w:rPr>
                      <w:rFonts w:ascii="Arial" w:hAnsi="Arial" w:cs="Arial"/>
                      <w:b/>
                      <w:bCs/>
                      <w:color w:val="000000"/>
                      <w:sz w:val="20"/>
                      <w:szCs w:val="20"/>
                    </w:rPr>
                    <w:t xml:space="preserve"> Provincial</w:t>
                  </w:r>
                  <w:r>
                    <w:rPr>
                      <w:rFonts w:ascii="Arial" w:hAnsi="Arial" w:cs="Arial"/>
                      <w:b/>
                      <w:bCs/>
                      <w:color w:val="000000"/>
                      <w:sz w:val="20"/>
                      <w:szCs w:val="20"/>
                    </w:rPr>
                    <w:t>e</w:t>
                  </w:r>
                  <w:r w:rsidRPr="00B25884">
                    <w:rPr>
                      <w:rFonts w:ascii="Arial" w:hAnsi="Arial" w:cs="Arial"/>
                      <w:b/>
                      <w:bCs/>
                      <w:color w:val="000000"/>
                      <w:sz w:val="20"/>
                      <w:szCs w:val="20"/>
                    </w:rPr>
                    <w:t xml:space="preserve"> di</w:t>
                  </w:r>
                  <w:r>
                    <w:rPr>
                      <w:rFonts w:ascii="Arial" w:hAnsi="Arial" w:cs="Arial"/>
                      <w:b/>
                      <w:bCs/>
                      <w:color w:val="000000"/>
                      <w:sz w:val="20"/>
                      <w:szCs w:val="20"/>
                    </w:rPr>
                    <w:tab/>
                  </w:r>
                  <w:r w:rsidRPr="00B25884">
                    <w:rPr>
                      <w:rFonts w:ascii="Arial" w:hAnsi="Arial" w:cs="Arial"/>
                      <w:b/>
                      <w:bCs/>
                      <w:color w:val="000000"/>
                      <w:sz w:val="20"/>
                      <w:szCs w:val="20"/>
                    </w:rPr>
                    <w:t>__</w:t>
                  </w:r>
                  <w:r>
                    <w:rPr>
                      <w:rFonts w:ascii="Arial" w:hAnsi="Arial" w:cs="Arial"/>
                      <w:b/>
                      <w:bCs/>
                      <w:color w:val="000000"/>
                      <w:sz w:val="20"/>
                      <w:szCs w:val="20"/>
                    </w:rPr>
                    <w:t>CATANIA</w:t>
                  </w:r>
                  <w:r w:rsidRPr="00B25884">
                    <w:rPr>
                      <w:rFonts w:ascii="Arial" w:hAnsi="Arial" w:cs="Arial"/>
                      <w:b/>
                      <w:bCs/>
                      <w:color w:val="000000"/>
                      <w:sz w:val="20"/>
                      <w:szCs w:val="20"/>
                    </w:rPr>
                    <w:t>__del D.R.P.C.</w:t>
                  </w:r>
                </w:p>
                <w:p w:rsidR="003B2B45" w:rsidRPr="00B25884" w:rsidRDefault="003B2B45" w:rsidP="00717287">
                  <w:pPr>
                    <w:autoSpaceDE w:val="0"/>
                    <w:autoSpaceDN w:val="0"/>
                    <w:adjustRightInd w:val="0"/>
                    <w:rPr>
                      <w:rFonts w:ascii="Arial" w:hAnsi="Arial" w:cs="Arial"/>
                      <w:b/>
                      <w:bCs/>
                      <w:color w:val="000000"/>
                      <w:sz w:val="20"/>
                      <w:szCs w:val="20"/>
                    </w:rPr>
                  </w:pPr>
                </w:p>
                <w:p w:rsidR="003B2B45" w:rsidRPr="00B25884" w:rsidRDefault="003B2B45" w:rsidP="00717287">
                  <w:pPr>
                    <w:tabs>
                      <w:tab w:val="left" w:pos="2212"/>
                    </w:tabs>
                    <w:autoSpaceDE w:val="0"/>
                    <w:autoSpaceDN w:val="0"/>
                    <w:adjustRightInd w:val="0"/>
                    <w:rPr>
                      <w:rFonts w:ascii="Arial" w:hAnsi="Arial" w:cs="Arial"/>
                      <w:b/>
                      <w:bCs/>
                      <w:color w:val="000000"/>
                      <w:sz w:val="20"/>
                      <w:szCs w:val="20"/>
                    </w:rPr>
                  </w:pPr>
                  <w:r w:rsidRPr="00B25884">
                    <w:rPr>
                      <w:rFonts w:ascii="Arial" w:hAnsi="Arial" w:cs="Arial"/>
                      <w:b/>
                      <w:bCs/>
                      <w:color w:val="000000"/>
                      <w:sz w:val="20"/>
                      <w:szCs w:val="20"/>
                    </w:rPr>
                    <w:t>P</w:t>
                  </w:r>
                  <w:r>
                    <w:rPr>
                      <w:rFonts w:ascii="Arial" w:hAnsi="Arial" w:cs="Arial"/>
                      <w:b/>
                      <w:bCs/>
                      <w:color w:val="000000"/>
                      <w:sz w:val="20"/>
                      <w:szCs w:val="20"/>
                    </w:rPr>
                    <w:t>rovincia Regionale di</w:t>
                  </w:r>
                  <w:r>
                    <w:rPr>
                      <w:rFonts w:ascii="Arial" w:hAnsi="Arial" w:cs="Arial"/>
                      <w:b/>
                      <w:bCs/>
                      <w:color w:val="000000"/>
                      <w:sz w:val="20"/>
                      <w:szCs w:val="20"/>
                    </w:rPr>
                    <w:tab/>
                    <w:t>__CATANIA________</w:t>
                  </w:r>
                </w:p>
              </w:txbxContent>
            </v:textbox>
          </v:rect>
        </w:pict>
      </w:r>
      <w:r>
        <w:rPr>
          <w:b/>
          <w:noProof/>
        </w:rPr>
        <w:pict>
          <v:shapetype id="_x0000_t202" coordsize="21600,21600" o:spt="202" path="m,l,21600r21600,l21600,xe">
            <v:stroke joinstyle="miter"/>
            <v:path gradientshapeok="t" o:connecttype="rect"/>
          </v:shapetype>
          <v:shape id="_x0000_s1049" type="#_x0000_t202" style="position:absolute;margin-left:336.4pt;margin-top:360.4pt;width:124.65pt;height:62.4pt;z-index:251658752" stroked="f">
            <v:textbox style="mso-next-textbox:#_x0000_s1049;mso-fit-shape-to-text:t">
              <w:txbxContent>
                <w:p w:rsidR="003B2B45" w:rsidRDefault="003B2B45" w:rsidP="00717287">
                  <w:pPr>
                    <w:autoSpaceDE w:val="0"/>
                    <w:autoSpaceDN w:val="0"/>
                    <w:adjustRightInd w:val="0"/>
                    <w:jc w:val="center"/>
                    <w:rPr>
                      <w:rFonts w:ascii="Arial" w:hAnsi="Arial" w:cs="Arial"/>
                      <w:b/>
                      <w:bCs/>
                      <w:color w:val="000000"/>
                    </w:rPr>
                  </w:pPr>
                  <w:r>
                    <w:rPr>
                      <w:rFonts w:ascii="Arial" w:hAnsi="Arial" w:cs="Arial"/>
                      <w:b/>
                      <w:bCs/>
                      <w:color w:val="000000"/>
                    </w:rPr>
                    <w:t>Livello comunale</w:t>
                  </w:r>
                </w:p>
                <w:p w:rsidR="003B2B45" w:rsidRDefault="003B2B45" w:rsidP="00717287">
                  <w:pPr>
                    <w:autoSpaceDE w:val="0"/>
                    <w:autoSpaceDN w:val="0"/>
                    <w:adjustRightInd w:val="0"/>
                    <w:jc w:val="center"/>
                    <w:rPr>
                      <w:rFonts w:ascii="Arial" w:hAnsi="Arial" w:cs="Arial"/>
                      <w:b/>
                      <w:bCs/>
                      <w:color w:val="000000"/>
                    </w:rPr>
                  </w:pPr>
                  <w:r>
                    <w:rPr>
                      <w:rFonts w:ascii="Arial" w:hAnsi="Arial" w:cs="Arial"/>
                      <w:b/>
                      <w:bCs/>
                      <w:color w:val="000000"/>
                    </w:rPr>
                    <w:t>Flusso delle comunicazioni in emergenza</w:t>
                  </w:r>
                </w:p>
              </w:txbxContent>
            </v:textbox>
          </v:shape>
        </w:pict>
      </w:r>
      <w:r>
        <w:rPr>
          <w:b/>
          <w:noProof/>
        </w:rPr>
        <w:pict>
          <v:rect id="_x0000_s1045" style="position:absolute;margin-left:49.05pt;margin-top:213.05pt;width:311.95pt;height:181.35pt;z-index:251654656;mso-wrap-style:none;v-text-anchor:middle" fillcolor="#bbe0e3">
            <v:fill opacity="6554f"/>
          </v:rect>
        </w:pict>
      </w:r>
      <w:r>
        <w:rPr>
          <w:b/>
        </w:rPr>
      </w:r>
      <w:r>
        <w:rPr>
          <w:b/>
        </w:rPr>
        <w:pict>
          <v:group id="_x0000_s1038" editas="canvas" style="width:474pt;height:408.3pt;mso-position-horizontal-relative:char;mso-position-vertical-relative:line" coordorigin="1134,3718" coordsize="9480,8166">
            <o:lock v:ext="edit" aspectratio="t"/>
            <v:shape id="_x0000_s1039" type="#_x0000_t75" style="position:absolute;left:1134;top:3718;width:9480;height:8166" o:preferrelative="f">
              <v:fill o:detectmouseclick="t"/>
              <v:path o:extrusionok="t" o:connecttype="none"/>
              <o:lock v:ext="edit" text="t"/>
            </v:shape>
            <v:rect id="_x0000_s1040" style="position:absolute;left:3894;top:3938;width:2720;height:1220" fillcolor="aqua">
              <v:fill color2="#586667" rotate="t"/>
              <v:textbox style="mso-next-textbox:#_x0000_s1040" inset="1.82881mm,.91439mm,1.82881mm,.91439mm">
                <w:txbxContent>
                  <w:p w:rsidR="003B2B45" w:rsidRPr="00130C47" w:rsidRDefault="003B2B45" w:rsidP="00717287">
                    <w:pPr>
                      <w:autoSpaceDE w:val="0"/>
                      <w:autoSpaceDN w:val="0"/>
                      <w:adjustRightInd w:val="0"/>
                      <w:jc w:val="center"/>
                      <w:rPr>
                        <w:rFonts w:ascii="Arial" w:hAnsi="Arial" w:cs="Arial"/>
                        <w:b/>
                        <w:bCs/>
                        <w:i/>
                        <w:color w:val="000000"/>
                        <w:sz w:val="22"/>
                        <w:szCs w:val="22"/>
                      </w:rPr>
                    </w:pPr>
                    <w:r w:rsidRPr="00130C47">
                      <w:rPr>
                        <w:rFonts w:ascii="Arial" w:hAnsi="Arial" w:cs="Arial"/>
                        <w:b/>
                        <w:bCs/>
                        <w:i/>
                        <w:color w:val="000000"/>
                        <w:sz w:val="22"/>
                        <w:szCs w:val="22"/>
                      </w:rPr>
                      <w:t>Presidenza del Consiglio dei Ministri</w:t>
                    </w:r>
                  </w:p>
                  <w:p w:rsidR="003B2B45" w:rsidRDefault="003B2B45" w:rsidP="00717287">
                    <w:pPr>
                      <w:autoSpaceDE w:val="0"/>
                      <w:autoSpaceDN w:val="0"/>
                      <w:adjustRightInd w:val="0"/>
                      <w:spacing w:before="60"/>
                      <w:jc w:val="center"/>
                      <w:rPr>
                        <w:rFonts w:ascii="Arial" w:hAnsi="Arial" w:cs="Arial"/>
                        <w:b/>
                        <w:bCs/>
                        <w:color w:val="000000"/>
                        <w:sz w:val="22"/>
                        <w:szCs w:val="22"/>
                      </w:rPr>
                    </w:pPr>
                    <w:r>
                      <w:rPr>
                        <w:rFonts w:ascii="Arial" w:hAnsi="Arial" w:cs="Arial"/>
                        <w:b/>
                        <w:bCs/>
                        <w:color w:val="000000"/>
                        <w:sz w:val="22"/>
                        <w:szCs w:val="22"/>
                      </w:rPr>
                      <w:t>Dipartimento della Protezione Civile</w:t>
                    </w:r>
                  </w:p>
                </w:txbxContent>
              </v:textbox>
            </v:rect>
            <v:shape id="_x0000_s1041" type="#_x0000_t202" style="position:absolute;left:6774;top:4002;width:3840;height:1080" filled="f">
              <v:textbox style="mso-next-textbox:#_x0000_s1041">
                <w:txbxContent>
                  <w:p w:rsidR="003B2B45" w:rsidRDefault="003B2B45" w:rsidP="00717287">
                    <w:r>
                      <w:t>Emissione bollettini</w:t>
                    </w:r>
                  </w:p>
                  <w:p w:rsidR="003B2B45" w:rsidRDefault="003B2B45" w:rsidP="00717287">
                    <w:r>
                      <w:t>Concorso Aereo Statale</w:t>
                    </w:r>
                  </w:p>
                  <w:p w:rsidR="003B2B45" w:rsidRDefault="003B2B45" w:rsidP="00717287">
                    <w:r>
                      <w:t>Raccordo informativo con Regione</w:t>
                    </w:r>
                  </w:p>
                </w:txbxContent>
              </v:textbox>
            </v:shape>
            <v:shape id="_x0000_s1042" type="#_x0000_t202" style="position:absolute;left:6774;top:5764;width:3840;height:1080" filled="f">
              <v:textbox style="mso-next-textbox:#_x0000_s1042">
                <w:txbxContent>
                  <w:p w:rsidR="003B2B45" w:rsidRDefault="003B2B45" w:rsidP="00717287">
                    <w:r>
                      <w:t>Trasmissione bollettini</w:t>
                    </w:r>
                  </w:p>
                  <w:p w:rsidR="003B2B45" w:rsidRDefault="003B2B45" w:rsidP="00717287">
                    <w:r>
                      <w:t>Raccordo operativo/informativo con il territorio</w:t>
                    </w:r>
                  </w:p>
                </w:txbxContent>
              </v:textbox>
            </v:shape>
            <v:rect id="_x0000_s1043" style="position:absolute;left:3894;top:5526;width:2720;height:1612" fillcolor="aqua">
              <v:fill color2="#586667" rotate="t"/>
              <v:textbox style="mso-next-textbox:#_x0000_s1043" inset="1.82881mm,.91439mm,1.82881mm,.91439mm">
                <w:txbxContent>
                  <w:p w:rsidR="003B2B45" w:rsidRPr="00130C47" w:rsidRDefault="003B2B45" w:rsidP="00717287">
                    <w:pPr>
                      <w:autoSpaceDE w:val="0"/>
                      <w:autoSpaceDN w:val="0"/>
                      <w:adjustRightInd w:val="0"/>
                      <w:jc w:val="center"/>
                      <w:rPr>
                        <w:rFonts w:ascii="Arial" w:hAnsi="Arial" w:cs="Arial"/>
                        <w:b/>
                        <w:bCs/>
                        <w:i/>
                        <w:color w:val="000000"/>
                        <w:sz w:val="22"/>
                        <w:szCs w:val="22"/>
                      </w:rPr>
                    </w:pPr>
                    <w:r w:rsidRPr="00130C47">
                      <w:rPr>
                        <w:rFonts w:ascii="Arial" w:hAnsi="Arial" w:cs="Arial"/>
                        <w:b/>
                        <w:bCs/>
                        <w:i/>
                        <w:color w:val="000000"/>
                        <w:sz w:val="22"/>
                        <w:szCs w:val="22"/>
                      </w:rPr>
                      <w:t xml:space="preserve">Presidenza della Regione Siciliana </w:t>
                    </w:r>
                  </w:p>
                  <w:p w:rsidR="003B2B45" w:rsidRDefault="003B2B45" w:rsidP="00717287">
                    <w:pPr>
                      <w:autoSpaceDE w:val="0"/>
                      <w:autoSpaceDN w:val="0"/>
                      <w:adjustRightInd w:val="0"/>
                      <w:spacing w:before="60"/>
                      <w:jc w:val="center"/>
                      <w:rPr>
                        <w:rFonts w:ascii="Arial" w:hAnsi="Arial" w:cs="Arial"/>
                        <w:b/>
                        <w:bCs/>
                        <w:color w:val="000000"/>
                        <w:sz w:val="22"/>
                        <w:szCs w:val="22"/>
                      </w:rPr>
                    </w:pPr>
                    <w:r>
                      <w:rPr>
                        <w:rFonts w:ascii="Arial" w:hAnsi="Arial" w:cs="Arial"/>
                        <w:b/>
                        <w:bCs/>
                        <w:color w:val="000000"/>
                        <w:sz w:val="22"/>
                        <w:szCs w:val="22"/>
                      </w:rPr>
                      <w:t>Dipartimento Regionale della Protezione Civile</w:t>
                    </w:r>
                  </w:p>
                  <w:p w:rsidR="003B2B45" w:rsidRDefault="003B2B45" w:rsidP="00717287">
                    <w:pPr>
                      <w:autoSpaceDE w:val="0"/>
                      <w:autoSpaceDN w:val="0"/>
                      <w:adjustRightInd w:val="0"/>
                      <w:spacing w:before="60"/>
                      <w:jc w:val="center"/>
                      <w:rPr>
                        <w:rFonts w:ascii="Arial" w:hAnsi="Arial" w:cs="Arial"/>
                        <w:b/>
                        <w:bCs/>
                        <w:shadow/>
                        <w:color w:val="000000"/>
                        <w:sz w:val="22"/>
                        <w:szCs w:val="22"/>
                        <w:u w:val="single"/>
                      </w:rPr>
                    </w:pPr>
                    <w:r>
                      <w:rPr>
                        <w:rFonts w:ascii="Arial" w:hAnsi="Arial" w:cs="Arial"/>
                        <w:b/>
                        <w:bCs/>
                        <w:shadow/>
                        <w:color w:val="000000"/>
                        <w:sz w:val="22"/>
                        <w:szCs w:val="22"/>
                        <w:u w:val="single"/>
                      </w:rPr>
                      <w:t>S.O.R.I.S.</w:t>
                    </w:r>
                  </w:p>
                </w:txbxContent>
              </v:textbox>
            </v:rect>
            <w10:wrap type="none"/>
            <w10:anchorlock/>
          </v:group>
        </w:pict>
      </w:r>
    </w:p>
    <w:p w:rsidR="00717287" w:rsidRDefault="00717287" w:rsidP="00394426">
      <w:pPr>
        <w:pStyle w:val="Titolo2"/>
        <w:pageBreakBefore/>
        <w:numPr>
          <w:ilvl w:val="1"/>
          <w:numId w:val="43"/>
        </w:numPr>
        <w:spacing w:line="360" w:lineRule="auto"/>
        <w:rPr>
          <w:b/>
          <w:sz w:val="24"/>
          <w:szCs w:val="24"/>
        </w:rPr>
      </w:pPr>
      <w:r w:rsidRPr="00586500">
        <w:rPr>
          <w:b/>
          <w:sz w:val="24"/>
          <w:szCs w:val="24"/>
        </w:rPr>
        <w:lastRenderedPageBreak/>
        <w:t>LIVELLI DI ALLERTA E FASI OPERATIVE</w:t>
      </w:r>
    </w:p>
    <w:p w:rsidR="003641D6" w:rsidRDefault="003641D6" w:rsidP="003641D6">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La risposta a situazioni di emergenza è organizzata in quattro fase operative schematizzate nella Tabella</w:t>
      </w:r>
    </w:p>
    <w:p w:rsidR="003641D6" w:rsidRDefault="003641D6" w:rsidP="003641D6">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3641D6" w:rsidRPr="006E4C24">
        <w:tc>
          <w:tcPr>
            <w:tcW w:w="4889" w:type="dxa"/>
            <w:tcBorders>
              <w:bottom w:val="single" w:sz="4" w:space="0" w:color="auto"/>
            </w:tcBorders>
          </w:tcPr>
          <w:p w:rsidR="003641D6" w:rsidRPr="006E4C24" w:rsidRDefault="003641D6" w:rsidP="006E4C24">
            <w:pPr>
              <w:autoSpaceDE w:val="0"/>
              <w:autoSpaceDN w:val="0"/>
              <w:adjustRightInd w:val="0"/>
              <w:rPr>
                <w:rFonts w:ascii="TimesNewRomanPSMT" w:hAnsi="TimesNewRomanPSMT" w:cs="TimesNewRomanPSMT"/>
                <w:color w:val="000000"/>
              </w:rPr>
            </w:pPr>
            <w:r w:rsidRPr="006E4C24">
              <w:rPr>
                <w:rFonts w:ascii="TimesNewRomanPS-BoldMT" w:hAnsi="TimesNewRomanPS-BoldMT" w:cs="TimesNewRomanPS-BoldMT"/>
                <w:b/>
                <w:bCs/>
                <w:color w:val="000000"/>
              </w:rPr>
              <w:t>LIVELLI DI ALLERTA</w:t>
            </w:r>
          </w:p>
        </w:tc>
        <w:tc>
          <w:tcPr>
            <w:tcW w:w="4889" w:type="dxa"/>
            <w:tcBorders>
              <w:bottom w:val="single" w:sz="4" w:space="0" w:color="auto"/>
            </w:tcBorders>
          </w:tcPr>
          <w:p w:rsidR="003641D6" w:rsidRPr="006E4C24" w:rsidRDefault="003641D6" w:rsidP="006E4C24">
            <w:pPr>
              <w:autoSpaceDE w:val="0"/>
              <w:autoSpaceDN w:val="0"/>
              <w:adjustRightInd w:val="0"/>
              <w:rPr>
                <w:rFonts w:ascii="TimesNewRomanPS-BoldMT" w:hAnsi="TimesNewRomanPS-BoldMT" w:cs="TimesNewRomanPS-BoldMT"/>
                <w:b/>
                <w:bCs/>
                <w:color w:val="000000"/>
              </w:rPr>
            </w:pPr>
            <w:r w:rsidRPr="006E4C24">
              <w:rPr>
                <w:rFonts w:ascii="TimesNewRomanPS-BoldMT" w:hAnsi="TimesNewRomanPS-BoldMT" w:cs="TimesNewRomanPS-BoldMT"/>
                <w:b/>
                <w:bCs/>
                <w:color w:val="000000"/>
              </w:rPr>
              <w:t>FASI OPERATIVE</w:t>
            </w:r>
          </w:p>
          <w:p w:rsidR="003641D6" w:rsidRPr="006E4C24" w:rsidRDefault="003641D6" w:rsidP="006E4C24">
            <w:pPr>
              <w:autoSpaceDE w:val="0"/>
              <w:autoSpaceDN w:val="0"/>
              <w:adjustRightInd w:val="0"/>
              <w:rPr>
                <w:rFonts w:ascii="TimesNewRomanPSMT" w:hAnsi="TimesNewRomanPSMT" w:cs="TimesNewRomanPSMT"/>
                <w:color w:val="000000"/>
              </w:rPr>
            </w:pPr>
          </w:p>
        </w:tc>
      </w:tr>
      <w:tr w:rsidR="003641D6" w:rsidRPr="006E4C24">
        <w:tc>
          <w:tcPr>
            <w:tcW w:w="4889" w:type="dxa"/>
            <w:tcBorders>
              <w:bottom w:val="single" w:sz="4" w:space="0" w:color="auto"/>
            </w:tcBorders>
            <w:shd w:val="clear" w:color="auto" w:fill="6FF22E"/>
          </w:tcPr>
          <w:p w:rsidR="003641D6" w:rsidRPr="006E4C24" w:rsidRDefault="003641D6" w:rsidP="006E4C24">
            <w:pPr>
              <w:autoSpaceDE w:val="0"/>
              <w:autoSpaceDN w:val="0"/>
              <w:adjustRightInd w:val="0"/>
              <w:rPr>
                <w:rFonts w:ascii="TimesNewRomanPSMT" w:hAnsi="TimesNewRomanPSMT" w:cs="TimesNewRomanPSMT"/>
                <w:color w:val="000000"/>
                <w:highlight w:val="green"/>
              </w:rPr>
            </w:pPr>
            <w:r w:rsidRPr="006E4C24">
              <w:rPr>
                <w:rFonts w:ascii="TimesNewRomanPSMT" w:hAnsi="TimesNewRomanPSMT" w:cs="TimesNewRomanPSMT"/>
                <w:color w:val="000000"/>
                <w:highlight w:val="green"/>
              </w:rPr>
              <w:t>Moderata criticità</w:t>
            </w:r>
          </w:p>
          <w:p w:rsidR="003641D6" w:rsidRPr="006E4C24" w:rsidRDefault="003641D6" w:rsidP="006E4C24">
            <w:pPr>
              <w:autoSpaceDE w:val="0"/>
              <w:autoSpaceDN w:val="0"/>
              <w:adjustRightInd w:val="0"/>
              <w:rPr>
                <w:rFonts w:ascii="TimesNewRomanPSMT" w:hAnsi="TimesNewRomanPSMT" w:cs="TimesNewRomanPSMT"/>
                <w:color w:val="000000"/>
                <w:highlight w:val="green"/>
              </w:rPr>
            </w:pPr>
            <w:r w:rsidRPr="006E4C24">
              <w:rPr>
                <w:rFonts w:ascii="TimesNewRomanPSMT" w:hAnsi="TimesNewRomanPSMT" w:cs="TimesNewRomanPSMT"/>
                <w:color w:val="000000"/>
                <w:highlight w:val="green"/>
              </w:rPr>
              <w:t>-Bollettino pericolosità media</w:t>
            </w:r>
          </w:p>
          <w:p w:rsidR="003641D6" w:rsidRPr="006E4C24" w:rsidRDefault="003641D6" w:rsidP="006E4C24">
            <w:pPr>
              <w:autoSpaceDE w:val="0"/>
              <w:autoSpaceDN w:val="0"/>
              <w:adjustRightInd w:val="0"/>
              <w:rPr>
                <w:rFonts w:ascii="TimesNewRomanPSMT" w:hAnsi="TimesNewRomanPSMT" w:cs="TimesNewRomanPSMT"/>
                <w:color w:val="000000"/>
                <w:highlight w:val="green"/>
              </w:rPr>
            </w:pPr>
            <w:r w:rsidRPr="006E4C24">
              <w:rPr>
                <w:rFonts w:ascii="TimesNewRomanPSMT" w:hAnsi="TimesNewRomanPSMT" w:cs="TimesNewRomanPSMT"/>
                <w:color w:val="000000"/>
                <w:highlight w:val="green"/>
              </w:rPr>
              <w:t>-Possibili eventi in atto all’interno del territorio comunale</w:t>
            </w:r>
          </w:p>
          <w:p w:rsidR="003641D6" w:rsidRPr="006E4C24" w:rsidRDefault="003641D6" w:rsidP="006E4C24">
            <w:pPr>
              <w:autoSpaceDE w:val="0"/>
              <w:autoSpaceDN w:val="0"/>
              <w:adjustRightInd w:val="0"/>
              <w:rPr>
                <w:rFonts w:ascii="TimesNewRomanPS-BoldMT" w:hAnsi="TimesNewRomanPS-BoldMT" w:cs="TimesNewRomanPS-BoldMT"/>
                <w:b/>
                <w:bCs/>
                <w:color w:val="000000"/>
                <w:highlight w:val="green"/>
              </w:rPr>
            </w:pPr>
          </w:p>
        </w:tc>
        <w:tc>
          <w:tcPr>
            <w:tcW w:w="4889" w:type="dxa"/>
            <w:tcBorders>
              <w:bottom w:val="single" w:sz="4" w:space="0" w:color="auto"/>
            </w:tcBorders>
            <w:shd w:val="clear" w:color="auto" w:fill="6FF22E"/>
          </w:tcPr>
          <w:p w:rsidR="003641D6" w:rsidRPr="006E4C24" w:rsidRDefault="003641D6" w:rsidP="006E4C24">
            <w:pPr>
              <w:autoSpaceDE w:val="0"/>
              <w:autoSpaceDN w:val="0"/>
              <w:adjustRightInd w:val="0"/>
              <w:rPr>
                <w:rFonts w:ascii="TimesNewRomanPS-BoldMT" w:hAnsi="TimesNewRomanPS-BoldMT" w:cs="TimesNewRomanPS-BoldMT"/>
                <w:b/>
                <w:bCs/>
                <w:color w:val="000000"/>
              </w:rPr>
            </w:pPr>
            <w:r w:rsidRPr="006E4C24">
              <w:rPr>
                <w:rFonts w:ascii="TimesNewRomanPS-BoldMT" w:hAnsi="TimesNewRomanPS-BoldMT" w:cs="TimesNewRomanPS-BoldMT"/>
                <w:b/>
                <w:bCs/>
                <w:color w:val="000000"/>
              </w:rPr>
              <w:t>PREALLERTA</w:t>
            </w:r>
          </w:p>
          <w:p w:rsidR="003641D6" w:rsidRPr="006E4C24" w:rsidRDefault="003641D6" w:rsidP="006E4C24">
            <w:pPr>
              <w:autoSpaceDE w:val="0"/>
              <w:autoSpaceDN w:val="0"/>
              <w:adjustRightInd w:val="0"/>
              <w:rPr>
                <w:rFonts w:ascii="TimesNewRomanPS-BoldMT" w:hAnsi="TimesNewRomanPS-BoldMT" w:cs="TimesNewRomanPS-BoldMT"/>
                <w:b/>
                <w:bCs/>
                <w:color w:val="000000"/>
              </w:rPr>
            </w:pPr>
          </w:p>
        </w:tc>
      </w:tr>
      <w:tr w:rsidR="003641D6" w:rsidRPr="006E4C24">
        <w:tc>
          <w:tcPr>
            <w:tcW w:w="4889" w:type="dxa"/>
            <w:tcBorders>
              <w:bottom w:val="single" w:sz="4" w:space="0" w:color="auto"/>
            </w:tcBorders>
            <w:shd w:val="clear" w:color="auto" w:fill="FFFF00"/>
          </w:tcPr>
          <w:p w:rsidR="003641D6" w:rsidRPr="006E4C24" w:rsidRDefault="003641D6" w:rsidP="006E4C24">
            <w:pPr>
              <w:autoSpaceDE w:val="0"/>
              <w:autoSpaceDN w:val="0"/>
              <w:adjustRightInd w:val="0"/>
              <w:rPr>
                <w:rFonts w:ascii="TimesNewRomanPSMT" w:hAnsi="TimesNewRomanPSMT" w:cs="TimesNewRomanPSMT"/>
                <w:color w:val="000000"/>
              </w:rPr>
            </w:pPr>
            <w:r w:rsidRPr="006E4C24">
              <w:rPr>
                <w:rFonts w:ascii="TimesNewRomanPSMT" w:hAnsi="TimesNewRomanPSMT" w:cs="TimesNewRomanPSMT"/>
                <w:color w:val="000000"/>
              </w:rPr>
              <w:t>Elevata criticità</w:t>
            </w:r>
          </w:p>
          <w:p w:rsidR="003641D6" w:rsidRPr="006E4C24" w:rsidRDefault="003641D6" w:rsidP="006E4C24">
            <w:pPr>
              <w:autoSpaceDE w:val="0"/>
              <w:autoSpaceDN w:val="0"/>
              <w:adjustRightInd w:val="0"/>
              <w:rPr>
                <w:rFonts w:ascii="TimesNewRomanPSMT" w:hAnsi="TimesNewRomanPSMT" w:cs="TimesNewRomanPSMT"/>
                <w:color w:val="000000"/>
              </w:rPr>
            </w:pPr>
            <w:r w:rsidRPr="006E4C24">
              <w:rPr>
                <w:rFonts w:ascii="TimesNewRomanPSMT" w:hAnsi="TimesNewRomanPSMT" w:cs="TimesNewRomanPSMT"/>
                <w:color w:val="000000"/>
              </w:rPr>
              <w:t>-Bollettino pericolosità alta</w:t>
            </w:r>
          </w:p>
          <w:p w:rsidR="003641D6" w:rsidRPr="006E4C24" w:rsidRDefault="003641D6" w:rsidP="006E4C24">
            <w:pPr>
              <w:autoSpaceDE w:val="0"/>
              <w:autoSpaceDN w:val="0"/>
              <w:adjustRightInd w:val="0"/>
              <w:rPr>
                <w:rFonts w:ascii="TimesNewRomanPSMT" w:hAnsi="TimesNewRomanPSMT" w:cs="TimesNewRomanPSMT"/>
                <w:color w:val="000000"/>
              </w:rPr>
            </w:pPr>
            <w:r w:rsidRPr="006E4C24">
              <w:rPr>
                <w:rFonts w:ascii="TimesNewRomanPSMT" w:hAnsi="TimesNewRomanPSMT" w:cs="TimesNewRomanPSMT"/>
                <w:color w:val="000000"/>
              </w:rPr>
              <w:t>-Possibili eventi in atto all’interno dei centri abitati comunale</w:t>
            </w:r>
          </w:p>
          <w:p w:rsidR="003641D6" w:rsidRPr="006E4C24" w:rsidRDefault="003641D6" w:rsidP="006E4C24">
            <w:pPr>
              <w:autoSpaceDE w:val="0"/>
              <w:autoSpaceDN w:val="0"/>
              <w:adjustRightInd w:val="0"/>
              <w:rPr>
                <w:rFonts w:ascii="TimesNewRomanPS-BoldMT" w:hAnsi="TimesNewRomanPS-BoldMT" w:cs="TimesNewRomanPS-BoldMT"/>
                <w:b/>
                <w:bCs/>
                <w:color w:val="000000"/>
              </w:rPr>
            </w:pPr>
          </w:p>
        </w:tc>
        <w:tc>
          <w:tcPr>
            <w:tcW w:w="4889" w:type="dxa"/>
            <w:tcBorders>
              <w:bottom w:val="single" w:sz="4" w:space="0" w:color="auto"/>
            </w:tcBorders>
            <w:shd w:val="clear" w:color="auto" w:fill="FFFF00"/>
          </w:tcPr>
          <w:p w:rsidR="003641D6" w:rsidRPr="006E4C24" w:rsidRDefault="003641D6" w:rsidP="006E4C24">
            <w:pPr>
              <w:autoSpaceDE w:val="0"/>
              <w:autoSpaceDN w:val="0"/>
              <w:adjustRightInd w:val="0"/>
              <w:rPr>
                <w:rFonts w:ascii="TimesNewRomanPS-BoldMT" w:hAnsi="TimesNewRomanPS-BoldMT" w:cs="TimesNewRomanPS-BoldMT"/>
                <w:b/>
                <w:bCs/>
                <w:color w:val="000000"/>
              </w:rPr>
            </w:pPr>
            <w:r w:rsidRPr="006E4C24">
              <w:rPr>
                <w:rFonts w:ascii="TimesNewRomanPS-BoldMT" w:hAnsi="TimesNewRomanPS-BoldMT" w:cs="TimesNewRomanPS-BoldMT"/>
                <w:b/>
                <w:bCs/>
                <w:color w:val="000000"/>
              </w:rPr>
              <w:t>ATTENZIONE</w:t>
            </w:r>
          </w:p>
          <w:p w:rsidR="003641D6" w:rsidRPr="006E4C24" w:rsidRDefault="003641D6" w:rsidP="006E4C24">
            <w:pPr>
              <w:autoSpaceDE w:val="0"/>
              <w:autoSpaceDN w:val="0"/>
              <w:adjustRightInd w:val="0"/>
              <w:rPr>
                <w:rFonts w:ascii="TimesNewRomanPS-BoldMT" w:hAnsi="TimesNewRomanPS-BoldMT" w:cs="TimesNewRomanPS-BoldMT"/>
                <w:b/>
                <w:bCs/>
                <w:color w:val="000000"/>
              </w:rPr>
            </w:pPr>
          </w:p>
        </w:tc>
      </w:tr>
      <w:tr w:rsidR="003641D6" w:rsidRPr="006E4C24">
        <w:tc>
          <w:tcPr>
            <w:tcW w:w="4889" w:type="dxa"/>
            <w:tcBorders>
              <w:bottom w:val="single" w:sz="4" w:space="0" w:color="auto"/>
            </w:tcBorders>
            <w:shd w:val="clear" w:color="auto" w:fill="FFC000"/>
          </w:tcPr>
          <w:p w:rsidR="003641D6" w:rsidRPr="006E4C24" w:rsidRDefault="003641D6" w:rsidP="006E4C24">
            <w:pPr>
              <w:autoSpaceDE w:val="0"/>
              <w:autoSpaceDN w:val="0"/>
              <w:adjustRightInd w:val="0"/>
              <w:rPr>
                <w:rFonts w:ascii="TimesNewRomanPS-BoldMT" w:hAnsi="TimesNewRomanPS-BoldMT" w:cs="TimesNewRomanPS-BoldMT"/>
                <w:b/>
                <w:bCs/>
                <w:color w:val="000000"/>
              </w:rPr>
            </w:pPr>
            <w:r w:rsidRPr="006E4C24">
              <w:rPr>
                <w:rFonts w:ascii="TimesNewRomanPSMT" w:hAnsi="TimesNewRomanPSMT" w:cs="TimesNewRomanPSMT"/>
                <w:color w:val="000000"/>
              </w:rPr>
              <w:t>Eventi in atto che sicuramente interesseranno le zone abitate</w:t>
            </w:r>
          </w:p>
        </w:tc>
        <w:tc>
          <w:tcPr>
            <w:tcW w:w="4889" w:type="dxa"/>
            <w:tcBorders>
              <w:bottom w:val="single" w:sz="4" w:space="0" w:color="auto"/>
            </w:tcBorders>
            <w:shd w:val="clear" w:color="auto" w:fill="FFC000"/>
          </w:tcPr>
          <w:p w:rsidR="003641D6" w:rsidRPr="006E4C24" w:rsidRDefault="003641D6" w:rsidP="006E4C24">
            <w:pPr>
              <w:autoSpaceDE w:val="0"/>
              <w:autoSpaceDN w:val="0"/>
              <w:adjustRightInd w:val="0"/>
              <w:rPr>
                <w:rFonts w:ascii="TimesNewRomanPS-BoldMT" w:hAnsi="TimesNewRomanPS-BoldMT" w:cs="TimesNewRomanPS-BoldMT"/>
                <w:b/>
                <w:bCs/>
                <w:color w:val="000000"/>
              </w:rPr>
            </w:pPr>
            <w:r w:rsidRPr="006E4C24">
              <w:rPr>
                <w:rFonts w:ascii="TimesNewRomanPS-BoldMT" w:hAnsi="TimesNewRomanPS-BoldMT" w:cs="TimesNewRomanPS-BoldMT"/>
                <w:b/>
                <w:bCs/>
                <w:color w:val="000000"/>
              </w:rPr>
              <w:t>PREALLARME</w:t>
            </w:r>
          </w:p>
          <w:p w:rsidR="00DD66BC" w:rsidRPr="006E4C24" w:rsidRDefault="00DD66BC" w:rsidP="006E4C24">
            <w:pPr>
              <w:autoSpaceDE w:val="0"/>
              <w:autoSpaceDN w:val="0"/>
              <w:adjustRightInd w:val="0"/>
              <w:rPr>
                <w:rFonts w:ascii="TimesNewRomanPS-BoldMT" w:hAnsi="TimesNewRomanPS-BoldMT" w:cs="TimesNewRomanPS-BoldMT"/>
                <w:b/>
                <w:bCs/>
                <w:color w:val="000000"/>
              </w:rPr>
            </w:pPr>
          </w:p>
          <w:p w:rsidR="00DD66BC" w:rsidRPr="006E4C24" w:rsidRDefault="00DD66BC" w:rsidP="006E4C24">
            <w:pPr>
              <w:autoSpaceDE w:val="0"/>
              <w:autoSpaceDN w:val="0"/>
              <w:adjustRightInd w:val="0"/>
              <w:rPr>
                <w:rFonts w:ascii="TimesNewRomanPS-BoldMT" w:hAnsi="TimesNewRomanPS-BoldMT" w:cs="TimesNewRomanPS-BoldMT"/>
                <w:b/>
                <w:bCs/>
                <w:color w:val="000000"/>
              </w:rPr>
            </w:pPr>
          </w:p>
          <w:p w:rsidR="00DD66BC" w:rsidRPr="006E4C24" w:rsidRDefault="00DD66BC" w:rsidP="006E4C24">
            <w:pPr>
              <w:autoSpaceDE w:val="0"/>
              <w:autoSpaceDN w:val="0"/>
              <w:adjustRightInd w:val="0"/>
              <w:rPr>
                <w:rFonts w:ascii="TimesNewRomanPS-BoldMT" w:hAnsi="TimesNewRomanPS-BoldMT" w:cs="TimesNewRomanPS-BoldMT"/>
                <w:b/>
                <w:bCs/>
                <w:color w:val="000000"/>
              </w:rPr>
            </w:pPr>
          </w:p>
          <w:p w:rsidR="00DD66BC" w:rsidRPr="006E4C24" w:rsidRDefault="00DD66BC" w:rsidP="006E4C24">
            <w:pPr>
              <w:autoSpaceDE w:val="0"/>
              <w:autoSpaceDN w:val="0"/>
              <w:adjustRightInd w:val="0"/>
              <w:rPr>
                <w:rFonts w:ascii="TimesNewRomanPS-BoldMT" w:hAnsi="TimesNewRomanPS-BoldMT" w:cs="TimesNewRomanPS-BoldMT"/>
                <w:b/>
                <w:bCs/>
                <w:color w:val="000000"/>
              </w:rPr>
            </w:pPr>
          </w:p>
        </w:tc>
      </w:tr>
      <w:tr w:rsidR="003641D6" w:rsidRPr="006E4C24">
        <w:tc>
          <w:tcPr>
            <w:tcW w:w="4889" w:type="dxa"/>
            <w:shd w:val="clear" w:color="auto" w:fill="FF0000"/>
          </w:tcPr>
          <w:p w:rsidR="003641D6" w:rsidRPr="006E4C24" w:rsidRDefault="003641D6" w:rsidP="006E4C24">
            <w:pPr>
              <w:autoSpaceDE w:val="0"/>
              <w:autoSpaceDN w:val="0"/>
              <w:adjustRightInd w:val="0"/>
              <w:rPr>
                <w:rFonts w:ascii="TimesNewRomanPS-BoldMT" w:hAnsi="TimesNewRomanPS-BoldMT" w:cs="TimesNewRomanPS-BoldMT"/>
                <w:b/>
                <w:bCs/>
                <w:color w:val="000000"/>
              </w:rPr>
            </w:pPr>
            <w:r w:rsidRPr="006E4C24">
              <w:rPr>
                <w:rFonts w:ascii="TimesNewRomanPSMT" w:hAnsi="TimesNewRomanPSMT" w:cs="TimesNewRomanPSMT"/>
                <w:color w:val="000000"/>
              </w:rPr>
              <w:t>Eventi in atto all’interno delle zone abitate</w:t>
            </w:r>
          </w:p>
        </w:tc>
        <w:tc>
          <w:tcPr>
            <w:tcW w:w="4889" w:type="dxa"/>
            <w:shd w:val="clear" w:color="auto" w:fill="FF0000"/>
          </w:tcPr>
          <w:p w:rsidR="003641D6" w:rsidRPr="006E4C24" w:rsidRDefault="003641D6" w:rsidP="006E4C24">
            <w:pPr>
              <w:autoSpaceDE w:val="0"/>
              <w:autoSpaceDN w:val="0"/>
              <w:adjustRightInd w:val="0"/>
              <w:rPr>
                <w:rFonts w:ascii="TimesNewRomanPS-BoldMT" w:hAnsi="TimesNewRomanPS-BoldMT" w:cs="TimesNewRomanPS-BoldMT"/>
                <w:b/>
                <w:bCs/>
                <w:color w:val="000000"/>
              </w:rPr>
            </w:pPr>
            <w:r w:rsidRPr="006E4C24">
              <w:rPr>
                <w:rFonts w:ascii="TimesNewRomanPS-BoldMT" w:hAnsi="TimesNewRomanPS-BoldMT" w:cs="TimesNewRomanPS-BoldMT"/>
                <w:b/>
                <w:bCs/>
                <w:color w:val="000000"/>
              </w:rPr>
              <w:t>ALLARME</w:t>
            </w:r>
          </w:p>
          <w:p w:rsidR="00DD66BC" w:rsidRPr="006E4C24" w:rsidRDefault="00DD66BC" w:rsidP="006E4C24">
            <w:pPr>
              <w:autoSpaceDE w:val="0"/>
              <w:autoSpaceDN w:val="0"/>
              <w:adjustRightInd w:val="0"/>
              <w:rPr>
                <w:rFonts w:ascii="TimesNewRomanPS-BoldMT" w:hAnsi="TimesNewRomanPS-BoldMT" w:cs="TimesNewRomanPS-BoldMT"/>
                <w:b/>
                <w:bCs/>
                <w:color w:val="000000"/>
              </w:rPr>
            </w:pPr>
          </w:p>
          <w:p w:rsidR="00DD66BC" w:rsidRPr="006E4C24" w:rsidRDefault="00DD66BC" w:rsidP="006E4C24">
            <w:pPr>
              <w:autoSpaceDE w:val="0"/>
              <w:autoSpaceDN w:val="0"/>
              <w:adjustRightInd w:val="0"/>
              <w:rPr>
                <w:rFonts w:ascii="TimesNewRomanPS-BoldMT" w:hAnsi="TimesNewRomanPS-BoldMT" w:cs="TimesNewRomanPS-BoldMT"/>
                <w:b/>
                <w:bCs/>
                <w:color w:val="000000"/>
              </w:rPr>
            </w:pPr>
          </w:p>
          <w:p w:rsidR="00DD66BC" w:rsidRPr="006E4C24" w:rsidRDefault="00DD66BC" w:rsidP="006E4C24">
            <w:pPr>
              <w:autoSpaceDE w:val="0"/>
              <w:autoSpaceDN w:val="0"/>
              <w:adjustRightInd w:val="0"/>
              <w:rPr>
                <w:rFonts w:ascii="TimesNewRomanPS-BoldMT" w:hAnsi="TimesNewRomanPS-BoldMT" w:cs="TimesNewRomanPS-BoldMT"/>
                <w:b/>
                <w:bCs/>
                <w:color w:val="000000"/>
              </w:rPr>
            </w:pPr>
          </w:p>
          <w:p w:rsidR="00DD66BC" w:rsidRPr="006E4C24" w:rsidRDefault="00DD66BC" w:rsidP="006E4C24">
            <w:pPr>
              <w:autoSpaceDE w:val="0"/>
              <w:autoSpaceDN w:val="0"/>
              <w:adjustRightInd w:val="0"/>
              <w:rPr>
                <w:rFonts w:ascii="TimesNewRomanPS-BoldMT" w:hAnsi="TimesNewRomanPS-BoldMT" w:cs="TimesNewRomanPS-BoldMT"/>
                <w:b/>
                <w:bCs/>
                <w:color w:val="000000"/>
              </w:rPr>
            </w:pPr>
          </w:p>
        </w:tc>
      </w:tr>
    </w:tbl>
    <w:p w:rsidR="003641D6" w:rsidRDefault="003641D6" w:rsidP="003641D6">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Tabella a)</w:t>
      </w:r>
    </w:p>
    <w:p w:rsidR="00DD66BC" w:rsidRDefault="00DD66BC" w:rsidP="003641D6">
      <w:pPr>
        <w:autoSpaceDE w:val="0"/>
        <w:autoSpaceDN w:val="0"/>
        <w:adjustRightInd w:val="0"/>
        <w:rPr>
          <w:rFonts w:ascii="TimesNewRomanPS-BoldMT" w:hAnsi="TimesNewRomanPS-BoldMT" w:cs="TimesNewRomanPS-BoldMT"/>
          <w:b/>
          <w:bCs/>
          <w:color w:val="000000"/>
          <w:sz w:val="30"/>
          <w:szCs w:val="30"/>
        </w:rPr>
      </w:pPr>
    </w:p>
    <w:p w:rsidR="003641D6" w:rsidRPr="00DD66BC" w:rsidRDefault="003641D6" w:rsidP="00CA2C3A">
      <w:pPr>
        <w:autoSpaceDE w:val="0"/>
        <w:autoSpaceDN w:val="0"/>
        <w:adjustRightInd w:val="0"/>
        <w:spacing w:line="360" w:lineRule="auto"/>
        <w:jc w:val="both"/>
        <w:rPr>
          <w:b/>
          <w:bCs/>
          <w:color w:val="000000"/>
          <w:sz w:val="22"/>
          <w:szCs w:val="22"/>
        </w:rPr>
      </w:pPr>
      <w:r w:rsidRPr="00DD66BC">
        <w:rPr>
          <w:b/>
          <w:bCs/>
          <w:color w:val="000000"/>
          <w:sz w:val="22"/>
          <w:szCs w:val="22"/>
        </w:rPr>
        <w:t>Il rientro da ciascuna fase operativa ovvero il passaggio alla fase successiva</w:t>
      </w:r>
      <w:r w:rsidR="00DD66BC" w:rsidRPr="00DD66BC">
        <w:rPr>
          <w:b/>
          <w:bCs/>
          <w:color w:val="000000"/>
          <w:sz w:val="22"/>
          <w:szCs w:val="22"/>
        </w:rPr>
        <w:t xml:space="preserve"> </w:t>
      </w:r>
      <w:r w:rsidRPr="00DD66BC">
        <w:rPr>
          <w:b/>
          <w:bCs/>
          <w:color w:val="000000"/>
          <w:sz w:val="22"/>
          <w:szCs w:val="22"/>
        </w:rPr>
        <w:t>viene disposto dal Sindaco sulla base delle comunicazioni ricevute dal Centro</w:t>
      </w:r>
      <w:r w:rsidR="00DD66BC" w:rsidRPr="00DD66BC">
        <w:rPr>
          <w:b/>
          <w:bCs/>
          <w:color w:val="000000"/>
          <w:sz w:val="22"/>
          <w:szCs w:val="22"/>
        </w:rPr>
        <w:t xml:space="preserve"> </w:t>
      </w:r>
      <w:r w:rsidRPr="00DD66BC">
        <w:rPr>
          <w:b/>
          <w:bCs/>
          <w:color w:val="000000"/>
          <w:sz w:val="22"/>
          <w:szCs w:val="22"/>
        </w:rPr>
        <w:t>Funzionale Decentrato o Centrale.</w:t>
      </w:r>
    </w:p>
    <w:p w:rsidR="003641D6" w:rsidRPr="00DD66BC" w:rsidRDefault="003641D6" w:rsidP="00CA2C3A">
      <w:pPr>
        <w:autoSpaceDE w:val="0"/>
        <w:autoSpaceDN w:val="0"/>
        <w:adjustRightInd w:val="0"/>
        <w:spacing w:line="360" w:lineRule="auto"/>
        <w:jc w:val="both"/>
        <w:rPr>
          <w:b/>
          <w:bCs/>
          <w:color w:val="000000"/>
          <w:sz w:val="22"/>
          <w:szCs w:val="22"/>
        </w:rPr>
      </w:pPr>
      <w:r w:rsidRPr="00DD66BC">
        <w:rPr>
          <w:b/>
          <w:bCs/>
          <w:color w:val="000000"/>
          <w:sz w:val="22"/>
          <w:szCs w:val="22"/>
        </w:rPr>
        <w:t>Nel caso in cui il fenomeno non previsto si verifichi in maniera improvvisa con</w:t>
      </w:r>
      <w:r w:rsidR="00DD66BC" w:rsidRPr="00DD66BC">
        <w:rPr>
          <w:b/>
          <w:bCs/>
          <w:color w:val="000000"/>
          <w:sz w:val="22"/>
          <w:szCs w:val="22"/>
        </w:rPr>
        <w:t xml:space="preserve"> </w:t>
      </w:r>
      <w:r w:rsidRPr="00DD66BC">
        <w:rPr>
          <w:b/>
          <w:bCs/>
          <w:color w:val="000000"/>
          <w:sz w:val="22"/>
          <w:szCs w:val="22"/>
        </w:rPr>
        <w:t>coinvolgimento della popolazione, si attiva direttamente la fase di allarme con</w:t>
      </w:r>
      <w:r w:rsidR="00DD66BC" w:rsidRPr="00DD66BC">
        <w:rPr>
          <w:b/>
          <w:bCs/>
          <w:color w:val="000000"/>
          <w:sz w:val="22"/>
          <w:szCs w:val="22"/>
        </w:rPr>
        <w:t xml:space="preserve"> </w:t>
      </w:r>
      <w:r w:rsidRPr="00DD66BC">
        <w:rPr>
          <w:b/>
          <w:bCs/>
          <w:color w:val="000000"/>
          <w:sz w:val="22"/>
          <w:szCs w:val="22"/>
        </w:rPr>
        <w:t>l’esecuzione della procedura di soccorso ed evacuazione.</w:t>
      </w:r>
    </w:p>
    <w:p w:rsidR="00DD66BC" w:rsidRPr="00DD66BC" w:rsidRDefault="00DD66BC" w:rsidP="00CA2C3A">
      <w:pPr>
        <w:autoSpaceDE w:val="0"/>
        <w:autoSpaceDN w:val="0"/>
        <w:adjustRightInd w:val="0"/>
        <w:spacing w:line="360" w:lineRule="auto"/>
        <w:rPr>
          <w:b/>
          <w:bCs/>
          <w:color w:val="000000"/>
          <w:sz w:val="22"/>
          <w:szCs w:val="22"/>
        </w:rPr>
      </w:pPr>
    </w:p>
    <w:p w:rsidR="003641D6" w:rsidRPr="008D12F3" w:rsidRDefault="003641D6" w:rsidP="00CA2C3A">
      <w:pPr>
        <w:autoSpaceDE w:val="0"/>
        <w:autoSpaceDN w:val="0"/>
        <w:adjustRightInd w:val="0"/>
        <w:spacing w:line="360" w:lineRule="auto"/>
        <w:jc w:val="both"/>
        <w:rPr>
          <w:b/>
          <w:bCs/>
          <w:color w:val="000000"/>
          <w:sz w:val="22"/>
          <w:szCs w:val="22"/>
        </w:rPr>
      </w:pPr>
      <w:r w:rsidRPr="008D12F3">
        <w:rPr>
          <w:b/>
          <w:bCs/>
          <w:color w:val="000000"/>
          <w:sz w:val="22"/>
          <w:szCs w:val="22"/>
        </w:rPr>
        <w:t>ATTIVAZIONE DELLE FASI OPERATIVE</w:t>
      </w:r>
    </w:p>
    <w:p w:rsidR="003641D6" w:rsidRPr="008D12F3" w:rsidRDefault="003641D6" w:rsidP="00CA2C3A">
      <w:pPr>
        <w:autoSpaceDE w:val="0"/>
        <w:autoSpaceDN w:val="0"/>
        <w:adjustRightInd w:val="0"/>
        <w:spacing w:line="360" w:lineRule="auto"/>
        <w:jc w:val="both"/>
        <w:rPr>
          <w:i/>
          <w:iCs/>
          <w:color w:val="000000"/>
          <w:sz w:val="22"/>
          <w:szCs w:val="22"/>
        </w:rPr>
      </w:pPr>
      <w:r w:rsidRPr="008D12F3">
        <w:rPr>
          <w:color w:val="000000"/>
          <w:sz w:val="22"/>
          <w:szCs w:val="22"/>
        </w:rPr>
        <w:t>Il Dipartimento della Protezione Civile, che ha la responsabilità di fornire a livello nazionale indicazioni</w:t>
      </w:r>
      <w:r w:rsidR="00DD66BC" w:rsidRPr="008D12F3">
        <w:rPr>
          <w:color w:val="000000"/>
          <w:sz w:val="22"/>
          <w:szCs w:val="22"/>
        </w:rPr>
        <w:t xml:space="preserve"> </w:t>
      </w:r>
      <w:r w:rsidRPr="008D12F3">
        <w:rPr>
          <w:color w:val="000000"/>
          <w:sz w:val="22"/>
          <w:szCs w:val="22"/>
        </w:rPr>
        <w:t xml:space="preserve">sintetiche sulle condizioni favorevoli all’innesco </w:t>
      </w:r>
      <w:r w:rsidRPr="008D12F3">
        <w:rPr>
          <w:i/>
          <w:iCs/>
          <w:color w:val="000000"/>
          <w:sz w:val="22"/>
          <w:szCs w:val="22"/>
        </w:rPr>
        <w:t>del rischio in base alle previsioni degli eventi attesi</w:t>
      </w:r>
      <w:r w:rsidRPr="008D12F3">
        <w:rPr>
          <w:color w:val="000000"/>
          <w:sz w:val="22"/>
          <w:szCs w:val="22"/>
        </w:rPr>
        <w:t>,</w:t>
      </w:r>
      <w:r w:rsidRPr="008D12F3">
        <w:rPr>
          <w:b/>
          <w:bCs/>
          <w:color w:val="000000"/>
          <w:sz w:val="22"/>
          <w:szCs w:val="22"/>
        </w:rPr>
        <w:t xml:space="preserve">emana </w:t>
      </w:r>
      <w:r w:rsidRPr="008D12F3">
        <w:rPr>
          <w:color w:val="000000"/>
          <w:sz w:val="22"/>
          <w:szCs w:val="22"/>
        </w:rPr>
        <w:t xml:space="preserve">attraverso il Centro Funzionale Centrale il </w:t>
      </w:r>
      <w:r w:rsidRPr="008D12F3">
        <w:rPr>
          <w:i/>
          <w:iCs/>
          <w:color w:val="000000"/>
          <w:sz w:val="22"/>
          <w:szCs w:val="22"/>
        </w:rPr>
        <w:t>Bollettino di Suscettività all’innesco del rischio.</w:t>
      </w:r>
    </w:p>
    <w:p w:rsidR="003641D6" w:rsidRPr="008D12F3" w:rsidRDefault="003641D6" w:rsidP="00CA2C3A">
      <w:pPr>
        <w:autoSpaceDE w:val="0"/>
        <w:autoSpaceDN w:val="0"/>
        <w:adjustRightInd w:val="0"/>
        <w:spacing w:line="360" w:lineRule="auto"/>
        <w:jc w:val="both"/>
        <w:rPr>
          <w:color w:val="000000"/>
          <w:sz w:val="22"/>
          <w:szCs w:val="22"/>
        </w:rPr>
      </w:pPr>
      <w:r w:rsidRPr="008D12F3">
        <w:rPr>
          <w:color w:val="000000"/>
          <w:sz w:val="22"/>
          <w:szCs w:val="22"/>
        </w:rPr>
        <w:t xml:space="preserve">La </w:t>
      </w:r>
      <w:r w:rsidRPr="008D12F3">
        <w:rPr>
          <w:b/>
          <w:bCs/>
          <w:color w:val="000000"/>
          <w:sz w:val="22"/>
          <w:szCs w:val="22"/>
        </w:rPr>
        <w:t xml:space="preserve">ricezione dei bollettini </w:t>
      </w:r>
      <w:r w:rsidRPr="008D12F3">
        <w:rPr>
          <w:color w:val="000000"/>
          <w:sz w:val="22"/>
          <w:szCs w:val="22"/>
        </w:rPr>
        <w:t>è garantita, a livello regionale dal Dipartimento Regionale della Protezione</w:t>
      </w:r>
      <w:r w:rsidR="00DD66BC" w:rsidRPr="008D12F3">
        <w:rPr>
          <w:color w:val="000000"/>
          <w:sz w:val="22"/>
          <w:szCs w:val="22"/>
        </w:rPr>
        <w:t xml:space="preserve"> </w:t>
      </w:r>
      <w:r w:rsidRPr="008D12F3">
        <w:rPr>
          <w:color w:val="000000"/>
          <w:sz w:val="22"/>
          <w:szCs w:val="22"/>
        </w:rPr>
        <w:t xml:space="preserve">Civile che provvede attraverso la SORIS a </w:t>
      </w:r>
      <w:r w:rsidRPr="008D12F3">
        <w:rPr>
          <w:b/>
          <w:bCs/>
          <w:color w:val="000000"/>
          <w:sz w:val="22"/>
          <w:szCs w:val="22"/>
        </w:rPr>
        <w:t xml:space="preserve">inviarli, </w:t>
      </w:r>
      <w:r w:rsidRPr="008D12F3">
        <w:rPr>
          <w:color w:val="000000"/>
          <w:sz w:val="22"/>
          <w:szCs w:val="22"/>
        </w:rPr>
        <w:t>tra l’altro</w:t>
      </w:r>
      <w:r w:rsidRPr="008D12F3">
        <w:rPr>
          <w:b/>
          <w:bCs/>
          <w:color w:val="000000"/>
          <w:sz w:val="22"/>
          <w:szCs w:val="22"/>
        </w:rPr>
        <w:t xml:space="preserve">, </w:t>
      </w:r>
      <w:r w:rsidRPr="008D12F3">
        <w:rPr>
          <w:color w:val="000000"/>
          <w:sz w:val="22"/>
          <w:szCs w:val="22"/>
        </w:rPr>
        <w:t>al Sindaco per la determinazione delle</w:t>
      </w:r>
      <w:r w:rsidR="00DD66BC" w:rsidRPr="008D12F3">
        <w:rPr>
          <w:color w:val="000000"/>
          <w:sz w:val="22"/>
          <w:szCs w:val="22"/>
        </w:rPr>
        <w:t xml:space="preserve"> </w:t>
      </w:r>
      <w:r w:rsidRPr="008D12F3">
        <w:rPr>
          <w:color w:val="000000"/>
          <w:sz w:val="22"/>
          <w:szCs w:val="22"/>
        </w:rPr>
        <w:t>rispettive fasi così come riportate nella tabella a).</w:t>
      </w:r>
    </w:p>
    <w:p w:rsidR="003641D6" w:rsidRPr="008D12F3" w:rsidRDefault="003641D6" w:rsidP="00CA2C3A">
      <w:pPr>
        <w:autoSpaceDE w:val="0"/>
        <w:autoSpaceDN w:val="0"/>
        <w:adjustRightInd w:val="0"/>
        <w:spacing w:line="360" w:lineRule="auto"/>
        <w:jc w:val="both"/>
        <w:rPr>
          <w:b/>
          <w:bCs/>
          <w:color w:val="000000"/>
          <w:sz w:val="22"/>
          <w:szCs w:val="22"/>
        </w:rPr>
      </w:pPr>
      <w:r w:rsidRPr="008D12F3">
        <w:rPr>
          <w:color w:val="000000"/>
          <w:sz w:val="22"/>
          <w:szCs w:val="22"/>
        </w:rPr>
        <w:t xml:space="preserve">Il Sindaco, in tutte le fasi operative, </w:t>
      </w:r>
      <w:r w:rsidRPr="008D12F3">
        <w:rPr>
          <w:b/>
          <w:bCs/>
          <w:color w:val="000000"/>
          <w:sz w:val="22"/>
          <w:szCs w:val="22"/>
        </w:rPr>
        <w:t xml:space="preserve">riceve </w:t>
      </w:r>
      <w:r w:rsidRPr="008D12F3">
        <w:rPr>
          <w:color w:val="000000"/>
          <w:sz w:val="22"/>
          <w:szCs w:val="22"/>
        </w:rPr>
        <w:t xml:space="preserve">i bollettini e </w:t>
      </w:r>
      <w:r w:rsidRPr="008D12F3">
        <w:rPr>
          <w:b/>
          <w:bCs/>
          <w:color w:val="000000"/>
          <w:sz w:val="22"/>
          <w:szCs w:val="22"/>
        </w:rPr>
        <w:t xml:space="preserve">stabilisce </w:t>
      </w:r>
      <w:r w:rsidRPr="008D12F3">
        <w:rPr>
          <w:color w:val="000000"/>
          <w:sz w:val="22"/>
          <w:szCs w:val="22"/>
        </w:rPr>
        <w:t xml:space="preserve">e </w:t>
      </w:r>
      <w:r w:rsidRPr="008D12F3">
        <w:rPr>
          <w:b/>
          <w:bCs/>
          <w:color w:val="000000"/>
          <w:sz w:val="22"/>
          <w:szCs w:val="22"/>
        </w:rPr>
        <w:t xml:space="preserve">mantiene </w:t>
      </w:r>
      <w:r w:rsidRPr="008D12F3">
        <w:rPr>
          <w:color w:val="000000"/>
          <w:sz w:val="22"/>
          <w:szCs w:val="22"/>
        </w:rPr>
        <w:t>i contatti con Regione,</w:t>
      </w:r>
      <w:r w:rsidR="00DD66BC" w:rsidRPr="008D12F3">
        <w:rPr>
          <w:color w:val="000000"/>
          <w:sz w:val="22"/>
          <w:szCs w:val="22"/>
        </w:rPr>
        <w:t xml:space="preserve"> </w:t>
      </w:r>
      <w:r w:rsidRPr="008D12F3">
        <w:rPr>
          <w:color w:val="000000"/>
          <w:sz w:val="22"/>
          <w:szCs w:val="22"/>
        </w:rPr>
        <w:t>Prefettura – UTG, Sindaci dei Comuni vicini e Strutture Operative presenti sul territorio, attraverso</w:t>
      </w:r>
      <w:r w:rsidR="00DD66BC" w:rsidRPr="008D12F3">
        <w:rPr>
          <w:color w:val="000000"/>
          <w:sz w:val="22"/>
          <w:szCs w:val="22"/>
        </w:rPr>
        <w:t xml:space="preserve">  </w:t>
      </w:r>
      <w:r w:rsidRPr="008D12F3">
        <w:rPr>
          <w:b/>
          <w:bCs/>
          <w:color w:val="000000"/>
          <w:sz w:val="22"/>
          <w:szCs w:val="22"/>
        </w:rPr>
        <w:t>FAX.</w:t>
      </w:r>
    </w:p>
    <w:p w:rsidR="00DD66BC" w:rsidRDefault="00DD66BC" w:rsidP="00CA2C3A">
      <w:pPr>
        <w:autoSpaceDE w:val="0"/>
        <w:autoSpaceDN w:val="0"/>
        <w:adjustRightInd w:val="0"/>
        <w:spacing w:line="360" w:lineRule="auto"/>
        <w:rPr>
          <w:color w:val="000000"/>
          <w:sz w:val="22"/>
          <w:szCs w:val="22"/>
        </w:rPr>
      </w:pPr>
    </w:p>
    <w:p w:rsidR="00CA2C3A" w:rsidRDefault="00CA2C3A" w:rsidP="00CA2C3A">
      <w:pPr>
        <w:autoSpaceDE w:val="0"/>
        <w:autoSpaceDN w:val="0"/>
        <w:adjustRightInd w:val="0"/>
        <w:spacing w:line="360" w:lineRule="auto"/>
        <w:rPr>
          <w:color w:val="000000"/>
          <w:sz w:val="22"/>
          <w:szCs w:val="22"/>
        </w:rPr>
      </w:pPr>
    </w:p>
    <w:p w:rsidR="00CA2C3A" w:rsidRPr="008D12F3" w:rsidRDefault="00CA2C3A" w:rsidP="00CA2C3A">
      <w:pPr>
        <w:autoSpaceDE w:val="0"/>
        <w:autoSpaceDN w:val="0"/>
        <w:adjustRightInd w:val="0"/>
        <w:spacing w:line="360" w:lineRule="auto"/>
        <w:rPr>
          <w:color w:val="000000"/>
          <w:sz w:val="22"/>
          <w:szCs w:val="22"/>
        </w:rPr>
      </w:pPr>
    </w:p>
    <w:p w:rsidR="003641D6" w:rsidRPr="008D12F3" w:rsidRDefault="003641D6" w:rsidP="003641D6">
      <w:pPr>
        <w:autoSpaceDE w:val="0"/>
        <w:autoSpaceDN w:val="0"/>
        <w:adjustRightInd w:val="0"/>
        <w:rPr>
          <w:b/>
          <w:bCs/>
          <w:color w:val="000000"/>
          <w:sz w:val="22"/>
          <w:szCs w:val="22"/>
        </w:rPr>
      </w:pPr>
      <w:r w:rsidRPr="008D12F3">
        <w:rPr>
          <w:b/>
          <w:bCs/>
          <w:color w:val="000000"/>
          <w:sz w:val="22"/>
          <w:szCs w:val="22"/>
        </w:rPr>
        <w:lastRenderedPageBreak/>
        <w:t>PROCEDURE OPERATIVE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DD66BC" w:rsidRPr="006E4C24">
        <w:tc>
          <w:tcPr>
            <w:tcW w:w="9778" w:type="dxa"/>
          </w:tcPr>
          <w:p w:rsidR="00DD66BC" w:rsidRPr="006E4C24" w:rsidRDefault="00DD66BC" w:rsidP="006E4C24">
            <w:pPr>
              <w:autoSpaceDE w:val="0"/>
              <w:autoSpaceDN w:val="0"/>
              <w:adjustRightInd w:val="0"/>
              <w:rPr>
                <w:b/>
                <w:bCs/>
                <w:i/>
                <w:iCs/>
                <w:color w:val="000000"/>
                <w:sz w:val="22"/>
                <w:szCs w:val="22"/>
              </w:rPr>
            </w:pPr>
            <w:r w:rsidRPr="006E4C24">
              <w:rPr>
                <w:b/>
                <w:bCs/>
                <w:i/>
                <w:iCs/>
                <w:color w:val="000000"/>
                <w:sz w:val="22"/>
                <w:szCs w:val="22"/>
              </w:rPr>
              <w:t>Fase di Preallerta</w:t>
            </w:r>
          </w:p>
          <w:p w:rsidR="00DD66BC" w:rsidRPr="006E4C24" w:rsidRDefault="00DD66BC" w:rsidP="006E4C24">
            <w:pPr>
              <w:autoSpaceDE w:val="0"/>
              <w:autoSpaceDN w:val="0"/>
              <w:adjustRightInd w:val="0"/>
              <w:rPr>
                <w:color w:val="000000"/>
                <w:sz w:val="22"/>
                <w:szCs w:val="22"/>
              </w:rPr>
            </w:pPr>
            <w:r w:rsidRPr="006E4C24">
              <w:rPr>
                <w:color w:val="000000"/>
                <w:sz w:val="22"/>
                <w:szCs w:val="22"/>
              </w:rPr>
              <w:t>È attivata con:</w:t>
            </w:r>
          </w:p>
          <w:p w:rsidR="00DD66BC" w:rsidRPr="006E4C24" w:rsidRDefault="00DD66BC" w:rsidP="006E4C24">
            <w:pPr>
              <w:autoSpaceDE w:val="0"/>
              <w:autoSpaceDN w:val="0"/>
              <w:adjustRightInd w:val="0"/>
              <w:rPr>
                <w:color w:val="000000"/>
                <w:sz w:val="22"/>
                <w:szCs w:val="22"/>
              </w:rPr>
            </w:pPr>
            <w:r w:rsidRPr="006E4C24">
              <w:rPr>
                <w:color w:val="000000"/>
                <w:sz w:val="22"/>
                <w:szCs w:val="22"/>
              </w:rPr>
              <w:t>- in seguito alla comunicazione del Bollettino degli eventi attesi di rischio e della</w:t>
            </w:r>
          </w:p>
          <w:p w:rsidR="00DD66BC" w:rsidRPr="006E4C24" w:rsidRDefault="00DD66BC" w:rsidP="006E4C24">
            <w:pPr>
              <w:autoSpaceDE w:val="0"/>
              <w:autoSpaceDN w:val="0"/>
              <w:adjustRightInd w:val="0"/>
              <w:rPr>
                <w:color w:val="000000"/>
                <w:sz w:val="22"/>
                <w:szCs w:val="22"/>
              </w:rPr>
            </w:pPr>
            <w:r w:rsidRPr="006E4C24">
              <w:rPr>
                <w:color w:val="000000"/>
                <w:sz w:val="22"/>
                <w:szCs w:val="22"/>
              </w:rPr>
              <w:t>previsione di una pericolosità media</w:t>
            </w:r>
          </w:p>
          <w:p w:rsidR="00DD66BC" w:rsidRPr="006E4C24" w:rsidRDefault="00DD66BC" w:rsidP="006E4C24">
            <w:pPr>
              <w:autoSpaceDE w:val="0"/>
              <w:autoSpaceDN w:val="0"/>
              <w:adjustRightInd w:val="0"/>
              <w:rPr>
                <w:b/>
                <w:bCs/>
                <w:color w:val="000000"/>
                <w:sz w:val="22"/>
                <w:szCs w:val="22"/>
              </w:rPr>
            </w:pPr>
            <w:r w:rsidRPr="006E4C24">
              <w:rPr>
                <w:b/>
                <w:bCs/>
                <w:color w:val="000000"/>
                <w:sz w:val="22"/>
                <w:szCs w:val="22"/>
              </w:rPr>
              <w:t>Azioni (del Sindaco o suo Delegato)</w:t>
            </w:r>
          </w:p>
          <w:p w:rsidR="00DD66BC" w:rsidRPr="006E4C24" w:rsidRDefault="00DD66BC" w:rsidP="006E4C24">
            <w:pPr>
              <w:autoSpaceDE w:val="0"/>
              <w:autoSpaceDN w:val="0"/>
              <w:adjustRightInd w:val="0"/>
              <w:rPr>
                <w:color w:val="000000"/>
                <w:sz w:val="22"/>
                <w:szCs w:val="22"/>
              </w:rPr>
            </w:pPr>
            <w:r w:rsidRPr="006E4C24">
              <w:rPr>
                <w:color w:val="000000"/>
                <w:sz w:val="22"/>
                <w:szCs w:val="22"/>
              </w:rPr>
              <w:t>conferma della ricezione del bollettino a Enti Competenti ( Regione)</w:t>
            </w:r>
          </w:p>
          <w:p w:rsidR="00DD66BC" w:rsidRPr="006E4C24" w:rsidRDefault="00DD66BC" w:rsidP="006E4C24">
            <w:pPr>
              <w:autoSpaceDE w:val="0"/>
              <w:autoSpaceDN w:val="0"/>
              <w:adjustRightInd w:val="0"/>
              <w:rPr>
                <w:color w:val="000000"/>
                <w:sz w:val="22"/>
                <w:szCs w:val="22"/>
              </w:rPr>
            </w:pPr>
            <w:r w:rsidRPr="006E4C24">
              <w:rPr>
                <w:color w:val="000000"/>
                <w:sz w:val="22"/>
                <w:szCs w:val="22"/>
              </w:rPr>
              <w:t>- al verificarsi di un evento di rischio sul territorio comunale</w:t>
            </w:r>
          </w:p>
          <w:p w:rsidR="00DD66BC" w:rsidRPr="006E4C24" w:rsidRDefault="00DD66BC" w:rsidP="006E4C24">
            <w:pPr>
              <w:autoSpaceDE w:val="0"/>
              <w:autoSpaceDN w:val="0"/>
              <w:adjustRightInd w:val="0"/>
              <w:rPr>
                <w:b/>
                <w:bCs/>
                <w:color w:val="000000"/>
                <w:sz w:val="22"/>
                <w:szCs w:val="22"/>
              </w:rPr>
            </w:pPr>
            <w:r w:rsidRPr="006E4C24">
              <w:rPr>
                <w:b/>
                <w:bCs/>
                <w:color w:val="000000"/>
                <w:sz w:val="22"/>
                <w:szCs w:val="22"/>
              </w:rPr>
              <w:t>Azioni</w:t>
            </w:r>
          </w:p>
          <w:p w:rsidR="00DD66BC" w:rsidRPr="006E4C24" w:rsidRDefault="00DD66BC" w:rsidP="006E4C24">
            <w:pPr>
              <w:autoSpaceDE w:val="0"/>
              <w:autoSpaceDN w:val="0"/>
              <w:adjustRightInd w:val="0"/>
              <w:rPr>
                <w:color w:val="000000"/>
                <w:sz w:val="22"/>
                <w:szCs w:val="22"/>
              </w:rPr>
            </w:pPr>
            <w:r w:rsidRPr="006E4C24">
              <w:rPr>
                <w:color w:val="000000"/>
                <w:sz w:val="22"/>
                <w:szCs w:val="22"/>
              </w:rPr>
              <w:t>Avvio e mantenimento dei contatti con Regione, Prefettura, Provincia e strutture operative</w:t>
            </w:r>
          </w:p>
          <w:p w:rsidR="00DD66BC" w:rsidRPr="006E4C24" w:rsidRDefault="00DD66BC" w:rsidP="006E4C24">
            <w:pPr>
              <w:autoSpaceDE w:val="0"/>
              <w:autoSpaceDN w:val="0"/>
              <w:adjustRightInd w:val="0"/>
              <w:rPr>
                <w:b/>
                <w:bCs/>
                <w:i/>
                <w:iCs/>
                <w:color w:val="000000"/>
                <w:sz w:val="22"/>
                <w:szCs w:val="22"/>
              </w:rPr>
            </w:pPr>
          </w:p>
        </w:tc>
      </w:tr>
    </w:tbl>
    <w:p w:rsidR="00DD66BC" w:rsidRPr="008D12F3" w:rsidRDefault="00DD66BC" w:rsidP="003641D6">
      <w:pPr>
        <w:autoSpaceDE w:val="0"/>
        <w:autoSpaceDN w:val="0"/>
        <w:adjustRightInd w:val="0"/>
        <w:rPr>
          <w:b/>
          <w:bCs/>
          <w:i/>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DD66BC" w:rsidRPr="006E4C24">
        <w:tc>
          <w:tcPr>
            <w:tcW w:w="9778" w:type="dxa"/>
          </w:tcPr>
          <w:p w:rsidR="00DD66BC" w:rsidRPr="006E4C24" w:rsidRDefault="00DD66BC" w:rsidP="006E4C24">
            <w:pPr>
              <w:autoSpaceDE w:val="0"/>
              <w:autoSpaceDN w:val="0"/>
              <w:adjustRightInd w:val="0"/>
              <w:rPr>
                <w:b/>
                <w:bCs/>
                <w:i/>
                <w:iCs/>
                <w:color w:val="000000"/>
                <w:sz w:val="22"/>
                <w:szCs w:val="22"/>
              </w:rPr>
            </w:pPr>
            <w:r w:rsidRPr="006E4C24">
              <w:rPr>
                <w:b/>
                <w:bCs/>
                <w:i/>
                <w:iCs/>
                <w:color w:val="000000"/>
                <w:sz w:val="22"/>
                <w:szCs w:val="22"/>
              </w:rPr>
              <w:t>Fase di attenzione</w:t>
            </w:r>
          </w:p>
          <w:p w:rsidR="00DD66BC" w:rsidRPr="006E4C24" w:rsidRDefault="00DD66BC" w:rsidP="006E4C24">
            <w:pPr>
              <w:autoSpaceDE w:val="0"/>
              <w:autoSpaceDN w:val="0"/>
              <w:adjustRightInd w:val="0"/>
              <w:rPr>
                <w:color w:val="000000"/>
                <w:sz w:val="22"/>
                <w:szCs w:val="22"/>
              </w:rPr>
            </w:pPr>
            <w:r w:rsidRPr="006E4C24">
              <w:rPr>
                <w:color w:val="000000"/>
                <w:sz w:val="22"/>
                <w:szCs w:val="22"/>
              </w:rPr>
              <w:t>Attivata dal Sindaco al raggiungimento del relativo livello di allerta determinato:</w:t>
            </w:r>
          </w:p>
          <w:p w:rsidR="00DD66BC" w:rsidRPr="006E4C24" w:rsidRDefault="00DD66BC" w:rsidP="006E4C24">
            <w:pPr>
              <w:autoSpaceDE w:val="0"/>
              <w:autoSpaceDN w:val="0"/>
              <w:adjustRightInd w:val="0"/>
              <w:rPr>
                <w:color w:val="000000"/>
                <w:sz w:val="22"/>
                <w:szCs w:val="22"/>
              </w:rPr>
            </w:pPr>
            <w:r w:rsidRPr="006E4C24">
              <w:rPr>
                <w:color w:val="000000"/>
                <w:sz w:val="22"/>
                <w:szCs w:val="22"/>
              </w:rPr>
              <w:t>- dal ricevimento del Bollettino con la previsione di una pericolosità alta;</w:t>
            </w:r>
          </w:p>
          <w:p w:rsidR="00DD66BC" w:rsidRPr="006E4C24" w:rsidRDefault="00DD66BC" w:rsidP="006E4C24">
            <w:pPr>
              <w:autoSpaceDE w:val="0"/>
              <w:autoSpaceDN w:val="0"/>
              <w:adjustRightInd w:val="0"/>
              <w:rPr>
                <w:b/>
                <w:bCs/>
                <w:color w:val="000000"/>
                <w:sz w:val="22"/>
                <w:szCs w:val="22"/>
              </w:rPr>
            </w:pPr>
            <w:r w:rsidRPr="006E4C24">
              <w:rPr>
                <w:b/>
                <w:bCs/>
                <w:color w:val="000000"/>
                <w:sz w:val="22"/>
                <w:szCs w:val="22"/>
              </w:rPr>
              <w:t>Azioni</w:t>
            </w:r>
          </w:p>
          <w:p w:rsidR="00DD66BC" w:rsidRPr="006E4C24" w:rsidRDefault="00DD66BC" w:rsidP="006E4C24">
            <w:pPr>
              <w:autoSpaceDE w:val="0"/>
              <w:autoSpaceDN w:val="0"/>
              <w:adjustRightInd w:val="0"/>
              <w:rPr>
                <w:color w:val="000000"/>
                <w:sz w:val="22"/>
                <w:szCs w:val="22"/>
              </w:rPr>
            </w:pPr>
            <w:r w:rsidRPr="006E4C24">
              <w:rPr>
                <w:color w:val="000000"/>
                <w:sz w:val="22"/>
                <w:szCs w:val="22"/>
              </w:rPr>
              <w:t>Conferma della ricezione del bollettino a Enti Competenti ( Regione</w:t>
            </w:r>
          </w:p>
          <w:p w:rsidR="00DD66BC" w:rsidRPr="006E4C24" w:rsidRDefault="00DD66BC" w:rsidP="006E4C24">
            <w:pPr>
              <w:autoSpaceDE w:val="0"/>
              <w:autoSpaceDN w:val="0"/>
              <w:adjustRightInd w:val="0"/>
              <w:rPr>
                <w:b/>
                <w:bCs/>
                <w:color w:val="000000"/>
                <w:sz w:val="22"/>
                <w:szCs w:val="22"/>
              </w:rPr>
            </w:pPr>
            <w:r w:rsidRPr="006E4C24">
              <w:rPr>
                <w:color w:val="000000"/>
                <w:sz w:val="22"/>
                <w:szCs w:val="22"/>
              </w:rPr>
              <w:t xml:space="preserve">Allerta/attiva della struttura locale di coordinamento </w:t>
            </w:r>
            <w:r w:rsidRPr="006E4C24">
              <w:rPr>
                <w:b/>
                <w:bCs/>
                <w:color w:val="000000"/>
                <w:sz w:val="22"/>
                <w:szCs w:val="22"/>
              </w:rPr>
              <w:t>Presidio Operativo</w:t>
            </w:r>
          </w:p>
          <w:p w:rsidR="00DD66BC" w:rsidRPr="006E4C24" w:rsidRDefault="00DD66BC" w:rsidP="006E4C24">
            <w:pPr>
              <w:autoSpaceDE w:val="0"/>
              <w:autoSpaceDN w:val="0"/>
              <w:adjustRightInd w:val="0"/>
              <w:rPr>
                <w:b/>
                <w:bCs/>
                <w:color w:val="000000"/>
                <w:sz w:val="22"/>
                <w:szCs w:val="22"/>
              </w:rPr>
            </w:pPr>
            <w:r w:rsidRPr="006E4C24">
              <w:rPr>
                <w:b/>
                <w:bCs/>
                <w:color w:val="000000"/>
                <w:sz w:val="22"/>
                <w:szCs w:val="22"/>
              </w:rPr>
              <w:t>(vedi scheda di censimento speditiva)</w:t>
            </w:r>
          </w:p>
          <w:p w:rsidR="00DD66BC" w:rsidRPr="006E4C24" w:rsidRDefault="00DD66BC" w:rsidP="006E4C24">
            <w:pPr>
              <w:autoSpaceDE w:val="0"/>
              <w:autoSpaceDN w:val="0"/>
              <w:adjustRightInd w:val="0"/>
              <w:rPr>
                <w:color w:val="000000"/>
                <w:sz w:val="22"/>
                <w:szCs w:val="22"/>
              </w:rPr>
            </w:pPr>
            <w:r w:rsidRPr="006E4C24">
              <w:rPr>
                <w:color w:val="000000"/>
                <w:sz w:val="22"/>
                <w:szCs w:val="22"/>
              </w:rPr>
              <w:t>- al verificarsi di un evento di rischio sul territorio comunale.</w:t>
            </w:r>
          </w:p>
          <w:p w:rsidR="00DD66BC" w:rsidRPr="006E4C24" w:rsidRDefault="00DD66BC" w:rsidP="006E4C24">
            <w:pPr>
              <w:autoSpaceDE w:val="0"/>
              <w:autoSpaceDN w:val="0"/>
              <w:adjustRightInd w:val="0"/>
              <w:rPr>
                <w:b/>
                <w:bCs/>
                <w:color w:val="000000"/>
                <w:sz w:val="22"/>
                <w:szCs w:val="22"/>
              </w:rPr>
            </w:pPr>
            <w:r w:rsidRPr="006E4C24">
              <w:rPr>
                <w:b/>
                <w:bCs/>
                <w:color w:val="000000"/>
                <w:sz w:val="22"/>
                <w:szCs w:val="22"/>
              </w:rPr>
              <w:t>Azioni (del Sindaco o suo Delegato)</w:t>
            </w:r>
          </w:p>
          <w:p w:rsidR="00DD66BC" w:rsidRPr="006E4C24" w:rsidRDefault="00DD66BC" w:rsidP="006E4C24">
            <w:pPr>
              <w:autoSpaceDE w:val="0"/>
              <w:autoSpaceDN w:val="0"/>
              <w:adjustRightInd w:val="0"/>
              <w:rPr>
                <w:color w:val="000000"/>
                <w:sz w:val="22"/>
                <w:szCs w:val="22"/>
              </w:rPr>
            </w:pPr>
            <w:r w:rsidRPr="006E4C24">
              <w:rPr>
                <w:color w:val="000000"/>
                <w:sz w:val="22"/>
                <w:szCs w:val="22"/>
              </w:rPr>
              <w:t>Avvio e mantenimento dei contatti con Regione, Prefettura, Provincia e strutture operative</w:t>
            </w:r>
          </w:p>
          <w:p w:rsidR="00DD66BC" w:rsidRPr="006E4C24" w:rsidRDefault="00DD66BC" w:rsidP="006E4C24">
            <w:pPr>
              <w:autoSpaceDE w:val="0"/>
              <w:autoSpaceDN w:val="0"/>
              <w:adjustRightInd w:val="0"/>
              <w:rPr>
                <w:color w:val="000000"/>
                <w:sz w:val="22"/>
                <w:szCs w:val="22"/>
              </w:rPr>
            </w:pPr>
            <w:r w:rsidRPr="006E4C24">
              <w:rPr>
                <w:color w:val="000000"/>
                <w:sz w:val="22"/>
                <w:szCs w:val="22"/>
              </w:rPr>
              <w:t>Attivazione della struttura locale di coordinamento (</w:t>
            </w:r>
            <w:r w:rsidRPr="006E4C24">
              <w:rPr>
                <w:b/>
                <w:bCs/>
                <w:color w:val="000000"/>
                <w:sz w:val="22"/>
                <w:szCs w:val="22"/>
              </w:rPr>
              <w:t>Presidio Operativo</w:t>
            </w:r>
            <w:r w:rsidRPr="006E4C24">
              <w:rPr>
                <w:color w:val="000000"/>
                <w:sz w:val="22"/>
                <w:szCs w:val="22"/>
              </w:rPr>
              <w:t>)</w:t>
            </w:r>
          </w:p>
          <w:p w:rsidR="00DD66BC" w:rsidRPr="006E4C24" w:rsidRDefault="00DD66BC" w:rsidP="006E4C24">
            <w:pPr>
              <w:autoSpaceDE w:val="0"/>
              <w:autoSpaceDN w:val="0"/>
              <w:adjustRightInd w:val="0"/>
              <w:rPr>
                <w:b/>
                <w:bCs/>
                <w:color w:val="000000"/>
                <w:sz w:val="22"/>
                <w:szCs w:val="22"/>
              </w:rPr>
            </w:pPr>
            <w:r w:rsidRPr="006E4C24">
              <w:rPr>
                <w:color w:val="000000"/>
                <w:sz w:val="22"/>
                <w:szCs w:val="22"/>
              </w:rPr>
              <w:t xml:space="preserve">Allerta del </w:t>
            </w:r>
            <w:r w:rsidRPr="006E4C24">
              <w:rPr>
                <w:b/>
                <w:bCs/>
                <w:color w:val="000000"/>
                <w:sz w:val="22"/>
                <w:szCs w:val="22"/>
              </w:rPr>
              <w:t>Presidio territoriale</w:t>
            </w:r>
          </w:p>
          <w:p w:rsidR="00DD66BC" w:rsidRPr="006E4C24" w:rsidRDefault="00DD66BC" w:rsidP="006E4C24">
            <w:pPr>
              <w:autoSpaceDE w:val="0"/>
              <w:autoSpaceDN w:val="0"/>
              <w:adjustRightInd w:val="0"/>
              <w:rPr>
                <w:b/>
                <w:bCs/>
                <w:i/>
                <w:iCs/>
                <w:color w:val="000000"/>
                <w:sz w:val="22"/>
                <w:szCs w:val="22"/>
              </w:rPr>
            </w:pPr>
          </w:p>
        </w:tc>
      </w:tr>
    </w:tbl>
    <w:p w:rsidR="00DD66BC" w:rsidRPr="008D12F3" w:rsidRDefault="00DD66BC" w:rsidP="003641D6">
      <w:pPr>
        <w:autoSpaceDE w:val="0"/>
        <w:autoSpaceDN w:val="0"/>
        <w:adjustRightInd w:val="0"/>
        <w:rPr>
          <w:b/>
          <w:bCs/>
          <w:i/>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DD66BC" w:rsidRPr="006E4C24">
        <w:tc>
          <w:tcPr>
            <w:tcW w:w="9778" w:type="dxa"/>
          </w:tcPr>
          <w:p w:rsidR="00DD66BC" w:rsidRPr="006E4C24" w:rsidRDefault="00DD66BC" w:rsidP="006E4C24">
            <w:pPr>
              <w:autoSpaceDE w:val="0"/>
              <w:autoSpaceDN w:val="0"/>
              <w:adjustRightInd w:val="0"/>
              <w:rPr>
                <w:b/>
                <w:bCs/>
                <w:i/>
                <w:iCs/>
                <w:color w:val="000000"/>
                <w:sz w:val="22"/>
                <w:szCs w:val="22"/>
              </w:rPr>
            </w:pPr>
            <w:r w:rsidRPr="006E4C24">
              <w:rPr>
                <w:b/>
                <w:bCs/>
                <w:i/>
                <w:iCs/>
                <w:color w:val="000000"/>
                <w:sz w:val="22"/>
                <w:szCs w:val="22"/>
              </w:rPr>
              <w:t>Fase di preallarme</w:t>
            </w:r>
          </w:p>
          <w:p w:rsidR="00DD66BC" w:rsidRPr="006E4C24" w:rsidRDefault="00DD66BC" w:rsidP="006E4C24">
            <w:pPr>
              <w:autoSpaceDE w:val="0"/>
              <w:autoSpaceDN w:val="0"/>
              <w:adjustRightInd w:val="0"/>
              <w:rPr>
                <w:color w:val="000000"/>
                <w:sz w:val="22"/>
                <w:szCs w:val="22"/>
              </w:rPr>
            </w:pPr>
            <w:r w:rsidRPr="006E4C24">
              <w:rPr>
                <w:color w:val="000000"/>
                <w:sz w:val="22"/>
                <w:szCs w:val="22"/>
              </w:rPr>
              <w:t>Attivata al raggiungimento del relativo livello di allerta determinato:</w:t>
            </w:r>
          </w:p>
          <w:p w:rsidR="00DD66BC" w:rsidRPr="006E4C24" w:rsidRDefault="00DD66BC" w:rsidP="006E4C24">
            <w:pPr>
              <w:autoSpaceDE w:val="0"/>
              <w:autoSpaceDN w:val="0"/>
              <w:adjustRightInd w:val="0"/>
              <w:rPr>
                <w:color w:val="000000"/>
                <w:sz w:val="22"/>
                <w:szCs w:val="22"/>
              </w:rPr>
            </w:pPr>
            <w:r w:rsidRPr="006E4C24">
              <w:rPr>
                <w:color w:val="000000"/>
                <w:sz w:val="22"/>
                <w:szCs w:val="22"/>
              </w:rPr>
              <w:t>- eventi in atto che sicuramente interesseranno le zone abitate.</w:t>
            </w:r>
          </w:p>
          <w:p w:rsidR="00DD66BC" w:rsidRPr="006E4C24" w:rsidRDefault="00DD66BC" w:rsidP="006E4C24">
            <w:pPr>
              <w:autoSpaceDE w:val="0"/>
              <w:autoSpaceDN w:val="0"/>
              <w:adjustRightInd w:val="0"/>
              <w:rPr>
                <w:b/>
                <w:bCs/>
                <w:color w:val="000000"/>
                <w:sz w:val="22"/>
                <w:szCs w:val="22"/>
              </w:rPr>
            </w:pPr>
            <w:r w:rsidRPr="006E4C24">
              <w:rPr>
                <w:b/>
                <w:bCs/>
                <w:color w:val="000000"/>
                <w:sz w:val="22"/>
                <w:szCs w:val="22"/>
              </w:rPr>
              <w:t>Azioni (del Sindaco o suo Delegato)</w:t>
            </w:r>
          </w:p>
          <w:p w:rsidR="00DD66BC" w:rsidRPr="006E4C24" w:rsidRDefault="00DD66BC" w:rsidP="006E4C24">
            <w:pPr>
              <w:autoSpaceDE w:val="0"/>
              <w:autoSpaceDN w:val="0"/>
              <w:adjustRightInd w:val="0"/>
              <w:rPr>
                <w:b/>
                <w:bCs/>
                <w:color w:val="000000"/>
                <w:sz w:val="22"/>
                <w:szCs w:val="22"/>
              </w:rPr>
            </w:pPr>
            <w:r w:rsidRPr="006E4C24">
              <w:rPr>
                <w:color w:val="000000"/>
                <w:sz w:val="22"/>
                <w:szCs w:val="22"/>
              </w:rPr>
              <w:t xml:space="preserve">Attivazione del </w:t>
            </w:r>
            <w:r w:rsidRPr="006E4C24">
              <w:rPr>
                <w:b/>
                <w:bCs/>
                <w:color w:val="000000"/>
                <w:sz w:val="22"/>
                <w:szCs w:val="22"/>
              </w:rPr>
              <w:t>Centro Operativo Comunale (vedi scheda di censimento speditivo)</w:t>
            </w:r>
          </w:p>
          <w:p w:rsidR="00DD66BC" w:rsidRPr="006E4C24" w:rsidRDefault="00DD66BC" w:rsidP="006E4C24">
            <w:pPr>
              <w:autoSpaceDE w:val="0"/>
              <w:autoSpaceDN w:val="0"/>
              <w:adjustRightInd w:val="0"/>
              <w:rPr>
                <w:color w:val="000000"/>
                <w:sz w:val="22"/>
                <w:szCs w:val="22"/>
              </w:rPr>
            </w:pPr>
            <w:r w:rsidRPr="006E4C24">
              <w:rPr>
                <w:color w:val="000000"/>
                <w:sz w:val="22"/>
                <w:szCs w:val="22"/>
              </w:rPr>
              <w:t>Avvio e/o mantenimento dei contatti con Regione, UTG, Provincia e strutture operative</w:t>
            </w:r>
          </w:p>
          <w:p w:rsidR="00DD66BC" w:rsidRPr="006E4C24" w:rsidRDefault="00DD66BC" w:rsidP="006E4C24">
            <w:pPr>
              <w:autoSpaceDE w:val="0"/>
              <w:autoSpaceDN w:val="0"/>
              <w:adjustRightInd w:val="0"/>
              <w:rPr>
                <w:color w:val="000000"/>
                <w:sz w:val="22"/>
                <w:szCs w:val="22"/>
              </w:rPr>
            </w:pPr>
            <w:r w:rsidRPr="006E4C24">
              <w:rPr>
                <w:color w:val="000000"/>
                <w:sz w:val="22"/>
                <w:szCs w:val="22"/>
              </w:rPr>
              <w:t>Attivazione del Piano di salvaguardia della popolazione (vedere indicazioni inserite nel</w:t>
            </w:r>
          </w:p>
          <w:p w:rsidR="00DD66BC" w:rsidRPr="006E4C24" w:rsidRDefault="00DD66BC" w:rsidP="006E4C24">
            <w:pPr>
              <w:autoSpaceDE w:val="0"/>
              <w:autoSpaceDN w:val="0"/>
              <w:adjustRightInd w:val="0"/>
              <w:rPr>
                <w:color w:val="000000"/>
                <w:sz w:val="22"/>
                <w:szCs w:val="22"/>
              </w:rPr>
            </w:pPr>
            <w:r w:rsidRPr="006E4C24">
              <w:rPr>
                <w:color w:val="000000"/>
                <w:sz w:val="22"/>
                <w:szCs w:val="22"/>
              </w:rPr>
              <w:t>Manuale)</w:t>
            </w:r>
          </w:p>
          <w:p w:rsidR="00DD66BC" w:rsidRPr="006E4C24" w:rsidRDefault="00DD66BC" w:rsidP="006E4C24">
            <w:pPr>
              <w:autoSpaceDE w:val="0"/>
              <w:autoSpaceDN w:val="0"/>
              <w:adjustRightInd w:val="0"/>
              <w:rPr>
                <w:color w:val="000000"/>
                <w:sz w:val="22"/>
                <w:szCs w:val="22"/>
              </w:rPr>
            </w:pPr>
            <w:r w:rsidRPr="006E4C24">
              <w:rPr>
                <w:color w:val="000000"/>
                <w:sz w:val="22"/>
                <w:szCs w:val="22"/>
              </w:rPr>
              <w:t>Predisposizione misure per l’attuazione del Piano della viabilità</w:t>
            </w:r>
          </w:p>
          <w:p w:rsidR="00DD66BC" w:rsidRPr="006E4C24" w:rsidRDefault="00DD66BC" w:rsidP="006E4C24">
            <w:pPr>
              <w:autoSpaceDE w:val="0"/>
              <w:autoSpaceDN w:val="0"/>
              <w:adjustRightInd w:val="0"/>
              <w:rPr>
                <w:b/>
                <w:bCs/>
                <w:i/>
                <w:iCs/>
                <w:color w:val="000000"/>
                <w:sz w:val="22"/>
                <w:szCs w:val="22"/>
              </w:rPr>
            </w:pPr>
          </w:p>
        </w:tc>
      </w:tr>
    </w:tbl>
    <w:p w:rsidR="00DD66BC" w:rsidRPr="008D12F3" w:rsidRDefault="00DD66BC" w:rsidP="003641D6">
      <w:pPr>
        <w:autoSpaceDE w:val="0"/>
        <w:autoSpaceDN w:val="0"/>
        <w:adjustRightInd w:val="0"/>
        <w:rPr>
          <w:b/>
          <w:bCs/>
          <w:i/>
          <w:iCs/>
          <w:color w:val="000000"/>
          <w:sz w:val="22"/>
          <w:szCs w:val="22"/>
        </w:rPr>
      </w:pPr>
    </w:p>
    <w:p w:rsidR="00DD66BC" w:rsidRPr="008D12F3" w:rsidRDefault="00DD66BC" w:rsidP="003641D6">
      <w:pPr>
        <w:autoSpaceDE w:val="0"/>
        <w:autoSpaceDN w:val="0"/>
        <w:adjustRightInd w:val="0"/>
        <w:rPr>
          <w:b/>
          <w:bCs/>
          <w:i/>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DD66BC" w:rsidRPr="006E4C24">
        <w:tc>
          <w:tcPr>
            <w:tcW w:w="9778" w:type="dxa"/>
          </w:tcPr>
          <w:p w:rsidR="00DD66BC" w:rsidRPr="006E4C24" w:rsidRDefault="00DD66BC" w:rsidP="006E4C24">
            <w:pPr>
              <w:autoSpaceDE w:val="0"/>
              <w:autoSpaceDN w:val="0"/>
              <w:adjustRightInd w:val="0"/>
              <w:rPr>
                <w:b/>
                <w:bCs/>
                <w:i/>
                <w:iCs/>
                <w:color w:val="000000"/>
                <w:sz w:val="22"/>
                <w:szCs w:val="22"/>
              </w:rPr>
            </w:pPr>
            <w:r w:rsidRPr="006E4C24">
              <w:rPr>
                <w:b/>
                <w:bCs/>
                <w:i/>
                <w:iCs/>
                <w:color w:val="000000"/>
                <w:sz w:val="22"/>
                <w:szCs w:val="22"/>
              </w:rPr>
              <w:t>Fase di allarme</w:t>
            </w:r>
          </w:p>
          <w:p w:rsidR="00DD66BC" w:rsidRPr="006E4C24" w:rsidRDefault="00DD66BC" w:rsidP="006E4C24">
            <w:pPr>
              <w:autoSpaceDE w:val="0"/>
              <w:autoSpaceDN w:val="0"/>
              <w:adjustRightInd w:val="0"/>
              <w:rPr>
                <w:color w:val="000000"/>
                <w:sz w:val="22"/>
                <w:szCs w:val="22"/>
              </w:rPr>
            </w:pPr>
            <w:r w:rsidRPr="006E4C24">
              <w:rPr>
                <w:color w:val="000000"/>
                <w:sz w:val="22"/>
                <w:szCs w:val="22"/>
              </w:rPr>
              <w:t>Attivata dal Sindaco al raggiungimento del relativo livello di allerta determinato:</w:t>
            </w:r>
          </w:p>
          <w:p w:rsidR="00DD66BC" w:rsidRPr="006E4C24" w:rsidRDefault="00DD66BC" w:rsidP="006E4C24">
            <w:pPr>
              <w:autoSpaceDE w:val="0"/>
              <w:autoSpaceDN w:val="0"/>
              <w:adjustRightInd w:val="0"/>
              <w:rPr>
                <w:color w:val="000000"/>
                <w:sz w:val="22"/>
                <w:szCs w:val="22"/>
              </w:rPr>
            </w:pPr>
            <w:r w:rsidRPr="006E4C24">
              <w:rPr>
                <w:color w:val="000000"/>
                <w:sz w:val="22"/>
                <w:szCs w:val="22"/>
              </w:rPr>
              <w:t>- eventi in atto all’interno delle zone abitate.</w:t>
            </w:r>
          </w:p>
          <w:p w:rsidR="00DD66BC" w:rsidRPr="006E4C24" w:rsidRDefault="00DD66BC" w:rsidP="006E4C24">
            <w:pPr>
              <w:autoSpaceDE w:val="0"/>
              <w:autoSpaceDN w:val="0"/>
              <w:adjustRightInd w:val="0"/>
              <w:rPr>
                <w:b/>
                <w:bCs/>
                <w:color w:val="000000"/>
                <w:sz w:val="22"/>
                <w:szCs w:val="22"/>
              </w:rPr>
            </w:pPr>
            <w:r w:rsidRPr="006E4C24">
              <w:rPr>
                <w:b/>
                <w:bCs/>
                <w:color w:val="000000"/>
                <w:sz w:val="22"/>
                <w:szCs w:val="22"/>
              </w:rPr>
              <w:t>Azioni (del Sindaco o suo Delegato)</w:t>
            </w:r>
          </w:p>
          <w:p w:rsidR="00DD66BC" w:rsidRPr="006E4C24" w:rsidRDefault="00DD66BC" w:rsidP="006E4C24">
            <w:pPr>
              <w:autoSpaceDE w:val="0"/>
              <w:autoSpaceDN w:val="0"/>
              <w:adjustRightInd w:val="0"/>
              <w:rPr>
                <w:b/>
                <w:bCs/>
                <w:color w:val="000000"/>
                <w:sz w:val="22"/>
                <w:szCs w:val="22"/>
              </w:rPr>
            </w:pPr>
            <w:r w:rsidRPr="006E4C24">
              <w:rPr>
                <w:color w:val="000000"/>
                <w:sz w:val="22"/>
                <w:szCs w:val="22"/>
              </w:rPr>
              <w:t xml:space="preserve">Attivazione del </w:t>
            </w:r>
            <w:r w:rsidRPr="006E4C24">
              <w:rPr>
                <w:b/>
                <w:bCs/>
                <w:color w:val="000000"/>
                <w:sz w:val="22"/>
                <w:szCs w:val="22"/>
              </w:rPr>
              <w:t>Centro Operativo Comunale (vedi scheda di censimento speditivo)</w:t>
            </w:r>
          </w:p>
          <w:p w:rsidR="00DD66BC" w:rsidRPr="006E4C24" w:rsidRDefault="00DD66BC" w:rsidP="006E4C24">
            <w:pPr>
              <w:autoSpaceDE w:val="0"/>
              <w:autoSpaceDN w:val="0"/>
              <w:adjustRightInd w:val="0"/>
              <w:rPr>
                <w:color w:val="000000"/>
                <w:sz w:val="22"/>
                <w:szCs w:val="22"/>
              </w:rPr>
            </w:pPr>
            <w:r w:rsidRPr="006E4C24">
              <w:rPr>
                <w:color w:val="000000"/>
                <w:sz w:val="22"/>
                <w:szCs w:val="22"/>
              </w:rPr>
              <w:t>Avvio e/o mantenimento dei contatti con Regione, UTG, Provincia e strutture operative</w:t>
            </w:r>
          </w:p>
          <w:p w:rsidR="00DD66BC" w:rsidRPr="006E4C24" w:rsidRDefault="00DD66BC" w:rsidP="006E4C24">
            <w:pPr>
              <w:autoSpaceDE w:val="0"/>
              <w:autoSpaceDN w:val="0"/>
              <w:adjustRightInd w:val="0"/>
              <w:rPr>
                <w:color w:val="000000"/>
                <w:sz w:val="22"/>
                <w:szCs w:val="22"/>
              </w:rPr>
            </w:pPr>
            <w:r w:rsidRPr="006E4C24">
              <w:rPr>
                <w:color w:val="000000"/>
                <w:sz w:val="22"/>
                <w:szCs w:val="22"/>
              </w:rPr>
              <w:t>Attivazione del Piano di salvaguardia della popolazione (vedere indicazioni inserite nel</w:t>
            </w:r>
          </w:p>
          <w:p w:rsidR="00DD66BC" w:rsidRPr="006E4C24" w:rsidRDefault="00DD66BC" w:rsidP="006E4C24">
            <w:pPr>
              <w:autoSpaceDE w:val="0"/>
              <w:autoSpaceDN w:val="0"/>
              <w:adjustRightInd w:val="0"/>
              <w:rPr>
                <w:color w:val="000000"/>
                <w:sz w:val="22"/>
                <w:szCs w:val="22"/>
              </w:rPr>
            </w:pPr>
            <w:r w:rsidRPr="006E4C24">
              <w:rPr>
                <w:color w:val="000000"/>
                <w:sz w:val="22"/>
                <w:szCs w:val="22"/>
              </w:rPr>
              <w:t>Manuale)</w:t>
            </w:r>
          </w:p>
          <w:p w:rsidR="00DD66BC" w:rsidRPr="006E4C24" w:rsidRDefault="00DD66BC" w:rsidP="006E4C24">
            <w:pPr>
              <w:autoSpaceDE w:val="0"/>
              <w:autoSpaceDN w:val="0"/>
              <w:adjustRightInd w:val="0"/>
              <w:rPr>
                <w:color w:val="000000"/>
                <w:sz w:val="22"/>
                <w:szCs w:val="22"/>
              </w:rPr>
            </w:pPr>
            <w:r w:rsidRPr="006E4C24">
              <w:rPr>
                <w:color w:val="000000"/>
                <w:sz w:val="22"/>
                <w:szCs w:val="22"/>
              </w:rPr>
              <w:t>Predisposizione misure per l’attuazione del Piano della viabilità</w:t>
            </w:r>
          </w:p>
          <w:p w:rsidR="00DD66BC" w:rsidRPr="006E4C24" w:rsidRDefault="00DD66BC" w:rsidP="006E4C24">
            <w:pPr>
              <w:autoSpaceDE w:val="0"/>
              <w:autoSpaceDN w:val="0"/>
              <w:adjustRightInd w:val="0"/>
              <w:rPr>
                <w:color w:val="000000"/>
                <w:sz w:val="22"/>
                <w:szCs w:val="22"/>
              </w:rPr>
            </w:pPr>
            <w:r w:rsidRPr="006E4C24">
              <w:rPr>
                <w:color w:val="000000"/>
                <w:sz w:val="22"/>
                <w:szCs w:val="22"/>
              </w:rPr>
              <w:t>Attuazione del Piano della viabilità</w:t>
            </w:r>
          </w:p>
          <w:p w:rsidR="00DD66BC" w:rsidRPr="006E4C24" w:rsidRDefault="00DD66BC" w:rsidP="006E4C24">
            <w:pPr>
              <w:autoSpaceDE w:val="0"/>
              <w:autoSpaceDN w:val="0"/>
              <w:adjustRightInd w:val="0"/>
              <w:rPr>
                <w:color w:val="000000"/>
                <w:sz w:val="22"/>
                <w:szCs w:val="22"/>
              </w:rPr>
            </w:pPr>
            <w:r w:rsidRPr="006E4C24">
              <w:rPr>
                <w:color w:val="000000"/>
                <w:sz w:val="22"/>
                <w:szCs w:val="22"/>
              </w:rPr>
              <w:t>Attuazione delle misure di informazione soccorso evacuazione e assistenza della</w:t>
            </w:r>
          </w:p>
          <w:p w:rsidR="00DD66BC" w:rsidRPr="006E4C24" w:rsidRDefault="00DD66BC" w:rsidP="006E4C24">
            <w:pPr>
              <w:autoSpaceDE w:val="0"/>
              <w:autoSpaceDN w:val="0"/>
              <w:adjustRightInd w:val="0"/>
              <w:rPr>
                <w:color w:val="000000"/>
                <w:sz w:val="22"/>
                <w:szCs w:val="22"/>
              </w:rPr>
            </w:pPr>
            <w:r w:rsidRPr="006E4C24">
              <w:rPr>
                <w:color w:val="000000"/>
                <w:sz w:val="22"/>
                <w:szCs w:val="22"/>
              </w:rPr>
              <w:t>popolazione</w:t>
            </w:r>
          </w:p>
          <w:p w:rsidR="00DD66BC" w:rsidRPr="006E4C24" w:rsidRDefault="00DD66BC" w:rsidP="006E4C24">
            <w:pPr>
              <w:autoSpaceDE w:val="0"/>
              <w:autoSpaceDN w:val="0"/>
              <w:adjustRightInd w:val="0"/>
              <w:rPr>
                <w:color w:val="000000"/>
                <w:sz w:val="22"/>
                <w:szCs w:val="22"/>
              </w:rPr>
            </w:pPr>
            <w:r w:rsidRPr="006E4C24">
              <w:rPr>
                <w:color w:val="000000"/>
                <w:sz w:val="22"/>
                <w:szCs w:val="22"/>
              </w:rPr>
              <w:t>Avvio e/o mantenimento dei contatti con Regione, Prefettura, Provincia e strutture</w:t>
            </w:r>
          </w:p>
          <w:p w:rsidR="00DD66BC" w:rsidRPr="006E4C24" w:rsidRDefault="00DD66BC" w:rsidP="006E4C24">
            <w:pPr>
              <w:autoSpaceDE w:val="0"/>
              <w:autoSpaceDN w:val="0"/>
              <w:adjustRightInd w:val="0"/>
              <w:rPr>
                <w:color w:val="000000"/>
                <w:sz w:val="22"/>
                <w:szCs w:val="22"/>
              </w:rPr>
            </w:pPr>
            <w:r w:rsidRPr="006E4C24">
              <w:rPr>
                <w:color w:val="000000"/>
                <w:sz w:val="22"/>
                <w:szCs w:val="22"/>
              </w:rPr>
              <w:t>operative.</w:t>
            </w:r>
          </w:p>
          <w:p w:rsidR="00DD66BC" w:rsidRPr="006E4C24" w:rsidRDefault="00DD66BC" w:rsidP="006E4C24">
            <w:pPr>
              <w:autoSpaceDE w:val="0"/>
              <w:autoSpaceDN w:val="0"/>
              <w:adjustRightInd w:val="0"/>
              <w:rPr>
                <w:b/>
                <w:bCs/>
                <w:i/>
                <w:iCs/>
                <w:color w:val="000000"/>
                <w:sz w:val="22"/>
                <w:szCs w:val="22"/>
              </w:rPr>
            </w:pPr>
          </w:p>
        </w:tc>
      </w:tr>
    </w:tbl>
    <w:p w:rsidR="00CA2C3A" w:rsidRDefault="00CA2C3A" w:rsidP="00717287">
      <w:pPr>
        <w:spacing w:line="360" w:lineRule="auto"/>
        <w:jc w:val="both"/>
      </w:pPr>
    </w:p>
    <w:p w:rsidR="00717287" w:rsidRPr="00EE24B3" w:rsidRDefault="00717287" w:rsidP="00717287">
      <w:pPr>
        <w:spacing w:line="360" w:lineRule="auto"/>
        <w:jc w:val="both"/>
      </w:pPr>
      <w:r w:rsidRPr="00EE24B3">
        <w:lastRenderedPageBreak/>
        <w:t>La risposta a situazioni di emergenza è organizzata attraverso il modello di intervento che si rende operativo attraverso l’attivazione da parte del Sindaco del  C.O.C. che deve essere garantita in modo assoluto, con tempestività e immediatezza.</w:t>
      </w:r>
    </w:p>
    <w:p w:rsidR="00717287" w:rsidRPr="00EE24B3" w:rsidRDefault="00717287" w:rsidP="00717287">
      <w:pPr>
        <w:spacing w:line="360" w:lineRule="auto"/>
        <w:jc w:val="both"/>
      </w:pPr>
      <w:r w:rsidRPr="00EE24B3">
        <w:t>L’attivazione del C.O.C. data l’imprevedibilità dell’evento stesso che non consente una preventiva fase di “allertamento” avviene direttamente con “l’all</w:t>
      </w:r>
      <w:r>
        <w:t>a</w:t>
      </w:r>
      <w:r w:rsidRPr="00EE24B3">
        <w:t>rme”che come detto sopra consiste nell’attivazione del C.O.C. da parte del Sindaco o in mancanza, dall’assessore delegato con l’ordine ai responsabili delle funzioni di prendere immediatamente posizione presso i locali individuati per il funzionamento del C.O.C., onde assolvere alle incombenze relative alla funzione di supporto affidata.</w:t>
      </w:r>
    </w:p>
    <w:p w:rsidR="00717287" w:rsidRDefault="00717287" w:rsidP="00717287">
      <w:pPr>
        <w:autoSpaceDE w:val="0"/>
        <w:autoSpaceDN w:val="0"/>
        <w:adjustRightInd w:val="0"/>
        <w:spacing w:line="360" w:lineRule="auto"/>
        <w:jc w:val="both"/>
      </w:pPr>
      <w:r>
        <w:t>Il Sindaco, in  qualità  di Autorità comunale di protezione civile, al manifestarsi dell’evento, qualora l’intensità  sismica risentita fosse tale da far ritenere che sul territorio si siano potuti verificare danni (sisma del V° grado della scala Mercalli o superiore), attiva il Centro Operativo Comunale al fine di coordinare  e  pianificare  gli  interventi  di  soccorso  e di assistenza alla popolazione, utilizzando al meglio le organizzazioni di volontariato e le strutture sia pubbliche che private presenti sul territorio (censite nella banca dati .che costituisce parte integrante del piano).</w:t>
      </w:r>
    </w:p>
    <w:p w:rsidR="00717287" w:rsidRDefault="00717287" w:rsidP="00717287">
      <w:pPr>
        <w:autoSpaceDE w:val="0"/>
        <w:autoSpaceDN w:val="0"/>
        <w:adjustRightInd w:val="0"/>
        <w:spacing w:line="360" w:lineRule="auto"/>
        <w:jc w:val="both"/>
      </w:pPr>
      <w:r>
        <w:t>Il C.O.C., attivato con apposito decreto sindacale e configurato con le Funzioni di Supporto ed i servizi descritti nella parte generale del presente piano, opera presso il Centro Diurno per Anziani (struttura antisismica), sito in Ragalna Via C. Monteverdi;</w:t>
      </w:r>
    </w:p>
    <w:p w:rsidR="00717287" w:rsidRDefault="00717287" w:rsidP="00717287">
      <w:pPr>
        <w:autoSpaceDE w:val="0"/>
        <w:autoSpaceDN w:val="0"/>
        <w:adjustRightInd w:val="0"/>
        <w:spacing w:line="360" w:lineRule="auto"/>
        <w:jc w:val="both"/>
      </w:pPr>
      <w:r>
        <w:t>L’immobile  individuato  per  ospitare  la  sede  del  C.O.C.  dispone  di  piazzale  attiguo e strade di dimensioni sufficienti ad accogliere mezzi pesanti e quanto altro occorra in stato di emergenza.</w:t>
      </w:r>
    </w:p>
    <w:p w:rsidR="00717287" w:rsidRDefault="00717287" w:rsidP="00CA2C3A">
      <w:pPr>
        <w:autoSpaceDE w:val="0"/>
        <w:autoSpaceDN w:val="0"/>
        <w:adjustRightInd w:val="0"/>
        <w:spacing w:line="360" w:lineRule="auto"/>
        <w:jc w:val="both"/>
        <w:rPr>
          <w:i/>
          <w:iCs/>
        </w:rPr>
      </w:pPr>
      <w:r>
        <w:t>Il Centro Operativo Comunale è suddiviso in un</w:t>
      </w:r>
      <w:r>
        <w:rPr>
          <w:i/>
          <w:iCs/>
        </w:rPr>
        <w:t xml:space="preserve">’area decisionale </w:t>
      </w:r>
      <w:r>
        <w:t>nella quale afferiscono i soggetti</w:t>
      </w:r>
      <w:r w:rsidR="00CA2C3A">
        <w:t xml:space="preserve"> </w:t>
      </w:r>
      <w:r>
        <w:t xml:space="preserve">preposti a prendere decisioni, una sala radio ed una </w:t>
      </w:r>
      <w:r>
        <w:rPr>
          <w:i/>
          <w:iCs/>
        </w:rPr>
        <w:t>sala operativa.</w:t>
      </w:r>
    </w:p>
    <w:p w:rsidR="00717287" w:rsidRPr="00E25ABC" w:rsidRDefault="00717287" w:rsidP="00A44761">
      <w:pPr>
        <w:pStyle w:val="Titolo2"/>
        <w:pageBreakBefore/>
        <w:numPr>
          <w:ilvl w:val="1"/>
          <w:numId w:val="43"/>
        </w:numPr>
        <w:spacing w:line="360" w:lineRule="auto"/>
        <w:ind w:left="578" w:hanging="578"/>
        <w:rPr>
          <w:b/>
          <w:sz w:val="24"/>
          <w:szCs w:val="24"/>
        </w:rPr>
      </w:pPr>
      <w:r w:rsidRPr="00E25ABC">
        <w:rPr>
          <w:b/>
          <w:sz w:val="24"/>
          <w:szCs w:val="24"/>
        </w:rPr>
        <w:lastRenderedPageBreak/>
        <w:t>A</w:t>
      </w:r>
      <w:r w:rsidR="002C7E44">
        <w:rPr>
          <w:b/>
          <w:sz w:val="24"/>
          <w:szCs w:val="24"/>
        </w:rPr>
        <w:t>ttivazione delle fasi operative</w:t>
      </w:r>
    </w:p>
    <w:p w:rsidR="00717287" w:rsidRDefault="00717287" w:rsidP="00717287">
      <w:pPr>
        <w:autoSpaceDE w:val="0"/>
        <w:autoSpaceDN w:val="0"/>
        <w:adjustRightInd w:val="0"/>
        <w:spacing w:line="360" w:lineRule="auto"/>
        <w:jc w:val="both"/>
      </w:pPr>
      <w:r>
        <w:t>Il Sindaco quale Autorità di protezione civile è Ente esponenziale degli interessi della collettività che rappresenta., di conseguenza ha il compito prioritario della salvaguardia della popolazione e la tutela del proprio territorio.</w:t>
      </w:r>
    </w:p>
    <w:p w:rsidR="00717287" w:rsidRDefault="00717287" w:rsidP="00717287">
      <w:pPr>
        <w:autoSpaceDE w:val="0"/>
        <w:autoSpaceDN w:val="0"/>
        <w:adjustRightInd w:val="0"/>
        <w:spacing w:line="360" w:lineRule="auto"/>
        <w:jc w:val="both"/>
      </w:pPr>
      <w:r>
        <w:t>Le misure di salvaguardia alla popolazione per il rischio sismico (evento non prevedibile) sono finalizzate all'allontanamento della popolazione dalla zona di pericolo (che normalmente avviene in modo spontaneo); avendo particolare riguardo per le persone con ridotta autonomia (anziani, disabili, bambini, ammalati cronici ecc.) e provvedere alla dovuta assistenza nelle aree di emergenza.</w:t>
      </w:r>
    </w:p>
    <w:p w:rsidR="00717287" w:rsidRDefault="00717287" w:rsidP="00CA2C3A">
      <w:pPr>
        <w:autoSpaceDE w:val="0"/>
        <w:autoSpaceDN w:val="0"/>
        <w:adjustRightInd w:val="0"/>
        <w:spacing w:line="360" w:lineRule="auto"/>
        <w:jc w:val="both"/>
      </w:pPr>
      <w:r>
        <w:t>Per gli eventi che non possono essere preannunciati sarà di fondamentale importanza organizzare e rendere  operativo  il  primo  soccorso  sanitario  entro  poche  ore  dall'evento  e favorire le seguenti operazioni:</w:t>
      </w:r>
    </w:p>
    <w:p w:rsidR="00717287" w:rsidRDefault="00717287" w:rsidP="00717287">
      <w:pPr>
        <w:numPr>
          <w:ilvl w:val="0"/>
          <w:numId w:val="16"/>
        </w:numPr>
        <w:autoSpaceDE w:val="0"/>
        <w:autoSpaceDN w:val="0"/>
        <w:adjustRightInd w:val="0"/>
        <w:spacing w:line="360" w:lineRule="auto"/>
        <w:jc w:val="both"/>
        <w:rPr>
          <w:sz w:val="20"/>
          <w:szCs w:val="20"/>
        </w:rPr>
      </w:pPr>
      <w:r>
        <w:rPr>
          <w:rFonts w:ascii="Symbol" w:hAnsi="Symbol" w:cs="Symbol"/>
        </w:rPr>
        <w:t></w:t>
      </w:r>
      <w:r w:rsidR="00CA2C3A">
        <w:rPr>
          <w:b/>
          <w:bCs/>
        </w:rPr>
        <w:t>Ra</w:t>
      </w:r>
      <w:r w:rsidR="00773C01">
        <w:rPr>
          <w:b/>
          <w:bCs/>
        </w:rPr>
        <w:t xml:space="preserve">ggiungimento delle aree di attesa da parte della </w:t>
      </w:r>
      <w:r>
        <w:rPr>
          <w:b/>
          <w:bCs/>
        </w:rPr>
        <w:t xml:space="preserve">popolazione </w:t>
      </w:r>
      <w:r>
        <w:t xml:space="preserve">attraverso percorsi </w:t>
      </w:r>
    </w:p>
    <w:p w:rsidR="00717287" w:rsidRDefault="00717287" w:rsidP="00717287">
      <w:pPr>
        <w:autoSpaceDE w:val="0"/>
        <w:autoSpaceDN w:val="0"/>
        <w:adjustRightInd w:val="0"/>
        <w:spacing w:line="360" w:lineRule="auto"/>
      </w:pPr>
      <w:r>
        <w:t>pedonali preventivamente conosciuti ed opportun</w:t>
      </w:r>
      <w:r w:rsidR="00CA2C3A">
        <w:t>amente segnalati in cartografia</w:t>
      </w:r>
      <w:r>
        <w:t>.</w:t>
      </w:r>
    </w:p>
    <w:p w:rsidR="00717287" w:rsidRPr="0025197A" w:rsidRDefault="00773C01" w:rsidP="00717287">
      <w:pPr>
        <w:autoSpaceDE w:val="0"/>
        <w:autoSpaceDN w:val="0"/>
        <w:adjustRightInd w:val="0"/>
        <w:spacing w:line="360" w:lineRule="auto"/>
        <w:jc w:val="both"/>
      </w:pPr>
      <w:r>
        <w:t xml:space="preserve">La presente </w:t>
      </w:r>
      <w:r w:rsidR="00717287">
        <w:t xml:space="preserve">operazione verrà diretta da apposite squadre composte da </w:t>
      </w:r>
      <w:r w:rsidR="00717287">
        <w:rPr>
          <w:b/>
          <w:bCs/>
        </w:rPr>
        <w:t>forze di Polizia</w:t>
      </w:r>
      <w:r w:rsidR="00717287">
        <w:t xml:space="preserve"> </w:t>
      </w:r>
      <w:r w:rsidR="00717287">
        <w:rPr>
          <w:b/>
          <w:bCs/>
        </w:rPr>
        <w:t>Municipale e volontari</w:t>
      </w:r>
      <w:r w:rsidR="00717287">
        <w:t xml:space="preserve">, coordinate dal responsabile, già individuato, della funzione di supporto </w:t>
      </w:r>
      <w:r w:rsidR="00717287">
        <w:rPr>
          <w:b/>
          <w:bCs/>
        </w:rPr>
        <w:t>“</w:t>
      </w:r>
      <w:r w:rsidR="00717287">
        <w:rPr>
          <w:b/>
          <w:bCs/>
          <w:i/>
          <w:iCs/>
        </w:rPr>
        <w:t>strutture operative locali e viabilità</w:t>
      </w:r>
      <w:r w:rsidR="00717287">
        <w:rPr>
          <w:b/>
          <w:bCs/>
        </w:rPr>
        <w:t xml:space="preserve">” </w:t>
      </w:r>
      <w:r w:rsidR="00717287">
        <w:t>attivata all’interno del C.O.C.;</w:t>
      </w:r>
    </w:p>
    <w:p w:rsidR="00717287" w:rsidRDefault="00717287" w:rsidP="00717287">
      <w:pPr>
        <w:numPr>
          <w:ilvl w:val="0"/>
          <w:numId w:val="15"/>
        </w:numPr>
        <w:autoSpaceDE w:val="0"/>
        <w:autoSpaceDN w:val="0"/>
        <w:adjustRightInd w:val="0"/>
        <w:spacing w:line="360" w:lineRule="auto"/>
        <w:jc w:val="both"/>
      </w:pPr>
      <w:r>
        <w:rPr>
          <w:b/>
          <w:bCs/>
        </w:rPr>
        <w:t xml:space="preserve">Informazione  costante  alla  popolazione  </w:t>
      </w:r>
      <w:r>
        <w:t>presso  le  aree  di attesa, con il coinvolgimento</w:t>
      </w:r>
    </w:p>
    <w:p w:rsidR="00717287" w:rsidRDefault="00717287" w:rsidP="00717287">
      <w:pPr>
        <w:autoSpaceDE w:val="0"/>
        <w:autoSpaceDN w:val="0"/>
        <w:adjustRightInd w:val="0"/>
        <w:spacing w:line="360" w:lineRule="auto"/>
        <w:jc w:val="both"/>
      </w:pPr>
      <w:r>
        <w:t>attivo  del  volontariato  coordinato   dal  responsabile  dell'analoga   funzione  di   supporto  attivata</w:t>
      </w:r>
    </w:p>
    <w:p w:rsidR="00717287" w:rsidRPr="00A6415F" w:rsidRDefault="00717287" w:rsidP="00717287">
      <w:pPr>
        <w:autoSpaceDE w:val="0"/>
        <w:autoSpaceDN w:val="0"/>
        <w:adjustRightInd w:val="0"/>
        <w:spacing w:line="360" w:lineRule="auto"/>
        <w:jc w:val="both"/>
      </w:pPr>
      <w:r>
        <w:t>all’interno del C.O.C.. Una corretta informazione alla popolazione sarà fornita solo a seguito di validazione da parte delle autorità di protezione civile. L’informazione riguarderà sia l’evoluzione del fenomeno in atto e delle conseguenze sul territorio comunale sia l’attività di soccorso in corso di svolgimento. Con essa saranno forniti gli indirizzi operativi e comportamentali conseguenti all’evolversi della situazione;</w:t>
      </w:r>
    </w:p>
    <w:p w:rsidR="00717287" w:rsidRDefault="00CA2C3A" w:rsidP="00717287">
      <w:pPr>
        <w:numPr>
          <w:ilvl w:val="0"/>
          <w:numId w:val="15"/>
        </w:numPr>
        <w:autoSpaceDE w:val="0"/>
        <w:autoSpaceDN w:val="0"/>
        <w:adjustRightInd w:val="0"/>
        <w:spacing w:line="360" w:lineRule="auto"/>
      </w:pPr>
      <w:r>
        <w:rPr>
          <w:b/>
          <w:bCs/>
        </w:rPr>
        <w:t>A</w:t>
      </w:r>
      <w:r w:rsidR="00773C01">
        <w:rPr>
          <w:b/>
          <w:bCs/>
        </w:rPr>
        <w:t xml:space="preserve">ssistenza alla popolazione </w:t>
      </w:r>
      <w:r w:rsidR="00717287">
        <w:rPr>
          <w:b/>
          <w:bCs/>
        </w:rPr>
        <w:t>confluita nelle aree di attesa</w:t>
      </w:r>
      <w:r>
        <w:rPr>
          <w:b/>
          <w:bCs/>
        </w:rPr>
        <w:t xml:space="preserve"> </w:t>
      </w:r>
      <w:r w:rsidR="00717287">
        <w:rPr>
          <w:b/>
          <w:bCs/>
        </w:rPr>
        <w:t xml:space="preserve"> </w:t>
      </w:r>
      <w:r w:rsidR="00717287">
        <w:t>attraverso l’invio</w:t>
      </w:r>
      <w:r>
        <w:t xml:space="preserve"> </w:t>
      </w:r>
      <w:r w:rsidR="00717287">
        <w:t xml:space="preserve">immediato </w:t>
      </w:r>
      <w:r>
        <w:t xml:space="preserve"> </w:t>
      </w:r>
      <w:r w:rsidR="00717287">
        <w:t>di</w:t>
      </w:r>
      <w:r>
        <w:t xml:space="preserve"> </w:t>
      </w:r>
    </w:p>
    <w:p w:rsidR="00717287" w:rsidRDefault="00717287" w:rsidP="00CA2C3A">
      <w:pPr>
        <w:autoSpaceDE w:val="0"/>
        <w:autoSpaceDN w:val="0"/>
        <w:adjustRightInd w:val="0"/>
        <w:spacing w:line="360" w:lineRule="auto"/>
        <w:jc w:val="both"/>
      </w:pPr>
      <w:r>
        <w:t>un primo gruppo di volontari, polizia municipale, personale medico, ne</w:t>
      </w:r>
      <w:r w:rsidR="00CA2C3A">
        <w:t>lle aree di attesa, per focaliz</w:t>
      </w:r>
      <w:r>
        <w:t xml:space="preserve">zare  la  situazione  ed  impostare  i primi interventi. Questa operazione, coordinata dal responsabile della  funzione  di  supporto  </w:t>
      </w:r>
      <w:r>
        <w:rPr>
          <w:b/>
          <w:bCs/>
        </w:rPr>
        <w:t>“</w:t>
      </w:r>
      <w:r w:rsidR="00773C01">
        <w:rPr>
          <w:b/>
          <w:bCs/>
          <w:i/>
          <w:iCs/>
        </w:rPr>
        <w:t xml:space="preserve">assistenza alla </w:t>
      </w:r>
      <w:r>
        <w:rPr>
          <w:b/>
          <w:bCs/>
          <w:i/>
          <w:iCs/>
        </w:rPr>
        <w:t>popolazione</w:t>
      </w:r>
      <w:r>
        <w:rPr>
          <w:b/>
          <w:bCs/>
        </w:rPr>
        <w:t xml:space="preserve">” </w:t>
      </w:r>
      <w:r w:rsidR="00773C01">
        <w:t xml:space="preserve">attivata all’interno del </w:t>
      </w:r>
      <w:r>
        <w:t>C.O.C., serve anche da incoraggiamento e supporto psicologico alla popolazione colpita.</w:t>
      </w:r>
    </w:p>
    <w:p w:rsidR="00717287" w:rsidRDefault="00717287" w:rsidP="00CA2C3A">
      <w:pPr>
        <w:autoSpaceDE w:val="0"/>
        <w:autoSpaceDN w:val="0"/>
        <w:adjustRightInd w:val="0"/>
        <w:spacing w:line="360" w:lineRule="auto"/>
        <w:jc w:val="both"/>
      </w:pPr>
      <w:r>
        <w:t xml:space="preserve">Si  provvederà  inoltre  ad  un primo censimento della popolazione presente con particolare riguardo alla individuazione delle persone non autosufficienti, alla distribuzione di generi di  prima  </w:t>
      </w:r>
      <w:r w:rsidR="00773C01">
        <w:t xml:space="preserve">necessità quali acqua, generi </w:t>
      </w:r>
      <w:r>
        <w:t>ali</w:t>
      </w:r>
      <w:r w:rsidR="00773C01">
        <w:t xml:space="preserve">mentari, </w:t>
      </w:r>
      <w:r>
        <w:t>coperte e indumenti, tende o tele plastificate che possano utilizzarsi come creazione di rifugio o primo ricovero;</w:t>
      </w:r>
    </w:p>
    <w:p w:rsidR="00717287" w:rsidRDefault="00717287" w:rsidP="00717287">
      <w:pPr>
        <w:numPr>
          <w:ilvl w:val="0"/>
          <w:numId w:val="15"/>
        </w:numPr>
        <w:autoSpaceDE w:val="0"/>
        <w:autoSpaceDN w:val="0"/>
        <w:adjustRightInd w:val="0"/>
        <w:spacing w:line="360" w:lineRule="auto"/>
      </w:pPr>
      <w:r>
        <w:rPr>
          <w:rFonts w:ascii="Symbol" w:hAnsi="Symbol" w:cs="Symbol"/>
        </w:rPr>
        <w:t></w:t>
      </w:r>
      <w:r w:rsidR="00F801F6">
        <w:rPr>
          <w:b/>
          <w:bCs/>
        </w:rPr>
        <w:t>O</w:t>
      </w:r>
      <w:r>
        <w:rPr>
          <w:b/>
          <w:bCs/>
        </w:rPr>
        <w:t xml:space="preserve">rganizzazione del pronto intervento S.A.R. (Search and Rescue) </w:t>
      </w:r>
      <w:r>
        <w:t>assicurata dal gruppo</w:t>
      </w:r>
    </w:p>
    <w:p w:rsidR="00717287" w:rsidRDefault="00773C01" w:rsidP="00CA2C3A">
      <w:pPr>
        <w:autoSpaceDE w:val="0"/>
        <w:autoSpaceDN w:val="0"/>
        <w:adjustRightInd w:val="0"/>
        <w:spacing w:line="360" w:lineRule="auto"/>
        <w:jc w:val="both"/>
        <w:rPr>
          <w:sz w:val="20"/>
          <w:szCs w:val="20"/>
        </w:rPr>
      </w:pPr>
      <w:r>
        <w:t xml:space="preserve">composto da vigili del </w:t>
      </w:r>
      <w:r w:rsidR="00717287">
        <w:t>fuoco, personale medico e volontari, coordinato dalla funzione di supporto</w:t>
      </w:r>
      <w:r w:rsidR="00CA2C3A">
        <w:t xml:space="preserve"> </w:t>
      </w:r>
      <w:r w:rsidR="00717287">
        <w:rPr>
          <w:b/>
          <w:bCs/>
        </w:rPr>
        <w:t>“</w:t>
      </w:r>
      <w:r w:rsidR="00717287">
        <w:rPr>
          <w:b/>
          <w:bCs/>
          <w:i/>
          <w:iCs/>
        </w:rPr>
        <w:t>strutture operative locali e  viabilità</w:t>
      </w:r>
      <w:r w:rsidR="00717287">
        <w:rPr>
          <w:b/>
          <w:bCs/>
        </w:rPr>
        <w:t xml:space="preserve">” </w:t>
      </w:r>
      <w:r>
        <w:t xml:space="preserve">attivata all’interno del C.O.C., per la </w:t>
      </w:r>
      <w:r w:rsidR="00717287">
        <w:t>ricerca</w:t>
      </w:r>
      <w:r w:rsidR="00717287">
        <w:rPr>
          <w:sz w:val="20"/>
          <w:szCs w:val="20"/>
        </w:rPr>
        <w:t xml:space="preserve"> </w:t>
      </w:r>
      <w:r>
        <w:t xml:space="preserve">e il primo </w:t>
      </w:r>
      <w:r>
        <w:lastRenderedPageBreak/>
        <w:t>soccorso dei cittadini rimasti bloccati sotto le macerie. Per rendere l</w:t>
      </w:r>
      <w:r w:rsidR="00717287">
        <w:t>'inter</w:t>
      </w:r>
      <w:r>
        <w:t xml:space="preserve">vento </w:t>
      </w:r>
      <w:r w:rsidR="00717287">
        <w:t>più</w:t>
      </w:r>
      <w:r w:rsidR="00717287">
        <w:rPr>
          <w:sz w:val="20"/>
          <w:szCs w:val="20"/>
        </w:rPr>
        <w:t xml:space="preserve"> </w:t>
      </w:r>
      <w:r>
        <w:t xml:space="preserve">efficace ed ordinato, attesa la possibile confusione </w:t>
      </w:r>
      <w:r w:rsidR="00717287">
        <w:t>in atto, è opportuno che il gruppo S.A.R.</w:t>
      </w:r>
      <w:r w:rsidR="00717287">
        <w:rPr>
          <w:sz w:val="20"/>
          <w:szCs w:val="20"/>
        </w:rPr>
        <w:t xml:space="preserve"> </w:t>
      </w:r>
      <w:r w:rsidR="00717287">
        <w:t>venga supportato dalla presenza di appartenenti alle Forze dell’Ordine;</w:t>
      </w:r>
    </w:p>
    <w:p w:rsidR="00717287" w:rsidRDefault="001D1C37" w:rsidP="00717287">
      <w:pPr>
        <w:numPr>
          <w:ilvl w:val="0"/>
          <w:numId w:val="15"/>
        </w:numPr>
        <w:tabs>
          <w:tab w:val="clear" w:pos="720"/>
          <w:tab w:val="num" w:pos="0"/>
        </w:tabs>
        <w:autoSpaceDE w:val="0"/>
        <w:autoSpaceDN w:val="0"/>
        <w:adjustRightInd w:val="0"/>
        <w:spacing w:line="360" w:lineRule="auto"/>
        <w:ind w:left="0" w:firstLine="0"/>
        <w:jc w:val="both"/>
      </w:pPr>
      <w:r>
        <w:rPr>
          <w:b/>
          <w:bCs/>
        </w:rPr>
        <w:t>I</w:t>
      </w:r>
      <w:r w:rsidR="00717287">
        <w:rPr>
          <w:b/>
          <w:bCs/>
        </w:rPr>
        <w:t xml:space="preserve">spezione e verifica di agibilità delle strade </w:t>
      </w:r>
      <w:r w:rsidR="00717287">
        <w:t xml:space="preserve">per consentire, nell'immediato,l'organizzazione complessiva dei soccorsi. Per lo svolgimento di tale operazione sarà dato mandato all’ufficio tecnico comunale, in collaborazione con il Dipartimento Regionale di P.C., Genio Civile, Provincia Regionale di Catania, Sovrintendenza ai Beni Ambientali e Monumentali, Tecnici privati ecc, sotto il coordinamento della funzione di supporto </w:t>
      </w:r>
      <w:r w:rsidR="00717287">
        <w:rPr>
          <w:b/>
          <w:bCs/>
        </w:rPr>
        <w:t>“</w:t>
      </w:r>
      <w:r w:rsidR="00717287">
        <w:rPr>
          <w:b/>
          <w:bCs/>
          <w:i/>
          <w:iCs/>
        </w:rPr>
        <w:t>censimento danni a persone e cose</w:t>
      </w:r>
      <w:r w:rsidR="00717287">
        <w:rPr>
          <w:b/>
          <w:bCs/>
        </w:rPr>
        <w:t xml:space="preserve">” </w:t>
      </w:r>
      <w:r w:rsidR="00717287">
        <w:t>attivata all’interno del C.O.C.. In particolare la verifica sarà eseguita in corrispondenza delle opere d’arte stradali, che potenzialmente possono aver subito danni tali da inficiare la percorribilità normale delle strade, come pure in corrispondenza degli edifici danneggiati che prospettano sulla sede viaria, i quali possono provocare interruzioni per caduta di parti pericolanti anche in occasione di successive repliche; altresì va condotta indagine sulle aree soggette a fenomeni franosi indotti  dal sisma, che abbiano causato, ovvero rappresentino, minaccia di riduzione della percorribilità dell’asse viario. Ciò diventa fondamentale per l’accesso dei soccorsi, per i necessari collegamenti tra le varie strutture d'intervento e per quanto concerne l'attività prevista per il C.O.M. nr. 5 cui afferisce il Comune;</w:t>
      </w:r>
    </w:p>
    <w:p w:rsidR="00717287" w:rsidRDefault="00717287" w:rsidP="00CA2C3A">
      <w:pPr>
        <w:numPr>
          <w:ilvl w:val="0"/>
          <w:numId w:val="15"/>
        </w:numPr>
        <w:tabs>
          <w:tab w:val="clear" w:pos="720"/>
        </w:tabs>
        <w:autoSpaceDE w:val="0"/>
        <w:autoSpaceDN w:val="0"/>
        <w:adjustRightInd w:val="0"/>
        <w:spacing w:line="360" w:lineRule="auto"/>
        <w:ind w:left="0" w:firstLine="360"/>
        <w:jc w:val="both"/>
      </w:pPr>
      <w:r>
        <w:rPr>
          <w:rFonts w:ascii="Symbol" w:hAnsi="Symbol" w:cs="Symbol"/>
        </w:rPr>
        <w:t></w:t>
      </w:r>
      <w:r w:rsidR="001D1C37">
        <w:rPr>
          <w:b/>
          <w:bCs/>
        </w:rPr>
        <w:t>A</w:t>
      </w:r>
      <w:r>
        <w:rPr>
          <w:b/>
          <w:bCs/>
        </w:rPr>
        <w:t xml:space="preserve">ssistenza ai feriti </w:t>
      </w:r>
      <w:r>
        <w:t>gravi o comunque con necessità di interventi di urgenza medico -infermieristica che si può realizzare attraverso il preliminare passaggio per il P.M.A. (Posto</w:t>
      </w:r>
      <w:r w:rsidR="00CA2C3A">
        <w:t xml:space="preserve"> </w:t>
      </w:r>
      <w:r>
        <w:t xml:space="preserve">Medico Avanzato) o Presidio Sanitario, da allestire previa apposita richiesta di attivazione al C.O.C. all’interno dell’area di accoglienza sita nel V.le La Piana, ove saranno operanti medici ed infermieri professionali con il coordinamento della funzione di supporto </w:t>
      </w:r>
      <w:r>
        <w:rPr>
          <w:b/>
          <w:bCs/>
        </w:rPr>
        <w:t>“</w:t>
      </w:r>
      <w:r>
        <w:rPr>
          <w:b/>
          <w:bCs/>
          <w:i/>
          <w:iCs/>
        </w:rPr>
        <w:t xml:space="preserve">sanità e assistenza sociale" </w:t>
      </w:r>
      <w:r>
        <w:t>attivata all’interno del C.O.C.. Nel P.M.A. o Presidio Sanitario verranno prestate le prime cure possibili, effettuate le prime valutazioni diagnostiche insieme alla stabilizzazione dei pazienti da smistare, secondo le esigenze mediche, verso i più vicini nosocomi operativi;</w:t>
      </w:r>
    </w:p>
    <w:p w:rsidR="00717287" w:rsidRPr="00B31E9F" w:rsidRDefault="00717287" w:rsidP="00717287">
      <w:pPr>
        <w:numPr>
          <w:ilvl w:val="0"/>
          <w:numId w:val="15"/>
        </w:numPr>
        <w:tabs>
          <w:tab w:val="clear" w:pos="720"/>
          <w:tab w:val="num" w:pos="0"/>
        </w:tabs>
        <w:autoSpaceDE w:val="0"/>
        <w:autoSpaceDN w:val="0"/>
        <w:adjustRightInd w:val="0"/>
        <w:spacing w:line="360" w:lineRule="auto"/>
        <w:ind w:left="0" w:firstLine="360"/>
        <w:jc w:val="both"/>
      </w:pPr>
      <w:r>
        <w:rPr>
          <w:rFonts w:ascii="Symbol" w:hAnsi="Symbol" w:cs="Symbol"/>
        </w:rPr>
        <w:t></w:t>
      </w:r>
      <w:r>
        <w:rPr>
          <w:rFonts w:ascii="Symbol" w:hAnsi="Symbol" w:cs="Symbol"/>
        </w:rPr>
        <w:t></w:t>
      </w:r>
      <w:r w:rsidR="001D1C37">
        <w:rPr>
          <w:b/>
          <w:bCs/>
        </w:rPr>
        <w:t>A</w:t>
      </w:r>
      <w:r>
        <w:rPr>
          <w:b/>
          <w:bCs/>
        </w:rPr>
        <w:t xml:space="preserve">ssistenza a persone anziane, bambini e soggetti portatori di handicap. </w:t>
      </w:r>
      <w:r>
        <w:t xml:space="preserve">Tali soggetti troveranno ospitalità e prima accoglienza presso le aree di ricovero indicate nella cartografia in colore </w:t>
      </w:r>
      <w:r>
        <w:rPr>
          <w:i/>
          <w:iCs/>
        </w:rPr>
        <w:t xml:space="preserve">rosso, </w:t>
      </w:r>
      <w:r>
        <w:t xml:space="preserve">e già precedentemente segnalate alla popolazione anche con iniziative di formazione ed informazione. Il coordinamento dell'operazione è affidato alla funzione di supporto </w:t>
      </w:r>
      <w:r>
        <w:rPr>
          <w:b/>
          <w:bCs/>
        </w:rPr>
        <w:t xml:space="preserve">“assistenza sociale e </w:t>
      </w:r>
      <w:r>
        <w:rPr>
          <w:b/>
          <w:bCs/>
          <w:i/>
          <w:iCs/>
        </w:rPr>
        <w:t>assistenza alla popolazione</w:t>
      </w:r>
      <w:r>
        <w:rPr>
          <w:b/>
          <w:bCs/>
        </w:rPr>
        <w:t xml:space="preserve">” </w:t>
      </w:r>
      <w:r>
        <w:t>attivata all’interno del C.O.C.;</w:t>
      </w:r>
      <w:r>
        <w:rPr>
          <w:sz w:val="20"/>
          <w:szCs w:val="20"/>
        </w:rPr>
        <w:t xml:space="preserve"> </w:t>
      </w:r>
    </w:p>
    <w:p w:rsidR="00717287" w:rsidRPr="00B31E9F" w:rsidRDefault="001D1C37" w:rsidP="00717287">
      <w:pPr>
        <w:numPr>
          <w:ilvl w:val="0"/>
          <w:numId w:val="15"/>
        </w:numPr>
        <w:autoSpaceDE w:val="0"/>
        <w:autoSpaceDN w:val="0"/>
        <w:adjustRightInd w:val="0"/>
        <w:spacing w:line="360" w:lineRule="auto"/>
        <w:ind w:left="0" w:firstLine="360"/>
        <w:jc w:val="both"/>
        <w:rPr>
          <w:sz w:val="20"/>
          <w:szCs w:val="20"/>
        </w:rPr>
      </w:pPr>
      <w:r>
        <w:rPr>
          <w:b/>
          <w:bCs/>
        </w:rPr>
        <w:t>R</w:t>
      </w:r>
      <w:r w:rsidR="00717287">
        <w:rPr>
          <w:b/>
          <w:bCs/>
        </w:rPr>
        <w:t>iattivazione delle telecomunicazioni e/o installazione di una rete alternativa</w:t>
      </w:r>
      <w:r w:rsidR="00717287">
        <w:t>, che dovrà</w:t>
      </w:r>
    </w:p>
    <w:p w:rsidR="00717287" w:rsidRDefault="00717287" w:rsidP="00717287">
      <w:pPr>
        <w:autoSpaceDE w:val="0"/>
        <w:autoSpaceDN w:val="0"/>
        <w:adjustRightInd w:val="0"/>
        <w:spacing w:line="360" w:lineRule="auto"/>
        <w:jc w:val="both"/>
      </w:pPr>
      <w:r>
        <w:t xml:space="preserve">essere immediatamente garantita per gli uffici pubblici, per i Centri Operativi e le strutture sanitarie dislocate nell’area colpita attraverso l’impiego necessario di ogni mezzo o sistema TLC. L’efficace gestione dell’emergenza non può prescindere dalla possibilità di disporre di un sistema di telecomunicazioni adeguato che consenta in situazioni di criticità i collegamenti tra la struttura di coordinamento e le squadre che operano sul territorio. A tal fine il Sindaco nei casi di criticità può </w:t>
      </w:r>
      <w:r>
        <w:lastRenderedPageBreak/>
        <w:t xml:space="preserve">avvalersi delle reti radio sia istituzionali che del volontariato radio amatoriale presenti sul territorio, provvedendo a definire con dettaglio il flusso di comunicazioni per evitare sovrapposizioni o lacune nel sistema di comando e controllo. Il coordinamento è affidato alla funzione di supporto </w:t>
      </w:r>
      <w:r>
        <w:rPr>
          <w:b/>
          <w:bCs/>
        </w:rPr>
        <w:t>“</w:t>
      </w:r>
      <w:r>
        <w:rPr>
          <w:b/>
          <w:bCs/>
          <w:i/>
          <w:iCs/>
        </w:rPr>
        <w:t>telecomunicazioni</w:t>
      </w:r>
      <w:r>
        <w:rPr>
          <w:b/>
          <w:bCs/>
        </w:rPr>
        <w:t>”</w:t>
      </w:r>
      <w:r>
        <w:t xml:space="preserve"> attivata all’interno del C.O.C..</w:t>
      </w:r>
    </w:p>
    <w:p w:rsidR="00717287" w:rsidRDefault="001D1C37" w:rsidP="00717287">
      <w:pPr>
        <w:numPr>
          <w:ilvl w:val="0"/>
          <w:numId w:val="17"/>
        </w:numPr>
        <w:autoSpaceDE w:val="0"/>
        <w:autoSpaceDN w:val="0"/>
        <w:adjustRightInd w:val="0"/>
        <w:spacing w:line="360" w:lineRule="auto"/>
        <w:jc w:val="both"/>
      </w:pPr>
      <w:r>
        <w:rPr>
          <w:b/>
          <w:bCs/>
        </w:rPr>
        <w:t>D</w:t>
      </w:r>
      <w:r w:rsidR="00717287">
        <w:rPr>
          <w:b/>
          <w:bCs/>
        </w:rPr>
        <w:t xml:space="preserve">elimitazione delle aree di rischio - </w:t>
      </w:r>
      <w:r w:rsidR="00717287">
        <w:t>l'efficienza e l'efficacia degli interventi di protezione</w:t>
      </w:r>
    </w:p>
    <w:p w:rsidR="00717287" w:rsidRDefault="00717287" w:rsidP="00717287">
      <w:pPr>
        <w:autoSpaceDE w:val="0"/>
        <w:autoSpaceDN w:val="0"/>
        <w:adjustRightInd w:val="0"/>
        <w:spacing w:line="360" w:lineRule="auto"/>
        <w:jc w:val="both"/>
      </w:pPr>
      <w:r>
        <w:t xml:space="preserve">civile in emergenza, dipendono, molto spesso, dalla fruibilità e dalla funzionalità della rete viabile interessata all'emergenza. Risulta pertanto di primaria importanza garantire l'immediato sgombero della rete stradale interessata all'emergenza, da tutto il traffico non essenziale (curiosi, ecc.), delimitando l'intera area di rischio interessata dall'emergenza. Tale operazione avviene tramite l'istituzione di posti di blocco, denominati </w:t>
      </w:r>
      <w:r>
        <w:rPr>
          <w:b/>
          <w:bCs/>
          <w:i/>
          <w:iCs/>
        </w:rPr>
        <w:t>cancelli</w:t>
      </w:r>
      <w:r>
        <w:t xml:space="preserve">, sulle reti di viabilità, che hanno lo scopo di regolamentare la circolazione in entrata ed in uscita nell'area a rischio. La predisposizione dei cancelli viene attuata in corrispondenza dei nodi viari onde favorire manovre e deviazioni, e, per quanto possibile, dovrà essere assistita da idonea segnaletica direzionale sui percorsi alternativi. Il coordinamento è affidato alla funzione di supporto </w:t>
      </w:r>
      <w:r>
        <w:rPr>
          <w:b/>
          <w:bCs/>
        </w:rPr>
        <w:t>“</w:t>
      </w:r>
      <w:r>
        <w:rPr>
          <w:b/>
          <w:bCs/>
          <w:i/>
          <w:iCs/>
        </w:rPr>
        <w:t>strutture operative e viabilità</w:t>
      </w:r>
      <w:r>
        <w:rPr>
          <w:b/>
          <w:bCs/>
        </w:rPr>
        <w:t xml:space="preserve">” </w:t>
      </w:r>
      <w:r>
        <w:t>attivata all’interno del C.O.C..</w:t>
      </w:r>
    </w:p>
    <w:p w:rsidR="00717287" w:rsidRPr="007B4884" w:rsidRDefault="00717287" w:rsidP="00717287">
      <w:pPr>
        <w:numPr>
          <w:ilvl w:val="0"/>
          <w:numId w:val="17"/>
        </w:numPr>
        <w:tabs>
          <w:tab w:val="clear" w:pos="720"/>
          <w:tab w:val="num" w:pos="0"/>
        </w:tabs>
        <w:autoSpaceDE w:val="0"/>
        <w:autoSpaceDN w:val="0"/>
        <w:adjustRightInd w:val="0"/>
        <w:spacing w:line="360" w:lineRule="auto"/>
        <w:ind w:left="0" w:firstLine="360"/>
        <w:jc w:val="both"/>
      </w:pPr>
      <w:r>
        <w:rPr>
          <w:rFonts w:ascii="Symbol" w:hAnsi="Symbol" w:cs="Symbol"/>
        </w:rPr>
        <w:t></w:t>
      </w:r>
      <w:r>
        <w:rPr>
          <w:rFonts w:ascii="Symbol" w:hAnsi="Symbol" w:cs="Symbol"/>
        </w:rPr>
        <w:t></w:t>
      </w:r>
      <w:r>
        <w:rPr>
          <w:b/>
          <w:bCs/>
        </w:rPr>
        <w:t xml:space="preserve">Monitoraggio dell’andamento dell’evento </w:t>
      </w:r>
      <w:r>
        <w:t xml:space="preserve">sotto l’aspetto della sanità veterinaria. unitamente alla predisposizione delle verifiche relative alla potabilità delle acque ed alla salubrità degli alimenti. Il coordinamento delle attività emergenziali relative e riconducibili ai servizi di polizia rurale e veterinaria è affidato alla funzione di supporto </w:t>
      </w:r>
      <w:r>
        <w:rPr>
          <w:b/>
          <w:bCs/>
        </w:rPr>
        <w:t>“</w:t>
      </w:r>
      <w:r>
        <w:rPr>
          <w:b/>
          <w:bCs/>
          <w:i/>
          <w:iCs/>
        </w:rPr>
        <w:t>veterinaria</w:t>
      </w:r>
      <w:r>
        <w:rPr>
          <w:b/>
          <w:bCs/>
        </w:rPr>
        <w:t>”</w:t>
      </w:r>
      <w:r>
        <w:t xml:space="preserve"> attivata all’interno del C.O.C.;</w:t>
      </w:r>
    </w:p>
    <w:p w:rsidR="00717287" w:rsidRPr="007B4884" w:rsidRDefault="001D1C37" w:rsidP="00717287">
      <w:pPr>
        <w:numPr>
          <w:ilvl w:val="0"/>
          <w:numId w:val="17"/>
        </w:numPr>
        <w:autoSpaceDE w:val="0"/>
        <w:autoSpaceDN w:val="0"/>
        <w:adjustRightInd w:val="0"/>
        <w:spacing w:line="360" w:lineRule="auto"/>
        <w:ind w:left="0" w:firstLine="360"/>
        <w:jc w:val="both"/>
        <w:rPr>
          <w:b/>
          <w:bCs/>
        </w:rPr>
      </w:pPr>
      <w:r>
        <w:rPr>
          <w:b/>
          <w:bCs/>
        </w:rPr>
        <w:t>P</w:t>
      </w:r>
      <w:r w:rsidR="00717287">
        <w:rPr>
          <w:b/>
          <w:bCs/>
        </w:rPr>
        <w:t xml:space="preserve">redisposizione aree di ammassamento soccorritori, </w:t>
      </w:r>
      <w:r w:rsidR="00717287" w:rsidRPr="00D865B2">
        <w:t xml:space="preserve">le stesse, individuate </w:t>
      </w:r>
      <w:r w:rsidR="00717287">
        <w:t>in Piazzale Cimitero, Piazza</w:t>
      </w:r>
      <w:r w:rsidR="00717287" w:rsidRPr="00D865B2">
        <w:t>le Vill. S. Francesco, Piazza Traccia dell’Acqua</w:t>
      </w:r>
      <w:r w:rsidR="00717287">
        <w:rPr>
          <w:b/>
          <w:bCs/>
        </w:rPr>
        <w:t xml:space="preserve">, </w:t>
      </w:r>
      <w:r w:rsidR="00717287">
        <w:t>garantiscono un razionale impiego dei soccorritori nelle zone di operazione. Esse</w:t>
      </w:r>
      <w:r w:rsidR="00717287">
        <w:rPr>
          <w:b/>
          <w:bCs/>
        </w:rPr>
        <w:t xml:space="preserve"> </w:t>
      </w:r>
      <w:r w:rsidR="00717287">
        <w:t>rappresentano il primo orientamento e contatto dei soccorritori con i comuni afferenti al C.O.M. nr. 5.. La gestione ed il coordinamento è di competenza del C.O.M. con la</w:t>
      </w:r>
      <w:r w:rsidR="00717287">
        <w:rPr>
          <w:b/>
          <w:bCs/>
        </w:rPr>
        <w:t xml:space="preserve"> </w:t>
      </w:r>
      <w:r w:rsidR="00717287">
        <w:t xml:space="preserve">collaborazione della funzione di supporto </w:t>
      </w:r>
      <w:r w:rsidR="00717287">
        <w:rPr>
          <w:b/>
          <w:bCs/>
        </w:rPr>
        <w:t>“</w:t>
      </w:r>
      <w:r w:rsidR="00717287">
        <w:rPr>
          <w:b/>
          <w:bCs/>
          <w:i/>
          <w:iCs/>
        </w:rPr>
        <w:t>volontariato</w:t>
      </w:r>
      <w:r w:rsidR="00717287">
        <w:rPr>
          <w:b/>
          <w:bCs/>
        </w:rPr>
        <w:t xml:space="preserve">” </w:t>
      </w:r>
      <w:r w:rsidR="00717287">
        <w:t>attivata all’interno del C.O.C..</w:t>
      </w:r>
    </w:p>
    <w:p w:rsidR="00717287" w:rsidRDefault="00717287" w:rsidP="00717287">
      <w:pPr>
        <w:autoSpaceDE w:val="0"/>
        <w:autoSpaceDN w:val="0"/>
        <w:adjustRightInd w:val="0"/>
        <w:spacing w:line="360" w:lineRule="auto"/>
        <w:jc w:val="both"/>
      </w:pPr>
      <w:r>
        <w:t>Successivamente bisognerà provvedere a:</w:t>
      </w:r>
    </w:p>
    <w:p w:rsidR="001D1C37" w:rsidRDefault="001D1C37" w:rsidP="001D1C37">
      <w:pPr>
        <w:numPr>
          <w:ilvl w:val="0"/>
          <w:numId w:val="17"/>
        </w:numPr>
        <w:autoSpaceDE w:val="0"/>
        <w:autoSpaceDN w:val="0"/>
        <w:adjustRightInd w:val="0"/>
        <w:spacing w:line="360" w:lineRule="auto"/>
        <w:ind w:left="0" w:firstLine="360"/>
        <w:jc w:val="both"/>
      </w:pPr>
      <w:r>
        <w:rPr>
          <w:b/>
          <w:bCs/>
        </w:rPr>
        <w:t>I</w:t>
      </w:r>
      <w:r w:rsidR="00717287" w:rsidRPr="007B4884">
        <w:rPr>
          <w:b/>
          <w:bCs/>
        </w:rPr>
        <w:t xml:space="preserve">spezione degli edifici </w:t>
      </w:r>
      <w:r w:rsidR="00717287" w:rsidRPr="001D1C37">
        <w:t>al fine di appurare l'agibilità e quindi accelerare, ove possibile, il rientro della popolazione. Il coordinamento spetta alla funzione di supporto “censimento danni a persone e cose” attivata all’interno del C.O.C.</w:t>
      </w:r>
    </w:p>
    <w:p w:rsidR="001D1C37" w:rsidRDefault="001D1C37" w:rsidP="001D1C37">
      <w:pPr>
        <w:numPr>
          <w:ilvl w:val="0"/>
          <w:numId w:val="17"/>
        </w:numPr>
        <w:autoSpaceDE w:val="0"/>
        <w:autoSpaceDN w:val="0"/>
        <w:adjustRightInd w:val="0"/>
        <w:spacing w:line="360" w:lineRule="auto"/>
        <w:ind w:left="0" w:firstLine="360"/>
        <w:jc w:val="both"/>
        <w:rPr>
          <w:b/>
          <w:bCs/>
        </w:rPr>
      </w:pPr>
      <w:r>
        <w:rPr>
          <w:b/>
          <w:bCs/>
        </w:rPr>
        <w:t>I</w:t>
      </w:r>
      <w:r w:rsidR="00717287" w:rsidRPr="007B4884">
        <w:rPr>
          <w:b/>
          <w:bCs/>
        </w:rPr>
        <w:t xml:space="preserve">spezione e verifica delle condizioni delle aree soggette a fenomeni franosi </w:t>
      </w:r>
      <w:r w:rsidR="00717287" w:rsidRPr="007B4884">
        <w:t>(crolli,</w:t>
      </w:r>
      <w:r w:rsidR="00717287">
        <w:t xml:space="preserve"> scivolamenti, etc.), con particolare riguardo a quelle che insistono su centri abitati, sistemi a rete, etc.; anche in questo caso, dovranno essere eseguiti da parte dell’Autorità di protezione civile gli interventi urgenti (eventualmente provvisori) atti ad evitare danni a persone e a cose o a ridurre il progredire dei dissesti; il coordinamento spetta alla funzione di supporto </w:t>
      </w:r>
      <w:r w:rsidR="00717287">
        <w:rPr>
          <w:b/>
          <w:bCs/>
        </w:rPr>
        <w:t>“</w:t>
      </w:r>
      <w:r w:rsidR="00717287">
        <w:rPr>
          <w:b/>
          <w:bCs/>
          <w:i/>
          <w:iCs/>
        </w:rPr>
        <w:t>censimento danni a persone e cose</w:t>
      </w:r>
      <w:r w:rsidR="00717287">
        <w:rPr>
          <w:b/>
          <w:bCs/>
        </w:rPr>
        <w:t>”;</w:t>
      </w:r>
    </w:p>
    <w:p w:rsidR="001D1C37" w:rsidRPr="001D1C37" w:rsidRDefault="001D1C37" w:rsidP="001D1C37">
      <w:pPr>
        <w:numPr>
          <w:ilvl w:val="0"/>
          <w:numId w:val="17"/>
        </w:numPr>
        <w:autoSpaceDE w:val="0"/>
        <w:autoSpaceDN w:val="0"/>
        <w:adjustRightInd w:val="0"/>
        <w:spacing w:line="360" w:lineRule="auto"/>
        <w:ind w:left="0" w:firstLine="360"/>
        <w:jc w:val="both"/>
      </w:pPr>
      <w:r>
        <w:rPr>
          <w:b/>
          <w:bCs/>
        </w:rPr>
        <w:lastRenderedPageBreak/>
        <w:t>R</w:t>
      </w:r>
      <w:r w:rsidR="00717287">
        <w:rPr>
          <w:b/>
          <w:bCs/>
        </w:rPr>
        <w:t xml:space="preserve">ipristino della funzionalità dei Servizi Essenziali, </w:t>
      </w:r>
      <w:r w:rsidR="00717287">
        <w:t xml:space="preserve">al fine di assicurare l’erogazione di acqua, elettricità, gas e servizi telefonici, oltre a garantire lo smaltimento dei rifiuti. Tutto quanto sopra va effettuato sia provvedendo a riparazioni urgenti e provvisorie, sia mediante l’utilizzo di apparecchiature di emergenza (per es. gruppi elettrogeni, autoclavi, etc.), sia provvedendo con mezzi alternativi di erogazione (per es. autobotti, etc.) avvalendosi per questo di personale specializzato addetto alle reti di servizi secondo specifici piani particolareggiati elaborati da ciascun ente competente nell'ambito della funzione di supporto </w:t>
      </w:r>
      <w:r w:rsidR="00717287">
        <w:rPr>
          <w:b/>
          <w:bCs/>
        </w:rPr>
        <w:t>“</w:t>
      </w:r>
      <w:r w:rsidR="00717287">
        <w:rPr>
          <w:b/>
          <w:bCs/>
          <w:i/>
          <w:iCs/>
        </w:rPr>
        <w:t>servizi essenziali e attività scolastiche</w:t>
      </w:r>
      <w:r w:rsidR="00717287">
        <w:rPr>
          <w:b/>
          <w:bCs/>
        </w:rPr>
        <w:t>”</w:t>
      </w:r>
      <w:r w:rsidR="008F2A3F">
        <w:rPr>
          <w:b/>
          <w:bCs/>
        </w:rPr>
        <w:t>;</w:t>
      </w:r>
    </w:p>
    <w:p w:rsidR="001D1C37" w:rsidRDefault="001D1C37" w:rsidP="001D1C37">
      <w:pPr>
        <w:numPr>
          <w:ilvl w:val="0"/>
          <w:numId w:val="17"/>
        </w:numPr>
        <w:autoSpaceDE w:val="0"/>
        <w:autoSpaceDN w:val="0"/>
        <w:adjustRightInd w:val="0"/>
        <w:spacing w:line="360" w:lineRule="auto"/>
        <w:ind w:left="0" w:firstLine="360"/>
        <w:jc w:val="both"/>
      </w:pPr>
      <w:r>
        <w:rPr>
          <w:b/>
          <w:bCs/>
        </w:rPr>
        <w:t>M</w:t>
      </w:r>
      <w:r w:rsidR="00717287">
        <w:rPr>
          <w:b/>
          <w:bCs/>
        </w:rPr>
        <w:t xml:space="preserve">antenimento della continuità dell’ordinaria amministrazione del Comune – </w:t>
      </w:r>
      <w:r w:rsidR="00717287">
        <w:t>il Segretario Comunale o un suo rappresentante tramite i dirigenti dei relativi settori, garantisce il funzionamento, anche in situazione di emergenza, di tutti i servizi istituzionali municipali essenziali (organi istituzionali - albo pretorio - protocollo/archivio – anagrafe popolazione - stato civile - ecc.), provvedendo, con immediatezza, ad assicurare i collegamenti con la Regione Siciliana, la Prefettura di Catania e la Provincia Regionale di Catania. Ogni Amministrazione, nell'ambito delle rispettive competenze previste dalla Legge, supporterà il Sindaco nell'attività di emergenza.</w:t>
      </w:r>
    </w:p>
    <w:p w:rsidR="001D1C37" w:rsidRDefault="001D1C37" w:rsidP="001D1C37">
      <w:pPr>
        <w:numPr>
          <w:ilvl w:val="0"/>
          <w:numId w:val="17"/>
        </w:numPr>
        <w:autoSpaceDE w:val="0"/>
        <w:autoSpaceDN w:val="0"/>
        <w:adjustRightInd w:val="0"/>
        <w:spacing w:line="360" w:lineRule="auto"/>
        <w:ind w:left="0" w:firstLine="360"/>
        <w:jc w:val="both"/>
      </w:pPr>
      <w:r>
        <w:rPr>
          <w:b/>
          <w:bCs/>
        </w:rPr>
        <w:t>C</w:t>
      </w:r>
      <w:r w:rsidR="00717287">
        <w:rPr>
          <w:b/>
          <w:bCs/>
        </w:rPr>
        <w:t xml:space="preserve">ensimento e tutela dei beni culturali, </w:t>
      </w:r>
      <w:r w:rsidR="00717287">
        <w:t>predisponendo specifiche squadre di tecnici e volontari per il censimento e la messa in sicurezza di reperti, o altri beni artistici, in aree sicure</w:t>
      </w:r>
      <w:r w:rsidR="00717287">
        <w:rPr>
          <w:b/>
          <w:bCs/>
        </w:rPr>
        <w:t xml:space="preserve">, </w:t>
      </w:r>
      <w:r w:rsidR="00717287">
        <w:t xml:space="preserve">facendo riferimento alla competente Sovrintendenza di Catania e ove necessario al Comando di Tutela del Patrimonio Artistico dell’Arma dei Carabinieri. il coordinamento spetta alla funzione di supporto </w:t>
      </w:r>
      <w:r w:rsidR="00717287">
        <w:rPr>
          <w:b/>
          <w:bCs/>
        </w:rPr>
        <w:t>“</w:t>
      </w:r>
      <w:r w:rsidR="00717287">
        <w:rPr>
          <w:b/>
          <w:bCs/>
          <w:i/>
          <w:iCs/>
        </w:rPr>
        <w:t>censimento danni a persone e cose</w:t>
      </w:r>
      <w:r w:rsidR="00717287">
        <w:rPr>
          <w:b/>
          <w:bCs/>
        </w:rPr>
        <w:t xml:space="preserve">”. </w:t>
      </w:r>
      <w:r w:rsidR="00717287">
        <w:t>Data la particolare delicatezza dell’intervento, attesa la possibile confusione in atto, è opportuno che il gruppo “censimento” venga supportato dalla presenza di appa</w:t>
      </w:r>
      <w:r>
        <w:t xml:space="preserve">rtenenti alle Forze dell’Ordine. </w:t>
      </w:r>
    </w:p>
    <w:p w:rsidR="001D1C37" w:rsidRDefault="00717287" w:rsidP="001D1C37">
      <w:pPr>
        <w:autoSpaceDE w:val="0"/>
        <w:autoSpaceDN w:val="0"/>
        <w:adjustRightInd w:val="0"/>
        <w:spacing w:line="360" w:lineRule="auto"/>
        <w:jc w:val="both"/>
      </w:pPr>
      <w:r>
        <w:t>Nel confermare che prioritariamente lo scopo del piano di emergenza è quello di mettere in salvo la popolazione e garantire con ogni mezzo il mantenimento del livello di vita "civile" messo in crisi da una situazione di grandi disagi fisici e psicologici, è comunque da considerare fondamentale la salvaguardia dei beni culturali localizzati nelle zone a rischio.</w:t>
      </w:r>
    </w:p>
    <w:p w:rsidR="001D1C37" w:rsidRDefault="001D1C37" w:rsidP="001D1C37">
      <w:pPr>
        <w:numPr>
          <w:ilvl w:val="0"/>
          <w:numId w:val="17"/>
        </w:numPr>
        <w:autoSpaceDE w:val="0"/>
        <w:autoSpaceDN w:val="0"/>
        <w:adjustRightInd w:val="0"/>
        <w:spacing w:line="360" w:lineRule="auto"/>
        <w:ind w:left="0" w:firstLine="360"/>
        <w:jc w:val="both"/>
      </w:pPr>
      <w:r>
        <w:rPr>
          <w:b/>
          <w:bCs/>
        </w:rPr>
        <w:t>I</w:t>
      </w:r>
      <w:r w:rsidR="00717287">
        <w:rPr>
          <w:b/>
          <w:bCs/>
        </w:rPr>
        <w:t xml:space="preserve">nformazione alla popolazione </w:t>
      </w:r>
      <w:r w:rsidR="00717287">
        <w:t>è fondamentale che i cittadini delle zone direttamente e indirettamente interessate dall’emergenza, tramite opportuni avvisi diramati dal Sindaco anche tramite il coordinatore del C.O.C., vengano informate sull’evolversi dell'evento, delle operazioni in corso e sulle eventuali indicazioni di norme di comportamento da attuarsi.</w:t>
      </w:r>
    </w:p>
    <w:p w:rsidR="001D1C37" w:rsidRDefault="001D1C37" w:rsidP="001D1C37">
      <w:pPr>
        <w:numPr>
          <w:ilvl w:val="0"/>
          <w:numId w:val="17"/>
        </w:numPr>
        <w:autoSpaceDE w:val="0"/>
        <w:autoSpaceDN w:val="0"/>
        <w:adjustRightInd w:val="0"/>
        <w:spacing w:line="360" w:lineRule="auto"/>
        <w:ind w:left="0" w:firstLine="360"/>
        <w:jc w:val="both"/>
      </w:pPr>
      <w:r>
        <w:rPr>
          <w:b/>
          <w:bCs/>
        </w:rPr>
        <w:t>S</w:t>
      </w:r>
      <w:r w:rsidR="00717287">
        <w:rPr>
          <w:b/>
          <w:bCs/>
        </w:rPr>
        <w:t xml:space="preserve">alvaguardia del sistema produttivo, </w:t>
      </w:r>
      <w:r w:rsidR="00717287">
        <w:t>questo intervento di protezione civile nel caso del rischio sismico (evento non prevedibile) si può effettuare immediatamente dopo che l'evento abbia provocato danni alle persone e alle cose; in questo caso si dovrà prevedere al ripristino dell'attività produttiva e commerciale nell'area colpita attuando interventi mirati a raggiungere tale obbiettivo nel più breve tempo possibile.</w:t>
      </w:r>
    </w:p>
    <w:p w:rsidR="001D1C37" w:rsidRDefault="001D1C37" w:rsidP="001D1C37">
      <w:pPr>
        <w:numPr>
          <w:ilvl w:val="0"/>
          <w:numId w:val="17"/>
        </w:numPr>
        <w:autoSpaceDE w:val="0"/>
        <w:autoSpaceDN w:val="0"/>
        <w:adjustRightInd w:val="0"/>
        <w:spacing w:line="360" w:lineRule="auto"/>
        <w:ind w:left="0" w:firstLine="360"/>
        <w:jc w:val="both"/>
      </w:pPr>
      <w:r>
        <w:rPr>
          <w:b/>
          <w:bCs/>
        </w:rPr>
        <w:t>R</w:t>
      </w:r>
      <w:r w:rsidR="00717287">
        <w:rPr>
          <w:b/>
          <w:bCs/>
        </w:rPr>
        <w:t xml:space="preserve">ipristino della viabilità e dei trasporti, </w:t>
      </w:r>
      <w:r w:rsidR="00717287">
        <w:t xml:space="preserve">durante il periodo della prima emergenza si dovranno già prevedere interventi per la riattivazione dei trasporti terrestri e ferroviari al fine di </w:t>
      </w:r>
      <w:r w:rsidR="00717287">
        <w:lastRenderedPageBreak/>
        <w:t>poter garantire sia la fornitura di materie prime e logistiche, sia l’ottimizzazione dei flussi di traffico lungo le vie di fuga e l’accesso dei mezzi di soccorso nell’area colpita.</w:t>
      </w:r>
    </w:p>
    <w:p w:rsidR="001D1C37" w:rsidRDefault="001D1C37" w:rsidP="001D1C37">
      <w:pPr>
        <w:numPr>
          <w:ilvl w:val="0"/>
          <w:numId w:val="17"/>
        </w:numPr>
        <w:autoSpaceDE w:val="0"/>
        <w:autoSpaceDN w:val="0"/>
        <w:adjustRightInd w:val="0"/>
        <w:spacing w:line="360" w:lineRule="auto"/>
        <w:ind w:left="0" w:firstLine="360"/>
        <w:jc w:val="both"/>
      </w:pPr>
      <w:r>
        <w:rPr>
          <w:b/>
          <w:bCs/>
        </w:rPr>
        <w:t>M</w:t>
      </w:r>
      <w:r w:rsidR="00717287">
        <w:rPr>
          <w:b/>
          <w:bCs/>
        </w:rPr>
        <w:t xml:space="preserve">odulistica per il censimento dei danni a persone e cose, </w:t>
      </w:r>
      <w:r w:rsidR="00717287">
        <w:t>la modulistica collegata al piano è funzionale al ruolo di coordinamento e di indirizzo che il Sindaco è chiamato a svolgere in caso di emergenza. La raccolta dei dati, prevista da tale modulistica, è suddivisa secondo le funzioni comunali previste per la costituzione di un Centro Operativo Comunale.</w:t>
      </w:r>
      <w:r>
        <w:t xml:space="preserve"> </w:t>
      </w:r>
      <w:r w:rsidR="00717287">
        <w:t>Con questa modulistica unificata è possibile razionalizzare la raccolta dei dati che risultano omogenei e di facile interpretazione.</w:t>
      </w:r>
    </w:p>
    <w:p w:rsidR="00717287" w:rsidRDefault="001D1C37" w:rsidP="001D1C37">
      <w:pPr>
        <w:numPr>
          <w:ilvl w:val="0"/>
          <w:numId w:val="17"/>
        </w:numPr>
        <w:autoSpaceDE w:val="0"/>
        <w:autoSpaceDN w:val="0"/>
        <w:adjustRightInd w:val="0"/>
        <w:spacing w:line="360" w:lineRule="auto"/>
        <w:ind w:left="0" w:firstLine="360"/>
        <w:jc w:val="both"/>
      </w:pPr>
      <w:r>
        <w:rPr>
          <w:b/>
          <w:bCs/>
        </w:rPr>
        <w:t>R</w:t>
      </w:r>
      <w:r w:rsidR="00717287">
        <w:rPr>
          <w:b/>
          <w:bCs/>
        </w:rPr>
        <w:t xml:space="preserve">elazione giornaliera degli interventi da inviare alla Prefettura, </w:t>
      </w:r>
      <w:r w:rsidR="00717287">
        <w:t>la relazione sarà compilata dal coordinatore del C.O.C. e firmata dal Sindaco e dovrà contenere la sintesi delle attività giornaliere, ricavando i dati dalla modulistica di cui al punto precedente. Si dovranno anche riassumere i dati dei giorni precedenti e si indicheranno anche, attraverso i mass media locali, tutte le disposizioni che la popolazione dovrà adottare.</w:t>
      </w:r>
    </w:p>
    <w:p w:rsidR="00717287" w:rsidRDefault="00717287" w:rsidP="00717287">
      <w:pPr>
        <w:autoSpaceDE w:val="0"/>
        <w:autoSpaceDN w:val="0"/>
        <w:adjustRightInd w:val="0"/>
        <w:spacing w:line="360" w:lineRule="auto"/>
        <w:jc w:val="both"/>
        <w:rPr>
          <w:bCs/>
        </w:rPr>
      </w:pPr>
      <w:r w:rsidRPr="009D2027">
        <w:rPr>
          <w:bCs/>
        </w:rPr>
        <w:t>I giornalisti verranno costantemente aggiornati con delle conferenze stampa quotidiane tenute</w:t>
      </w:r>
      <w:r>
        <w:rPr>
          <w:bCs/>
        </w:rPr>
        <w:t xml:space="preserve"> </w:t>
      </w:r>
      <w:r w:rsidRPr="009D2027">
        <w:rPr>
          <w:bCs/>
        </w:rPr>
        <w:t>dal Sindaco o da persona dallo stesso espressamente delegata. Durante la giornata si dovranno inoltre organizzare, per i giornalisti, supporti logistici per la realizzazione dei servizi di informazione nelle zone di operazione.</w:t>
      </w:r>
    </w:p>
    <w:p w:rsidR="00717287" w:rsidRDefault="00717287" w:rsidP="00717287">
      <w:pPr>
        <w:autoSpaceDE w:val="0"/>
        <w:autoSpaceDN w:val="0"/>
        <w:adjustRightInd w:val="0"/>
        <w:spacing w:line="360" w:lineRule="auto"/>
        <w:jc w:val="both"/>
        <w:rPr>
          <w:bCs/>
        </w:rPr>
      </w:pPr>
    </w:p>
    <w:p w:rsidR="00717287" w:rsidRDefault="00717287" w:rsidP="00717287">
      <w:pPr>
        <w:autoSpaceDE w:val="0"/>
        <w:autoSpaceDN w:val="0"/>
        <w:adjustRightInd w:val="0"/>
        <w:spacing w:line="360" w:lineRule="auto"/>
        <w:jc w:val="both"/>
        <w:rPr>
          <w:bCs/>
        </w:rPr>
      </w:pPr>
    </w:p>
    <w:p w:rsidR="00717287" w:rsidRDefault="00717287" w:rsidP="00717287">
      <w:pPr>
        <w:autoSpaceDE w:val="0"/>
        <w:autoSpaceDN w:val="0"/>
        <w:adjustRightInd w:val="0"/>
        <w:spacing w:line="360" w:lineRule="auto"/>
        <w:jc w:val="both"/>
        <w:rPr>
          <w:bCs/>
        </w:rPr>
      </w:pPr>
    </w:p>
    <w:p w:rsidR="00773C01" w:rsidRDefault="00773C01" w:rsidP="00717287">
      <w:pPr>
        <w:autoSpaceDE w:val="0"/>
        <w:autoSpaceDN w:val="0"/>
        <w:adjustRightInd w:val="0"/>
        <w:spacing w:line="360" w:lineRule="auto"/>
        <w:jc w:val="both"/>
        <w:rPr>
          <w:bCs/>
        </w:rPr>
      </w:pPr>
    </w:p>
    <w:p w:rsidR="00773C01" w:rsidRDefault="00773C01" w:rsidP="00717287">
      <w:pPr>
        <w:autoSpaceDE w:val="0"/>
        <w:autoSpaceDN w:val="0"/>
        <w:adjustRightInd w:val="0"/>
        <w:spacing w:line="360" w:lineRule="auto"/>
        <w:jc w:val="both"/>
        <w:rPr>
          <w:bCs/>
        </w:rPr>
      </w:pPr>
    </w:p>
    <w:p w:rsidR="00717287" w:rsidRPr="008F2A3F" w:rsidRDefault="002C7E44" w:rsidP="002C7E44">
      <w:pPr>
        <w:pStyle w:val="Titolo2"/>
        <w:numPr>
          <w:ilvl w:val="0"/>
          <w:numId w:val="0"/>
        </w:numPr>
        <w:spacing w:line="360" w:lineRule="auto"/>
        <w:ind w:left="576"/>
        <w:rPr>
          <w:b/>
          <w:sz w:val="32"/>
          <w:szCs w:val="32"/>
        </w:rPr>
      </w:pPr>
      <w:r>
        <w:rPr>
          <w:b/>
          <w:sz w:val="24"/>
          <w:szCs w:val="24"/>
        </w:rPr>
        <w:t>4.</w:t>
      </w:r>
      <w:r w:rsidRPr="002C7E44">
        <w:rPr>
          <w:b/>
          <w:sz w:val="24"/>
          <w:szCs w:val="24"/>
        </w:rPr>
        <w:t xml:space="preserve">5 </w:t>
      </w:r>
      <w:r w:rsidR="00717287" w:rsidRPr="002C7E44">
        <w:rPr>
          <w:b/>
          <w:sz w:val="24"/>
          <w:szCs w:val="24"/>
        </w:rPr>
        <w:t>P</w:t>
      </w:r>
      <w:r w:rsidRPr="002C7E44">
        <w:rPr>
          <w:b/>
          <w:sz w:val="24"/>
          <w:szCs w:val="24"/>
        </w:rPr>
        <w:t>rocedure operative</w:t>
      </w:r>
    </w:p>
    <w:p w:rsidR="00717287" w:rsidRDefault="00717287" w:rsidP="00717287">
      <w:pPr>
        <w:spacing w:line="360" w:lineRule="auto"/>
        <w:jc w:val="center"/>
        <w:rPr>
          <w:b/>
          <w:sz w:val="32"/>
          <w:szCs w:val="32"/>
        </w:rPr>
      </w:pPr>
    </w:p>
    <w:p w:rsidR="00717287" w:rsidRPr="009D2027" w:rsidRDefault="008758F4" w:rsidP="00717287">
      <w:pPr>
        <w:spacing w:line="360" w:lineRule="auto"/>
        <w:jc w:val="center"/>
        <w:rPr>
          <w:b/>
          <w:sz w:val="32"/>
          <w:szCs w:val="32"/>
        </w:rPr>
      </w:pPr>
      <w:r>
        <w:rPr>
          <w:b/>
          <w:sz w:val="32"/>
          <w:szCs w:val="32"/>
        </w:rPr>
        <w:t>IN CASO DI EVENTO RI</w:t>
      </w:r>
      <w:r w:rsidR="00717287">
        <w:rPr>
          <w:b/>
          <w:sz w:val="32"/>
          <w:szCs w:val="32"/>
        </w:rPr>
        <w:t>L</w:t>
      </w:r>
      <w:r w:rsidR="00717287" w:rsidRPr="009D2027">
        <w:rPr>
          <w:b/>
          <w:sz w:val="32"/>
          <w:szCs w:val="32"/>
        </w:rPr>
        <w:t>EVANTE</w:t>
      </w:r>
    </w:p>
    <w:p w:rsidR="00717287" w:rsidRPr="009D2027" w:rsidRDefault="00717287" w:rsidP="00717287">
      <w:pPr>
        <w:spacing w:line="360" w:lineRule="auto"/>
        <w:jc w:val="center"/>
        <w:rPr>
          <w:b/>
          <w:sz w:val="32"/>
          <w:szCs w:val="32"/>
        </w:rPr>
      </w:pPr>
      <w:r w:rsidRPr="009D2027">
        <w:rPr>
          <w:b/>
          <w:sz w:val="32"/>
          <w:szCs w:val="32"/>
        </w:rPr>
        <w:t>SCHEMA ATTIVAZIONI IMMEDIATE DOPO L’EVENTO</w:t>
      </w:r>
    </w:p>
    <w:p w:rsidR="00717287" w:rsidRDefault="00717287" w:rsidP="001D1C37">
      <w:pPr>
        <w:spacing w:before="600"/>
        <w:jc w:val="both"/>
      </w:pPr>
      <w:r w:rsidRPr="00EF517D">
        <w:rPr>
          <w:b/>
          <w:color w:val="FF0000"/>
        </w:rPr>
        <w:object w:dxaOrig="9032" w:dyaOrig="11209">
          <v:shape id="_x0000_i1030" type="#_x0000_t75" style="width:473.3pt;height:560.35pt" o:ole="">
            <v:imagedata r:id="rId16" o:title=""/>
          </v:shape>
          <o:OLEObject Type="Embed" ProgID="Excel.Sheet.8" ShapeID="_x0000_i1030" DrawAspect="Content" ObjectID="_1588742497" r:id="rId17"/>
        </w:object>
      </w:r>
    </w:p>
    <w:sectPr w:rsidR="00717287" w:rsidSect="00DE6A59">
      <w:footerReference w:type="even" r:id="rId18"/>
      <w:footerReference w:type="default" r:id="rId19"/>
      <w:pgSz w:w="11906" w:h="16838" w:code="9"/>
      <w:pgMar w:top="426"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578" w:rsidRDefault="00441578">
      <w:r>
        <w:separator/>
      </w:r>
    </w:p>
  </w:endnote>
  <w:endnote w:type="continuationSeparator" w:id="1">
    <w:p w:rsidR="00441578" w:rsidRDefault="00441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45" w:rsidRDefault="00FB6EB9" w:rsidP="004F0EF6">
    <w:pPr>
      <w:pStyle w:val="Pidipagina"/>
      <w:framePr w:wrap="around" w:vAnchor="text" w:hAnchor="margin" w:xAlign="right" w:y="1"/>
      <w:rPr>
        <w:rStyle w:val="Numeropagina"/>
      </w:rPr>
    </w:pPr>
    <w:r>
      <w:rPr>
        <w:rStyle w:val="Numeropagina"/>
      </w:rPr>
      <w:fldChar w:fldCharType="begin"/>
    </w:r>
    <w:r w:rsidR="003B2B45">
      <w:rPr>
        <w:rStyle w:val="Numeropagina"/>
      </w:rPr>
      <w:instrText xml:space="preserve">PAGE  </w:instrText>
    </w:r>
    <w:r>
      <w:rPr>
        <w:rStyle w:val="Numeropagina"/>
      </w:rPr>
      <w:fldChar w:fldCharType="end"/>
    </w:r>
  </w:p>
  <w:p w:rsidR="003B2B45" w:rsidRDefault="003B2B45" w:rsidP="004F0EF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45" w:rsidRPr="00966579" w:rsidRDefault="00DE6A59" w:rsidP="00DE6A59">
    <w:pPr>
      <w:pStyle w:val="Pidipagina"/>
      <w:pBdr>
        <w:top w:val="thinThickSmallGap" w:sz="24" w:space="1" w:color="622423" w:themeColor="accent2" w:themeShade="7F"/>
      </w:pBdr>
      <w:rPr>
        <w:sz w:val="20"/>
        <w:szCs w:val="20"/>
      </w:rPr>
    </w:pPr>
    <w:r w:rsidRPr="004E5C90">
      <w:rPr>
        <w:sz w:val="20"/>
        <w:szCs w:val="20"/>
      </w:rPr>
      <w:t xml:space="preserve">PIANO SPEDITIVO DI </w:t>
    </w:r>
    <w:r>
      <w:rPr>
        <w:sz w:val="20"/>
        <w:szCs w:val="20"/>
      </w:rPr>
      <w:t>PROTEZIONE CIVILE RISCHIO SISMICO</w:t>
    </w:r>
    <w:r w:rsidRPr="004E5C90">
      <w:rPr>
        <w:sz w:val="20"/>
        <w:szCs w:val="20"/>
      </w:rPr>
      <w:t xml:space="preserve"> </w:t>
    </w:r>
    <w:r>
      <w:rPr>
        <w:sz w:val="20"/>
        <w:szCs w:val="20"/>
      </w:rPr>
      <w:t>–</w:t>
    </w:r>
    <w:r w:rsidRPr="004E5C90">
      <w:rPr>
        <w:sz w:val="20"/>
        <w:szCs w:val="20"/>
      </w:rPr>
      <w:t xml:space="preserve"> </w:t>
    </w:r>
    <w:r>
      <w:rPr>
        <w:sz w:val="20"/>
        <w:szCs w:val="20"/>
      </w:rPr>
      <w:t xml:space="preserve"> Comune di RAGALNA                             </w:t>
    </w:r>
    <w:fldSimple w:instr=" PAGE   \* MERGEFORMAT ">
      <w:r w:rsidR="00523048" w:rsidRPr="00523048">
        <w:rPr>
          <w:rFonts w:asciiTheme="majorHAnsi" w:hAnsiTheme="majorHAnsi"/>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578" w:rsidRDefault="00441578">
      <w:r>
        <w:separator/>
      </w:r>
    </w:p>
  </w:footnote>
  <w:footnote w:type="continuationSeparator" w:id="1">
    <w:p w:rsidR="00441578" w:rsidRDefault="004415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A35"/>
    <w:multiLevelType w:val="multilevel"/>
    <w:tmpl w:val="B656AE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644079"/>
    <w:multiLevelType w:val="hybridMultilevel"/>
    <w:tmpl w:val="3D88196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4293813"/>
    <w:multiLevelType w:val="multilevel"/>
    <w:tmpl w:val="FDE6F57E"/>
    <w:lvl w:ilvl="0">
      <w:start w:val="1"/>
      <w:numFmt w:val="decimal"/>
      <w:lvlText w:val="%1"/>
      <w:lvlJc w:val="left"/>
      <w:pPr>
        <w:ind w:left="420" w:hanging="420"/>
      </w:pPr>
      <w:rPr>
        <w:rFonts w:hint="default"/>
      </w:rPr>
    </w:lvl>
    <w:lvl w:ilvl="1">
      <w:start w:val="10"/>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4665973"/>
    <w:multiLevelType w:val="hybridMultilevel"/>
    <w:tmpl w:val="B09A998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6F87C19"/>
    <w:multiLevelType w:val="hybridMultilevel"/>
    <w:tmpl w:val="2E863DDC"/>
    <w:lvl w:ilvl="0" w:tplc="1F02E10E">
      <w:start w:val="1"/>
      <w:numFmt w:val="bullet"/>
      <w:lvlText w:val="-"/>
      <w:lvlJc w:val="left"/>
      <w:pPr>
        <w:tabs>
          <w:tab w:val="num" w:pos="1440"/>
        </w:tabs>
        <w:ind w:left="1440" w:hanging="360"/>
      </w:pPr>
      <w:rPr>
        <w:rFonts w:ascii="Times New Roman" w:hAnsi="Times New Roman"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7DD5B19"/>
    <w:multiLevelType w:val="hybridMultilevel"/>
    <w:tmpl w:val="0B34064E"/>
    <w:lvl w:ilvl="0" w:tplc="301632A6">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8332AD7"/>
    <w:multiLevelType w:val="multilevel"/>
    <w:tmpl w:val="789EE688"/>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8364086"/>
    <w:multiLevelType w:val="hybridMultilevel"/>
    <w:tmpl w:val="5532EE0E"/>
    <w:lvl w:ilvl="0" w:tplc="21760ED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9D71C17"/>
    <w:multiLevelType w:val="multilevel"/>
    <w:tmpl w:val="9DEC0538"/>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9"/>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0A593449"/>
    <w:multiLevelType w:val="multilevel"/>
    <w:tmpl w:val="2FEA75E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3031159"/>
    <w:multiLevelType w:val="multilevel"/>
    <w:tmpl w:val="4E56905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4016A1A"/>
    <w:multiLevelType w:val="hybridMultilevel"/>
    <w:tmpl w:val="8E5CDA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66C28F4"/>
    <w:multiLevelType w:val="multilevel"/>
    <w:tmpl w:val="55F0705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3.%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8C1260"/>
    <w:multiLevelType w:val="multilevel"/>
    <w:tmpl w:val="1C44E65A"/>
    <w:lvl w:ilvl="0">
      <w:start w:val="1"/>
      <w:numFmt w:val="decimal"/>
      <w:lvlText w:val="%1."/>
      <w:lvlJc w:val="left"/>
      <w:pPr>
        <w:tabs>
          <w:tab w:val="num" w:pos="720"/>
        </w:tabs>
        <w:ind w:left="720" w:hanging="360"/>
      </w:pPr>
    </w:lvl>
    <w:lvl w:ilvl="1">
      <w:start w:val="6"/>
      <w:numFmt w:val="decimal"/>
      <w:isLgl/>
      <w:lvlText w:val="%1.%2"/>
      <w:lvlJc w:val="left"/>
      <w:pPr>
        <w:ind w:left="1020" w:hanging="48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2CF73AC2"/>
    <w:multiLevelType w:val="multilevel"/>
    <w:tmpl w:val="E1E00252"/>
    <w:lvl w:ilvl="0">
      <w:start w:val="1"/>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0"/>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348871F2"/>
    <w:multiLevelType w:val="hybridMultilevel"/>
    <w:tmpl w:val="C1CC5DA6"/>
    <w:lvl w:ilvl="0" w:tplc="0590DF64">
      <w:start w:val="4"/>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5E25D6C"/>
    <w:multiLevelType w:val="multilevel"/>
    <w:tmpl w:val="A9E8D2E4"/>
    <w:lvl w:ilvl="0">
      <w:start w:val="1"/>
      <w:numFmt w:val="decimal"/>
      <w:lvlText w:val="%1"/>
      <w:lvlJc w:val="left"/>
      <w:pPr>
        <w:ind w:left="1065" w:hanging="705"/>
      </w:pPr>
      <w:rPr>
        <w:rFonts w:hint="default"/>
      </w:rPr>
    </w:lvl>
    <w:lvl w:ilvl="1">
      <w:start w:val="1"/>
      <w:numFmt w:val="decimal"/>
      <w:isLgl/>
      <w:lvlText w:val="%1.%2"/>
      <w:lvlJc w:val="left"/>
      <w:pPr>
        <w:ind w:left="1274" w:hanging="990"/>
      </w:pPr>
      <w:rPr>
        <w:rFonts w:hint="default"/>
      </w:rPr>
    </w:lvl>
    <w:lvl w:ilvl="2">
      <w:start w:val="1"/>
      <w:numFmt w:val="decimal"/>
      <w:isLgl/>
      <w:lvlText w:val="%1.%2.%3"/>
      <w:lvlJc w:val="left"/>
      <w:pPr>
        <w:ind w:left="1482" w:hanging="990"/>
      </w:pPr>
      <w:rPr>
        <w:rFonts w:hint="default"/>
      </w:rPr>
    </w:lvl>
    <w:lvl w:ilvl="3">
      <w:start w:val="1"/>
      <w:numFmt w:val="decimal"/>
      <w:isLgl/>
      <w:lvlText w:val="%1.%2.%3.%4"/>
      <w:lvlJc w:val="left"/>
      <w:pPr>
        <w:ind w:left="1548" w:hanging="990"/>
      </w:pPr>
      <w:rPr>
        <w:rFonts w:hint="default"/>
      </w:rPr>
    </w:lvl>
    <w:lvl w:ilvl="4">
      <w:start w:val="1"/>
      <w:numFmt w:val="decimal"/>
      <w:isLgl/>
      <w:lvlText w:val="%1.%2.%3.%4.%5"/>
      <w:lvlJc w:val="left"/>
      <w:pPr>
        <w:ind w:left="1614" w:hanging="99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nsid w:val="3649530D"/>
    <w:multiLevelType w:val="multilevel"/>
    <w:tmpl w:val="FFB0BE8E"/>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nsid w:val="39CC7E3A"/>
    <w:multiLevelType w:val="hybridMultilevel"/>
    <w:tmpl w:val="9B8EFE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B3822AF"/>
    <w:multiLevelType w:val="hybridMultilevel"/>
    <w:tmpl w:val="939EB1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C3E556B"/>
    <w:multiLevelType w:val="hybridMultilevel"/>
    <w:tmpl w:val="49D0386C"/>
    <w:lvl w:ilvl="0" w:tplc="301632A6">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0165AFA"/>
    <w:multiLevelType w:val="hybridMultilevel"/>
    <w:tmpl w:val="6C707BD8"/>
    <w:lvl w:ilvl="0" w:tplc="301632A6">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2">
    <w:nsid w:val="404018F4"/>
    <w:multiLevelType w:val="hybridMultilevel"/>
    <w:tmpl w:val="FF3421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3671A0D"/>
    <w:multiLevelType w:val="hybridMultilevel"/>
    <w:tmpl w:val="82905F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4B05D17"/>
    <w:multiLevelType w:val="hybridMultilevel"/>
    <w:tmpl w:val="E7C2AD8E"/>
    <w:lvl w:ilvl="0" w:tplc="BEF443DC">
      <w:start w:val="1"/>
      <w:numFmt w:val="bullet"/>
      <w:lvlText w:val="•"/>
      <w:lvlJc w:val="left"/>
      <w:pPr>
        <w:tabs>
          <w:tab w:val="num" w:pos="720"/>
        </w:tabs>
        <w:ind w:left="720" w:hanging="360"/>
      </w:pPr>
      <w:rPr>
        <w:rFonts w:ascii="Times New Roman" w:hAnsi="Times New Roman" w:hint="default"/>
      </w:rPr>
    </w:lvl>
    <w:lvl w:ilvl="1" w:tplc="AF3283C2" w:tentative="1">
      <w:start w:val="1"/>
      <w:numFmt w:val="bullet"/>
      <w:lvlText w:val="•"/>
      <w:lvlJc w:val="left"/>
      <w:pPr>
        <w:tabs>
          <w:tab w:val="num" w:pos="1440"/>
        </w:tabs>
        <w:ind w:left="1440" w:hanging="360"/>
      </w:pPr>
      <w:rPr>
        <w:rFonts w:ascii="Times New Roman" w:hAnsi="Times New Roman" w:hint="default"/>
      </w:rPr>
    </w:lvl>
    <w:lvl w:ilvl="2" w:tplc="1F323E3A" w:tentative="1">
      <w:start w:val="1"/>
      <w:numFmt w:val="bullet"/>
      <w:lvlText w:val="•"/>
      <w:lvlJc w:val="left"/>
      <w:pPr>
        <w:tabs>
          <w:tab w:val="num" w:pos="2160"/>
        </w:tabs>
        <w:ind w:left="2160" w:hanging="360"/>
      </w:pPr>
      <w:rPr>
        <w:rFonts w:ascii="Times New Roman" w:hAnsi="Times New Roman" w:hint="default"/>
      </w:rPr>
    </w:lvl>
    <w:lvl w:ilvl="3" w:tplc="9280DC80" w:tentative="1">
      <w:start w:val="1"/>
      <w:numFmt w:val="bullet"/>
      <w:lvlText w:val="•"/>
      <w:lvlJc w:val="left"/>
      <w:pPr>
        <w:tabs>
          <w:tab w:val="num" w:pos="2880"/>
        </w:tabs>
        <w:ind w:left="2880" w:hanging="360"/>
      </w:pPr>
      <w:rPr>
        <w:rFonts w:ascii="Times New Roman" w:hAnsi="Times New Roman" w:hint="default"/>
      </w:rPr>
    </w:lvl>
    <w:lvl w:ilvl="4" w:tplc="B7026602" w:tentative="1">
      <w:start w:val="1"/>
      <w:numFmt w:val="bullet"/>
      <w:lvlText w:val="•"/>
      <w:lvlJc w:val="left"/>
      <w:pPr>
        <w:tabs>
          <w:tab w:val="num" w:pos="3600"/>
        </w:tabs>
        <w:ind w:left="3600" w:hanging="360"/>
      </w:pPr>
      <w:rPr>
        <w:rFonts w:ascii="Times New Roman" w:hAnsi="Times New Roman" w:hint="default"/>
      </w:rPr>
    </w:lvl>
    <w:lvl w:ilvl="5" w:tplc="C472F6BC" w:tentative="1">
      <w:start w:val="1"/>
      <w:numFmt w:val="bullet"/>
      <w:lvlText w:val="•"/>
      <w:lvlJc w:val="left"/>
      <w:pPr>
        <w:tabs>
          <w:tab w:val="num" w:pos="4320"/>
        </w:tabs>
        <w:ind w:left="4320" w:hanging="360"/>
      </w:pPr>
      <w:rPr>
        <w:rFonts w:ascii="Times New Roman" w:hAnsi="Times New Roman" w:hint="default"/>
      </w:rPr>
    </w:lvl>
    <w:lvl w:ilvl="6" w:tplc="18FE45D2" w:tentative="1">
      <w:start w:val="1"/>
      <w:numFmt w:val="bullet"/>
      <w:lvlText w:val="•"/>
      <w:lvlJc w:val="left"/>
      <w:pPr>
        <w:tabs>
          <w:tab w:val="num" w:pos="5040"/>
        </w:tabs>
        <w:ind w:left="5040" w:hanging="360"/>
      </w:pPr>
      <w:rPr>
        <w:rFonts w:ascii="Times New Roman" w:hAnsi="Times New Roman" w:hint="default"/>
      </w:rPr>
    </w:lvl>
    <w:lvl w:ilvl="7" w:tplc="002AA23C" w:tentative="1">
      <w:start w:val="1"/>
      <w:numFmt w:val="bullet"/>
      <w:lvlText w:val="•"/>
      <w:lvlJc w:val="left"/>
      <w:pPr>
        <w:tabs>
          <w:tab w:val="num" w:pos="5760"/>
        </w:tabs>
        <w:ind w:left="5760" w:hanging="360"/>
      </w:pPr>
      <w:rPr>
        <w:rFonts w:ascii="Times New Roman" w:hAnsi="Times New Roman" w:hint="default"/>
      </w:rPr>
    </w:lvl>
    <w:lvl w:ilvl="8" w:tplc="490EFDE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6417161"/>
    <w:multiLevelType w:val="hybridMultilevel"/>
    <w:tmpl w:val="F04E6730"/>
    <w:lvl w:ilvl="0" w:tplc="E0C0BC6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89E2832"/>
    <w:multiLevelType w:val="multilevel"/>
    <w:tmpl w:val="A2F298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847387"/>
    <w:multiLevelType w:val="multilevel"/>
    <w:tmpl w:val="C09E0236"/>
    <w:lvl w:ilvl="0">
      <w:start w:val="1"/>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0"/>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4BEC6F96"/>
    <w:multiLevelType w:val="hybridMultilevel"/>
    <w:tmpl w:val="332A505A"/>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9">
    <w:nsid w:val="4C8E28C8"/>
    <w:multiLevelType w:val="hybridMultilevel"/>
    <w:tmpl w:val="18083A60"/>
    <w:lvl w:ilvl="0" w:tplc="1E6A3A4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2FB3DCD"/>
    <w:multiLevelType w:val="hybridMultilevel"/>
    <w:tmpl w:val="6674C8B0"/>
    <w:lvl w:ilvl="0" w:tplc="301632A6">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3604A62"/>
    <w:multiLevelType w:val="multilevel"/>
    <w:tmpl w:val="C9380158"/>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nsid w:val="58A049D8"/>
    <w:multiLevelType w:val="multilevel"/>
    <w:tmpl w:val="6F5A61B2"/>
    <w:lvl w:ilvl="0">
      <w:start w:val="1"/>
      <w:numFmt w:val="decimal"/>
      <w:lvlText w:val="%1"/>
      <w:lvlJc w:val="left"/>
      <w:pPr>
        <w:ind w:left="480" w:hanging="480"/>
      </w:pPr>
      <w:rPr>
        <w:rFonts w:hint="default"/>
      </w:rPr>
    </w:lvl>
    <w:lvl w:ilvl="1">
      <w:start w:val="2"/>
      <w:numFmt w:val="decimal"/>
      <w:lvlText w:val="%1.%2"/>
      <w:lvlJc w:val="left"/>
      <w:pPr>
        <w:ind w:left="726" w:hanging="480"/>
      </w:pPr>
      <w:rPr>
        <w:rFonts w:hint="default"/>
      </w:rPr>
    </w:lvl>
    <w:lvl w:ilvl="2">
      <w:start w:val="2"/>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33">
    <w:nsid w:val="58ED378C"/>
    <w:multiLevelType w:val="multilevel"/>
    <w:tmpl w:val="792E525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B111AA"/>
    <w:multiLevelType w:val="hybridMultilevel"/>
    <w:tmpl w:val="1EC4CD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AAC3219"/>
    <w:multiLevelType w:val="hybridMultilevel"/>
    <w:tmpl w:val="620848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5ADE5328"/>
    <w:multiLevelType w:val="multilevel"/>
    <w:tmpl w:val="B4547A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7">
    <w:nsid w:val="5EEC43CF"/>
    <w:multiLevelType w:val="hybridMultilevel"/>
    <w:tmpl w:val="356E08D2"/>
    <w:lvl w:ilvl="0" w:tplc="E0C0BC6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3417A61"/>
    <w:multiLevelType w:val="hybridMultilevel"/>
    <w:tmpl w:val="EA72C2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A4F2139"/>
    <w:multiLevelType w:val="multilevel"/>
    <w:tmpl w:val="AB345FE6"/>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0">
    <w:nsid w:val="6D8857A5"/>
    <w:multiLevelType w:val="multilevel"/>
    <w:tmpl w:val="6F5A61B2"/>
    <w:lvl w:ilvl="0">
      <w:start w:val="1"/>
      <w:numFmt w:val="decimal"/>
      <w:lvlText w:val="%1"/>
      <w:lvlJc w:val="left"/>
      <w:pPr>
        <w:ind w:left="480" w:hanging="480"/>
      </w:pPr>
      <w:rPr>
        <w:rFonts w:hint="default"/>
      </w:rPr>
    </w:lvl>
    <w:lvl w:ilvl="1">
      <w:start w:val="2"/>
      <w:numFmt w:val="decimal"/>
      <w:lvlText w:val="%1.%2"/>
      <w:lvlJc w:val="left"/>
      <w:pPr>
        <w:ind w:left="726"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41">
    <w:nsid w:val="71EA730F"/>
    <w:multiLevelType w:val="hybridMultilevel"/>
    <w:tmpl w:val="A72A8EA8"/>
    <w:lvl w:ilvl="0" w:tplc="1F02E10E">
      <w:start w:val="1"/>
      <w:numFmt w:val="bullet"/>
      <w:lvlText w:val="-"/>
      <w:lvlJc w:val="left"/>
      <w:pPr>
        <w:tabs>
          <w:tab w:val="num" w:pos="1440"/>
        </w:tabs>
        <w:ind w:left="144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4C4516F"/>
    <w:multiLevelType w:val="multilevel"/>
    <w:tmpl w:val="D3A05310"/>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43">
    <w:nsid w:val="74D5596A"/>
    <w:multiLevelType w:val="multilevel"/>
    <w:tmpl w:val="A72A8EA8"/>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8B622BC"/>
    <w:multiLevelType w:val="hybridMultilevel"/>
    <w:tmpl w:val="6610137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A7F2C13"/>
    <w:multiLevelType w:val="hybridMultilevel"/>
    <w:tmpl w:val="252A166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BA24EA3"/>
    <w:multiLevelType w:val="multilevel"/>
    <w:tmpl w:val="B59CCF40"/>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24"/>
  </w:num>
  <w:num w:numId="2">
    <w:abstractNumId w:val="42"/>
  </w:num>
  <w:num w:numId="3">
    <w:abstractNumId w:val="41"/>
  </w:num>
  <w:num w:numId="4">
    <w:abstractNumId w:val="12"/>
  </w:num>
  <w:num w:numId="5">
    <w:abstractNumId w:val="42"/>
    <w:lvlOverride w:ilvl="0">
      <w:startOverride w:val="3"/>
    </w:lvlOverride>
    <w:lvlOverride w:ilvl="1">
      <w:startOverride w:val="2"/>
    </w:lvlOverride>
  </w:num>
  <w:num w:numId="6">
    <w:abstractNumId w:val="15"/>
  </w:num>
  <w:num w:numId="7">
    <w:abstractNumId w:val="45"/>
  </w:num>
  <w:num w:numId="8">
    <w:abstractNumId w:val="43"/>
  </w:num>
  <w:num w:numId="9">
    <w:abstractNumId w:val="4"/>
  </w:num>
  <w:num w:numId="10">
    <w:abstractNumId w:val="13"/>
  </w:num>
  <w:num w:numId="11">
    <w:abstractNumId w:val="25"/>
  </w:num>
  <w:num w:numId="12">
    <w:abstractNumId w:val="37"/>
  </w:num>
  <w:num w:numId="13">
    <w:abstractNumId w:val="3"/>
  </w:num>
  <w:num w:numId="14">
    <w:abstractNumId w:val="1"/>
  </w:num>
  <w:num w:numId="15">
    <w:abstractNumId w:val="23"/>
  </w:num>
  <w:num w:numId="16">
    <w:abstractNumId w:val="18"/>
  </w:num>
  <w:num w:numId="17">
    <w:abstractNumId w:val="38"/>
  </w:num>
  <w:num w:numId="18">
    <w:abstractNumId w:val="11"/>
  </w:num>
  <w:num w:numId="19">
    <w:abstractNumId w:val="35"/>
  </w:num>
  <w:num w:numId="20">
    <w:abstractNumId w:val="22"/>
  </w:num>
  <w:num w:numId="21">
    <w:abstractNumId w:val="44"/>
  </w:num>
  <w:num w:numId="22">
    <w:abstractNumId w:val="28"/>
  </w:num>
  <w:num w:numId="23">
    <w:abstractNumId w:val="16"/>
  </w:num>
  <w:num w:numId="24">
    <w:abstractNumId w:val="39"/>
  </w:num>
  <w:num w:numId="25">
    <w:abstractNumId w:val="6"/>
  </w:num>
  <w:num w:numId="26">
    <w:abstractNumId w:val="7"/>
  </w:num>
  <w:num w:numId="27">
    <w:abstractNumId w:val="0"/>
  </w:num>
  <w:num w:numId="28">
    <w:abstractNumId w:val="31"/>
  </w:num>
  <w:num w:numId="29">
    <w:abstractNumId w:val="2"/>
  </w:num>
  <w:num w:numId="30">
    <w:abstractNumId w:val="27"/>
  </w:num>
  <w:num w:numId="31">
    <w:abstractNumId w:val="8"/>
  </w:num>
  <w:num w:numId="32">
    <w:abstractNumId w:val="32"/>
  </w:num>
  <w:num w:numId="33">
    <w:abstractNumId w:val="14"/>
  </w:num>
  <w:num w:numId="34">
    <w:abstractNumId w:val="40"/>
  </w:num>
  <w:num w:numId="35">
    <w:abstractNumId w:val="17"/>
  </w:num>
  <w:num w:numId="36">
    <w:abstractNumId w:val="46"/>
  </w:num>
  <w:num w:numId="37">
    <w:abstractNumId w:val="10"/>
  </w:num>
  <w:num w:numId="38">
    <w:abstractNumId w:val="26"/>
  </w:num>
  <w:num w:numId="39">
    <w:abstractNumId w:val="34"/>
  </w:num>
  <w:num w:numId="40">
    <w:abstractNumId w:val="9"/>
  </w:num>
  <w:num w:numId="41">
    <w:abstractNumId w:val="42"/>
  </w:num>
  <w:num w:numId="42">
    <w:abstractNumId w:val="42"/>
  </w:num>
  <w:num w:numId="43">
    <w:abstractNumId w:val="33"/>
  </w:num>
  <w:num w:numId="44">
    <w:abstractNumId w:val="36"/>
  </w:num>
  <w:num w:numId="45">
    <w:abstractNumId w:val="19"/>
  </w:num>
  <w:num w:numId="46">
    <w:abstractNumId w:val="21"/>
  </w:num>
  <w:num w:numId="47">
    <w:abstractNumId w:val="20"/>
  </w:num>
  <w:num w:numId="48">
    <w:abstractNumId w:val="5"/>
  </w:num>
  <w:num w:numId="49">
    <w:abstractNumId w:val="30"/>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283"/>
  <w:drawingGridHorizontalSpacing w:val="78"/>
  <w:drawingGridVerticalSpacing w:val="106"/>
  <w:displayHorizontalDrawingGridEvery w:val="2"/>
  <w:displayVerticalDrawingGridEvery w:val="2"/>
  <w:characterSpacingControl w:val="doNotCompress"/>
  <w:hdrShapeDefaults>
    <o:shapedefaults v:ext="edit" spidmax="2048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1F8E"/>
    <w:rsid w:val="00000A7C"/>
    <w:rsid w:val="000025FE"/>
    <w:rsid w:val="00017769"/>
    <w:rsid w:val="00023F31"/>
    <w:rsid w:val="000263BB"/>
    <w:rsid w:val="00031F5D"/>
    <w:rsid w:val="00033834"/>
    <w:rsid w:val="00046AFA"/>
    <w:rsid w:val="000620A3"/>
    <w:rsid w:val="00067D8D"/>
    <w:rsid w:val="00071518"/>
    <w:rsid w:val="0007568F"/>
    <w:rsid w:val="00076DAE"/>
    <w:rsid w:val="0007719D"/>
    <w:rsid w:val="0007767C"/>
    <w:rsid w:val="0009022B"/>
    <w:rsid w:val="000D73F5"/>
    <w:rsid w:val="000E5BF4"/>
    <w:rsid w:val="000F261F"/>
    <w:rsid w:val="000F3DDA"/>
    <w:rsid w:val="00186379"/>
    <w:rsid w:val="00192EF1"/>
    <w:rsid w:val="001A1353"/>
    <w:rsid w:val="001D1C37"/>
    <w:rsid w:val="001D4568"/>
    <w:rsid w:val="001E579B"/>
    <w:rsid w:val="001F7095"/>
    <w:rsid w:val="00205DBC"/>
    <w:rsid w:val="002152D9"/>
    <w:rsid w:val="00217464"/>
    <w:rsid w:val="00226FE6"/>
    <w:rsid w:val="00230737"/>
    <w:rsid w:val="00233F92"/>
    <w:rsid w:val="00237B64"/>
    <w:rsid w:val="00241699"/>
    <w:rsid w:val="00243BC3"/>
    <w:rsid w:val="00246233"/>
    <w:rsid w:val="002570EF"/>
    <w:rsid w:val="00262A1D"/>
    <w:rsid w:val="00275794"/>
    <w:rsid w:val="002835B4"/>
    <w:rsid w:val="00287264"/>
    <w:rsid w:val="002A7E60"/>
    <w:rsid w:val="002C7E44"/>
    <w:rsid w:val="002D14F2"/>
    <w:rsid w:val="002D54EB"/>
    <w:rsid w:val="002D7EC1"/>
    <w:rsid w:val="0031503F"/>
    <w:rsid w:val="00317415"/>
    <w:rsid w:val="00321D39"/>
    <w:rsid w:val="00340ADA"/>
    <w:rsid w:val="00346CD1"/>
    <w:rsid w:val="003641D6"/>
    <w:rsid w:val="003642C0"/>
    <w:rsid w:val="00370D01"/>
    <w:rsid w:val="003775BE"/>
    <w:rsid w:val="0038125E"/>
    <w:rsid w:val="00384E24"/>
    <w:rsid w:val="00394426"/>
    <w:rsid w:val="003A08B0"/>
    <w:rsid w:val="003A0E2F"/>
    <w:rsid w:val="003B2B45"/>
    <w:rsid w:val="004026EC"/>
    <w:rsid w:val="00430F09"/>
    <w:rsid w:val="00436A56"/>
    <w:rsid w:val="00441578"/>
    <w:rsid w:val="00454F79"/>
    <w:rsid w:val="00456AB8"/>
    <w:rsid w:val="00490AAF"/>
    <w:rsid w:val="004C4453"/>
    <w:rsid w:val="004C4EF2"/>
    <w:rsid w:val="004E1131"/>
    <w:rsid w:val="004E5A02"/>
    <w:rsid w:val="004E5DFF"/>
    <w:rsid w:val="004E77EF"/>
    <w:rsid w:val="004F0EF6"/>
    <w:rsid w:val="00503B48"/>
    <w:rsid w:val="00507AD4"/>
    <w:rsid w:val="00514B98"/>
    <w:rsid w:val="00523048"/>
    <w:rsid w:val="00537D20"/>
    <w:rsid w:val="00546461"/>
    <w:rsid w:val="00574CA7"/>
    <w:rsid w:val="0058113E"/>
    <w:rsid w:val="0058347C"/>
    <w:rsid w:val="00584A4A"/>
    <w:rsid w:val="005A068E"/>
    <w:rsid w:val="005B4FF9"/>
    <w:rsid w:val="005C3EC0"/>
    <w:rsid w:val="005E0A53"/>
    <w:rsid w:val="005E4339"/>
    <w:rsid w:val="005F1F8F"/>
    <w:rsid w:val="00601AF1"/>
    <w:rsid w:val="0061304A"/>
    <w:rsid w:val="00615323"/>
    <w:rsid w:val="0063140D"/>
    <w:rsid w:val="006328D4"/>
    <w:rsid w:val="00640328"/>
    <w:rsid w:val="0064460F"/>
    <w:rsid w:val="0064772A"/>
    <w:rsid w:val="00652EC1"/>
    <w:rsid w:val="00655AF9"/>
    <w:rsid w:val="00657739"/>
    <w:rsid w:val="006662CF"/>
    <w:rsid w:val="00671661"/>
    <w:rsid w:val="00682AB3"/>
    <w:rsid w:val="00682B22"/>
    <w:rsid w:val="00686301"/>
    <w:rsid w:val="00695CEF"/>
    <w:rsid w:val="006A14AB"/>
    <w:rsid w:val="006B570B"/>
    <w:rsid w:val="006D79C8"/>
    <w:rsid w:val="006E4532"/>
    <w:rsid w:val="006E4C24"/>
    <w:rsid w:val="006F774B"/>
    <w:rsid w:val="00715E54"/>
    <w:rsid w:val="00717287"/>
    <w:rsid w:val="00732BF3"/>
    <w:rsid w:val="00734FF2"/>
    <w:rsid w:val="00764164"/>
    <w:rsid w:val="00773C01"/>
    <w:rsid w:val="00781797"/>
    <w:rsid w:val="00781D2F"/>
    <w:rsid w:val="0078672C"/>
    <w:rsid w:val="007962EE"/>
    <w:rsid w:val="007A09CF"/>
    <w:rsid w:val="007E7585"/>
    <w:rsid w:val="00801B76"/>
    <w:rsid w:val="00802113"/>
    <w:rsid w:val="00802838"/>
    <w:rsid w:val="00807F35"/>
    <w:rsid w:val="008121E2"/>
    <w:rsid w:val="00814008"/>
    <w:rsid w:val="00817090"/>
    <w:rsid w:val="00821CA5"/>
    <w:rsid w:val="0082359C"/>
    <w:rsid w:val="008247E6"/>
    <w:rsid w:val="00830740"/>
    <w:rsid w:val="00847B50"/>
    <w:rsid w:val="00855D98"/>
    <w:rsid w:val="00860F6A"/>
    <w:rsid w:val="008616C4"/>
    <w:rsid w:val="00871B48"/>
    <w:rsid w:val="008758F4"/>
    <w:rsid w:val="0088135C"/>
    <w:rsid w:val="00892FC5"/>
    <w:rsid w:val="008C04CA"/>
    <w:rsid w:val="008D12F3"/>
    <w:rsid w:val="008D591A"/>
    <w:rsid w:val="008D6DEF"/>
    <w:rsid w:val="008D71FF"/>
    <w:rsid w:val="008F2A3F"/>
    <w:rsid w:val="00903605"/>
    <w:rsid w:val="00926016"/>
    <w:rsid w:val="00931563"/>
    <w:rsid w:val="00941CF0"/>
    <w:rsid w:val="00943A78"/>
    <w:rsid w:val="00945E66"/>
    <w:rsid w:val="00971B0F"/>
    <w:rsid w:val="00974132"/>
    <w:rsid w:val="009B0FC2"/>
    <w:rsid w:val="009F0F03"/>
    <w:rsid w:val="00A0088B"/>
    <w:rsid w:val="00A05EF2"/>
    <w:rsid w:val="00A2515D"/>
    <w:rsid w:val="00A34CC0"/>
    <w:rsid w:val="00A44761"/>
    <w:rsid w:val="00A96A7B"/>
    <w:rsid w:val="00AA19FF"/>
    <w:rsid w:val="00AB3629"/>
    <w:rsid w:val="00AE6DD0"/>
    <w:rsid w:val="00B22020"/>
    <w:rsid w:val="00B2751F"/>
    <w:rsid w:val="00B77A1C"/>
    <w:rsid w:val="00B9756E"/>
    <w:rsid w:val="00BA1B34"/>
    <w:rsid w:val="00BA704A"/>
    <w:rsid w:val="00BB3E42"/>
    <w:rsid w:val="00BB7DC7"/>
    <w:rsid w:val="00BC71DE"/>
    <w:rsid w:val="00BE3CEB"/>
    <w:rsid w:val="00BE613D"/>
    <w:rsid w:val="00BF1797"/>
    <w:rsid w:val="00BF4093"/>
    <w:rsid w:val="00BF4E1E"/>
    <w:rsid w:val="00C01A3A"/>
    <w:rsid w:val="00C04023"/>
    <w:rsid w:val="00C3538C"/>
    <w:rsid w:val="00C35F3B"/>
    <w:rsid w:val="00C428FD"/>
    <w:rsid w:val="00C66F03"/>
    <w:rsid w:val="00C80080"/>
    <w:rsid w:val="00C807A1"/>
    <w:rsid w:val="00C8769C"/>
    <w:rsid w:val="00CA2B6A"/>
    <w:rsid w:val="00CA2C3A"/>
    <w:rsid w:val="00CB3DC8"/>
    <w:rsid w:val="00CB4FDD"/>
    <w:rsid w:val="00CB61D8"/>
    <w:rsid w:val="00CC6E0E"/>
    <w:rsid w:val="00CE5F0A"/>
    <w:rsid w:val="00CE7BCA"/>
    <w:rsid w:val="00CF37A8"/>
    <w:rsid w:val="00CF5521"/>
    <w:rsid w:val="00CF639B"/>
    <w:rsid w:val="00CF7AB5"/>
    <w:rsid w:val="00D06A8B"/>
    <w:rsid w:val="00D06E27"/>
    <w:rsid w:val="00D17869"/>
    <w:rsid w:val="00D20791"/>
    <w:rsid w:val="00D21AC6"/>
    <w:rsid w:val="00D84AA4"/>
    <w:rsid w:val="00DB1AF4"/>
    <w:rsid w:val="00DB684F"/>
    <w:rsid w:val="00DD66BC"/>
    <w:rsid w:val="00DE1F8E"/>
    <w:rsid w:val="00DE2FDD"/>
    <w:rsid w:val="00DE3ABB"/>
    <w:rsid w:val="00DE6A59"/>
    <w:rsid w:val="00E07B15"/>
    <w:rsid w:val="00E3401F"/>
    <w:rsid w:val="00E363C1"/>
    <w:rsid w:val="00E50A8A"/>
    <w:rsid w:val="00E56FC1"/>
    <w:rsid w:val="00E76D34"/>
    <w:rsid w:val="00EB046E"/>
    <w:rsid w:val="00EC1B3C"/>
    <w:rsid w:val="00EE665C"/>
    <w:rsid w:val="00EF0DA4"/>
    <w:rsid w:val="00EF33E8"/>
    <w:rsid w:val="00EF5236"/>
    <w:rsid w:val="00F07701"/>
    <w:rsid w:val="00F245DF"/>
    <w:rsid w:val="00F270F2"/>
    <w:rsid w:val="00F3220D"/>
    <w:rsid w:val="00F67A7E"/>
    <w:rsid w:val="00F67B44"/>
    <w:rsid w:val="00F7127F"/>
    <w:rsid w:val="00F73EE4"/>
    <w:rsid w:val="00F801F6"/>
    <w:rsid w:val="00F9723C"/>
    <w:rsid w:val="00FA7EF9"/>
    <w:rsid w:val="00FB1494"/>
    <w:rsid w:val="00FB6EB9"/>
    <w:rsid w:val="00FE6B9C"/>
    <w:rsid w:val="00FF36A3"/>
    <w:rsid w:val="00FF5D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F8E"/>
    <w:rPr>
      <w:sz w:val="24"/>
      <w:szCs w:val="24"/>
    </w:rPr>
  </w:style>
  <w:style w:type="paragraph" w:styleId="Titolo1">
    <w:name w:val="heading 1"/>
    <w:basedOn w:val="Normale"/>
    <w:next w:val="Normale"/>
    <w:qFormat/>
    <w:rsid w:val="00DE1F8E"/>
    <w:pPr>
      <w:keepNext/>
      <w:numPr>
        <w:numId w:val="2"/>
      </w:numPr>
      <w:jc w:val="center"/>
      <w:outlineLvl w:val="0"/>
    </w:pPr>
    <w:rPr>
      <w:sz w:val="28"/>
      <w:szCs w:val="20"/>
    </w:rPr>
  </w:style>
  <w:style w:type="paragraph" w:styleId="Titolo2">
    <w:name w:val="heading 2"/>
    <w:basedOn w:val="Normale"/>
    <w:next w:val="Normale"/>
    <w:link w:val="Titolo2Carattere"/>
    <w:qFormat/>
    <w:rsid w:val="00DE1F8E"/>
    <w:pPr>
      <w:keepNext/>
      <w:numPr>
        <w:ilvl w:val="1"/>
        <w:numId w:val="2"/>
      </w:numPr>
      <w:outlineLvl w:val="1"/>
    </w:pPr>
    <w:rPr>
      <w:sz w:val="28"/>
      <w:szCs w:val="20"/>
    </w:rPr>
  </w:style>
  <w:style w:type="paragraph" w:styleId="Titolo3">
    <w:name w:val="heading 3"/>
    <w:basedOn w:val="Normale"/>
    <w:next w:val="Normale"/>
    <w:link w:val="Titolo3Carattere"/>
    <w:qFormat/>
    <w:rsid w:val="00DE1F8E"/>
    <w:pPr>
      <w:keepNext/>
      <w:numPr>
        <w:ilvl w:val="2"/>
        <w:numId w:val="2"/>
      </w:numPr>
      <w:outlineLvl w:val="2"/>
    </w:pPr>
    <w:rPr>
      <w:b/>
      <w:sz w:val="28"/>
      <w:szCs w:val="20"/>
    </w:rPr>
  </w:style>
  <w:style w:type="paragraph" w:styleId="Titolo4">
    <w:name w:val="heading 4"/>
    <w:basedOn w:val="Normale"/>
    <w:next w:val="Normale"/>
    <w:qFormat/>
    <w:rsid w:val="00DE1F8E"/>
    <w:pPr>
      <w:keepNext/>
      <w:numPr>
        <w:ilvl w:val="3"/>
        <w:numId w:val="2"/>
      </w:numPr>
      <w:jc w:val="both"/>
      <w:outlineLvl w:val="3"/>
    </w:pPr>
    <w:rPr>
      <w:b/>
      <w:color w:val="000080"/>
      <w:sz w:val="28"/>
      <w:szCs w:val="20"/>
    </w:rPr>
  </w:style>
  <w:style w:type="paragraph" w:styleId="Titolo5">
    <w:name w:val="heading 5"/>
    <w:basedOn w:val="Normale"/>
    <w:next w:val="Normale"/>
    <w:qFormat/>
    <w:rsid w:val="00DE1F8E"/>
    <w:pPr>
      <w:keepNext/>
      <w:numPr>
        <w:ilvl w:val="4"/>
        <w:numId w:val="2"/>
      </w:numPr>
      <w:ind w:right="284"/>
      <w:jc w:val="center"/>
      <w:outlineLvl w:val="4"/>
    </w:pPr>
    <w:rPr>
      <w:smallCaps/>
      <w:sz w:val="28"/>
      <w:szCs w:val="20"/>
    </w:rPr>
  </w:style>
  <w:style w:type="paragraph" w:styleId="Titolo6">
    <w:name w:val="heading 6"/>
    <w:basedOn w:val="Normale"/>
    <w:next w:val="Normale"/>
    <w:qFormat/>
    <w:rsid w:val="00DE1F8E"/>
    <w:pPr>
      <w:keepNext/>
      <w:numPr>
        <w:ilvl w:val="5"/>
        <w:numId w:val="2"/>
      </w:numPr>
      <w:ind w:right="284"/>
      <w:jc w:val="center"/>
      <w:outlineLvl w:val="5"/>
    </w:pPr>
    <w:rPr>
      <w:b/>
      <w:smallCaps/>
      <w:sz w:val="32"/>
      <w:szCs w:val="20"/>
    </w:rPr>
  </w:style>
  <w:style w:type="paragraph" w:styleId="Titolo7">
    <w:name w:val="heading 7"/>
    <w:basedOn w:val="Normale"/>
    <w:next w:val="Normale"/>
    <w:qFormat/>
    <w:rsid w:val="00DE1F8E"/>
    <w:pPr>
      <w:keepNext/>
      <w:numPr>
        <w:ilvl w:val="6"/>
        <w:numId w:val="2"/>
      </w:numPr>
      <w:outlineLvl w:val="6"/>
    </w:pPr>
    <w:rPr>
      <w:b/>
      <w:szCs w:val="20"/>
    </w:rPr>
  </w:style>
  <w:style w:type="paragraph" w:styleId="Titolo8">
    <w:name w:val="heading 8"/>
    <w:basedOn w:val="Normale"/>
    <w:next w:val="Normale"/>
    <w:qFormat/>
    <w:rsid w:val="00DE1F8E"/>
    <w:pPr>
      <w:keepNext/>
      <w:numPr>
        <w:ilvl w:val="7"/>
        <w:numId w:val="2"/>
      </w:numPr>
      <w:outlineLvl w:val="7"/>
    </w:pPr>
    <w:rPr>
      <w:szCs w:val="20"/>
    </w:rPr>
  </w:style>
  <w:style w:type="paragraph" w:styleId="Titolo9">
    <w:name w:val="heading 9"/>
    <w:basedOn w:val="Normale"/>
    <w:next w:val="Normale"/>
    <w:qFormat/>
    <w:rsid w:val="00DE1F8E"/>
    <w:pPr>
      <w:numPr>
        <w:ilvl w:val="8"/>
        <w:numId w:val="2"/>
      </w:numPr>
      <w:spacing w:before="240" w:after="60"/>
      <w:outlineLvl w:val="8"/>
    </w:pPr>
    <w:rPr>
      <w:rFonts w:ascii="Arial" w:hAnsi="Arial"/>
      <w:b/>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E1F8E"/>
    <w:rPr>
      <w:sz w:val="28"/>
    </w:rPr>
  </w:style>
  <w:style w:type="character" w:customStyle="1" w:styleId="Titolo3Carattere">
    <w:name w:val="Titolo 3 Carattere"/>
    <w:basedOn w:val="Carpredefinitoparagrafo"/>
    <w:link w:val="Titolo3"/>
    <w:rsid w:val="00DE1F8E"/>
    <w:rPr>
      <w:b/>
      <w:sz w:val="28"/>
    </w:rPr>
  </w:style>
  <w:style w:type="paragraph" w:customStyle="1" w:styleId="cile">
    <w:name w:val="cile"/>
    <w:basedOn w:val="Normale"/>
    <w:rsid w:val="00DE1F8E"/>
    <w:pPr>
      <w:widowControl w:val="0"/>
      <w:suppressAutoHyphens/>
      <w:spacing w:line="400" w:lineRule="exact"/>
      <w:ind w:firstLine="709"/>
      <w:jc w:val="both"/>
    </w:pPr>
    <w:rPr>
      <w:spacing w:val="-3"/>
      <w:szCs w:val="20"/>
    </w:rPr>
  </w:style>
  <w:style w:type="paragraph" w:styleId="Pidipagina">
    <w:name w:val="footer"/>
    <w:basedOn w:val="Normale"/>
    <w:link w:val="PidipaginaCarattere"/>
    <w:uiPriority w:val="99"/>
    <w:rsid w:val="00DE1F8E"/>
    <w:pPr>
      <w:tabs>
        <w:tab w:val="center" w:pos="4819"/>
        <w:tab w:val="right" w:pos="9638"/>
      </w:tabs>
    </w:pPr>
  </w:style>
  <w:style w:type="character" w:styleId="Numeropagina">
    <w:name w:val="page number"/>
    <w:basedOn w:val="Carpredefinitoparagrafo"/>
    <w:rsid w:val="00DE1F8E"/>
  </w:style>
  <w:style w:type="paragraph" w:styleId="Corpodeltesto">
    <w:name w:val="Body Text"/>
    <w:basedOn w:val="Normale"/>
    <w:link w:val="CorpodeltestoCarattere"/>
    <w:rsid w:val="00DE1F8E"/>
    <w:pPr>
      <w:ind w:firstLine="567"/>
      <w:jc w:val="both"/>
    </w:pPr>
    <w:rPr>
      <w:szCs w:val="20"/>
    </w:rPr>
  </w:style>
  <w:style w:type="character" w:customStyle="1" w:styleId="CorpodeltestoCarattere">
    <w:name w:val="Corpo del testo Carattere"/>
    <w:basedOn w:val="Carpredefinitoparagrafo"/>
    <w:link w:val="Corpodeltesto"/>
    <w:rsid w:val="00DE1F8E"/>
    <w:rPr>
      <w:sz w:val="24"/>
      <w:lang w:val="it-IT" w:eastAsia="it-IT" w:bidi="ar-SA"/>
    </w:rPr>
  </w:style>
  <w:style w:type="paragraph" w:customStyle="1" w:styleId="TIT2">
    <w:name w:val="TIT 2"/>
    <w:basedOn w:val="Corpodeltesto"/>
    <w:link w:val="TIT2Carattere"/>
    <w:rsid w:val="00DE1F8E"/>
    <w:pPr>
      <w:spacing w:before="480"/>
      <w:jc w:val="left"/>
    </w:pPr>
    <w:rPr>
      <w:b/>
    </w:rPr>
  </w:style>
  <w:style w:type="character" w:customStyle="1" w:styleId="TIT2Carattere">
    <w:name w:val="TIT 2 Carattere"/>
    <w:basedOn w:val="CorpodeltestoCarattere"/>
    <w:link w:val="TIT2"/>
    <w:rsid w:val="00DE1F8E"/>
    <w:rPr>
      <w:b/>
      <w:sz w:val="24"/>
      <w:lang w:val="it-IT" w:eastAsia="it-IT" w:bidi="ar-SA"/>
    </w:rPr>
  </w:style>
  <w:style w:type="paragraph" w:customStyle="1" w:styleId="TIT3">
    <w:name w:val="TIT 3"/>
    <w:basedOn w:val="Corpodeltesto"/>
    <w:rsid w:val="00DE1F8E"/>
    <w:pPr>
      <w:spacing w:before="240"/>
    </w:pPr>
    <w:rPr>
      <w:b/>
      <w:bCs/>
    </w:rPr>
  </w:style>
  <w:style w:type="paragraph" w:styleId="Titolo">
    <w:name w:val="Title"/>
    <w:basedOn w:val="Normale"/>
    <w:link w:val="TitoloCarattere"/>
    <w:qFormat/>
    <w:rsid w:val="00DE1F8E"/>
    <w:pPr>
      <w:jc w:val="center"/>
    </w:pPr>
    <w:rPr>
      <w:b/>
      <w:bCs/>
    </w:rPr>
  </w:style>
  <w:style w:type="character" w:customStyle="1" w:styleId="TitoloCarattere">
    <w:name w:val="Titolo Carattere"/>
    <w:basedOn w:val="Carpredefinitoparagrafo"/>
    <w:link w:val="Titolo"/>
    <w:rsid w:val="00DE1F8E"/>
    <w:rPr>
      <w:b/>
      <w:bCs/>
      <w:sz w:val="24"/>
      <w:szCs w:val="24"/>
      <w:lang w:val="it-IT" w:eastAsia="it-IT" w:bidi="ar-SA"/>
    </w:rPr>
  </w:style>
  <w:style w:type="table" w:styleId="Grigliatabella">
    <w:name w:val="Table Grid"/>
    <w:basedOn w:val="Tabellanormale"/>
    <w:rsid w:val="00DE1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1">
    <w:name w:val="TIT 1"/>
    <w:basedOn w:val="Corpodeltesto"/>
    <w:link w:val="TIT1Carattere"/>
    <w:rsid w:val="00DE1F8E"/>
    <w:pPr>
      <w:spacing w:before="600"/>
      <w:jc w:val="center"/>
    </w:pPr>
    <w:rPr>
      <w:b/>
      <w:sz w:val="28"/>
    </w:rPr>
  </w:style>
  <w:style w:type="character" w:customStyle="1" w:styleId="TIT1Carattere">
    <w:name w:val="TIT 1 Carattere"/>
    <w:basedOn w:val="CorpodeltestoCarattere"/>
    <w:link w:val="TIT1"/>
    <w:rsid w:val="00DE1F8E"/>
    <w:rPr>
      <w:b/>
      <w:sz w:val="28"/>
      <w:lang w:val="it-IT" w:eastAsia="it-IT" w:bidi="ar-SA"/>
    </w:rPr>
  </w:style>
  <w:style w:type="character" w:styleId="Collegamentoipertestuale">
    <w:name w:val="Hyperlink"/>
    <w:basedOn w:val="Carpredefinitoparagrafo"/>
    <w:rsid w:val="00DE1F8E"/>
    <w:rPr>
      <w:color w:val="0000FF"/>
      <w:u w:val="single"/>
    </w:rPr>
  </w:style>
  <w:style w:type="paragraph" w:styleId="Intestazione">
    <w:name w:val="header"/>
    <w:basedOn w:val="Normale"/>
    <w:rsid w:val="00DE1F8E"/>
    <w:pPr>
      <w:tabs>
        <w:tab w:val="center" w:pos="4819"/>
        <w:tab w:val="right" w:pos="9638"/>
      </w:tabs>
    </w:pPr>
  </w:style>
  <w:style w:type="paragraph" w:styleId="Rientrocorpodeltesto3">
    <w:name w:val="Body Text Indent 3"/>
    <w:basedOn w:val="Normale"/>
    <w:rsid w:val="00DE1F8E"/>
    <w:pPr>
      <w:spacing w:after="120"/>
      <w:ind w:left="283"/>
    </w:pPr>
    <w:rPr>
      <w:sz w:val="16"/>
      <w:szCs w:val="16"/>
    </w:rPr>
  </w:style>
  <w:style w:type="paragraph" w:customStyle="1" w:styleId="Tabellaefigura">
    <w:name w:val="Tabella e figura"/>
    <w:basedOn w:val="Normale"/>
    <w:rsid w:val="00DE1F8E"/>
    <w:pPr>
      <w:tabs>
        <w:tab w:val="left" w:leader="dot" w:pos="283"/>
        <w:tab w:val="left" w:pos="567"/>
      </w:tabs>
      <w:jc w:val="both"/>
    </w:pPr>
    <w:rPr>
      <w:sz w:val="20"/>
      <w:szCs w:val="20"/>
    </w:rPr>
  </w:style>
  <w:style w:type="paragraph" w:styleId="Sottotitolo">
    <w:name w:val="Subtitle"/>
    <w:basedOn w:val="Normale"/>
    <w:qFormat/>
    <w:rsid w:val="00DE1F8E"/>
    <w:rPr>
      <w:b/>
      <w:sz w:val="20"/>
      <w:szCs w:val="20"/>
    </w:rPr>
  </w:style>
  <w:style w:type="character" w:customStyle="1" w:styleId="Stile1">
    <w:name w:val="Stile1"/>
    <w:rsid w:val="00DE1F8E"/>
  </w:style>
  <w:style w:type="paragraph" w:styleId="Mappadocumento">
    <w:name w:val="Document Map"/>
    <w:basedOn w:val="Normale"/>
    <w:link w:val="MappadocumentoCarattere"/>
    <w:uiPriority w:val="99"/>
    <w:semiHidden/>
    <w:unhideWhenUsed/>
    <w:rsid w:val="00E363C1"/>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363C1"/>
    <w:rPr>
      <w:rFonts w:ascii="Tahoma" w:hAnsi="Tahoma" w:cs="Tahoma"/>
      <w:sz w:val="16"/>
      <w:szCs w:val="16"/>
    </w:rPr>
  </w:style>
  <w:style w:type="paragraph" w:styleId="Paragrafoelenco">
    <w:name w:val="List Paragraph"/>
    <w:basedOn w:val="Normale"/>
    <w:uiPriority w:val="34"/>
    <w:qFormat/>
    <w:rsid w:val="00860F6A"/>
    <w:pPr>
      <w:ind w:left="708"/>
    </w:pPr>
  </w:style>
  <w:style w:type="paragraph" w:styleId="Rientrocorpodeltesto2">
    <w:name w:val="Body Text Indent 2"/>
    <w:basedOn w:val="Normale"/>
    <w:link w:val="Rientrocorpodeltesto2Carattere"/>
    <w:uiPriority w:val="99"/>
    <w:semiHidden/>
    <w:unhideWhenUsed/>
    <w:rsid w:val="00AB362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B3629"/>
    <w:rPr>
      <w:sz w:val="24"/>
      <w:szCs w:val="24"/>
    </w:rPr>
  </w:style>
  <w:style w:type="paragraph" w:styleId="Testonormale">
    <w:name w:val="Plain Text"/>
    <w:basedOn w:val="Normale"/>
    <w:link w:val="TestonormaleCarattere"/>
    <w:semiHidden/>
    <w:rsid w:val="00AB3629"/>
    <w:pPr>
      <w:autoSpaceDE w:val="0"/>
      <w:autoSpaceDN w:val="0"/>
    </w:pPr>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AB3629"/>
    <w:rPr>
      <w:rFonts w:ascii="Courier New" w:hAnsi="Courier New" w:cs="Courier New"/>
    </w:rPr>
  </w:style>
  <w:style w:type="paragraph" w:styleId="Testonotadichiusura">
    <w:name w:val="endnote text"/>
    <w:basedOn w:val="Normale"/>
    <w:link w:val="TestonotadichiusuraCarattere"/>
    <w:uiPriority w:val="99"/>
    <w:semiHidden/>
    <w:unhideWhenUsed/>
    <w:rsid w:val="00384E24"/>
    <w:rPr>
      <w:sz w:val="20"/>
      <w:szCs w:val="20"/>
    </w:rPr>
  </w:style>
  <w:style w:type="character" w:customStyle="1" w:styleId="TestonotadichiusuraCarattere">
    <w:name w:val="Testo nota di chiusura Carattere"/>
    <w:basedOn w:val="Carpredefinitoparagrafo"/>
    <w:link w:val="Testonotadichiusura"/>
    <w:uiPriority w:val="99"/>
    <w:semiHidden/>
    <w:rsid w:val="00384E24"/>
  </w:style>
  <w:style w:type="character" w:styleId="Rimandonotadichiusura">
    <w:name w:val="endnote reference"/>
    <w:basedOn w:val="Carpredefinitoparagrafo"/>
    <w:uiPriority w:val="99"/>
    <w:semiHidden/>
    <w:unhideWhenUsed/>
    <w:rsid w:val="00384E24"/>
    <w:rPr>
      <w:vertAlign w:val="superscript"/>
    </w:rPr>
  </w:style>
  <w:style w:type="paragraph" w:styleId="Testonotaapidipagina">
    <w:name w:val="footnote text"/>
    <w:basedOn w:val="Normale"/>
    <w:link w:val="TestonotaapidipaginaCarattere"/>
    <w:uiPriority w:val="99"/>
    <w:semiHidden/>
    <w:unhideWhenUsed/>
    <w:rsid w:val="00384E24"/>
    <w:rPr>
      <w:sz w:val="20"/>
      <w:szCs w:val="20"/>
    </w:rPr>
  </w:style>
  <w:style w:type="character" w:customStyle="1" w:styleId="TestonotaapidipaginaCarattere">
    <w:name w:val="Testo nota a piè di pagina Carattere"/>
    <w:basedOn w:val="Carpredefinitoparagrafo"/>
    <w:link w:val="Testonotaapidipagina"/>
    <w:uiPriority w:val="99"/>
    <w:semiHidden/>
    <w:rsid w:val="00384E24"/>
  </w:style>
  <w:style w:type="character" w:styleId="Rimandonotaapidipagina">
    <w:name w:val="footnote reference"/>
    <w:basedOn w:val="Carpredefinitoparagrafo"/>
    <w:uiPriority w:val="99"/>
    <w:semiHidden/>
    <w:unhideWhenUsed/>
    <w:rsid w:val="00384E24"/>
    <w:rPr>
      <w:vertAlign w:val="superscript"/>
    </w:rPr>
  </w:style>
  <w:style w:type="character" w:customStyle="1" w:styleId="PidipaginaCarattere">
    <w:name w:val="Piè di pagina Carattere"/>
    <w:basedOn w:val="Carpredefinitoparagrafo"/>
    <w:link w:val="Pidipagina"/>
    <w:uiPriority w:val="99"/>
    <w:rsid w:val="00DE6A59"/>
    <w:rPr>
      <w:sz w:val="24"/>
      <w:szCs w:val="24"/>
    </w:rPr>
  </w:style>
  <w:style w:type="paragraph" w:styleId="Testofumetto">
    <w:name w:val="Balloon Text"/>
    <w:basedOn w:val="Normale"/>
    <w:link w:val="TestofumettoCarattere"/>
    <w:uiPriority w:val="99"/>
    <w:semiHidden/>
    <w:unhideWhenUsed/>
    <w:rsid w:val="00DE6A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6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78328">
      <w:bodyDiv w:val="1"/>
      <w:marLeft w:val="0"/>
      <w:marRight w:val="0"/>
      <w:marTop w:val="0"/>
      <w:marBottom w:val="0"/>
      <w:divBdr>
        <w:top w:val="none" w:sz="0" w:space="0" w:color="auto"/>
        <w:left w:val="none" w:sz="0" w:space="0" w:color="auto"/>
        <w:bottom w:val="none" w:sz="0" w:space="0" w:color="auto"/>
        <w:right w:val="none" w:sz="0" w:space="0" w:color="auto"/>
      </w:divBdr>
    </w:div>
    <w:div w:id="92943127">
      <w:bodyDiv w:val="1"/>
      <w:marLeft w:val="0"/>
      <w:marRight w:val="0"/>
      <w:marTop w:val="0"/>
      <w:marBottom w:val="0"/>
      <w:divBdr>
        <w:top w:val="none" w:sz="0" w:space="0" w:color="auto"/>
        <w:left w:val="none" w:sz="0" w:space="0" w:color="auto"/>
        <w:bottom w:val="none" w:sz="0" w:space="0" w:color="auto"/>
        <w:right w:val="none" w:sz="0" w:space="0" w:color="auto"/>
      </w:divBdr>
    </w:div>
    <w:div w:id="916748423">
      <w:bodyDiv w:val="1"/>
      <w:marLeft w:val="0"/>
      <w:marRight w:val="0"/>
      <w:marTop w:val="0"/>
      <w:marBottom w:val="0"/>
      <w:divBdr>
        <w:top w:val="none" w:sz="0" w:space="0" w:color="auto"/>
        <w:left w:val="none" w:sz="0" w:space="0" w:color="auto"/>
        <w:bottom w:val="none" w:sz="0" w:space="0" w:color="auto"/>
        <w:right w:val="none" w:sz="0" w:space="0" w:color="auto"/>
      </w:divBdr>
    </w:div>
    <w:div w:id="1120144879">
      <w:bodyDiv w:val="1"/>
      <w:marLeft w:val="0"/>
      <w:marRight w:val="0"/>
      <w:marTop w:val="0"/>
      <w:marBottom w:val="0"/>
      <w:divBdr>
        <w:top w:val="none" w:sz="0" w:space="0" w:color="auto"/>
        <w:left w:val="none" w:sz="0" w:space="0" w:color="auto"/>
        <w:bottom w:val="none" w:sz="0" w:space="0" w:color="auto"/>
        <w:right w:val="none" w:sz="0" w:space="0" w:color="auto"/>
      </w:divBdr>
    </w:div>
    <w:div w:id="1125153383">
      <w:bodyDiv w:val="1"/>
      <w:marLeft w:val="0"/>
      <w:marRight w:val="0"/>
      <w:marTop w:val="0"/>
      <w:marBottom w:val="0"/>
      <w:divBdr>
        <w:top w:val="none" w:sz="0" w:space="0" w:color="auto"/>
        <w:left w:val="none" w:sz="0" w:space="0" w:color="auto"/>
        <w:bottom w:val="none" w:sz="0" w:space="0" w:color="auto"/>
        <w:right w:val="none" w:sz="0" w:space="0" w:color="auto"/>
      </w:divBdr>
    </w:div>
    <w:div w:id="1922179697">
      <w:bodyDiv w:val="1"/>
      <w:marLeft w:val="0"/>
      <w:marRight w:val="0"/>
      <w:marTop w:val="0"/>
      <w:marBottom w:val="0"/>
      <w:divBdr>
        <w:top w:val="none" w:sz="0" w:space="0" w:color="auto"/>
        <w:left w:val="none" w:sz="0" w:space="0" w:color="auto"/>
        <w:bottom w:val="none" w:sz="0" w:space="0" w:color="auto"/>
        <w:right w:val="none" w:sz="0" w:space="0" w:color="auto"/>
      </w:divBdr>
    </w:div>
    <w:div w:id="20617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vo@chisari.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oleObject" Target="embeddings/Foglio_di_lavoro_di_Microsoft_Office_Excel_97-20031.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ufficiotecnicoragalna@gmail.com"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ufficiotecnicoragalna@gmail.com" TargetMode="External"/><Relationship Id="rId2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E119-87A4-4894-ABEA-B08EF4BD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13951</Words>
  <Characters>79525</Characters>
  <Application>Microsoft Office Word</Application>
  <DocSecurity>0</DocSecurity>
  <Lines>662</Lines>
  <Paragraphs>186</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93290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dc:description/>
  <cp:lastModifiedBy>Angelo</cp:lastModifiedBy>
  <cp:revision>7</cp:revision>
  <cp:lastPrinted>2017-11-08T08:47:00Z</cp:lastPrinted>
  <dcterms:created xsi:type="dcterms:W3CDTF">2017-09-22T11:43:00Z</dcterms:created>
  <dcterms:modified xsi:type="dcterms:W3CDTF">2018-05-25T06:35:00Z</dcterms:modified>
</cp:coreProperties>
</file>